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49D" w:rsidRPr="00D11430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D11430">
        <w:rPr>
          <w:rFonts w:cs="PT Bold Heading" w:hint="eastAsia"/>
          <w:color w:val="FF0000"/>
          <w:sz w:val="32"/>
          <w:szCs w:val="32"/>
          <w:rtl/>
        </w:rPr>
        <w:t>أهمية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النقود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للاقتصاد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الكلي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قطاع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الاعمال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اسواق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المنتجات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القطاع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العائلي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اسواق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عناصر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الانتاج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الاستثمار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الاسواق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الادخار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الانفاق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الحكومي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قطاع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الدوله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الضرائب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الصادرات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القطاع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الخارجي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الواردات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rFonts w:cs="PT Bold Heading"/>
          <w:color w:val="FF0000"/>
          <w:sz w:val="32"/>
          <w:szCs w:val="32"/>
          <w:rtl/>
        </w:rPr>
      </w:pPr>
      <w:r w:rsidRPr="00D11430">
        <w:rPr>
          <w:rFonts w:cs="PT Bold Heading" w:hint="eastAsia"/>
          <w:color w:val="FF0000"/>
          <w:sz w:val="32"/>
          <w:szCs w:val="32"/>
          <w:rtl/>
        </w:rPr>
        <w:t>يتأثر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تطور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التبادل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الاقتصادي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وتطور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النقود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بعنصرين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هما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الزيادة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السكان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التخصص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وتقسيم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rFonts w:cs="PT Bold Heading"/>
          <w:color w:val="FF0000"/>
          <w:sz w:val="32"/>
          <w:szCs w:val="32"/>
          <w:rtl/>
        </w:rPr>
      </w:pPr>
      <w:r w:rsidRPr="00D11430">
        <w:rPr>
          <w:rFonts w:cs="PT Bold Heading" w:hint="eastAsia"/>
          <w:color w:val="FF0000"/>
          <w:sz w:val="32"/>
          <w:szCs w:val="32"/>
          <w:rtl/>
        </w:rPr>
        <w:t>هناك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3 </w:t>
      </w:r>
      <w:r w:rsidRPr="00D11430">
        <w:rPr>
          <w:rFonts w:cs="PT Bold Heading" w:hint="eastAsia"/>
          <w:color w:val="FF0000"/>
          <w:sz w:val="32"/>
          <w:szCs w:val="32"/>
          <w:rtl/>
        </w:rPr>
        <w:t>مراحل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تبين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لنا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كيفية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التلازم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بين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تطور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التبادل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الاقتصادي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وتطور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النقود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غياب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التبادل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الاقتصادي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السكان</w:t>
      </w:r>
      <w:r w:rsidRPr="00D11430">
        <w:rPr>
          <w:rFonts w:cs="Arial"/>
          <w:sz w:val="32"/>
          <w:szCs w:val="32"/>
          <w:rtl/>
        </w:rPr>
        <w:t xml:space="preserve"> : </w:t>
      </w:r>
      <w:r w:rsidRPr="00D11430">
        <w:rPr>
          <w:rFonts w:cs="Arial" w:hint="eastAsia"/>
          <w:sz w:val="32"/>
          <w:szCs w:val="32"/>
          <w:rtl/>
        </w:rPr>
        <w:t>العدد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محدود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التخصص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وتقسيم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</w:t>
      </w:r>
      <w:r w:rsidRPr="00D11430">
        <w:rPr>
          <w:rFonts w:cs="Arial"/>
          <w:sz w:val="32"/>
          <w:szCs w:val="32"/>
          <w:rtl/>
        </w:rPr>
        <w:t xml:space="preserve"> : </w:t>
      </w:r>
      <w:r w:rsidRPr="00D11430">
        <w:rPr>
          <w:rFonts w:cs="Arial" w:hint="eastAsia"/>
          <w:sz w:val="32"/>
          <w:szCs w:val="32"/>
          <w:rtl/>
        </w:rPr>
        <w:t>غير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محدود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الاقتصاد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المعيشي</w:t>
      </w:r>
      <w:r w:rsidRPr="00D11430">
        <w:rPr>
          <w:rFonts w:cs="Arial"/>
          <w:sz w:val="32"/>
          <w:szCs w:val="32"/>
          <w:rtl/>
        </w:rPr>
        <w:t xml:space="preserve"> / </w:t>
      </w:r>
      <w:r w:rsidRPr="00D11430">
        <w:rPr>
          <w:rFonts w:cs="Arial" w:hint="eastAsia"/>
          <w:sz w:val="32"/>
          <w:szCs w:val="32"/>
          <w:rtl/>
        </w:rPr>
        <w:t>اقتصاد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الاكتفاء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الذاتي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عدم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وجود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فائض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انتاج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ولا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حاجه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للتبادل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وبالتالي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حاجه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للنقود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التبادل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الاقتصادي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المحدود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السكان</w:t>
      </w:r>
      <w:r w:rsidRPr="00D11430">
        <w:rPr>
          <w:rFonts w:cs="Arial"/>
          <w:sz w:val="32"/>
          <w:szCs w:val="32"/>
          <w:rtl/>
        </w:rPr>
        <w:t xml:space="preserve"> : </w:t>
      </w:r>
      <w:r w:rsidRPr="00D11430">
        <w:rPr>
          <w:rFonts w:cs="Arial" w:hint="eastAsia"/>
          <w:sz w:val="32"/>
          <w:szCs w:val="32"/>
          <w:rtl/>
        </w:rPr>
        <w:t>العدد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متزايد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التخصص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وتقسيم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</w:t>
      </w:r>
      <w:r w:rsidRPr="00D11430">
        <w:rPr>
          <w:rFonts w:cs="Arial"/>
          <w:sz w:val="32"/>
          <w:szCs w:val="32"/>
          <w:rtl/>
        </w:rPr>
        <w:t xml:space="preserve"> : </w:t>
      </w:r>
      <w:r w:rsidRPr="00D11430">
        <w:rPr>
          <w:rFonts w:cs="Arial" w:hint="eastAsia"/>
          <w:sz w:val="32"/>
          <w:szCs w:val="32"/>
          <w:rtl/>
        </w:rPr>
        <w:t>اصبح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موجودا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الانتاج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للغير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وجود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فائض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الانتاج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والحاجه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للتبادل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وبالتالي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الحاجه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للنقود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التبادل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الاقتصادي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غير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المحدود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السكان</w:t>
      </w:r>
      <w:r w:rsidRPr="00D11430">
        <w:rPr>
          <w:rFonts w:cs="Arial"/>
          <w:sz w:val="32"/>
          <w:szCs w:val="32"/>
          <w:rtl/>
        </w:rPr>
        <w:t xml:space="preserve"> : </w:t>
      </w:r>
      <w:r w:rsidRPr="00D11430">
        <w:rPr>
          <w:rFonts w:cs="Arial" w:hint="eastAsia"/>
          <w:sz w:val="32"/>
          <w:szCs w:val="32"/>
          <w:rtl/>
        </w:rPr>
        <w:t>العدد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اكثر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تزايدا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التخصص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وتقسيم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</w:t>
      </w:r>
      <w:r w:rsidRPr="00D11430">
        <w:rPr>
          <w:rFonts w:cs="Arial"/>
          <w:sz w:val="32"/>
          <w:szCs w:val="32"/>
          <w:rtl/>
        </w:rPr>
        <w:t xml:space="preserve"> : </w:t>
      </w:r>
      <w:r w:rsidRPr="00D11430">
        <w:rPr>
          <w:rFonts w:cs="Arial" w:hint="eastAsia"/>
          <w:sz w:val="32"/>
          <w:szCs w:val="32"/>
          <w:rtl/>
        </w:rPr>
        <w:t>اصبح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منتشرا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وجود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فائض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ضخم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الانتاج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والحاجه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للتبادل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اسواق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اكثر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اتساعا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وبالتالي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تزايد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الحاجه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اكثر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تطورا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D11430" w:rsidRDefault="00D11430" w:rsidP="00D11430">
      <w:pPr>
        <w:rPr>
          <w:sz w:val="32"/>
          <w:szCs w:val="32"/>
          <w:rtl/>
        </w:rPr>
      </w:pPr>
    </w:p>
    <w:p w:rsidR="00D11430" w:rsidRPr="00D11430" w:rsidRDefault="00D11430" w:rsidP="00D11430">
      <w:pPr>
        <w:rPr>
          <w:sz w:val="32"/>
          <w:szCs w:val="32"/>
          <w:rtl/>
        </w:rPr>
      </w:pPr>
    </w:p>
    <w:p w:rsidR="00EA749D" w:rsidRPr="00D11430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D11430">
        <w:rPr>
          <w:rFonts w:cs="PT Bold Heading" w:hint="eastAsia"/>
          <w:color w:val="FF0000"/>
          <w:sz w:val="32"/>
          <w:szCs w:val="32"/>
          <w:rtl/>
        </w:rPr>
        <w:t>امثله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على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المقايضة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أو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نظام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التبادل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المباشر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الاسماك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الحبوب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التبغ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الثمار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اللبن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الملح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الماشية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ادوات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الصيد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ادوات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شي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اخر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D11430">
        <w:rPr>
          <w:rFonts w:cs="PT Bold Heading" w:hint="eastAsia"/>
          <w:color w:val="FF0000"/>
          <w:sz w:val="32"/>
          <w:szCs w:val="32"/>
          <w:rtl/>
        </w:rPr>
        <w:t>مساوى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او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عيوب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نظام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المقايضة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</w:t>
      </w:r>
      <w:r w:rsidRPr="00D11430">
        <w:rPr>
          <w:rFonts w:cs="PT Bold Heading" w:hint="eastAsia"/>
          <w:color w:val="FF0000"/>
          <w:sz w:val="32"/>
          <w:szCs w:val="32"/>
          <w:rtl/>
        </w:rPr>
        <w:t>هي</w:t>
      </w:r>
      <w:r w:rsidRPr="00D11430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عدم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توافق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الرغبات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أو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مايسمى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بالتوافق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المزدوج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للرغبات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عدم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امكانية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تجزئه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بعض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السلع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عدم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وجود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وحده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مشتركه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لقياس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القيمة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تعدد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الاسعار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النسبية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تدني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كفاءة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التبادل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أنواع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النقود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 (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التبادل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غير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المباشر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)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السلعية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الرمزيه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الائتمانية</w:t>
      </w:r>
      <w:r w:rsidRPr="00D11430">
        <w:rPr>
          <w:rFonts w:cs="Arial"/>
          <w:sz w:val="32"/>
          <w:szCs w:val="32"/>
          <w:rtl/>
        </w:rPr>
        <w:t xml:space="preserve"> 4-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الالكترونية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وظائف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وسيط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للتبادل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وحدة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لقياس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القيمة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مخزن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للقيمة</w:t>
      </w:r>
      <w:r w:rsidRPr="00D11430">
        <w:rPr>
          <w:rFonts w:cs="Arial"/>
          <w:sz w:val="32"/>
          <w:szCs w:val="32"/>
          <w:rtl/>
        </w:rPr>
        <w:t xml:space="preserve"> 4- </w:t>
      </w:r>
      <w:r w:rsidRPr="00D11430">
        <w:rPr>
          <w:rFonts w:cs="Arial" w:hint="eastAsia"/>
          <w:sz w:val="32"/>
          <w:szCs w:val="32"/>
          <w:rtl/>
        </w:rPr>
        <w:t>معيار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للمدفوعات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الاجله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يمكن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تقسيم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الوظائف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الاربعه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السابق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ذكرها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وظيفتين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الوظائف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الاساسية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وسيط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للتبادل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ووحدة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القياس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الوظائف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المشتقه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مخزن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للقيمة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ومعيار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للمدفوعات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خصائص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النقود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الجيدة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هي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سهلة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الحمل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غير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سريعة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التلف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الملح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والحوم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والفواكه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المعدنية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والورقيه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قابله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للتجزئه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الماشية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ظل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المقايضة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السلعية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الورقية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والمعدنية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والالكترونية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ذات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مواصفات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موحدة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سهلة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التمييز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أهم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العناصر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المكونه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للنظام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هي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المتداولة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المجتمع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التشريعات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والقوانين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تحكم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وتداولها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الاجهزه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والمؤسسات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والمالية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تتعامل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بالنقود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العوامل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استدعت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التفكير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في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استحداث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النظم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الحد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الخلافات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اطراف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المعاملات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افراد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المجتمع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اتساع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نطاق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المعاملات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والاقتصادية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فيما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المزيد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التخصص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وتقسيم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النطاق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ظهور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ككيان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يتمتع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بالسلطة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ولها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مسئوليات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تجاه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المجتمع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واهداف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اقتصاديه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تسعى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لتحقيقها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التنمية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الاقتصادية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استقرار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الاسعار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ومحاربه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التضخم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التوظيف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الكامل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ومحاربة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البطاله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التوازن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الخارجي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واستقرار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سعر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صرف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الوطنيه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عرفت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البشريه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نوعين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النظم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السلعي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الورقي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المراحل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السلعي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المسكوكات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الذهبيه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السبائك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الصرف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بالذهب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المعدنين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مرحلة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المسكوكات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الذهبية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يتم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تحديد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قيمة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الوحدة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بقانون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اساس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وزن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ودرجه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نقاوه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عدم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وجود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قيود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حريه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دخول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وخروج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القطر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المعدني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المسكوكات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القاعدة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القانونية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لسداد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الديون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يحق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فرد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ذهب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وبالعكس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عدم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وجود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قيود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المسكوكات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مرحلة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السبائك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الذهبية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تحدد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الحكومة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ممثلها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وزن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لعملتها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قيام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معدنية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ورقية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تداولها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اساس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الوزن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الذي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تحديده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بالذهب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تحتفظ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بسبائك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ذهبية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خزائنها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كغطاء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المصدرة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لا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استخدام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هذه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السبائك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المعاملات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الداخلية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وانما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استخدامها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المعاملات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الخارجية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فقط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يقتصر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المتداولة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ذهب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يملكون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مبالغ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كبيرة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فقط</w:t>
      </w: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مرحلة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الصرف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الذهبي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تحديد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قيمة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الوطنية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قيمة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اخرى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قابلة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للتحويل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ذهب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الجنيه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الاسترليني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الامريكي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تحتفظ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خزائنها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ربطت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عملتها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كغطاء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للعملات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المصدرة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مرحلة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المعدنين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الفضه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الذهب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قاعدة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الذهب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تتمتع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باربع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مزايا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رئيسية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هي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تحقيق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الشعور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بالامان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استقرار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اسعار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الصرف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ادارة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بصورة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اليه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استقرار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مستوى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الاسعار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أسباب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نشاه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الورقي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اوقات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الازمات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والحروب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ووجدت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الحكومه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تستطيع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نقودها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ذهب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فشل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قاعدة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مجاراة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التوسع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التنافس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دول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العالم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مختلف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القارات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وتطلعها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لاحداث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انجازات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اقتصادية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اسس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عمل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الورقي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تحقيق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الاستقرار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مستوى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الاسعار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تكون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الكمية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المصدرة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بالمستوى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يحقق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ثباتا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تحقيق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الاستقرار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مستوى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التشغيل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ومحاربة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البطاله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معالجة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العجز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ميزان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المدفوعات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للدولة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والحد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خروج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معالجة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العجز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في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ميزان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المدفوعات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للدولة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والحد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خروج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الذهب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خلال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اتباع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سياسة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اقتصادية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لتشجيع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الصادرات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وضع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سياسة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جمركية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للحد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الواردات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استخدام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نظام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الحصص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التنمية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الاقتصادية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طريق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زيادة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يتكون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النظام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المالي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مجموعة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عناصر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هي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الاسواق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وتشمل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راس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ينقسم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بدوره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سوقين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هما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الاولية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الثانوية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المؤسسات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وتشمل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المؤسسات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المصرفية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) </w:t>
      </w:r>
      <w:r w:rsidRPr="00D11430">
        <w:rPr>
          <w:rFonts w:cs="Arial" w:hint="eastAsia"/>
          <w:sz w:val="32"/>
          <w:szCs w:val="32"/>
          <w:rtl/>
        </w:rPr>
        <w:t>والمؤسسات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غير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المصرفيه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( </w:t>
      </w:r>
      <w:r w:rsidRPr="00D11430">
        <w:rPr>
          <w:rFonts w:cs="Arial" w:hint="eastAsia"/>
          <w:sz w:val="32"/>
          <w:szCs w:val="32"/>
          <w:rtl/>
        </w:rPr>
        <w:t>شركات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التامين</w:t>
      </w:r>
      <w:r w:rsidRPr="00D11430">
        <w:rPr>
          <w:rFonts w:cs="Arial"/>
          <w:sz w:val="32"/>
          <w:szCs w:val="32"/>
          <w:rtl/>
        </w:rPr>
        <w:t xml:space="preserve"> , </w:t>
      </w:r>
      <w:r w:rsidRPr="00D11430">
        <w:rPr>
          <w:rFonts w:cs="Arial" w:hint="eastAsia"/>
          <w:sz w:val="32"/>
          <w:szCs w:val="32"/>
          <w:rtl/>
        </w:rPr>
        <w:t>الاستثمار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</w:t>
      </w:r>
      <w:r w:rsidRPr="00D11430">
        <w:rPr>
          <w:rFonts w:cs="Arial"/>
          <w:sz w:val="32"/>
          <w:szCs w:val="32"/>
          <w:rtl/>
        </w:rPr>
        <w:t xml:space="preserve"> , </w:t>
      </w:r>
      <w:r w:rsidRPr="00D11430">
        <w:rPr>
          <w:rFonts w:cs="Arial" w:hint="eastAsia"/>
          <w:sz w:val="32"/>
          <w:szCs w:val="32"/>
          <w:rtl/>
        </w:rPr>
        <w:t>الصرافه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وخلالها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الادوات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وتشمل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والاسهم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والسندات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وكافة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انواع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الاوراق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يتكون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هيكل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قطاع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او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القطاع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المصرفي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الاتي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التجاريه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المتخصصه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الشامله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مرت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بالمراحل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والتطورات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التالية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قيام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والصاغه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بالدور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الرئيسي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التمهيد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لنشاه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خدمه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الايداع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للتجار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منحهم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ايصالات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امانه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وتقديم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صرف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العملات</w:t>
      </w:r>
      <w:r w:rsidRPr="00D11430">
        <w:rPr>
          <w:rFonts w:cs="Arial"/>
          <w:sz w:val="32"/>
          <w:szCs w:val="32"/>
          <w:rtl/>
        </w:rPr>
        <w:t xml:space="preserve"> -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للاخرين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اكتشاف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خلق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الائتمان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طريق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ايصالات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بقيم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نقديه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حدوث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ازمات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ماليه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بسبب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اقراض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وتوسع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الساغه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خلق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الائتمان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انشئ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اول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تجاري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مدينه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البندقية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عام</w:t>
      </w:r>
      <w:r w:rsidRPr="00D11430">
        <w:rPr>
          <w:rFonts w:cs="Arial"/>
          <w:sz w:val="32"/>
          <w:szCs w:val="32"/>
          <w:rtl/>
        </w:rPr>
        <w:t xml:space="preserve"> 1587 - </w:t>
      </w:r>
      <w:r w:rsidRPr="00D11430">
        <w:rPr>
          <w:rFonts w:cs="Arial" w:hint="eastAsia"/>
          <w:sz w:val="32"/>
          <w:szCs w:val="32"/>
          <w:rtl/>
        </w:rPr>
        <w:t>وانشى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ثاني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تجاري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مدينة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امستردام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عام</w:t>
      </w:r>
      <w:r w:rsidRPr="00D11430">
        <w:rPr>
          <w:rFonts w:cs="Arial"/>
          <w:sz w:val="32"/>
          <w:szCs w:val="32"/>
          <w:rtl/>
        </w:rPr>
        <w:t xml:space="preserve"> 1609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توالي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بعد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ذالك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انشاء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جميع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مدن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العالم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واصبحت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اعدادها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تتزايد</w:t>
      </w: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تنحصر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وظائف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التجاريه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بالقيام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بالمهام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التالية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قبول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الافراد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المؤسسات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والتسهيلات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الائتمانية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قصيره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ومده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السداد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خلال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فتره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لا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تتجاوز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سنه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والقروض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متوسطه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ومده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السداد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فتره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تتراوح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سنه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وخمس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سنوات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السحب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المكشوف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خصم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الاوراق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خصم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الكمبيالات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وخصم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السندات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وتشمل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خطابات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الضمان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خطابات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الاعتماد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المستنديه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الشكات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القيام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بعمليات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الوكاله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مثل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سداد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الفواتير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الصرف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التحويلات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خدمه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الاستشارات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الخزن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الامنه</w:t>
      </w:r>
      <w:r w:rsidRPr="00D11430">
        <w:rPr>
          <w:rFonts w:cs="Arial"/>
          <w:sz w:val="32"/>
          <w:szCs w:val="32"/>
          <w:rtl/>
        </w:rPr>
        <w:t xml:space="preserve"> -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الالكترونية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الحديثه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6- </w:t>
      </w:r>
      <w:r w:rsidRPr="00D11430">
        <w:rPr>
          <w:rFonts w:cs="Arial" w:hint="eastAsia"/>
          <w:sz w:val="32"/>
          <w:szCs w:val="32"/>
          <w:rtl/>
        </w:rPr>
        <w:t>خلق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هناك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3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انواع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الودائع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الطلب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الزمنيه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الودائع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الادخاريه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يمكن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حصر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العوائد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يتحصل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عليها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بالاتي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عوائد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يتحصل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عليها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شكل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سعر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فائده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عوائد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يتحصل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عليها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شكل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عمولات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عوائد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يتحصل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عليها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شكل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ارباح</w:t>
      </w:r>
      <w:r w:rsidRPr="00D11430">
        <w:rPr>
          <w:rFonts w:cs="Arial"/>
          <w:sz w:val="32"/>
          <w:szCs w:val="32"/>
          <w:rtl/>
        </w:rPr>
        <w:t xml:space="preserve"> = </w:t>
      </w:r>
      <w:r w:rsidRPr="00D11430">
        <w:rPr>
          <w:rFonts w:cs="Arial" w:hint="eastAsia"/>
          <w:sz w:val="32"/>
          <w:szCs w:val="32"/>
          <w:rtl/>
        </w:rPr>
        <w:t>ارباح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</w:t>
      </w:r>
      <w:r w:rsidRPr="00D11430">
        <w:rPr>
          <w:rFonts w:cs="Arial"/>
          <w:sz w:val="32"/>
          <w:szCs w:val="32"/>
          <w:rtl/>
        </w:rPr>
        <w:t xml:space="preserve"> = </w:t>
      </w:r>
      <w:r w:rsidRPr="00D11430">
        <w:rPr>
          <w:rFonts w:cs="Arial" w:hint="eastAsia"/>
          <w:sz w:val="32"/>
          <w:szCs w:val="32"/>
          <w:rtl/>
        </w:rPr>
        <w:t>الفائدة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الدائنه</w:t>
      </w:r>
      <w:r w:rsidRPr="00D11430">
        <w:rPr>
          <w:rFonts w:cs="Arial"/>
          <w:sz w:val="32"/>
          <w:szCs w:val="32"/>
          <w:rtl/>
        </w:rPr>
        <w:t xml:space="preserve"> -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الفائدة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المدينة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هناك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اربع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افتراضات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لخلق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النقود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المصرفية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خلق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خلال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مجتمعة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خلال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وحيد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الاقتصاد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التزام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جميع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بالاحتفاظ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بنسبة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الاحتياطي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القانوني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تحديدها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قبل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وعدم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احتفاظها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احتياطات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اخرى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تستمر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حتى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تصل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الاقراض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الكامل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وهو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الحد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الذي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يتساوى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عنده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مجموع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الاحتياطات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القانونية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تقدم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العادات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ونضوج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الوعي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لدى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المودعين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الموارد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تنقسم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إلى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نوعين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الموارد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الذاتية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الموارد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غير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الذاتية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لتحقق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سلامة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لابد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القيام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بالمهام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التالية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ادارة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سيولة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ادارة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راس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ادارة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اصول</w:t>
      </w:r>
      <w:r w:rsidRPr="00D11430">
        <w:rPr>
          <w:rFonts w:cs="Arial"/>
          <w:sz w:val="32"/>
          <w:szCs w:val="32"/>
          <w:rtl/>
        </w:rPr>
        <w:t xml:space="preserve"> / </w:t>
      </w:r>
      <w:r w:rsidRPr="00D11430">
        <w:rPr>
          <w:rFonts w:cs="Arial" w:hint="eastAsia"/>
          <w:sz w:val="32"/>
          <w:szCs w:val="32"/>
          <w:rtl/>
        </w:rPr>
        <w:t>موجودات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4- </w:t>
      </w:r>
      <w:r w:rsidRPr="00D11430">
        <w:rPr>
          <w:rFonts w:cs="Arial" w:hint="eastAsia"/>
          <w:sz w:val="32"/>
          <w:szCs w:val="32"/>
          <w:rtl/>
        </w:rPr>
        <w:t>ادارة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خصوم</w:t>
      </w:r>
      <w:r w:rsidRPr="00D11430">
        <w:rPr>
          <w:rFonts w:cs="Arial"/>
          <w:sz w:val="32"/>
          <w:szCs w:val="32"/>
          <w:rtl/>
        </w:rPr>
        <w:t xml:space="preserve"> / </w:t>
      </w:r>
      <w:r w:rsidRPr="00D11430">
        <w:rPr>
          <w:rFonts w:cs="Arial" w:hint="eastAsia"/>
          <w:sz w:val="32"/>
          <w:szCs w:val="32"/>
          <w:rtl/>
        </w:rPr>
        <w:t>مطلوبات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ادارة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مخاطر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هناك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ثلاثة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معايير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رئيسية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لتحديد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مدى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نجاح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التجارية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استقرار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السيولة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الربحية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التسويق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انواع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المتخصصة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الزراعية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الصناعية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العقارية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الاستثمارية</w:t>
      </w:r>
    </w:p>
    <w:p w:rsidR="00D11430" w:rsidRPr="00D11430" w:rsidRDefault="00EA749D" w:rsidP="00591A4F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الشاملة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خصائص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الزراعي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منح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بهدف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الاستثمار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المشروعات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الجديدة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بهدف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التوسع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مشروعات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قائمة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منح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قصير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لتوفير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متطلبات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التشغيل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المشروعات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الجديدة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المشروعات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القائمة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يربتط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الزراعي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الارشاد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الزراعي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للمستفيدين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وكذلك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التسويق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والتخزين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يتركز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الانشار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الجغرافي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لفروع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الزراعية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المناطق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الريفية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لكي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تكون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اكثر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قربا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الشرائح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المستهدفة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المزارعين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خصائص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الصناعي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يمنح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بهدف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الاستثمار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المشروعات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الحديدة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بهدف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التوسع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المشروعات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القائمة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يمنح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قصير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لغرض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التشغيل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المشروعات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الجديدة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المشروعات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القائمة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يمنح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للجهات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البحثية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لاجراء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البحوث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والدراسات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تؤدي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تطوير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قطاع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الصناعة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وتقدم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الحلول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لمشكلات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الصناعة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يتركز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الانشار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الجغرافي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لفروع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الصناعية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المناطق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الحضرية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لكي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تكون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اكثر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قربا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الشرائح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المستهدفة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المصنعين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خصائص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العقاري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يمنح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بهدف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تشييد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المساكن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الجديدة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لغرض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السكن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لغرض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الاستغلال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الاستثماري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المجال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الصناعي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الزراعي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تمنح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التمويل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قصير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بهدف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الصيانة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واعادة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التاهيل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للمباني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القائمة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كافة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القطاعات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اصبحت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العقارية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مؤخرا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تقوم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بالاستثمار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المباشر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قطاع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والتشييد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خلال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شركات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مملوكة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طريق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انشاء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المجمعات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للاغراض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السكنية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خصائص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الاستثمار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تنشط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هذه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الاولية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الاصدار</w:t>
      </w:r>
      <w:r w:rsidRPr="00D11430">
        <w:rPr>
          <w:rFonts w:cs="Arial"/>
          <w:sz w:val="32"/>
          <w:szCs w:val="32"/>
          <w:rtl/>
        </w:rPr>
        <w:t xml:space="preserve"> ) </w:t>
      </w:r>
      <w:r w:rsidRPr="00D11430">
        <w:rPr>
          <w:rFonts w:cs="Arial" w:hint="eastAsia"/>
          <w:sz w:val="32"/>
          <w:szCs w:val="32"/>
          <w:rtl/>
        </w:rPr>
        <w:t>والسوق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الثانوية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التداول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تقوم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بمعاونة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رجال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الاعمال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والشركات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الصناعية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تحتاج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الاموال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لزيادة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قدرتها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الانتاجية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تقدم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الاستشارات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المتعلقة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باعادة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هيكلة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الشركات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والدمج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والاستحواذ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والخصخصة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تركز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تعاملاتها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فئة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محدود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فئة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رجال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الاعمال</w:t>
      </w:r>
      <w:r w:rsidRPr="00D11430">
        <w:rPr>
          <w:rFonts w:cs="Arial"/>
          <w:sz w:val="32"/>
          <w:szCs w:val="32"/>
          <w:rtl/>
        </w:rPr>
        <w:t xml:space="preserve"> ) </w:t>
      </w:r>
      <w:r w:rsidRPr="00D11430">
        <w:rPr>
          <w:rFonts w:cs="Arial" w:hint="eastAsia"/>
          <w:sz w:val="32"/>
          <w:szCs w:val="32"/>
          <w:rtl/>
        </w:rPr>
        <w:t>وتتواحد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المراكز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الحضرية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الكبيرة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العواصم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)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مرت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نشاه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وتطور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الاسلامية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بثلاث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مراحل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رئيسية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المبادرات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الفردية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لعمل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الجماعي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مرحلة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انتشار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الاسلامية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هناك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ثلاث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مبادئ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تحكم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طبيعة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عمل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الاسلامية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تحريم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التعامل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بالربا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تحريم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الغرز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بمعتى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تحريم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الغش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اباحة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المشاركة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الربح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والخسارة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تنقسم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صيغ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المعاملات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الاسلامية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إلى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اربعة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مجموعات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رئيسية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صيغ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المشاركات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الشركات</w:t>
      </w:r>
      <w:r w:rsidRPr="00D11430">
        <w:rPr>
          <w:rFonts w:cs="Arial"/>
          <w:sz w:val="32"/>
          <w:szCs w:val="32"/>
          <w:rtl/>
        </w:rPr>
        <w:t xml:space="preserve"> ) 2- </w:t>
      </w:r>
      <w:r w:rsidRPr="00D11430">
        <w:rPr>
          <w:rFonts w:cs="Arial" w:hint="eastAsia"/>
          <w:sz w:val="32"/>
          <w:szCs w:val="32"/>
          <w:rtl/>
        </w:rPr>
        <w:t>صيغ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البيوع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صيغ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التاجير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صيغ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الديون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ينقسم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صيغ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المشاركات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إلى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اربعة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انواع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العقود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عقد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المشاركة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عقد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المضاربة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عقد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المزارعة</w:t>
      </w:r>
      <w:r w:rsidRPr="00D11430">
        <w:rPr>
          <w:rFonts w:cs="Arial"/>
          <w:sz w:val="32"/>
          <w:szCs w:val="32"/>
          <w:rtl/>
        </w:rPr>
        <w:t xml:space="preserve"> 4- </w:t>
      </w:r>
      <w:r w:rsidRPr="00D11430">
        <w:rPr>
          <w:rFonts w:cs="Arial" w:hint="eastAsia"/>
          <w:sz w:val="32"/>
          <w:szCs w:val="32"/>
          <w:rtl/>
        </w:rPr>
        <w:t>عقد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المساقاه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التطبيق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يوجد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نوعين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المضاربة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المضاربة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المقيدة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المضاربة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المطلقة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صيغ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البيوع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تنقسم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إلى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ثلاثة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انواع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العقود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عقد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المرابحه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عقد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السلم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عقد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الاستصناع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مراحل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تطور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المركزية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-1694 : </w:t>
      </w:r>
      <w:r w:rsidRPr="00D11430">
        <w:rPr>
          <w:rFonts w:cs="Arial" w:hint="eastAsia"/>
          <w:sz w:val="32"/>
          <w:szCs w:val="32"/>
          <w:rtl/>
        </w:rPr>
        <w:t>شهد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هذا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نشاة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انجلترا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- 1914 : </w:t>
      </w:r>
      <w:r w:rsidRPr="00D11430">
        <w:rPr>
          <w:rFonts w:cs="Arial" w:hint="eastAsia"/>
          <w:sz w:val="32"/>
          <w:szCs w:val="32"/>
          <w:rtl/>
        </w:rPr>
        <w:t>شهد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هذا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تاسيس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الاحتياطي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الفيدرالي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الولايات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المتحدة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الامريكية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- 1929 : </w:t>
      </w:r>
      <w:r w:rsidRPr="00D11430">
        <w:rPr>
          <w:rFonts w:cs="Arial" w:hint="eastAsia"/>
          <w:sz w:val="32"/>
          <w:szCs w:val="32"/>
          <w:rtl/>
        </w:rPr>
        <w:t>شهد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هذا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الكساد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الكبير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ثم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هذا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الحدث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حقا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قيام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الحرب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العالمية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الثانية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وانهيار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قاعدة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الذهب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- 1946 : </w:t>
      </w:r>
      <w:r w:rsidRPr="00D11430">
        <w:rPr>
          <w:rFonts w:cs="Arial" w:hint="eastAsia"/>
          <w:sz w:val="32"/>
          <w:szCs w:val="32"/>
          <w:rtl/>
        </w:rPr>
        <w:t>شهد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هذا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تاميم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انجلترا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وظائف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المركزية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وظيفة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وظيفة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الحكومة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وظيفة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وظيفة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التنظيم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والرقابة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القطاع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وظيفة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ادارة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عرض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النقود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الاشياء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السئول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عنها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وظيفة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الاصدار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او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العملة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ما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يلي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اصدار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الكميات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المطلوبة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المعدنية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الورقية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سحب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واستبدال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الفئات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التالفة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هذا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تحديد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سعر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صرف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الوطنية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مقابل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الاجنبية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اتخاذ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كافة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الاجراءات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والتدابير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تحول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دون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تزييف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وتزوير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الوطنية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المهام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يقوم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بها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وظيفة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الحكومة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يحتفظ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بحسابات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الوزارات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والمؤسسات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التابعة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للحكومة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يقدم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الاستشارات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والنصح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للحكومة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يتولى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ادارة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الداخلي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للحكومة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يقوم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بتقديم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للحكومة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المهام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يقوم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بها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وظيفة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يتيح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غرفة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المقاصة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والمتخصصة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وخلافها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الاحتفاظ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بالاحتياطي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القانوني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حسابات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لديه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يعتبر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المركزي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الملاذ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الاخير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المهام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يقوم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وظيفة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التنظيم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والرقابة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القطاع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وضع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القوانين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تنظم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تاسيس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وانشاء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كافة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انواع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وضع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الضوابط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المتعلقة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بالعمليات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التشغيلية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للبنوك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المراقبة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كافة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للتاكد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التزامها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بالقوانين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واللوائح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بنود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ومكونات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ميزانية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المركزي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الموارد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الخصوم</w:t>
      </w:r>
      <w:r w:rsidRPr="00D11430">
        <w:rPr>
          <w:rFonts w:cs="Arial"/>
          <w:sz w:val="32"/>
          <w:szCs w:val="32"/>
          <w:rtl/>
        </w:rPr>
        <w:t xml:space="preserve"> / </w:t>
      </w:r>
      <w:r w:rsidRPr="00D11430">
        <w:rPr>
          <w:rFonts w:cs="Arial" w:hint="eastAsia"/>
          <w:sz w:val="32"/>
          <w:szCs w:val="32"/>
          <w:rtl/>
        </w:rPr>
        <w:t>المطلوبات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الاستخدامات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الاصول</w:t>
      </w:r>
      <w:r w:rsidRPr="00D11430">
        <w:rPr>
          <w:rFonts w:cs="Arial"/>
          <w:sz w:val="32"/>
          <w:szCs w:val="32"/>
          <w:rtl/>
        </w:rPr>
        <w:t xml:space="preserve"> / </w:t>
      </w:r>
      <w:r w:rsidRPr="00D11430">
        <w:rPr>
          <w:rFonts w:cs="Arial" w:hint="eastAsia"/>
          <w:sz w:val="32"/>
          <w:szCs w:val="32"/>
          <w:rtl/>
        </w:rPr>
        <w:t>الموجودات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الخصوم</w:t>
      </w:r>
      <w:r w:rsidRPr="00D11430">
        <w:rPr>
          <w:rFonts w:cs="Arial"/>
          <w:sz w:val="32"/>
          <w:szCs w:val="32"/>
          <w:rtl/>
        </w:rPr>
        <w:t xml:space="preserve"> (</w:t>
      </w:r>
      <w:r w:rsidRPr="00D11430">
        <w:rPr>
          <w:rFonts w:cs="Arial" w:hint="eastAsia"/>
          <w:sz w:val="32"/>
          <w:szCs w:val="32"/>
          <w:rtl/>
        </w:rPr>
        <w:t>الموارد</w:t>
      </w:r>
      <w:r w:rsidRPr="00D11430">
        <w:rPr>
          <w:rFonts w:cs="Arial"/>
          <w:sz w:val="32"/>
          <w:szCs w:val="32"/>
          <w:rtl/>
        </w:rPr>
        <w:t>) :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/>
          <w:color w:val="FF0000"/>
          <w:sz w:val="32"/>
          <w:szCs w:val="32"/>
          <w:rtl/>
        </w:rPr>
        <w:lastRenderedPageBreak/>
        <w:t xml:space="preserve">-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الكتلة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التداول</w:t>
      </w:r>
      <w:r w:rsidRPr="00D11430">
        <w:rPr>
          <w:rFonts w:cs="Arial"/>
          <w:sz w:val="32"/>
          <w:szCs w:val="32"/>
          <w:rtl/>
        </w:rPr>
        <w:t>(</w:t>
      </w:r>
      <w:r w:rsidRPr="00D11430">
        <w:rPr>
          <w:rFonts w:cs="Arial" w:hint="eastAsia"/>
          <w:sz w:val="32"/>
          <w:szCs w:val="32"/>
          <w:rtl/>
        </w:rPr>
        <w:t>المعدنية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والورقية</w:t>
      </w:r>
      <w:r w:rsidRPr="00D11430">
        <w:rPr>
          <w:rFonts w:cs="Arial"/>
          <w:sz w:val="32"/>
          <w:szCs w:val="32"/>
          <w:rtl/>
        </w:rPr>
        <w:t xml:space="preserve">) </w:t>
      </w:r>
      <w:r w:rsidRPr="00D11430">
        <w:rPr>
          <w:rFonts w:cs="Arial" w:hint="eastAsia"/>
          <w:sz w:val="32"/>
          <w:szCs w:val="32"/>
          <w:rtl/>
        </w:rPr>
        <w:t>خارج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الجهاز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احتياطات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والمؤسسات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الاخرى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/>
          <w:color w:val="FF0000"/>
          <w:sz w:val="32"/>
          <w:szCs w:val="32"/>
          <w:rtl/>
        </w:rPr>
        <w:t xml:space="preserve">-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الودائع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الحكومية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المؤسسات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غير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المصرفية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خصوم</w:t>
      </w:r>
      <w:r w:rsidRPr="00D11430">
        <w:rPr>
          <w:rFonts w:cs="Arial"/>
          <w:sz w:val="32"/>
          <w:szCs w:val="32"/>
          <w:rtl/>
        </w:rPr>
        <w:t xml:space="preserve"> / </w:t>
      </w:r>
      <w:r w:rsidRPr="00D11430">
        <w:rPr>
          <w:rFonts w:cs="Arial" w:hint="eastAsia"/>
          <w:sz w:val="32"/>
          <w:szCs w:val="32"/>
          <w:rtl/>
        </w:rPr>
        <w:t>مطلوبات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اخرى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حساب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راس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والاحتياطي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الاصول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الاستخدامات</w:t>
      </w:r>
      <w:r w:rsidRPr="00D11430">
        <w:rPr>
          <w:rFonts w:cs="Arial"/>
          <w:sz w:val="32"/>
          <w:szCs w:val="32"/>
          <w:rtl/>
        </w:rPr>
        <w:t xml:space="preserve"> ) :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/>
          <w:color w:val="FF0000"/>
          <w:sz w:val="32"/>
          <w:szCs w:val="32"/>
          <w:rtl/>
        </w:rPr>
        <w:t xml:space="preserve">-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الاوراق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المالية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سندات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حكومية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اذون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خزانة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- </w:t>
      </w:r>
      <w:r w:rsidRPr="00D11430">
        <w:rPr>
          <w:rFonts w:cs="Arial" w:hint="eastAsia"/>
          <w:sz w:val="32"/>
          <w:szCs w:val="32"/>
          <w:rtl/>
        </w:rPr>
        <w:t>القروض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الحقوق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الاخرين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الحكومة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قروض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التجارية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والمتخصصة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/>
          <w:color w:val="FF0000"/>
          <w:sz w:val="32"/>
          <w:szCs w:val="32"/>
          <w:rtl/>
        </w:rPr>
        <w:t xml:space="preserve">-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الاصول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/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الموجودات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الاجنبية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الذهب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الاجنبية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الودائع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لدى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الاجنبية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حقوق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السحب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الخاصة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احتياطات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لدى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صندوق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الاستثمارات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الاجنبية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المباشرة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D25240" w:rsidRDefault="00D25240" w:rsidP="00EA749D">
      <w:pPr>
        <w:rPr>
          <w:rFonts w:cs="PT Bold Heading" w:hint="cs"/>
          <w:color w:val="FF0000"/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الاهداف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الذهبية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للسياسة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معدلات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نمو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اقتصادي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مرتفعة</w:t>
      </w:r>
      <w:r w:rsidRPr="00D11430">
        <w:rPr>
          <w:rFonts w:cs="Arial"/>
          <w:sz w:val="32"/>
          <w:szCs w:val="32"/>
          <w:rtl/>
        </w:rPr>
        <w:t xml:space="preserve"> ( </w:t>
      </w:r>
      <w:r w:rsidRPr="00D11430">
        <w:rPr>
          <w:rFonts w:cs="Arial" w:hint="eastAsia"/>
          <w:sz w:val="32"/>
          <w:szCs w:val="32"/>
          <w:rtl/>
        </w:rPr>
        <w:t>خفض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معدلات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الفقر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استقرار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للاسعار</w:t>
      </w:r>
      <w:r w:rsidRPr="00D11430">
        <w:rPr>
          <w:rFonts w:cs="Arial"/>
          <w:sz w:val="32"/>
          <w:szCs w:val="32"/>
          <w:rtl/>
        </w:rPr>
        <w:t xml:space="preserve"> (</w:t>
      </w:r>
      <w:r w:rsidRPr="00D11430">
        <w:rPr>
          <w:rFonts w:cs="Arial" w:hint="eastAsia"/>
          <w:sz w:val="32"/>
          <w:szCs w:val="32"/>
          <w:rtl/>
        </w:rPr>
        <w:t>خفض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معدلات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التضخم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استخدام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كامل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توظيف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كامل</w:t>
      </w:r>
      <w:r w:rsidRPr="00D11430">
        <w:rPr>
          <w:rFonts w:cs="Arial"/>
          <w:sz w:val="32"/>
          <w:szCs w:val="32"/>
          <w:rtl/>
        </w:rPr>
        <w:t xml:space="preserve"> (</w:t>
      </w:r>
      <w:r w:rsidRPr="00D11430">
        <w:rPr>
          <w:rFonts w:cs="Arial" w:hint="eastAsia"/>
          <w:sz w:val="32"/>
          <w:szCs w:val="32"/>
          <w:rtl/>
        </w:rPr>
        <w:t>خفض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معدلات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البطالة</w:t>
      </w:r>
      <w:r w:rsidRPr="00D11430">
        <w:rPr>
          <w:rFonts w:cs="Arial"/>
          <w:sz w:val="32"/>
          <w:szCs w:val="32"/>
          <w:rtl/>
        </w:rPr>
        <w:t xml:space="preserve"> )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توازن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ميزان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المدفوعات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لكبح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الطلب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الكلي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في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السياسة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الانكماشية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خلال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الاتي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سحب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امتصاص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السيولة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الفائضة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ايدي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الافراد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والبنوك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يترتب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ذلك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حدوث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نفص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حجم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الموجود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التداول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ينتج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ذلك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انخفاض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الطلب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ثم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اقترابه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تعادلة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العرض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الكلي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المحصلة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النهائية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تكون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انخفاض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للاسعار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لتنشيط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الطلب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الكلي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في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السياسة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التوسعية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خلال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الاتي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ضخ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سيولة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اضافية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تتاح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للافراد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والبنوك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يترتب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ذلك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حدوث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زيادة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حجم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ينتج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ذلك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زيادة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الطلب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الكلي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ثم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اقترابه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تعادلة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العرض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الكلي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4- </w:t>
      </w:r>
      <w:r w:rsidRPr="00D11430">
        <w:rPr>
          <w:rFonts w:cs="Arial" w:hint="eastAsia"/>
          <w:sz w:val="32"/>
          <w:szCs w:val="32"/>
          <w:rtl/>
        </w:rPr>
        <w:t>المحصلة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النهائية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تكون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ارتفاع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المستوى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للاسعار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أدوات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السياسة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النقدية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الادوات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الكمية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الادوات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غير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الكمية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أهم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الادوات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الكمية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نسبة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الاحتياطي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القانوني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سعر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الخصم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عمليات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السوق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المفتوحة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تواجه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التجارية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بعض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الاحيان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لسحب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السيولة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خلال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الاعتبارات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التالية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حدوث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زيادات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طارئة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متطلبات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السحب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قبل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اصحاب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الودائع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الجارية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حدوث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زيادات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موسمية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الطلب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الائتمان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 w:hint="eastAsia"/>
          <w:sz w:val="32"/>
          <w:szCs w:val="32"/>
          <w:rtl/>
        </w:rPr>
        <w:t>أهم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الادوات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غير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الكمية</w:t>
      </w:r>
      <w:r w:rsidRPr="00D11430">
        <w:rPr>
          <w:rFonts w:cs="Arial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سياسة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الاقناع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الادبي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سياسة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العقوبات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والجزاءات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سياسة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الحوافز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تحديد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قطاعات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ذات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اولوية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اهم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خصائص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الدولية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انها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تتعامل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بالعملات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الاجنبية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إلى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جانب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عملتها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المحلية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تتمتع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بحرية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الحركة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ونقل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الموارد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الاقتصادية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الاستخدام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المكثف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لتقنية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المعلومات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الحديثة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sz w:val="32"/>
          <w:szCs w:val="32"/>
        </w:rPr>
        <w:t>itc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عملياتها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البنكية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يقصد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بحركة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رؤوس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الاموال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في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المجالين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التاليين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مجال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الاقراض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والافتراض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الدولي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مجال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الاستثمارات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الاجنبية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المباشرة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sz w:val="32"/>
          <w:szCs w:val="32"/>
        </w:rPr>
        <w:t>fdi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حركة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رؤووس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الاموال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والاعتبارات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السلبية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رؤوس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الاموال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الساخنة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غسيل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الاموال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انواع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الدولية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المراسلة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مكاتب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التمثيل</w:t>
      </w:r>
      <w:r w:rsidRPr="00D11430">
        <w:rPr>
          <w:rFonts w:cs="Arial"/>
          <w:sz w:val="32"/>
          <w:szCs w:val="32"/>
          <w:rtl/>
        </w:rPr>
        <w:t xml:space="preserve"> 3- </w:t>
      </w:r>
      <w:r w:rsidRPr="00D11430">
        <w:rPr>
          <w:rFonts w:cs="Arial" w:hint="eastAsia"/>
          <w:sz w:val="32"/>
          <w:szCs w:val="32"/>
          <w:rtl/>
        </w:rPr>
        <w:t>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الاوفشور</w:t>
      </w:r>
      <w:r w:rsidRPr="00D11430">
        <w:rPr>
          <w:rFonts w:cs="Arial"/>
          <w:sz w:val="32"/>
          <w:szCs w:val="32"/>
          <w:rtl/>
        </w:rPr>
        <w:t xml:space="preserve"> 4- </w:t>
      </w:r>
      <w:r w:rsidRPr="00D11430">
        <w:rPr>
          <w:rFonts w:cs="Arial" w:hint="eastAsia"/>
          <w:sz w:val="32"/>
          <w:szCs w:val="32"/>
          <w:rtl/>
        </w:rPr>
        <w:t>فروع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الاجنبية</w:t>
      </w:r>
    </w:p>
    <w:p w:rsidR="00EA749D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5- </w:t>
      </w:r>
      <w:r w:rsidRPr="00D11430">
        <w:rPr>
          <w:rFonts w:cs="Arial" w:hint="eastAsia"/>
          <w:sz w:val="32"/>
          <w:szCs w:val="32"/>
          <w:rtl/>
        </w:rPr>
        <w:t>البنوك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المشتركة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591A4F" w:rsidRPr="00D11430" w:rsidRDefault="00591A4F" w:rsidP="00D11430">
      <w:pPr>
        <w:rPr>
          <w:sz w:val="32"/>
          <w:szCs w:val="32"/>
          <w:rtl/>
        </w:rPr>
      </w:pP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lastRenderedPageBreak/>
        <w:t>تقوم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المراسلة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بالوظائف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التالية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الاعتمادات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المستندية</w:t>
      </w:r>
      <w:r w:rsidRPr="00D11430">
        <w:rPr>
          <w:rFonts w:cs="Arial"/>
          <w:sz w:val="32"/>
          <w:szCs w:val="32"/>
          <w:rtl/>
        </w:rPr>
        <w:t xml:space="preserve"> 2- </w:t>
      </w:r>
      <w:r w:rsidRPr="00D11430">
        <w:rPr>
          <w:rFonts w:cs="Arial" w:hint="eastAsia"/>
          <w:sz w:val="32"/>
          <w:szCs w:val="32"/>
          <w:rtl/>
        </w:rPr>
        <w:t>الحوالات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واستلام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وتسليم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الاموال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تنفيذ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عمليات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الاستثمار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الاجنبي</w:t>
      </w:r>
      <w:r w:rsidRPr="00D11430">
        <w:rPr>
          <w:rFonts w:cs="Arial"/>
          <w:sz w:val="32"/>
          <w:szCs w:val="32"/>
          <w:rtl/>
        </w:rPr>
        <w:t xml:space="preserve"> 4- </w:t>
      </w:r>
      <w:r w:rsidRPr="00D11430">
        <w:rPr>
          <w:rFonts w:cs="Arial" w:hint="eastAsia"/>
          <w:sz w:val="32"/>
          <w:szCs w:val="32"/>
          <w:rtl/>
        </w:rPr>
        <w:t>العديد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الخدمات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المالية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الاخرى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أهم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وظائف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مكاتب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التمثيل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توفير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معلومات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فرص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الاستثمار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تتواجد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فيها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استقطاب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رجال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الاعمال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الدوال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تتواجد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فيها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D11430" w:rsidRDefault="00EA749D" w:rsidP="00D11430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3- </w:t>
      </w:r>
      <w:r w:rsidRPr="00D11430">
        <w:rPr>
          <w:rFonts w:cs="Arial" w:hint="eastAsia"/>
          <w:sz w:val="32"/>
          <w:szCs w:val="32"/>
          <w:rtl/>
        </w:rPr>
        <w:t>تعتبر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نواه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لانشاء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فروع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للبنك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الذي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تتبع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له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المستقبل</w:t>
      </w:r>
      <w:r w:rsidRPr="00D11430">
        <w:rPr>
          <w:rFonts w:cs="Arial"/>
          <w:sz w:val="32"/>
          <w:szCs w:val="32"/>
          <w:rtl/>
        </w:rPr>
        <w:t xml:space="preserve"> </w:t>
      </w:r>
    </w:p>
    <w:p w:rsidR="00EA749D" w:rsidRPr="00591A4F" w:rsidRDefault="00EA749D" w:rsidP="00EA749D">
      <w:pPr>
        <w:rPr>
          <w:rFonts w:cs="PT Bold Heading"/>
          <w:color w:val="FF0000"/>
          <w:sz w:val="32"/>
          <w:szCs w:val="32"/>
          <w:rtl/>
        </w:rPr>
      </w:pPr>
      <w:r w:rsidRPr="00591A4F">
        <w:rPr>
          <w:rFonts w:cs="PT Bold Heading" w:hint="eastAsia"/>
          <w:color w:val="FF0000"/>
          <w:sz w:val="32"/>
          <w:szCs w:val="32"/>
          <w:rtl/>
        </w:rPr>
        <w:t>اهم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خصائص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بنوك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</w:t>
      </w:r>
      <w:r w:rsidRPr="00591A4F">
        <w:rPr>
          <w:rFonts w:cs="PT Bold Heading" w:hint="eastAsia"/>
          <w:color w:val="FF0000"/>
          <w:sz w:val="32"/>
          <w:szCs w:val="32"/>
          <w:rtl/>
        </w:rPr>
        <w:t>الاوفشور</w:t>
      </w:r>
      <w:r w:rsidRPr="00591A4F">
        <w:rPr>
          <w:rFonts w:cs="PT Bold Heading"/>
          <w:color w:val="FF0000"/>
          <w:sz w:val="32"/>
          <w:szCs w:val="32"/>
          <w:rtl/>
        </w:rPr>
        <w:t xml:space="preserve"> :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1- </w:t>
      </w:r>
      <w:r w:rsidRPr="00D11430">
        <w:rPr>
          <w:rFonts w:cs="Arial" w:hint="eastAsia"/>
          <w:sz w:val="32"/>
          <w:szCs w:val="32"/>
          <w:rtl/>
        </w:rPr>
        <w:t>تقوم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بالاتصالات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الفورية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بين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الاسواق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النقدية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الدولية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مستفيدة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المزايا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الحغرافية</w:t>
      </w:r>
    </w:p>
    <w:p w:rsidR="00EA749D" w:rsidRPr="00D11430" w:rsidRDefault="00EA749D" w:rsidP="00EA749D">
      <w:pPr>
        <w:rPr>
          <w:sz w:val="32"/>
          <w:szCs w:val="32"/>
          <w:rtl/>
        </w:rPr>
      </w:pPr>
      <w:r w:rsidRPr="00D11430">
        <w:rPr>
          <w:rFonts w:cs="Arial"/>
          <w:sz w:val="32"/>
          <w:szCs w:val="32"/>
          <w:rtl/>
        </w:rPr>
        <w:t xml:space="preserve">2- </w:t>
      </w:r>
      <w:r w:rsidRPr="00D11430">
        <w:rPr>
          <w:rFonts w:cs="Arial" w:hint="eastAsia"/>
          <w:sz w:val="32"/>
          <w:szCs w:val="32"/>
          <w:rtl/>
        </w:rPr>
        <w:t>تستفيد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من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المزايا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التي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توفرها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البلد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المستضيفة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ممثلة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في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انخفاض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نسبة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الضرائب</w:t>
      </w:r>
    </w:p>
    <w:p w:rsidR="009A5822" w:rsidRPr="00D11430" w:rsidRDefault="00EA749D" w:rsidP="00EA749D">
      <w:pPr>
        <w:rPr>
          <w:sz w:val="32"/>
          <w:szCs w:val="32"/>
        </w:rPr>
      </w:pPr>
      <w:r w:rsidRPr="00D11430">
        <w:rPr>
          <w:rFonts w:cs="Arial" w:hint="eastAsia"/>
          <w:sz w:val="32"/>
          <w:szCs w:val="32"/>
          <w:rtl/>
        </w:rPr>
        <w:t>او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عدم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وجودها</w:t>
      </w:r>
      <w:r w:rsidRPr="00D11430">
        <w:rPr>
          <w:rFonts w:cs="Arial"/>
          <w:sz w:val="32"/>
          <w:szCs w:val="32"/>
          <w:rtl/>
        </w:rPr>
        <w:t xml:space="preserve"> </w:t>
      </w:r>
      <w:r w:rsidRPr="00D11430">
        <w:rPr>
          <w:rFonts w:cs="Arial" w:hint="eastAsia"/>
          <w:sz w:val="32"/>
          <w:szCs w:val="32"/>
          <w:rtl/>
        </w:rPr>
        <w:t>بالاساس</w:t>
      </w:r>
      <w:r w:rsidR="00D11430">
        <w:rPr>
          <w:rFonts w:hint="cs"/>
          <w:sz w:val="32"/>
          <w:szCs w:val="32"/>
          <w:rtl/>
        </w:rPr>
        <w:t xml:space="preserve"> .</w:t>
      </w:r>
    </w:p>
    <w:sectPr w:rsidR="009A5822" w:rsidRPr="00D11430" w:rsidSect="00D11430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720" w:right="720" w:bottom="720" w:left="72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6BA" w:rsidRDefault="00E606BA" w:rsidP="00D11430">
      <w:pPr>
        <w:spacing w:after="0" w:line="240" w:lineRule="auto"/>
      </w:pPr>
      <w:r>
        <w:separator/>
      </w:r>
    </w:p>
  </w:endnote>
  <w:endnote w:type="continuationSeparator" w:id="1">
    <w:p w:rsidR="00E606BA" w:rsidRDefault="00E606BA" w:rsidP="00D11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rtl/>
      </w:rPr>
      <w:id w:val="22521865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  <w:rtl/>
          </w:rPr>
          <w:id w:val="167579713"/>
          <w:docPartObj>
            <w:docPartGallery w:val="Page Numbers (Margins)"/>
            <w:docPartUnique/>
          </w:docPartObj>
        </w:sdtPr>
        <w:sdtContent>
          <w:p w:rsidR="00634A11" w:rsidRDefault="00C86276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4100" style="position:absolute;left:0;text-align:left;margin-left:0;margin-top:0;width:49.35pt;height:49.35pt;flip:x;z-index:251666432;mso-position-horizontal:center;mso-position-horizontal-relative:margin;mso-position-vertical:center;mso-position-vertical-relative:bottom-margin-area;v-text-anchor:middle" fillcolor="#365f91 [2404]" stroked="f">
                  <v:textbox>
                    <w:txbxContent>
                      <w:p w:rsidR="00634A11" w:rsidRDefault="00C86276">
                        <w:pPr>
                          <w:pStyle w:val="a4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D25240" w:rsidRPr="00D25240">
                            <w:rPr>
                              <w:rFonts w:cs="Calibri"/>
                              <w:b/>
                              <w:bCs/>
                              <w:noProof/>
                              <w:color w:val="FFFFFF" w:themeColor="background1"/>
                              <w:sz w:val="32"/>
                              <w:szCs w:val="32"/>
                              <w:rtl/>
                              <w:lang w:val="ar-SA"/>
                            </w:rPr>
                            <w:t>15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D11430" w:rsidRDefault="00D1143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6BA" w:rsidRDefault="00E606BA" w:rsidP="00D11430">
      <w:pPr>
        <w:spacing w:after="0" w:line="240" w:lineRule="auto"/>
      </w:pPr>
      <w:r>
        <w:separator/>
      </w:r>
    </w:p>
  </w:footnote>
  <w:footnote w:type="continuationSeparator" w:id="1">
    <w:p w:rsidR="00E606BA" w:rsidRDefault="00E606BA" w:rsidP="00D11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430" w:rsidRDefault="00C8627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642053" o:spid="_x0000_s4098" type="#_x0000_t136" style="position:absolute;left:0;text-align:left;margin-left:0;margin-top:0;width:567.75pt;height:109.5pt;rotation:315;z-index:-251654144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90pt" string="Decent Hafrawi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430" w:rsidRDefault="00C8627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642054" o:spid="_x0000_s4099" type="#_x0000_t136" style="position:absolute;left:0;text-align:left;margin-left:0;margin-top:0;width:567.75pt;height:109.5pt;rotation:315;z-index:-251652096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90pt" string="Decent Hafrawi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430" w:rsidRDefault="00C8627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642052" o:spid="_x0000_s4097" type="#_x0000_t136" style="position:absolute;left:0;text-align:left;margin-left:0;margin-top:0;width:567.75pt;height:109.5pt;rotation:315;z-index:-251656192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90pt" string="Decent Hafrawi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A749D"/>
    <w:rsid w:val="000D204D"/>
    <w:rsid w:val="00315156"/>
    <w:rsid w:val="00403179"/>
    <w:rsid w:val="00591A4F"/>
    <w:rsid w:val="00634A11"/>
    <w:rsid w:val="00774BB2"/>
    <w:rsid w:val="009A5822"/>
    <w:rsid w:val="00B2519F"/>
    <w:rsid w:val="00C86276"/>
    <w:rsid w:val="00D11430"/>
    <w:rsid w:val="00D25240"/>
    <w:rsid w:val="00D94A0E"/>
    <w:rsid w:val="00E606BA"/>
    <w:rsid w:val="00EA7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15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14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D11430"/>
  </w:style>
  <w:style w:type="paragraph" w:styleId="a4">
    <w:name w:val="footer"/>
    <w:basedOn w:val="a"/>
    <w:link w:val="Char0"/>
    <w:uiPriority w:val="99"/>
    <w:unhideWhenUsed/>
    <w:rsid w:val="00D114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114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2242</Words>
  <Characters>12781</Characters>
  <Application>Microsoft Office Word</Application>
  <DocSecurity>0</DocSecurity>
  <Lines>106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8</cp:revision>
  <cp:lastPrinted>2016-02-03T19:12:00Z</cp:lastPrinted>
  <dcterms:created xsi:type="dcterms:W3CDTF">2016-02-02T08:21:00Z</dcterms:created>
  <dcterms:modified xsi:type="dcterms:W3CDTF">2016-02-06T06:43:00Z</dcterms:modified>
</cp:coreProperties>
</file>