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5BE5" w:rsidRPr="006361D5" w:rsidRDefault="003B5BE5" w:rsidP="00BF2980">
      <w:pPr>
        <w:autoSpaceDE w:val="0"/>
        <w:autoSpaceDN w:val="0"/>
        <w:bidi w:val="0"/>
        <w:adjustRightInd w:val="0"/>
        <w:spacing w:after="0" w:line="240" w:lineRule="auto"/>
        <w:rPr>
          <w:rFonts w:ascii="Calibri" w:hAnsi="Times New Roman" w:cs="Calibri"/>
          <w:kern w:val="24"/>
          <w:sz w:val="28"/>
          <w:szCs w:val="28"/>
        </w:rPr>
      </w:pPr>
    </w:p>
    <w:p w:rsidR="003B5BE5" w:rsidRPr="006361D5" w:rsidRDefault="003B5BE5" w:rsidP="003B5BE5">
      <w:pPr>
        <w:numPr>
          <w:ilvl w:val="0"/>
          <w:numId w:val="1"/>
        </w:numPr>
        <w:autoSpaceDE w:val="0"/>
        <w:autoSpaceDN w:val="0"/>
        <w:bidi w:val="0"/>
        <w:adjustRightInd w:val="0"/>
        <w:spacing w:after="0" w:line="240" w:lineRule="auto"/>
        <w:ind w:left="540" w:hanging="540"/>
        <w:jc w:val="right"/>
        <w:rPr>
          <w:rFonts w:ascii="Calibri" w:hAnsi="Arial" w:cs="Arial"/>
          <w:b/>
          <w:bCs/>
          <w:kern w:val="24"/>
          <w:sz w:val="28"/>
          <w:szCs w:val="28"/>
          <w:rtl/>
        </w:rPr>
      </w:pPr>
      <w:r w:rsidRPr="006361D5">
        <w:rPr>
          <w:rFonts w:ascii="Calibri" w:hAnsi="Arial" w:cs="Arial"/>
          <w:b/>
          <w:bCs/>
          <w:kern w:val="24"/>
          <w:sz w:val="28"/>
          <w:szCs w:val="28"/>
          <w:rtl/>
        </w:rPr>
        <w:t>المحاضرة الأولى</w:t>
      </w:r>
    </w:p>
    <w:p w:rsidR="003B5BE5" w:rsidRPr="006361D5" w:rsidRDefault="003B5BE5" w:rsidP="003B5BE5">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3B5BE5" w:rsidRPr="006361D5" w:rsidRDefault="003B5BE5" w:rsidP="003B5BE5">
      <w:pPr>
        <w:numPr>
          <w:ilvl w:val="0"/>
          <w:numId w:val="1"/>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6361D5">
        <w:rPr>
          <w:rFonts w:ascii="Calibri" w:hAnsi="Arial" w:cs="Arial"/>
          <w:kern w:val="24"/>
          <w:sz w:val="28"/>
          <w:szCs w:val="28"/>
          <w:rtl/>
        </w:rPr>
        <w:t xml:space="preserve">علم المناخ والأرصاد الجوية  </w:t>
      </w:r>
    </w:p>
    <w:p w:rsidR="003B5BE5" w:rsidRPr="006361D5" w:rsidRDefault="003B5BE5" w:rsidP="003B5BE5">
      <w:pPr>
        <w:numPr>
          <w:ilvl w:val="0"/>
          <w:numId w:val="1"/>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Times New Roman" w:cs="Calibri"/>
          <w:kern w:val="24"/>
          <w:sz w:val="28"/>
          <w:szCs w:val="28"/>
        </w:rPr>
        <w:t xml:space="preserve"> </w:t>
      </w:r>
      <w:r w:rsidRPr="006361D5">
        <w:rPr>
          <w:rFonts w:ascii="Calibri" w:hAnsi="Arial" w:cs="Arial"/>
          <w:kern w:val="24"/>
          <w:sz w:val="28"/>
          <w:szCs w:val="28"/>
          <w:rtl/>
        </w:rPr>
        <w:t xml:space="preserve">يميز الباحثون بين علم المناخ  </w:t>
      </w:r>
      <w:r w:rsidRPr="006361D5">
        <w:rPr>
          <w:rFonts w:ascii="Calibri" w:hAnsi="Times New Roman" w:cs="Calibri"/>
          <w:kern w:val="24"/>
          <w:sz w:val="28"/>
          <w:szCs w:val="28"/>
        </w:rPr>
        <w:t xml:space="preserve">climatology </w:t>
      </w:r>
      <w:r w:rsidRPr="006361D5">
        <w:rPr>
          <w:rFonts w:ascii="Calibri" w:hAnsi="Arial" w:cs="Arial"/>
          <w:kern w:val="24"/>
          <w:sz w:val="28"/>
          <w:szCs w:val="28"/>
          <w:rtl/>
        </w:rPr>
        <w:t xml:space="preserve">وعلـم الأرصـاد الجــوية </w:t>
      </w:r>
      <w:r w:rsidRPr="006361D5">
        <w:rPr>
          <w:rFonts w:ascii="Calibri" w:hAnsi="Times New Roman" w:cs="Calibri"/>
          <w:kern w:val="24"/>
          <w:sz w:val="28"/>
          <w:szCs w:val="28"/>
        </w:rPr>
        <w:t xml:space="preserve">meteorology </w:t>
      </w:r>
      <w:r w:rsidRPr="006361D5">
        <w:rPr>
          <w:rFonts w:ascii="Calibri" w:hAnsi="Arial" w:cs="Arial"/>
          <w:kern w:val="24"/>
          <w:sz w:val="28"/>
          <w:szCs w:val="28"/>
          <w:rtl/>
        </w:rPr>
        <w:t xml:space="preserve"> , باعتبـار أن الأرصاد الجوية علم تطبيقي حديث يؤثر مباشرة في كثير من الأنشطة البشريـة اليوميـة كالنقـل والمواصلات وراحة الإنسان ، والزراعة ، والصناعة وغيرها ، وموضوع دراسة الأرصـاد الجوية هو الطقس </w:t>
      </w:r>
      <w:r w:rsidRPr="006361D5">
        <w:rPr>
          <w:rFonts w:ascii="Calibri" w:hAnsi="Times New Roman" w:cs="Calibri"/>
          <w:kern w:val="24"/>
          <w:sz w:val="28"/>
          <w:szCs w:val="28"/>
        </w:rPr>
        <w:t xml:space="preserve">weather </w:t>
      </w:r>
      <w:r w:rsidRPr="006361D5">
        <w:rPr>
          <w:rFonts w:ascii="Calibri" w:hAnsi="Arial" w:cs="Arial"/>
          <w:kern w:val="24"/>
          <w:sz w:val="28"/>
          <w:szCs w:val="28"/>
          <w:rtl/>
        </w:rPr>
        <w:t xml:space="preserve"> ، وهو حالة الجو في مكان معين خلال فترة زمنية قصيرة ، كيوم أو عدة أيام .</w:t>
      </w:r>
    </w:p>
    <w:p w:rsidR="003B5BE5" w:rsidRPr="006361D5" w:rsidRDefault="003B5BE5" w:rsidP="003B5BE5">
      <w:pPr>
        <w:numPr>
          <w:ilvl w:val="0"/>
          <w:numId w:val="1"/>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w:t>
      </w:r>
    </w:p>
    <w:p w:rsidR="003B5BE5" w:rsidRPr="006361D5" w:rsidRDefault="003B5BE5" w:rsidP="003B5BE5">
      <w:pPr>
        <w:autoSpaceDE w:val="0"/>
        <w:autoSpaceDN w:val="0"/>
        <w:bidi w:val="0"/>
        <w:adjustRightInd w:val="0"/>
        <w:spacing w:after="0" w:line="240" w:lineRule="auto"/>
        <w:ind w:left="540"/>
        <w:jc w:val="center"/>
        <w:rPr>
          <w:rFonts w:ascii="Calibri" w:hAnsi="Times New Roman" w:cs="Calibri"/>
          <w:b/>
          <w:bCs/>
          <w:kern w:val="24"/>
          <w:sz w:val="28"/>
          <w:szCs w:val="28"/>
        </w:rPr>
      </w:pPr>
      <w:r w:rsidRPr="006361D5">
        <w:rPr>
          <w:rFonts w:ascii="Calibri" w:hAnsi="Times New Roman" w:cs="Calibri"/>
          <w:b/>
          <w:bCs/>
          <w:kern w:val="24"/>
          <w:sz w:val="28"/>
          <w:szCs w:val="28"/>
          <w:lang w:val="en-GB"/>
        </w:rPr>
        <w:t xml:space="preserve">  </w:t>
      </w:r>
      <w:r w:rsidRPr="006361D5">
        <w:rPr>
          <w:rFonts w:ascii="Calibri" w:hAnsi="Times New Roman" w:cs="Calibri"/>
          <w:b/>
          <w:bCs/>
          <w:kern w:val="24"/>
          <w:sz w:val="28"/>
          <w:szCs w:val="28"/>
        </w:rPr>
        <w:t xml:space="preserve">     </w:t>
      </w:r>
      <w:r w:rsidRPr="006361D5">
        <w:rPr>
          <w:rFonts w:ascii="Calibri" w:hAnsi="Times New Roman" w:cs="Calibri"/>
          <w:b/>
          <w:bCs/>
          <w:kern w:val="24"/>
          <w:sz w:val="28"/>
          <w:szCs w:val="28"/>
          <w:lang w:val="en-GB"/>
        </w:rPr>
        <w:t xml:space="preserve">     </w:t>
      </w:r>
    </w:p>
    <w:p w:rsidR="003B5BE5" w:rsidRPr="006361D5" w:rsidRDefault="003B5BE5" w:rsidP="003B5BE5">
      <w:pPr>
        <w:autoSpaceDE w:val="0"/>
        <w:autoSpaceDN w:val="0"/>
        <w:bidi w:val="0"/>
        <w:adjustRightInd w:val="0"/>
        <w:spacing w:after="0" w:line="240" w:lineRule="auto"/>
        <w:ind w:left="540" w:hanging="540"/>
        <w:jc w:val="right"/>
        <w:rPr>
          <w:rFonts w:ascii="Calibri" w:hAnsi="Arial" w:cs="Arial"/>
          <w:kern w:val="24"/>
          <w:sz w:val="28"/>
          <w:szCs w:val="28"/>
          <w:rtl/>
        </w:rPr>
      </w:pPr>
    </w:p>
    <w:p w:rsidR="003B5BE5" w:rsidRPr="006361D5" w:rsidRDefault="003B5BE5" w:rsidP="003B5BE5">
      <w:pPr>
        <w:numPr>
          <w:ilvl w:val="0"/>
          <w:numId w:val="1"/>
        </w:numPr>
        <w:autoSpaceDE w:val="0"/>
        <w:autoSpaceDN w:val="0"/>
        <w:adjustRightInd w:val="0"/>
        <w:spacing w:after="0" w:line="240" w:lineRule="auto"/>
        <w:ind w:right="540" w:hanging="540"/>
        <w:rPr>
          <w:rFonts w:ascii="Calibri" w:hAnsi="Arial" w:cs="Arial"/>
          <w:b/>
          <w:bCs/>
          <w:kern w:val="24"/>
          <w:sz w:val="28"/>
          <w:szCs w:val="28"/>
          <w:rtl/>
        </w:rPr>
      </w:pPr>
      <w:r w:rsidRPr="006361D5">
        <w:rPr>
          <w:rFonts w:ascii="Calibri" w:hAnsi="Times New Roman" w:cs="Calibri"/>
          <w:kern w:val="24"/>
          <w:sz w:val="28"/>
          <w:szCs w:val="28"/>
        </w:rPr>
        <w:t xml:space="preserve"> </w:t>
      </w:r>
      <w:r w:rsidRPr="006361D5">
        <w:rPr>
          <w:rFonts w:ascii="Calibri" w:hAnsi="Arial" w:cs="Arial"/>
          <w:kern w:val="24"/>
          <w:sz w:val="28"/>
          <w:szCs w:val="28"/>
          <w:rtl/>
        </w:rPr>
        <w:t xml:space="preserve">يميز الباحثون بين علم المناخ  </w:t>
      </w:r>
      <w:r w:rsidRPr="006361D5">
        <w:rPr>
          <w:rFonts w:ascii="Calibri" w:hAnsi="Times New Roman" w:cs="Calibri"/>
          <w:kern w:val="24"/>
          <w:sz w:val="28"/>
          <w:szCs w:val="28"/>
        </w:rPr>
        <w:t xml:space="preserve">climatology </w:t>
      </w:r>
      <w:r w:rsidRPr="006361D5">
        <w:rPr>
          <w:rFonts w:ascii="Calibri" w:hAnsi="Arial" w:cs="Arial"/>
          <w:kern w:val="24"/>
          <w:sz w:val="28"/>
          <w:szCs w:val="28"/>
          <w:rtl/>
        </w:rPr>
        <w:t xml:space="preserve">وعلـم الأرصـاد الجــوية </w:t>
      </w:r>
      <w:r w:rsidRPr="006361D5">
        <w:rPr>
          <w:rFonts w:ascii="Calibri" w:hAnsi="Times New Roman" w:cs="Calibri"/>
          <w:kern w:val="24"/>
          <w:sz w:val="28"/>
          <w:szCs w:val="28"/>
        </w:rPr>
        <w:t xml:space="preserve">meteorology </w:t>
      </w:r>
      <w:r w:rsidRPr="006361D5">
        <w:rPr>
          <w:rFonts w:ascii="Calibri" w:hAnsi="Arial" w:cs="Arial"/>
          <w:kern w:val="24"/>
          <w:sz w:val="28"/>
          <w:szCs w:val="28"/>
          <w:rtl/>
        </w:rPr>
        <w:t xml:space="preserve"> , باعتبـار أن الأرصاد الجوية علم تطبيقي حديث يؤثر مباشرة في كثير من الأنشطة البشريـة اليوميـة كالنقـل والمواصلات وراحة الإنسان ، والزراعة ، والصناعة وغيرها ، وموضوع دراسة الأرصـاد الجوية هو الطقس </w:t>
      </w:r>
      <w:r w:rsidRPr="006361D5">
        <w:rPr>
          <w:rFonts w:ascii="Calibri" w:hAnsi="Times New Roman" w:cs="Calibri"/>
          <w:kern w:val="24"/>
          <w:sz w:val="28"/>
          <w:szCs w:val="28"/>
        </w:rPr>
        <w:t xml:space="preserve">weather </w:t>
      </w:r>
      <w:r w:rsidRPr="006361D5">
        <w:rPr>
          <w:rFonts w:ascii="Calibri" w:hAnsi="Arial" w:cs="Arial"/>
          <w:kern w:val="24"/>
          <w:sz w:val="28"/>
          <w:szCs w:val="28"/>
          <w:rtl/>
        </w:rPr>
        <w:t xml:space="preserve"> ، وهو حالة الجو في مكان معين خلال فترة زمنية قصيرة ، كيوم أو عدة أيام </w:t>
      </w:r>
    </w:p>
    <w:p w:rsidR="003B5BE5" w:rsidRPr="006361D5" w:rsidRDefault="003B5BE5" w:rsidP="003B5BE5">
      <w:pPr>
        <w:autoSpaceDE w:val="0"/>
        <w:autoSpaceDN w:val="0"/>
        <w:bidi w:val="0"/>
        <w:adjustRightInd w:val="0"/>
        <w:spacing w:after="0" w:line="240" w:lineRule="auto"/>
        <w:ind w:left="540" w:hanging="540"/>
        <w:jc w:val="right"/>
        <w:rPr>
          <w:rFonts w:ascii="Calibri" w:hAnsi="Arial" w:cs="Arial"/>
          <w:kern w:val="24"/>
          <w:sz w:val="28"/>
          <w:szCs w:val="28"/>
          <w:rtl/>
        </w:rPr>
      </w:pPr>
    </w:p>
    <w:p w:rsidR="003B5BE5" w:rsidRPr="006361D5" w:rsidRDefault="003B5BE5" w:rsidP="003B5BE5">
      <w:pPr>
        <w:numPr>
          <w:ilvl w:val="0"/>
          <w:numId w:val="2"/>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وعموما فإن طول المدة الزمنية اللازمـة لدراسة مناخ منطقة ما تتناسب </w:t>
      </w:r>
      <w:proofErr w:type="spellStart"/>
      <w:r w:rsidRPr="006361D5">
        <w:rPr>
          <w:rFonts w:ascii="Calibri" w:hAnsi="Arial" w:cs="Arial"/>
          <w:kern w:val="24"/>
          <w:sz w:val="28"/>
          <w:szCs w:val="28"/>
          <w:rtl/>
        </w:rPr>
        <w:t>طرديا</w:t>
      </w:r>
      <w:proofErr w:type="spellEnd"/>
      <w:r w:rsidRPr="006361D5">
        <w:rPr>
          <w:rFonts w:ascii="Calibri" w:hAnsi="Arial" w:cs="Arial"/>
          <w:kern w:val="24"/>
          <w:sz w:val="28"/>
          <w:szCs w:val="28"/>
          <w:rtl/>
        </w:rPr>
        <w:t xml:space="preserve"> مع درجة تباين وتقلب عناصر الطقس فيها .</w:t>
      </w:r>
    </w:p>
    <w:p w:rsidR="003B5BE5" w:rsidRPr="006361D5" w:rsidRDefault="003B5BE5" w:rsidP="003B5BE5">
      <w:pPr>
        <w:numPr>
          <w:ilvl w:val="0"/>
          <w:numId w:val="3"/>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6361D5">
        <w:rPr>
          <w:rFonts w:ascii="Calibri" w:hAnsi="Arial" w:cs="Arial"/>
          <w:kern w:val="24"/>
          <w:sz w:val="28"/>
          <w:szCs w:val="28"/>
          <w:rtl/>
        </w:rPr>
        <w:t xml:space="preserve">يرتبط طول المـدة الزمنيـة اللازمة لدراسة مناخ منطقة معينة , على مدى التباين السنوي في عناصر المنـاخ المختلفة ، وهذا يعنى أن المناطق ذات المناخ المعتاد والرتيب كمناطق </w:t>
      </w:r>
      <w:proofErr w:type="spellStart"/>
      <w:r w:rsidRPr="006361D5">
        <w:rPr>
          <w:rFonts w:ascii="Calibri" w:hAnsi="Arial" w:cs="Arial"/>
          <w:kern w:val="24"/>
          <w:sz w:val="28"/>
          <w:szCs w:val="28"/>
          <w:rtl/>
        </w:rPr>
        <w:t>الرهو</w:t>
      </w:r>
      <w:proofErr w:type="spellEnd"/>
      <w:r w:rsidRPr="006361D5">
        <w:rPr>
          <w:rFonts w:ascii="Calibri" w:hAnsi="Arial" w:cs="Arial"/>
          <w:kern w:val="24"/>
          <w:sz w:val="28"/>
          <w:szCs w:val="28"/>
          <w:rtl/>
        </w:rPr>
        <w:t xml:space="preserve"> الاستوائــي تحتاج في دراستها لسنوات أقل من المناطـق ذات المناخ المتقلب مثل شرق وشمال حوض البحـر المتوسط وغرب </w:t>
      </w:r>
    </w:p>
    <w:p w:rsidR="003B5BE5" w:rsidRPr="006361D5" w:rsidRDefault="003B5BE5" w:rsidP="003B5BE5">
      <w:pPr>
        <w:autoSpaceDE w:val="0"/>
        <w:autoSpaceDN w:val="0"/>
        <w:bidi w:val="0"/>
        <w:adjustRightInd w:val="0"/>
        <w:spacing w:after="0" w:line="240" w:lineRule="auto"/>
        <w:ind w:left="540" w:hanging="540"/>
        <w:jc w:val="right"/>
        <w:rPr>
          <w:rFonts w:ascii="Calibri" w:hAnsi="Arial" w:cs="Arial"/>
          <w:kern w:val="24"/>
          <w:sz w:val="28"/>
          <w:szCs w:val="28"/>
          <w:rtl/>
        </w:rPr>
      </w:pP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أوروبا . عمــوما فإن طـول المدة الزمنية اللازمـة لدراسة مناخ منطقـة معينة  , يتناسب </w:t>
      </w:r>
      <w:proofErr w:type="spellStart"/>
      <w:r w:rsidRPr="006361D5">
        <w:rPr>
          <w:rFonts w:ascii="Calibri" w:hAnsi="Arial" w:cs="Arial"/>
          <w:kern w:val="24"/>
          <w:sz w:val="28"/>
          <w:szCs w:val="28"/>
          <w:rtl/>
        </w:rPr>
        <w:t>طرديا</w:t>
      </w:r>
      <w:proofErr w:type="spellEnd"/>
      <w:r w:rsidRPr="006361D5">
        <w:rPr>
          <w:rFonts w:ascii="Calibri" w:hAnsi="Arial" w:cs="Arial"/>
          <w:kern w:val="24"/>
          <w:sz w:val="28"/>
          <w:szCs w:val="28"/>
          <w:rtl/>
        </w:rPr>
        <w:t xml:space="preserve"> مع درجة تباين وتقلب عناصر الطقس فيها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 لقد أضحت العلاقة بين علم المناخ والأرصاد الجوية علاقة وثيقة ، وتوصف</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بأنها تفاعلية وتكامليـة على مر الزمن ، خاصة وأن عناصرها مشتركة ، إضافة لما تطرحه أقسام الجغرافيا فـي جامعـات عالمية مرموقة , من برامج ومساقات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Times New Roman" w:cs="Calibri"/>
          <w:kern w:val="24"/>
          <w:sz w:val="28"/>
          <w:szCs w:val="28"/>
        </w:rPr>
        <w:t xml:space="preserve">Courses ) ( </w:t>
      </w:r>
      <w:r w:rsidRPr="006361D5">
        <w:rPr>
          <w:rFonts w:ascii="Calibri" w:hAnsi="Arial" w:cs="Arial"/>
          <w:kern w:val="24"/>
          <w:sz w:val="28"/>
          <w:szCs w:val="28"/>
          <w:rtl/>
        </w:rPr>
        <w:t>تظهــر الارتبــاط الوثيق بين علمي المناخ والأرصاد الجوية ، حيث بات مـن الضروري للمتخصص فـي أحد هذين العلميـن دراسة مساقات في العلم الآخر .</w:t>
      </w:r>
    </w:p>
    <w:p w:rsidR="003B5BE5" w:rsidRPr="006361D5" w:rsidRDefault="003B5BE5" w:rsidP="003B5BE5">
      <w:pPr>
        <w:numPr>
          <w:ilvl w:val="0"/>
          <w:numId w:val="1"/>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6361D5">
        <w:rPr>
          <w:rFonts w:ascii="Calibri" w:hAnsi="Arial" w:cs="Arial"/>
          <w:b/>
          <w:bCs/>
          <w:kern w:val="24"/>
          <w:sz w:val="28"/>
          <w:szCs w:val="28"/>
          <w:u w:val="single"/>
          <w:rtl/>
        </w:rPr>
        <w:t xml:space="preserve">عناصر المناخ </w:t>
      </w:r>
      <w:r w:rsidRPr="006361D5">
        <w:rPr>
          <w:rFonts w:ascii="Calibri" w:hAnsi="Arial" w:cs="Arial"/>
          <w:b/>
          <w:bCs/>
          <w:kern w:val="24"/>
          <w:sz w:val="28"/>
          <w:szCs w:val="28"/>
          <w:rtl/>
        </w:rPr>
        <w:t xml:space="preserve">: </w:t>
      </w:r>
    </w:p>
    <w:p w:rsidR="003B5BE5" w:rsidRPr="006361D5" w:rsidRDefault="003B5BE5" w:rsidP="003B5BE5">
      <w:pPr>
        <w:numPr>
          <w:ilvl w:val="0"/>
          <w:numId w:val="3"/>
        </w:numPr>
        <w:autoSpaceDE w:val="0"/>
        <w:autoSpaceDN w:val="0"/>
        <w:bidi w:val="0"/>
        <w:adjustRightInd w:val="0"/>
        <w:spacing w:after="0" w:line="240" w:lineRule="auto"/>
        <w:ind w:left="540" w:hanging="540"/>
        <w:jc w:val="right"/>
        <w:rPr>
          <w:rFonts w:ascii="Calibri" w:hAnsi="Times New Roman" w:cs="Calibri"/>
          <w:kern w:val="24"/>
          <w:sz w:val="28"/>
          <w:szCs w:val="28"/>
        </w:rPr>
      </w:pPr>
      <w:proofErr w:type="spellStart"/>
      <w:r w:rsidRPr="006361D5">
        <w:rPr>
          <w:rFonts w:ascii="Calibri" w:hAnsi="Arial" w:cs="Arial"/>
          <w:kern w:val="24"/>
          <w:sz w:val="28"/>
          <w:szCs w:val="28"/>
          <w:rtl/>
        </w:rPr>
        <w:lastRenderedPageBreak/>
        <w:t>يشتمل</w:t>
      </w:r>
      <w:proofErr w:type="spellEnd"/>
      <w:r w:rsidRPr="006361D5">
        <w:rPr>
          <w:rFonts w:ascii="Calibri" w:hAnsi="Arial" w:cs="Arial"/>
          <w:kern w:val="24"/>
          <w:sz w:val="28"/>
          <w:szCs w:val="28"/>
          <w:rtl/>
        </w:rPr>
        <w:t xml:space="preserve"> المناخ على عناصر مختلفــة أهمها , الإشعاع الشمسي ودرجة الحرارة والضغط الجوى والريــاح والتبخر والتكاثف والهطول ، إضافة إلى عناصر أخرى أكثر ديناميكيــة وتقلبــا مثـل الكتــل والجبهات الهوائية والمنخفضات الجوية والأعاصير المدارية وغيرها والتي تسهم مجموعة عناصر مناخية في تشكلها وحركتها .</w:t>
      </w:r>
    </w:p>
    <w:p w:rsidR="003B5BE5" w:rsidRPr="006361D5" w:rsidRDefault="003B5BE5" w:rsidP="003B5BE5">
      <w:pPr>
        <w:autoSpaceDE w:val="0"/>
        <w:autoSpaceDN w:val="0"/>
        <w:adjustRightInd w:val="0"/>
        <w:spacing w:after="0" w:line="240" w:lineRule="auto"/>
        <w:ind w:right="540" w:hanging="540"/>
        <w:rPr>
          <w:rFonts w:ascii="Calibri" w:hAnsi="Arial" w:cs="Arial" w:hint="cs"/>
          <w:kern w:val="24"/>
          <w:sz w:val="28"/>
          <w:szCs w:val="28"/>
          <w:rtl/>
        </w:rPr>
      </w:pP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وعند دراسة المناخ بعناصره المختلفة ، ينبغي استخدام بعض الأساليب الكمية</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مثـل المتوسطات الشهريـة والفصليـة والسنوية ، ومقاييس التبايـن </w:t>
      </w:r>
      <w:proofErr w:type="spellStart"/>
      <w:r w:rsidRPr="006361D5">
        <w:rPr>
          <w:rFonts w:ascii="Calibri" w:hAnsi="Arial" w:cs="Arial"/>
          <w:kern w:val="24"/>
          <w:sz w:val="28"/>
          <w:szCs w:val="28"/>
          <w:rtl/>
        </w:rPr>
        <w:t>الزمانى</w:t>
      </w:r>
      <w:proofErr w:type="spellEnd"/>
      <w:r w:rsidRPr="006361D5">
        <w:rPr>
          <w:rFonts w:ascii="Calibri" w:hAnsi="Arial" w:cs="Arial"/>
          <w:kern w:val="24"/>
          <w:sz w:val="28"/>
          <w:szCs w:val="28"/>
          <w:rtl/>
        </w:rPr>
        <w:t xml:space="preserve">   </w:t>
      </w:r>
      <w:r w:rsidRPr="006361D5">
        <w:rPr>
          <w:rFonts w:ascii="Calibri" w:hAnsi="Times New Roman" w:cs="Calibri"/>
          <w:kern w:val="24"/>
          <w:sz w:val="28"/>
          <w:szCs w:val="28"/>
        </w:rPr>
        <w:t xml:space="preserve">      ,   ( variance )</w:t>
      </w:r>
      <w:r w:rsidRPr="006361D5">
        <w:rPr>
          <w:rFonts w:ascii="Calibri" w:hAnsi="Arial" w:cs="Arial"/>
          <w:kern w:val="24"/>
          <w:sz w:val="28"/>
          <w:szCs w:val="28"/>
          <w:rtl/>
        </w:rPr>
        <w:t>مثل المدى اليومي والشهري والفصلي والسنوي , والانحراف المعيـاري ومعامــــل الاختلاف ،(</w:t>
      </w:r>
      <w:r w:rsidRPr="006361D5">
        <w:rPr>
          <w:rFonts w:ascii="Calibri" w:hAnsi="Times New Roman" w:cs="Calibri"/>
          <w:kern w:val="24"/>
          <w:sz w:val="28"/>
          <w:szCs w:val="28"/>
        </w:rPr>
        <w:t xml:space="preserve">coefficient of variation </w:t>
      </w:r>
      <w:r w:rsidRPr="006361D5">
        <w:rPr>
          <w:rFonts w:ascii="Calibri" w:hAnsi="Arial" w:cs="Arial"/>
          <w:kern w:val="24"/>
          <w:sz w:val="28"/>
          <w:szCs w:val="28"/>
          <w:rtl/>
        </w:rPr>
        <w:t xml:space="preserve">) وأسلوب المتوسطــات المتحــركة </w:t>
      </w:r>
      <w:r w:rsidRPr="006361D5">
        <w:rPr>
          <w:rFonts w:ascii="Calibri" w:hAnsi="Times New Roman" w:cs="Calibri"/>
          <w:kern w:val="24"/>
          <w:sz w:val="28"/>
          <w:szCs w:val="28"/>
        </w:rPr>
        <w:t xml:space="preserve"> ( The moving averages )</w:t>
      </w:r>
      <w:r w:rsidRPr="006361D5">
        <w:rPr>
          <w:rFonts w:ascii="Calibri" w:hAnsi="Arial" w:cs="Arial"/>
          <w:kern w:val="24"/>
          <w:sz w:val="28"/>
          <w:szCs w:val="28"/>
          <w:rtl/>
        </w:rPr>
        <w:t xml:space="preserve">لبعـض الظاهرات الجغرافية ، وكذلك التوزيعات التكرارية والتوزيعات الرمانية والمكانية  </w:t>
      </w:r>
      <w:r w:rsidRPr="006361D5">
        <w:rPr>
          <w:rFonts w:ascii="Calibri" w:hAnsi="Times New Roman" w:cs="Calibri"/>
          <w:kern w:val="24"/>
          <w:sz w:val="28"/>
          <w:szCs w:val="28"/>
        </w:rPr>
        <w:t>(Spatial</w:t>
      </w:r>
    </w:p>
    <w:p w:rsidR="003B5BE5" w:rsidRPr="006361D5" w:rsidRDefault="003B5BE5" w:rsidP="003B5BE5">
      <w:pPr>
        <w:numPr>
          <w:ilvl w:val="0"/>
          <w:numId w:val="3"/>
        </w:numPr>
        <w:autoSpaceDE w:val="0"/>
        <w:autoSpaceDN w:val="0"/>
        <w:bidi w:val="0"/>
        <w:adjustRightInd w:val="0"/>
        <w:spacing w:after="0" w:line="240" w:lineRule="auto"/>
        <w:ind w:left="540" w:hanging="540"/>
        <w:jc w:val="right"/>
        <w:rPr>
          <w:rFonts w:ascii="Calibri" w:hAnsi="Times New Roman" w:cs="Calibri"/>
          <w:b/>
          <w:bCs/>
          <w:kern w:val="24"/>
          <w:sz w:val="28"/>
          <w:szCs w:val="28"/>
        </w:rPr>
      </w:pPr>
      <w:r w:rsidRPr="006361D5">
        <w:rPr>
          <w:rFonts w:ascii="Calibri" w:hAnsi="Times New Roman" w:cs="Calibri"/>
          <w:kern w:val="24"/>
          <w:sz w:val="28"/>
          <w:szCs w:val="28"/>
        </w:rPr>
        <w:t>and  temporal distribution )</w:t>
      </w:r>
    </w:p>
    <w:p w:rsidR="003B5BE5" w:rsidRPr="006361D5" w:rsidRDefault="003B5BE5" w:rsidP="003B5BE5">
      <w:pPr>
        <w:numPr>
          <w:ilvl w:val="0"/>
          <w:numId w:val="1"/>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b/>
          <w:bCs/>
          <w:kern w:val="24"/>
          <w:sz w:val="28"/>
          <w:szCs w:val="28"/>
          <w:u w:val="single"/>
          <w:rtl/>
        </w:rPr>
        <w:t>الفروع الرئيسية لعلم المناخ :</w:t>
      </w:r>
      <w:r w:rsidRPr="006361D5">
        <w:rPr>
          <w:rFonts w:ascii="Calibri" w:hAnsi="Times New Roman" w:cs="Calibri"/>
          <w:kern w:val="24"/>
          <w:sz w:val="28"/>
          <w:szCs w:val="28"/>
        </w:rPr>
        <w:br/>
      </w:r>
    </w:p>
    <w:p w:rsidR="003B5BE5" w:rsidRPr="006361D5" w:rsidRDefault="003B5BE5" w:rsidP="003B5BE5">
      <w:pPr>
        <w:numPr>
          <w:ilvl w:val="0"/>
          <w:numId w:val="3"/>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6361D5">
        <w:rPr>
          <w:rFonts w:ascii="Calibri" w:hAnsi="Arial" w:cs="Arial"/>
          <w:kern w:val="24"/>
          <w:sz w:val="28"/>
          <w:szCs w:val="28"/>
          <w:rtl/>
        </w:rPr>
        <w:t xml:space="preserve">يتضمن علم المناخ العديد من الفروع أهمها: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مبادئ المناخ والأرصاد الجوية: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   يبحث في العناصر الرئيسية للمناخ مثل الإشعاع الشمسي ودرجة الحرارة     والضغط الجوى والرياح والأمطار.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المناخ </w:t>
      </w:r>
      <w:proofErr w:type="spellStart"/>
      <w:r w:rsidRPr="006361D5">
        <w:rPr>
          <w:rFonts w:ascii="Calibri" w:hAnsi="Arial" w:cs="Arial"/>
          <w:kern w:val="24"/>
          <w:sz w:val="28"/>
          <w:szCs w:val="28"/>
          <w:rtl/>
        </w:rPr>
        <w:t>الاقليمى</w:t>
      </w:r>
      <w:proofErr w:type="spellEnd"/>
      <w:r w:rsidRPr="006361D5">
        <w:rPr>
          <w:rFonts w:ascii="Calibri" w:hAnsi="Arial" w:cs="Arial"/>
          <w:kern w:val="24"/>
          <w:sz w:val="28"/>
          <w:szCs w:val="28"/>
          <w:rtl/>
        </w:rPr>
        <w:t xml:space="preserve"> :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Times New Roman" w:cs="Calibri"/>
          <w:kern w:val="24"/>
          <w:sz w:val="28"/>
          <w:szCs w:val="28"/>
        </w:rPr>
        <w:t xml:space="preserve"> </w:t>
      </w:r>
      <w:r w:rsidRPr="006361D5">
        <w:rPr>
          <w:rFonts w:ascii="Calibri" w:hAnsi="Arial" w:cs="Arial"/>
          <w:kern w:val="24"/>
          <w:sz w:val="28"/>
          <w:szCs w:val="28"/>
          <w:rtl/>
        </w:rPr>
        <w:t>يبحث في التصنيفات المناخية والخصائص العامة للأقاليم المناخية والأنماط العامة لتوزيعها الجغرافي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المناخ التطبيقي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 يبحث في تأثير المناخ على حياة الناس وأنشطتهم اليومية , وفى تأثير المناخ </w:t>
      </w:r>
      <w:proofErr w:type="spellStart"/>
      <w:r w:rsidRPr="006361D5">
        <w:rPr>
          <w:rFonts w:ascii="Calibri" w:hAnsi="Arial" w:cs="Arial"/>
          <w:kern w:val="24"/>
          <w:sz w:val="28"/>
          <w:szCs w:val="28"/>
          <w:rtl/>
        </w:rPr>
        <w:t>الاقليمى</w:t>
      </w:r>
      <w:proofErr w:type="spellEnd"/>
      <w:r w:rsidRPr="006361D5">
        <w:rPr>
          <w:rFonts w:ascii="Calibri" w:hAnsi="Arial" w:cs="Arial"/>
          <w:kern w:val="24"/>
          <w:sz w:val="28"/>
          <w:szCs w:val="28"/>
          <w:rtl/>
        </w:rPr>
        <w:t xml:space="preserve"> على أنماط استثمار الأراضي .</w:t>
      </w:r>
    </w:p>
    <w:p w:rsidR="003B5BE5" w:rsidRPr="006361D5" w:rsidRDefault="003B5BE5" w:rsidP="003B5BE5">
      <w:pPr>
        <w:numPr>
          <w:ilvl w:val="0"/>
          <w:numId w:val="1"/>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b/>
          <w:bCs/>
          <w:kern w:val="24"/>
          <w:sz w:val="28"/>
          <w:szCs w:val="28"/>
          <w:u w:val="single"/>
          <w:rtl/>
        </w:rPr>
        <w:t xml:space="preserve">مواقع الطقس والمناخ على شبكة الانترنت :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أصبح الاعتماد على شبكة المعلومات الدولية ( </w:t>
      </w:r>
      <w:r w:rsidRPr="006361D5">
        <w:rPr>
          <w:rFonts w:ascii="Calibri" w:hAnsi="Times New Roman" w:cs="Calibri"/>
          <w:kern w:val="24"/>
          <w:sz w:val="28"/>
          <w:szCs w:val="28"/>
        </w:rPr>
        <w:t xml:space="preserve">internet </w:t>
      </w:r>
      <w:r w:rsidRPr="006361D5">
        <w:rPr>
          <w:rFonts w:ascii="Calibri" w:hAnsi="Arial" w:cs="Arial"/>
          <w:kern w:val="24"/>
          <w:sz w:val="28"/>
          <w:szCs w:val="28"/>
          <w:rtl/>
        </w:rPr>
        <w:t xml:space="preserve"> ) </w:t>
      </w:r>
      <w:proofErr w:type="spellStart"/>
      <w:r w:rsidRPr="006361D5">
        <w:rPr>
          <w:rFonts w:ascii="Calibri" w:hAnsi="Arial" w:cs="Arial"/>
          <w:kern w:val="24"/>
          <w:sz w:val="28"/>
          <w:szCs w:val="28"/>
          <w:rtl/>
        </w:rPr>
        <w:t>فى</w:t>
      </w:r>
      <w:proofErr w:type="spellEnd"/>
      <w:r w:rsidRPr="006361D5">
        <w:rPr>
          <w:rFonts w:ascii="Calibri" w:hAnsi="Arial" w:cs="Arial"/>
          <w:kern w:val="24"/>
          <w:sz w:val="28"/>
          <w:szCs w:val="28"/>
          <w:rtl/>
        </w:rPr>
        <w:t xml:space="preserve"> مجال الدراسات المناخية في تزايد مستمر ، حيث بات لزاما على الباحث أن يحسن استخدامها وأخذ المعلومـة منها ، وتحوى شبكة الانترنت مواقع </w:t>
      </w:r>
      <w:r w:rsidRPr="006361D5">
        <w:rPr>
          <w:rFonts w:ascii="Calibri" w:hAnsi="Times New Roman" w:cs="Calibri"/>
          <w:kern w:val="24"/>
          <w:sz w:val="28"/>
          <w:szCs w:val="28"/>
        </w:rPr>
        <w:t>sites</w:t>
      </w:r>
      <w:r w:rsidRPr="006361D5">
        <w:rPr>
          <w:rFonts w:ascii="Calibri" w:hAnsi="Arial" w:cs="Arial"/>
          <w:kern w:val="24"/>
          <w:sz w:val="28"/>
          <w:szCs w:val="28"/>
          <w:rtl/>
        </w:rPr>
        <w:t xml:space="preserve"> كثيرة مخصصة لدراسات المناخ والطقس ، وبعض هـذه المواقع رئيسية , وبعضها الآخر ثانوي ، وكل موقع منها يتضمن في الغالب مواقع ثانوية أكثر تخصصا.</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    ومن المواقع المهمة للمناخ والأرصاد الجوية :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b/>
          <w:bCs/>
          <w:kern w:val="24"/>
          <w:sz w:val="28"/>
          <w:szCs w:val="28"/>
          <w:rtl/>
        </w:rPr>
        <w:t xml:space="preserve">موقع الاتصالات المناخية </w:t>
      </w:r>
    </w:p>
    <w:p w:rsidR="003B5BE5" w:rsidRPr="006361D5" w:rsidRDefault="003B5BE5" w:rsidP="003B5BE5">
      <w:pPr>
        <w:numPr>
          <w:ilvl w:val="0"/>
          <w:numId w:val="3"/>
        </w:numPr>
        <w:autoSpaceDE w:val="0"/>
        <w:autoSpaceDN w:val="0"/>
        <w:bidi w:val="0"/>
        <w:adjustRightInd w:val="0"/>
        <w:spacing w:after="0" w:line="240" w:lineRule="auto"/>
        <w:ind w:left="540" w:hanging="540"/>
        <w:jc w:val="right"/>
        <w:rPr>
          <w:rFonts w:ascii="Calibri" w:hAnsi="Arial" w:cs="Arial"/>
          <w:kern w:val="24"/>
          <w:sz w:val="28"/>
          <w:szCs w:val="28"/>
          <w:rtl/>
        </w:rPr>
      </w:pPr>
      <w:r w:rsidRPr="006361D5">
        <w:rPr>
          <w:rFonts w:ascii="Calibri" w:hAnsi="Times New Roman" w:cs="Calibri"/>
          <w:kern w:val="24"/>
          <w:sz w:val="28"/>
          <w:szCs w:val="28"/>
        </w:rPr>
        <w:t>http://www.oranim.macam98.ac.il/geo/climate.html</w:t>
      </w:r>
    </w:p>
    <w:p w:rsidR="003B5BE5" w:rsidRPr="006361D5" w:rsidRDefault="003B5BE5" w:rsidP="003B5BE5">
      <w:pPr>
        <w:autoSpaceDE w:val="0"/>
        <w:autoSpaceDN w:val="0"/>
        <w:adjustRightInd w:val="0"/>
        <w:spacing w:after="0" w:line="240" w:lineRule="auto"/>
        <w:ind w:right="540" w:hanging="540"/>
        <w:rPr>
          <w:rFonts w:ascii="Calibri" w:hAnsi="Arial" w:cs="Arial" w:hint="cs"/>
          <w:kern w:val="24"/>
          <w:sz w:val="28"/>
          <w:szCs w:val="28"/>
          <w:rtl/>
        </w:rPr>
      </w:pP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ويتضمن هذا الموقع عددا كبيرا من </w:t>
      </w:r>
      <w:r w:rsidRPr="006361D5">
        <w:rPr>
          <w:rFonts w:ascii="Calibri" w:hAnsi="Arial" w:cs="Arial"/>
          <w:b/>
          <w:bCs/>
          <w:kern w:val="24"/>
          <w:sz w:val="28"/>
          <w:szCs w:val="28"/>
          <w:rtl/>
        </w:rPr>
        <w:t>المواقع الثانوية</w:t>
      </w:r>
      <w:r w:rsidRPr="006361D5">
        <w:rPr>
          <w:rFonts w:ascii="Calibri" w:hAnsi="Arial" w:cs="Arial"/>
          <w:kern w:val="24"/>
          <w:sz w:val="28"/>
          <w:szCs w:val="28"/>
          <w:rtl/>
        </w:rPr>
        <w:t xml:space="preserve"> أهمها:   </w:t>
      </w:r>
    </w:p>
    <w:p w:rsidR="003B5BE5" w:rsidRPr="006361D5" w:rsidRDefault="003B5BE5" w:rsidP="003B5BE5">
      <w:pPr>
        <w:numPr>
          <w:ilvl w:val="0"/>
          <w:numId w:val="3"/>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6361D5">
        <w:rPr>
          <w:rFonts w:ascii="Calibri" w:hAnsi="Arial" w:cs="Arial"/>
          <w:kern w:val="24"/>
          <w:sz w:val="28"/>
          <w:szCs w:val="28"/>
          <w:rtl/>
        </w:rPr>
        <w:lastRenderedPageBreak/>
        <w:t xml:space="preserve">     - كيف يعمل الطقس                    - كيف يؤثر المناخ علينا </w:t>
      </w:r>
    </w:p>
    <w:p w:rsidR="003B5BE5" w:rsidRPr="006361D5" w:rsidRDefault="003B5BE5" w:rsidP="003B5BE5">
      <w:pPr>
        <w:numPr>
          <w:ilvl w:val="0"/>
          <w:numId w:val="3"/>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6361D5">
        <w:rPr>
          <w:rFonts w:ascii="Calibri" w:hAnsi="Arial" w:cs="Arial"/>
          <w:kern w:val="24"/>
          <w:sz w:val="28"/>
          <w:szCs w:val="28"/>
          <w:rtl/>
        </w:rPr>
        <w:t xml:space="preserve">     - خرائط الطقس                        - معاجم المصطلحات المناخية </w:t>
      </w:r>
    </w:p>
    <w:p w:rsidR="003B5BE5" w:rsidRPr="006361D5" w:rsidRDefault="003B5BE5" w:rsidP="003B5BE5">
      <w:pPr>
        <w:numPr>
          <w:ilvl w:val="0"/>
          <w:numId w:val="3"/>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6361D5">
        <w:rPr>
          <w:rFonts w:ascii="Calibri" w:hAnsi="Arial" w:cs="Arial"/>
          <w:kern w:val="24"/>
          <w:sz w:val="28"/>
          <w:szCs w:val="28"/>
          <w:rtl/>
        </w:rPr>
        <w:t xml:space="preserve">     - أنواع السحب                         - السحب في الفضاء </w:t>
      </w:r>
    </w:p>
    <w:p w:rsidR="003B5BE5" w:rsidRPr="006361D5" w:rsidRDefault="003B5BE5" w:rsidP="003B5BE5">
      <w:pPr>
        <w:numPr>
          <w:ilvl w:val="0"/>
          <w:numId w:val="3"/>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6361D5">
        <w:rPr>
          <w:rFonts w:ascii="Calibri" w:hAnsi="Arial" w:cs="Arial"/>
          <w:kern w:val="24"/>
          <w:sz w:val="28"/>
          <w:szCs w:val="28"/>
          <w:rtl/>
        </w:rPr>
        <w:t xml:space="preserve">     - الأعاصير المدارية                   - الأقاليم المناخية </w:t>
      </w:r>
    </w:p>
    <w:p w:rsidR="003B5BE5" w:rsidRPr="006361D5" w:rsidRDefault="003B5BE5" w:rsidP="003B5BE5">
      <w:pPr>
        <w:numPr>
          <w:ilvl w:val="0"/>
          <w:numId w:val="3"/>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6361D5">
        <w:rPr>
          <w:rFonts w:ascii="Calibri" w:hAnsi="Arial" w:cs="Arial"/>
          <w:kern w:val="24"/>
          <w:sz w:val="28"/>
          <w:szCs w:val="28"/>
          <w:rtl/>
        </w:rPr>
        <w:t xml:space="preserve">     - المناخ </w:t>
      </w:r>
      <w:proofErr w:type="spellStart"/>
      <w:r w:rsidRPr="006361D5">
        <w:rPr>
          <w:rFonts w:ascii="Calibri" w:hAnsi="Arial" w:cs="Arial"/>
          <w:kern w:val="24"/>
          <w:sz w:val="28"/>
          <w:szCs w:val="28"/>
          <w:rtl/>
        </w:rPr>
        <w:t>والايكولوجيا</w:t>
      </w:r>
      <w:proofErr w:type="spellEnd"/>
      <w:r w:rsidRPr="006361D5">
        <w:rPr>
          <w:rFonts w:ascii="Calibri" w:hAnsi="Arial" w:cs="Arial"/>
          <w:kern w:val="24"/>
          <w:sz w:val="28"/>
          <w:szCs w:val="28"/>
          <w:rtl/>
        </w:rPr>
        <w:t xml:space="preserve">                  - التغير المناخي </w:t>
      </w:r>
    </w:p>
    <w:p w:rsidR="003B5BE5" w:rsidRPr="006361D5" w:rsidRDefault="003B5BE5" w:rsidP="003B5BE5">
      <w:pPr>
        <w:numPr>
          <w:ilvl w:val="0"/>
          <w:numId w:val="3"/>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6361D5">
        <w:rPr>
          <w:rFonts w:ascii="Calibri" w:hAnsi="Arial" w:cs="Arial"/>
          <w:kern w:val="24"/>
          <w:sz w:val="28"/>
          <w:szCs w:val="28"/>
          <w:rtl/>
        </w:rPr>
        <w:t xml:space="preserve">     - الاحتباس الحراري.</w:t>
      </w:r>
    </w:p>
    <w:p w:rsidR="003B5BE5" w:rsidRPr="006361D5" w:rsidRDefault="003B5BE5" w:rsidP="003B5BE5">
      <w:pPr>
        <w:numPr>
          <w:ilvl w:val="0"/>
          <w:numId w:val="1"/>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b/>
          <w:bCs/>
          <w:kern w:val="24"/>
          <w:sz w:val="28"/>
          <w:szCs w:val="28"/>
          <w:rtl/>
        </w:rPr>
        <w:t>- موقع منظمات الأرصاد الجوية وأهمها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 المنظمة الأوربية لصور الأقمار الصناعية </w:t>
      </w:r>
      <w:proofErr w:type="spellStart"/>
      <w:r w:rsidRPr="006361D5">
        <w:rPr>
          <w:rFonts w:ascii="Calibri" w:hAnsi="Times New Roman" w:cs="Calibri"/>
          <w:kern w:val="24"/>
          <w:sz w:val="28"/>
          <w:szCs w:val="28"/>
        </w:rPr>
        <w:t>eumetsat</w:t>
      </w:r>
      <w:proofErr w:type="spellEnd"/>
      <w:r w:rsidRPr="006361D5">
        <w:rPr>
          <w:rFonts w:ascii="Calibri" w:hAnsi="Times New Roman" w:cs="Calibri"/>
          <w:kern w:val="24"/>
          <w:sz w:val="28"/>
          <w:szCs w:val="28"/>
        </w:rPr>
        <w:t xml:space="preserve">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 الوكالة اليابانية للأرصاد الجوية     </w:t>
      </w:r>
      <w:proofErr w:type="spellStart"/>
      <w:r w:rsidRPr="006361D5">
        <w:rPr>
          <w:rFonts w:ascii="Calibri" w:hAnsi="Times New Roman" w:cs="Calibri"/>
          <w:kern w:val="24"/>
          <w:sz w:val="28"/>
          <w:szCs w:val="28"/>
        </w:rPr>
        <w:t>jmp</w:t>
      </w:r>
      <w:proofErr w:type="spellEnd"/>
      <w:r w:rsidRPr="006361D5">
        <w:rPr>
          <w:rFonts w:ascii="Calibri" w:hAnsi="Times New Roman" w:cs="Calibri"/>
          <w:kern w:val="24"/>
          <w:sz w:val="28"/>
          <w:szCs w:val="28"/>
        </w:rPr>
        <w:t xml:space="preserve"> </w:t>
      </w:r>
    </w:p>
    <w:p w:rsidR="003B5BE5" w:rsidRPr="006361D5" w:rsidRDefault="003B5BE5" w:rsidP="003B5BE5">
      <w:pPr>
        <w:numPr>
          <w:ilvl w:val="0"/>
          <w:numId w:val="3"/>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6361D5">
        <w:rPr>
          <w:rFonts w:ascii="Calibri" w:hAnsi="Arial" w:cs="Arial"/>
          <w:b/>
          <w:bCs/>
          <w:kern w:val="24"/>
          <w:sz w:val="28"/>
          <w:szCs w:val="28"/>
          <w:rtl/>
        </w:rPr>
        <w:t xml:space="preserve">    - موقع مراكز المناخ والأرصاد الجوية :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Times New Roman" w:cs="Calibri"/>
          <w:kern w:val="24"/>
          <w:sz w:val="28"/>
          <w:szCs w:val="28"/>
        </w:rPr>
        <w:t xml:space="preserve">http:// </w:t>
      </w:r>
      <w:r w:rsidRPr="006361D5">
        <w:rPr>
          <w:rFonts w:ascii="Calibri" w:hAnsi="Times New Roman" w:cs="Calibri"/>
          <w:kern w:val="24"/>
          <w:sz w:val="28"/>
          <w:szCs w:val="28"/>
          <w:u w:val="single"/>
        </w:rPr>
        <w:t>www.wmo.ch/web//arep/lib1/climaxe.html</w:t>
      </w:r>
      <w:r w:rsidRPr="006361D5">
        <w:rPr>
          <w:rFonts w:ascii="Calibri" w:hAnsi="Times New Roman" w:cs="Calibri"/>
          <w:kern w:val="24"/>
          <w:sz w:val="28"/>
          <w:szCs w:val="28"/>
        </w:rPr>
        <w:t xml:space="preserve">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ويتضمن هذا الموقع عددا من المواقع الثانوية المرتبطة بأهم مراكز الأرصاد الجوية في العالم مثل:</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مركز التنبؤات المناخية الأمريكية   </w:t>
      </w:r>
      <w:proofErr w:type="spellStart"/>
      <w:r w:rsidRPr="006361D5">
        <w:rPr>
          <w:rFonts w:ascii="Calibri" w:hAnsi="Times New Roman" w:cs="Calibri"/>
          <w:kern w:val="24"/>
          <w:sz w:val="28"/>
          <w:szCs w:val="28"/>
        </w:rPr>
        <w:t>noaa</w:t>
      </w:r>
      <w:proofErr w:type="spellEnd"/>
      <w:r w:rsidRPr="006361D5">
        <w:rPr>
          <w:rFonts w:ascii="Calibri" w:hAnsi="Times New Roman" w:cs="Calibri"/>
          <w:kern w:val="24"/>
          <w:sz w:val="28"/>
          <w:szCs w:val="28"/>
        </w:rPr>
        <w:t xml:space="preserve">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مركز التنبؤات والتقلبات المناخية  </w:t>
      </w:r>
      <w:proofErr w:type="spellStart"/>
      <w:r w:rsidRPr="006361D5">
        <w:rPr>
          <w:rFonts w:ascii="Calibri" w:hAnsi="Times New Roman" w:cs="Calibri"/>
          <w:kern w:val="24"/>
          <w:sz w:val="28"/>
          <w:szCs w:val="28"/>
        </w:rPr>
        <w:t>clivar</w:t>
      </w:r>
      <w:proofErr w:type="spellEnd"/>
      <w:r w:rsidRPr="006361D5">
        <w:rPr>
          <w:rFonts w:ascii="Calibri" w:hAnsi="Times New Roman" w:cs="Calibri"/>
          <w:kern w:val="24"/>
          <w:sz w:val="28"/>
          <w:szCs w:val="28"/>
        </w:rPr>
        <w:t xml:space="preserve">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المركز العالمي لبيانات الإشعاع الشمسي. </w:t>
      </w:r>
    </w:p>
    <w:p w:rsidR="003B5BE5" w:rsidRPr="006361D5" w:rsidRDefault="003B5BE5" w:rsidP="003B5BE5">
      <w:pPr>
        <w:numPr>
          <w:ilvl w:val="0"/>
          <w:numId w:val="1"/>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b/>
          <w:bCs/>
          <w:kern w:val="24"/>
          <w:sz w:val="28"/>
          <w:szCs w:val="28"/>
          <w:rtl/>
        </w:rPr>
        <w:t xml:space="preserve">موقع الأعاصير المدارية :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Times New Roman" w:cs="Calibri"/>
          <w:kern w:val="24"/>
          <w:sz w:val="28"/>
          <w:szCs w:val="28"/>
        </w:rPr>
        <w:t>http:// www.aoml.noaa.gov/hard /tcfaqtcfagaA.html#A1</w:t>
      </w:r>
      <w:r w:rsidRPr="006361D5">
        <w:rPr>
          <w:rFonts w:ascii="Calibri" w:hAnsi="Arial" w:cs="Arial"/>
          <w:kern w:val="24"/>
          <w:sz w:val="28"/>
          <w:szCs w:val="28"/>
          <w:rtl/>
        </w:rPr>
        <w:t xml:space="preserve">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ويقدم هذا الموقع :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بيانات  ومعلومات عن الأعاصير المدارية التي تؤثر على أي مكان في العالم .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ملخصات عن مسارات الأعاصير خلال السنة الحالية والسنوات الماضية. </w:t>
      </w:r>
    </w:p>
    <w:p w:rsidR="003B5BE5" w:rsidRPr="006361D5" w:rsidRDefault="003B5BE5" w:rsidP="003B5BE5">
      <w:pPr>
        <w:numPr>
          <w:ilvl w:val="0"/>
          <w:numId w:val="3"/>
        </w:numPr>
        <w:autoSpaceDE w:val="0"/>
        <w:autoSpaceDN w:val="0"/>
        <w:bidi w:val="0"/>
        <w:adjustRightInd w:val="0"/>
        <w:spacing w:after="0" w:line="240" w:lineRule="auto"/>
        <w:ind w:left="540" w:hanging="540"/>
        <w:jc w:val="right"/>
        <w:rPr>
          <w:rFonts w:ascii="Calibri" w:hAnsi="Times New Roman" w:cs="Calibri"/>
          <w:kern w:val="24"/>
          <w:sz w:val="28"/>
          <w:szCs w:val="28"/>
        </w:rPr>
      </w:pPr>
      <w:r w:rsidRPr="006361D5">
        <w:rPr>
          <w:rFonts w:ascii="Calibri" w:hAnsi="Arial" w:cs="Arial"/>
          <w:kern w:val="24"/>
          <w:sz w:val="28"/>
          <w:szCs w:val="28"/>
          <w:rtl/>
        </w:rPr>
        <w:t>نبذة عن مدى دقة التنبؤات التي رافقت كلا منها</w:t>
      </w:r>
    </w:p>
    <w:p w:rsidR="003B5BE5" w:rsidRPr="006361D5" w:rsidRDefault="003B5BE5" w:rsidP="003B5BE5">
      <w:pPr>
        <w:numPr>
          <w:ilvl w:val="0"/>
          <w:numId w:val="1"/>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b/>
          <w:bCs/>
          <w:kern w:val="24"/>
          <w:sz w:val="28"/>
          <w:szCs w:val="28"/>
          <w:rtl/>
        </w:rPr>
        <w:t xml:space="preserve">مواقع الظواهر المناخية الرئيسية :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مثل التغير المناخي </w:t>
      </w:r>
      <w:proofErr w:type="spellStart"/>
      <w:r w:rsidRPr="006361D5">
        <w:rPr>
          <w:rFonts w:ascii="Calibri" w:hAnsi="Arial" w:cs="Arial"/>
          <w:kern w:val="24"/>
          <w:sz w:val="28"/>
          <w:szCs w:val="28"/>
          <w:rtl/>
        </w:rPr>
        <w:t>والنينو</w:t>
      </w:r>
      <w:proofErr w:type="spellEnd"/>
      <w:r w:rsidRPr="006361D5">
        <w:rPr>
          <w:rFonts w:ascii="Calibri" w:hAnsi="Arial" w:cs="Arial"/>
          <w:kern w:val="24"/>
          <w:sz w:val="28"/>
          <w:szCs w:val="28"/>
          <w:rtl/>
        </w:rPr>
        <w:t xml:space="preserve"> وتآكل طبقة الأوزون .</w:t>
      </w: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Times New Roman" w:cs="Calibri"/>
          <w:kern w:val="24"/>
          <w:sz w:val="28"/>
          <w:szCs w:val="28"/>
        </w:rPr>
        <w:t xml:space="preserve"> </w:t>
      </w:r>
      <w:r w:rsidRPr="006361D5">
        <w:rPr>
          <w:rFonts w:ascii="Calibri" w:hAnsi="Arial" w:cs="Arial"/>
          <w:b/>
          <w:bCs/>
          <w:kern w:val="24"/>
          <w:sz w:val="28"/>
          <w:szCs w:val="28"/>
          <w:rtl/>
        </w:rPr>
        <w:t xml:space="preserve">المنظمة العالمية للأرصاد الجوية ( </w:t>
      </w:r>
      <w:proofErr w:type="spellStart"/>
      <w:r w:rsidRPr="006361D5">
        <w:rPr>
          <w:rFonts w:ascii="Calibri" w:hAnsi="Times New Roman" w:cs="Calibri"/>
          <w:b/>
          <w:bCs/>
          <w:kern w:val="24"/>
          <w:sz w:val="28"/>
          <w:szCs w:val="28"/>
        </w:rPr>
        <w:t>wmo</w:t>
      </w:r>
      <w:proofErr w:type="spellEnd"/>
      <w:r w:rsidRPr="006361D5">
        <w:rPr>
          <w:rFonts w:ascii="Calibri" w:hAnsi="Arial" w:cs="Arial"/>
          <w:b/>
          <w:bCs/>
          <w:kern w:val="24"/>
          <w:sz w:val="28"/>
          <w:szCs w:val="28"/>
          <w:rtl/>
        </w:rPr>
        <w:t xml:space="preserve"> ):</w:t>
      </w:r>
      <w:r w:rsidRPr="006361D5">
        <w:rPr>
          <w:rFonts w:ascii="Calibri" w:hAnsi="Arial" w:cs="Arial"/>
          <w:kern w:val="24"/>
          <w:sz w:val="28"/>
          <w:szCs w:val="28"/>
          <w:rtl/>
        </w:rPr>
        <w:t xml:space="preserve"> يتطلب رسم خريطة سطحية وتحديد عناصر الطقس فيها مثل توزيع نطاقات الضغط الجوي وسرعة الرياح واتجاهاتها ومواقع الكتل الهوائية وغيرها كما˝ هائلا̋ من البيانات اليومية المنتشرة على مساحة ما تمثله تلك الخريطة على الأرض ، ومعلوم أن الظواهر والعناصر الجوية لا تعرف الحدود الإدارية أو السياسية ولا تتوقف عندها ، مما يحتم وجود تعاون بين الدول لتبادل تلك البيانات .</w:t>
      </w:r>
    </w:p>
    <w:p w:rsidR="003B5BE5" w:rsidRPr="006361D5" w:rsidRDefault="003B5BE5" w:rsidP="003B5BE5">
      <w:pPr>
        <w:autoSpaceDE w:val="0"/>
        <w:autoSpaceDN w:val="0"/>
        <w:adjustRightInd w:val="0"/>
        <w:spacing w:after="0" w:line="240" w:lineRule="auto"/>
        <w:ind w:right="540" w:hanging="540"/>
        <w:rPr>
          <w:rFonts w:ascii="Calibri" w:hAnsi="Arial" w:cs="Arial"/>
          <w:kern w:val="24"/>
          <w:sz w:val="28"/>
          <w:szCs w:val="28"/>
          <w:rtl/>
        </w:rPr>
      </w:pP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لقد أنشأت دول العالم منظمة الأرصاد الجوية العالمية عام 1950م ، ومركزها في سويسرا ، حيث أصبحت هذه المنظمـة تضم في عضويتها معظم دول العالم ، وتتلخص مهمتها في </w:t>
      </w:r>
      <w:r w:rsidRPr="006361D5">
        <w:rPr>
          <w:rFonts w:ascii="Calibri" w:hAnsi="Arial" w:cs="Arial"/>
          <w:kern w:val="24"/>
          <w:sz w:val="28"/>
          <w:szCs w:val="28"/>
          <w:rtl/>
        </w:rPr>
        <w:lastRenderedPageBreak/>
        <w:t xml:space="preserve">تنسيق التعـاون بيـن دول العالم في مجالات الأرصاد الجوية ، بحيث يمكن توفير بيانات دقيقة وحديثة عن حالة الطقس السائد والمتوقع لأي مكان في العالم وفى أي وقت . </w:t>
      </w:r>
    </w:p>
    <w:p w:rsidR="003B5BE5" w:rsidRPr="006361D5" w:rsidRDefault="003B5BE5" w:rsidP="003B5BE5">
      <w:pPr>
        <w:autoSpaceDE w:val="0"/>
        <w:autoSpaceDN w:val="0"/>
        <w:adjustRightInd w:val="0"/>
        <w:spacing w:after="0" w:line="240" w:lineRule="auto"/>
        <w:ind w:right="540" w:hanging="540"/>
        <w:rPr>
          <w:rFonts w:ascii="Calibri" w:hAnsi="Arial" w:cs="Arial"/>
          <w:kern w:val="24"/>
          <w:sz w:val="28"/>
          <w:szCs w:val="28"/>
          <w:rtl/>
        </w:rPr>
      </w:pP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 xml:space="preserve">تضم منظمــة الأرصاد العالمية عددا من الدوائر الفنية المتخصصة في مجالات محددة والأرصـــاد الزراعية والعلوم الجوية والمناخ </w:t>
      </w:r>
      <w:proofErr w:type="spellStart"/>
      <w:r w:rsidRPr="006361D5">
        <w:rPr>
          <w:rFonts w:ascii="Calibri" w:hAnsi="Arial" w:cs="Arial"/>
          <w:kern w:val="24"/>
          <w:sz w:val="28"/>
          <w:szCs w:val="28"/>
          <w:rtl/>
        </w:rPr>
        <w:t>والهيدرولوجيا</w:t>
      </w:r>
      <w:proofErr w:type="spellEnd"/>
      <w:r w:rsidRPr="006361D5">
        <w:rPr>
          <w:rFonts w:ascii="Calibri" w:hAnsi="Arial" w:cs="Arial"/>
          <w:kern w:val="24"/>
          <w:sz w:val="28"/>
          <w:szCs w:val="28"/>
          <w:rtl/>
        </w:rPr>
        <w:t xml:space="preserve"> والأرصاد الجوية ،  ويعتبر برنامج الرصد العالمي </w:t>
      </w:r>
      <w:r w:rsidRPr="006361D5">
        <w:rPr>
          <w:rFonts w:ascii="Calibri" w:hAnsi="Times New Roman" w:cs="Calibri"/>
          <w:kern w:val="24"/>
          <w:sz w:val="28"/>
          <w:szCs w:val="28"/>
        </w:rPr>
        <w:t xml:space="preserve">word weather watch www </w:t>
      </w:r>
      <w:r w:rsidRPr="006361D5">
        <w:rPr>
          <w:rFonts w:ascii="Calibri" w:hAnsi="Times New Roman" w:cs="Calibri"/>
          <w:kern w:val="24"/>
          <w:sz w:val="28"/>
          <w:szCs w:val="28"/>
        </w:rPr>
        <w:t>˝</w:t>
      </w:r>
      <w:r w:rsidRPr="006361D5">
        <w:rPr>
          <w:rFonts w:ascii="Calibri" w:hAnsi="Times New Roman" w:cs="Calibri"/>
          <w:kern w:val="24"/>
          <w:sz w:val="28"/>
          <w:szCs w:val="28"/>
        </w:rPr>
        <w:t xml:space="preserve"> </w:t>
      </w:r>
      <w:r w:rsidRPr="006361D5">
        <w:rPr>
          <w:rFonts w:ascii="Calibri" w:hAnsi="Arial" w:cs="Arial"/>
          <w:kern w:val="24"/>
          <w:sz w:val="28"/>
          <w:szCs w:val="28"/>
          <w:rtl/>
        </w:rPr>
        <w:t>˝</w:t>
      </w:r>
      <w:r w:rsidRPr="006361D5">
        <w:rPr>
          <w:rFonts w:ascii="Calibri" w:hAnsi="Times New Roman" w:cs="Calibri"/>
          <w:kern w:val="24"/>
          <w:sz w:val="28"/>
          <w:szCs w:val="28"/>
        </w:rPr>
        <w:t xml:space="preserve">   </w:t>
      </w:r>
      <w:r w:rsidRPr="006361D5">
        <w:rPr>
          <w:rFonts w:ascii="Calibri" w:hAnsi="Arial" w:cs="Arial"/>
          <w:kern w:val="24"/>
          <w:sz w:val="28"/>
          <w:szCs w:val="28"/>
          <w:rtl/>
        </w:rPr>
        <w:t>أهم أنشطة المنظمـة ، حيث يقوم هذا البرنامج بالتنسيق بين دول العالم في مجال جمع وتبادل بيانات ومعلومات مختلف العناصـر الجوية أولا˝ بأول ، وبالتالي توفير أحدث البيانات والمعلومات المتعلقة بالطقس وتقديمها لمن يحتاجها بأقصى سرعة وأكفأ وسيلة .</w:t>
      </w:r>
    </w:p>
    <w:p w:rsidR="003B5BE5" w:rsidRPr="006361D5" w:rsidRDefault="003B5BE5" w:rsidP="003B5BE5">
      <w:pPr>
        <w:autoSpaceDE w:val="0"/>
        <w:autoSpaceDN w:val="0"/>
        <w:adjustRightInd w:val="0"/>
        <w:spacing w:after="0" w:line="240" w:lineRule="auto"/>
        <w:ind w:right="540" w:hanging="540"/>
        <w:rPr>
          <w:rFonts w:ascii="Calibri" w:hAnsi="Arial" w:cs="Arial"/>
          <w:kern w:val="24"/>
          <w:sz w:val="28"/>
          <w:szCs w:val="28"/>
          <w:rtl/>
        </w:rPr>
      </w:pPr>
    </w:p>
    <w:p w:rsidR="003B5BE5" w:rsidRPr="006361D5" w:rsidRDefault="003B5BE5" w:rsidP="003B5BE5">
      <w:pPr>
        <w:numPr>
          <w:ilvl w:val="0"/>
          <w:numId w:val="3"/>
        </w:numPr>
        <w:autoSpaceDE w:val="0"/>
        <w:autoSpaceDN w:val="0"/>
        <w:adjustRightInd w:val="0"/>
        <w:spacing w:after="0" w:line="240" w:lineRule="auto"/>
        <w:ind w:right="540" w:hanging="540"/>
        <w:rPr>
          <w:rFonts w:ascii="Calibri" w:hAnsi="Times New Roman" w:cs="Calibri"/>
          <w:kern w:val="24"/>
          <w:sz w:val="28"/>
          <w:szCs w:val="28"/>
        </w:rPr>
      </w:pPr>
      <w:r w:rsidRPr="006361D5">
        <w:rPr>
          <w:rFonts w:ascii="Calibri" w:hAnsi="Arial" w:cs="Arial"/>
          <w:kern w:val="24"/>
          <w:sz w:val="28"/>
          <w:szCs w:val="28"/>
          <w:rtl/>
        </w:rPr>
        <w:t>يذكر أن عدد محطات الرصد الجوية البرية ضمن هذا البرنامج تزيد عن عشرة آلاف محطــة , موزعة على مختلف دول العالم ، وأكثر من سبعة آلاف محطة بحريـة ، إضافـة إلى عدد من الأقمار الصناعية التي تسير في مسارات قطبية واستوائية , وتقوم بتسجيل بيانات للعناصر الجوية في مختلف طبقات الجو ولجميع مناطق الكرة الأرضية على مدار الوقت</w:t>
      </w:r>
    </w:p>
    <w:p w:rsidR="003B5BE5" w:rsidRPr="006361D5" w:rsidRDefault="003B5BE5" w:rsidP="003B5BE5">
      <w:pPr>
        <w:autoSpaceDE w:val="0"/>
        <w:autoSpaceDN w:val="0"/>
        <w:bidi w:val="0"/>
        <w:adjustRightInd w:val="0"/>
        <w:spacing w:after="0" w:line="240" w:lineRule="auto"/>
        <w:ind w:left="540" w:hanging="540"/>
        <w:jc w:val="right"/>
        <w:rPr>
          <w:rFonts w:ascii="Calibri" w:hAnsi="Arial" w:cs="Arial"/>
          <w:kern w:val="24"/>
          <w:sz w:val="28"/>
          <w:szCs w:val="28"/>
          <w:rtl/>
        </w:rPr>
      </w:pPr>
    </w:p>
    <w:p w:rsidR="006D73B4" w:rsidRPr="00FC706F" w:rsidRDefault="006D73B4" w:rsidP="006D73B4">
      <w:pPr>
        <w:autoSpaceDE w:val="0"/>
        <w:autoSpaceDN w:val="0"/>
        <w:bidi w:val="0"/>
        <w:adjustRightInd w:val="0"/>
        <w:spacing w:after="0" w:line="240" w:lineRule="auto"/>
        <w:rPr>
          <w:rFonts w:ascii="Calibri" w:hAnsi="Times New Roman" w:cs="Calibri"/>
          <w:kern w:val="24"/>
          <w:sz w:val="24"/>
          <w:szCs w:val="24"/>
        </w:rPr>
      </w:pPr>
    </w:p>
    <w:p w:rsidR="006D73B4" w:rsidRPr="00FC706F" w:rsidRDefault="006D73B4" w:rsidP="006D73B4">
      <w:pPr>
        <w:numPr>
          <w:ilvl w:val="0"/>
          <w:numId w:val="1"/>
        </w:numPr>
        <w:autoSpaceDE w:val="0"/>
        <w:autoSpaceDN w:val="0"/>
        <w:bidi w:val="0"/>
        <w:adjustRightInd w:val="0"/>
        <w:spacing w:after="0" w:line="240" w:lineRule="auto"/>
        <w:ind w:left="540" w:hanging="540"/>
        <w:jc w:val="right"/>
        <w:rPr>
          <w:rFonts w:ascii="Calibri" w:hAnsi="Arial" w:cs="Arial"/>
          <w:b/>
          <w:bCs/>
          <w:kern w:val="24"/>
          <w:sz w:val="24"/>
          <w:szCs w:val="24"/>
          <w:rtl/>
        </w:rPr>
      </w:pPr>
      <w:r w:rsidRPr="00FC706F">
        <w:rPr>
          <w:rFonts w:ascii="Calibri" w:hAnsi="Arial" w:cs="Arial"/>
          <w:b/>
          <w:bCs/>
          <w:kern w:val="24"/>
          <w:sz w:val="24"/>
          <w:szCs w:val="24"/>
          <w:rtl/>
        </w:rPr>
        <w:t xml:space="preserve">المحاضرة الثانية الغــــلاف الجـــــوي </w:t>
      </w:r>
    </w:p>
    <w:p w:rsidR="006D73B4" w:rsidRPr="00FC706F" w:rsidRDefault="006D73B4" w:rsidP="006D73B4">
      <w:pPr>
        <w:autoSpaceDE w:val="0"/>
        <w:autoSpaceDN w:val="0"/>
        <w:bidi w:val="0"/>
        <w:adjustRightInd w:val="0"/>
        <w:spacing w:after="0" w:line="240" w:lineRule="auto"/>
        <w:ind w:left="540" w:hanging="540"/>
        <w:jc w:val="right"/>
        <w:rPr>
          <w:rFonts w:ascii="Calibri" w:hAnsi="Times New Roman" w:cs="Calibri"/>
          <w:b/>
          <w:bCs/>
          <w:kern w:val="24"/>
          <w:sz w:val="24"/>
          <w:szCs w:val="24"/>
        </w:rPr>
      </w:pPr>
    </w:p>
    <w:p w:rsidR="006D73B4" w:rsidRPr="00FC706F" w:rsidRDefault="006D73B4" w:rsidP="006D73B4">
      <w:pPr>
        <w:numPr>
          <w:ilvl w:val="0"/>
          <w:numId w:val="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أصل الغلاف الجوي:</w:t>
      </w:r>
    </w:p>
    <w:p w:rsidR="006D73B4" w:rsidRPr="00FC706F" w:rsidRDefault="006D73B4" w:rsidP="006D73B4">
      <w:pPr>
        <w:numPr>
          <w:ilvl w:val="0"/>
          <w:numId w:val="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ab/>
        <w:t xml:space="preserve">لم يكن للأرض في أول نشأتها منذ حوالي </w:t>
      </w:r>
      <w:r w:rsidRPr="00FC706F">
        <w:rPr>
          <w:rFonts w:ascii="Calibri" w:hAnsi="Times New Roman" w:cs="Calibri"/>
          <w:b/>
          <w:bCs/>
          <w:kern w:val="24"/>
          <w:sz w:val="24"/>
          <w:szCs w:val="24"/>
        </w:rPr>
        <w:t>(5.6)</w:t>
      </w:r>
      <w:r w:rsidRPr="00FC706F">
        <w:rPr>
          <w:rFonts w:ascii="Calibri" w:hAnsi="Arial" w:cs="Arial"/>
          <w:b/>
          <w:bCs/>
          <w:kern w:val="24"/>
          <w:sz w:val="24"/>
          <w:szCs w:val="24"/>
          <w:rtl/>
        </w:rPr>
        <w:t>مليار سنة غلاف جوي، بسبب الارتفاع الشديد لدرجة حرارة سطح الأرض ،لكن النشاط  البركاني الواسع الذي شهدته الأرض فيما بعد ، أدى لخروج كميات كبيرة من الغازات المختلفة ، أهمها بخار الماء والنيتروجين وثاني أكسيد الكربون وثاني أكسيد الكبريت والميثان ، التي شكلت أول غلاف جوي للأرض ،وقد أدى انخفاض درجة حرارة سطح الأرض بعد حوالي ملياري سنة من تكونها إلى بعض النتائج أهمها:</w:t>
      </w:r>
    </w:p>
    <w:p w:rsidR="006D73B4" w:rsidRPr="00FC706F" w:rsidRDefault="006D73B4" w:rsidP="006D73B4">
      <w:pPr>
        <w:autoSpaceDE w:val="0"/>
        <w:autoSpaceDN w:val="0"/>
        <w:adjustRightInd w:val="0"/>
        <w:spacing w:after="0" w:line="240" w:lineRule="auto"/>
        <w:ind w:right="540" w:hanging="540"/>
        <w:rPr>
          <w:rFonts w:ascii="Calibri" w:hAnsi="Times New Roman" w:hint="cs"/>
          <w:kern w:val="24"/>
          <w:sz w:val="24"/>
          <w:szCs w:val="24"/>
        </w:rPr>
      </w:pPr>
    </w:p>
    <w:p w:rsidR="006D73B4" w:rsidRPr="00FC706F" w:rsidRDefault="006D73B4" w:rsidP="006D73B4">
      <w:pPr>
        <w:autoSpaceDE w:val="0"/>
        <w:autoSpaceDN w:val="0"/>
        <w:bidi w:val="0"/>
        <w:adjustRightInd w:val="0"/>
        <w:spacing w:after="0" w:line="240" w:lineRule="auto"/>
        <w:ind w:left="540"/>
        <w:jc w:val="center"/>
        <w:rPr>
          <w:rFonts w:ascii="Calibri" w:hAnsi="Times New Roman" w:cs="Calibri"/>
          <w:b/>
          <w:bCs/>
          <w:kern w:val="24"/>
          <w:sz w:val="24"/>
          <w:szCs w:val="24"/>
        </w:rPr>
      </w:pPr>
      <w:r w:rsidRPr="00FC706F">
        <w:rPr>
          <w:rFonts w:ascii="Calibri" w:hAnsi="Times New Roman" w:cs="Calibri"/>
          <w:b/>
          <w:bCs/>
          <w:kern w:val="24"/>
          <w:sz w:val="24"/>
          <w:szCs w:val="24"/>
          <w:lang w:val="en-GB"/>
        </w:rPr>
        <w:t xml:space="preserve">  </w:t>
      </w:r>
      <w:r w:rsidRPr="00FC706F">
        <w:rPr>
          <w:rFonts w:ascii="Calibri" w:hAnsi="Times New Roman" w:cs="Calibri"/>
          <w:b/>
          <w:bCs/>
          <w:kern w:val="24"/>
          <w:sz w:val="24"/>
          <w:szCs w:val="24"/>
        </w:rPr>
        <w:t xml:space="preserve">     </w:t>
      </w:r>
      <w:r w:rsidRPr="00FC706F">
        <w:rPr>
          <w:rFonts w:ascii="Calibri" w:hAnsi="Times New Roman" w:cs="Calibri"/>
          <w:b/>
          <w:bCs/>
          <w:kern w:val="24"/>
          <w:sz w:val="24"/>
          <w:szCs w:val="24"/>
          <w:lang w:val="en-GB"/>
        </w:rPr>
        <w:t xml:space="preserve">     </w:t>
      </w:r>
    </w:p>
    <w:p w:rsidR="006D73B4" w:rsidRPr="00FC706F" w:rsidRDefault="006D73B4" w:rsidP="006D73B4">
      <w:pPr>
        <w:autoSpaceDE w:val="0"/>
        <w:autoSpaceDN w:val="0"/>
        <w:bidi w:val="0"/>
        <w:adjustRightInd w:val="0"/>
        <w:spacing w:after="0" w:line="240" w:lineRule="auto"/>
        <w:ind w:left="540" w:hanging="540"/>
        <w:jc w:val="right"/>
        <w:rPr>
          <w:rFonts w:ascii="Calibri" w:hAnsi="Arial" w:cs="Arial"/>
          <w:kern w:val="24"/>
          <w:sz w:val="24"/>
          <w:szCs w:val="24"/>
          <w:rtl/>
        </w:rPr>
      </w:pPr>
    </w:p>
    <w:p w:rsidR="006D73B4" w:rsidRPr="00FC706F" w:rsidRDefault="006D73B4" w:rsidP="006D73B4">
      <w:pPr>
        <w:numPr>
          <w:ilvl w:val="0"/>
          <w:numId w:val="4"/>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اقتراب تلك الغازات من سطح الأرض .</w:t>
      </w:r>
    </w:p>
    <w:p w:rsidR="006D73B4" w:rsidRPr="00FC706F" w:rsidRDefault="006D73B4" w:rsidP="006D73B4">
      <w:pPr>
        <w:numPr>
          <w:ilvl w:val="0"/>
          <w:numId w:val="5"/>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تكاثف كميات ضخمة من بخار الماء وبالتالي سقوط أمطار غزيرة ومتواصلة لحقبة طويلة من الزمن.</w:t>
      </w:r>
    </w:p>
    <w:p w:rsidR="006D73B4" w:rsidRPr="00FC706F" w:rsidRDefault="006D73B4" w:rsidP="006D73B4">
      <w:pPr>
        <w:numPr>
          <w:ilvl w:val="0"/>
          <w:numId w:val="6"/>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تكون البحار والمحيطات ( الغلاف المائي ) بعد تجمع الأمطار الغزيرة في المناطق المنخفضة من سطح الأرض ، وقد ساعدت تلك الأمطار على خفض درجة حرارة سطح الأرض من جديد ، وتخليص الجو من كثير من الغازات والمركبات مثل مركبات الكربون والكبريت .</w:t>
      </w:r>
    </w:p>
    <w:p w:rsidR="006D73B4" w:rsidRPr="00FC706F" w:rsidRDefault="006D73B4" w:rsidP="006D73B4">
      <w:pPr>
        <w:numPr>
          <w:ilvl w:val="0"/>
          <w:numId w:val="7"/>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مع انتشار الغطاء النباتي على سطح الأرض وخاصة الغابات الكثيفة، بدأ ظهور الأكسجين في الغلاف الجوي، حيث يقوم النبات أثناء عملية التمثيل الضوئي بأخذ (استهلاك) ثاني أكسيد الكربون وإضافة الأكسجين.</w:t>
      </w:r>
    </w:p>
    <w:p w:rsidR="006D73B4" w:rsidRPr="00FC706F" w:rsidRDefault="006D73B4" w:rsidP="006D73B4">
      <w:pPr>
        <w:numPr>
          <w:ilvl w:val="0"/>
          <w:numId w:val="8"/>
        </w:numPr>
        <w:autoSpaceDE w:val="0"/>
        <w:autoSpaceDN w:val="0"/>
        <w:adjustRightInd w:val="0"/>
        <w:spacing w:after="0" w:line="240" w:lineRule="auto"/>
        <w:ind w:right="540" w:hanging="540"/>
        <w:rPr>
          <w:rFonts w:ascii="Calibri" w:hAnsi="Arial" w:cs="Arial"/>
          <w:b/>
          <w:bCs/>
          <w:kern w:val="24"/>
          <w:sz w:val="24"/>
          <w:szCs w:val="24"/>
          <w:rtl/>
        </w:rPr>
      </w:pPr>
      <w:r w:rsidRPr="00FC706F">
        <w:rPr>
          <w:rFonts w:ascii="Calibri" w:hAnsi="Arial" w:cs="Arial"/>
          <w:kern w:val="24"/>
          <w:sz w:val="24"/>
          <w:szCs w:val="24"/>
          <w:rtl/>
        </w:rPr>
        <w:t> </w:t>
      </w:r>
    </w:p>
    <w:p w:rsidR="006D73B4" w:rsidRPr="00FC706F" w:rsidRDefault="006D73B4" w:rsidP="006D73B4">
      <w:pPr>
        <w:numPr>
          <w:ilvl w:val="0"/>
          <w:numId w:val="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تركيب الغلاف الجوي :</w:t>
      </w:r>
    </w:p>
    <w:p w:rsidR="006D73B4" w:rsidRPr="00FC706F" w:rsidRDefault="006D73B4" w:rsidP="006D73B4">
      <w:pPr>
        <w:numPr>
          <w:ilvl w:val="0"/>
          <w:numId w:val="2"/>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يشكل تركيب الغلاف الجوي في محصلته الحالية تطورا لوجود هذا الغلاف على سطح الأرض عبر بلايين السنين ،ويمثل </w:t>
      </w:r>
      <w:r w:rsidRPr="00FC706F">
        <w:rPr>
          <w:rFonts w:ascii="Calibri" w:hAnsi="Arial" w:cs="Arial"/>
          <w:b/>
          <w:bCs/>
          <w:kern w:val="24"/>
          <w:sz w:val="24"/>
          <w:szCs w:val="24"/>
          <w:u w:val="single"/>
          <w:rtl/>
        </w:rPr>
        <w:t>الهواء النقي الجاف</w:t>
      </w:r>
      <w:r w:rsidRPr="00FC706F">
        <w:rPr>
          <w:rFonts w:ascii="Calibri" w:hAnsi="Arial" w:cs="Arial"/>
          <w:b/>
          <w:bCs/>
          <w:kern w:val="24"/>
          <w:sz w:val="24"/>
          <w:szCs w:val="24"/>
          <w:rtl/>
        </w:rPr>
        <w:t xml:space="preserve"> خليطا من الغازات التي تدخل في تركيب الغلاف الجوي بنسب ثابتة كما في الجدول (1) .</w:t>
      </w:r>
    </w:p>
    <w:p w:rsidR="006D73B4" w:rsidRPr="00FC706F" w:rsidRDefault="006D73B4" w:rsidP="006D73B4">
      <w:pPr>
        <w:numPr>
          <w:ilvl w:val="0"/>
          <w:numId w:val="9"/>
        </w:numPr>
        <w:autoSpaceDE w:val="0"/>
        <w:autoSpaceDN w:val="0"/>
        <w:adjustRightInd w:val="0"/>
        <w:spacing w:after="0" w:line="240" w:lineRule="auto"/>
        <w:ind w:right="540" w:hanging="540"/>
        <w:rPr>
          <w:rFonts w:ascii="Calibri" w:hAnsi="Arial" w:cs="Arial"/>
          <w:b/>
          <w:bCs/>
          <w:kern w:val="24"/>
          <w:sz w:val="24"/>
          <w:szCs w:val="24"/>
          <w:rtl/>
        </w:rPr>
      </w:pPr>
      <w:r w:rsidRPr="00FC706F">
        <w:rPr>
          <w:rFonts w:ascii="Calibri" w:hAnsi="Arial" w:cs="Arial"/>
          <w:b/>
          <w:bCs/>
          <w:kern w:val="24"/>
          <w:sz w:val="24"/>
          <w:szCs w:val="24"/>
          <w:rtl/>
        </w:rPr>
        <w:t xml:space="preserve">جدول(1) بعض غازات الغلاف الجوي </w:t>
      </w:r>
    </w:p>
    <w:tbl>
      <w:tblPr>
        <w:tblpPr w:leftFromText="180" w:rightFromText="180" w:vertAnchor="page" w:horzAnchor="margin" w:tblpY="1486"/>
        <w:bidiVisual/>
        <w:tblW w:w="5970" w:type="dxa"/>
        <w:tblCellMar>
          <w:left w:w="0" w:type="dxa"/>
          <w:right w:w="0" w:type="dxa"/>
        </w:tblCellMar>
        <w:tblLook w:val="04A0"/>
      </w:tblPr>
      <w:tblGrid>
        <w:gridCol w:w="1990"/>
        <w:gridCol w:w="1990"/>
        <w:gridCol w:w="1990"/>
      </w:tblGrid>
      <w:tr w:rsidR="006D73B4" w:rsidRPr="00FC706F" w:rsidTr="00212D5A">
        <w:trPr>
          <w:trHeight w:val="277"/>
        </w:trPr>
        <w:tc>
          <w:tcPr>
            <w:tcW w:w="1990"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Arial" w:cs="Arial"/>
                <w:b/>
                <w:bCs/>
                <w:color w:val="0D0D0D"/>
                <w:kern w:val="24"/>
                <w:rtl/>
              </w:rPr>
              <w:lastRenderedPageBreak/>
              <w:t>الغاز الجوي</w:t>
            </w:r>
            <w:r w:rsidRPr="00FC706F">
              <w:rPr>
                <w:rFonts w:ascii="Calibri" w:eastAsia="Times New Roman" w:hAnsi="Calibri" w:cs="Arial"/>
                <w:b/>
                <w:bCs/>
                <w:color w:val="0D0D0D"/>
                <w:kern w:val="24"/>
              </w:rPr>
              <w:t xml:space="preserve"> </w:t>
            </w:r>
          </w:p>
        </w:tc>
        <w:tc>
          <w:tcPr>
            <w:tcW w:w="1990"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Arial" w:cs="Arial"/>
                <w:b/>
                <w:bCs/>
                <w:color w:val="0D0D0D"/>
                <w:kern w:val="24"/>
                <w:rtl/>
              </w:rPr>
              <w:t>نسبته</w:t>
            </w:r>
            <w:r w:rsidRPr="00FC706F">
              <w:rPr>
                <w:rFonts w:ascii="Calibri" w:eastAsia="Times New Roman" w:hAnsi="Calibri" w:cs="Arial"/>
                <w:b/>
                <w:bCs/>
                <w:color w:val="0D0D0D"/>
                <w:kern w:val="24"/>
              </w:rPr>
              <w:t xml:space="preserve"> </w:t>
            </w:r>
          </w:p>
        </w:tc>
        <w:tc>
          <w:tcPr>
            <w:tcW w:w="1990"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tl/>
              </w:rPr>
            </w:pPr>
            <w:r w:rsidRPr="00FC706F">
              <w:rPr>
                <w:rFonts w:ascii="Calibri" w:eastAsia="Times New Roman" w:hAnsi="Arial" w:cs="Arial"/>
                <w:b/>
                <w:bCs/>
                <w:color w:val="943634"/>
                <w:kern w:val="24"/>
                <w:rtl/>
              </w:rPr>
              <w:t>جزء من المليون</w:t>
            </w:r>
            <w:r w:rsidRPr="00FC706F">
              <w:rPr>
                <w:rFonts w:ascii="Calibri" w:eastAsia="Times New Roman" w:hAnsi="Calibri" w:cs="Arial"/>
                <w:b/>
                <w:bCs/>
                <w:color w:val="943634"/>
                <w:kern w:val="24"/>
              </w:rPr>
              <w:t xml:space="preserve"> </w:t>
            </w:r>
          </w:p>
        </w:tc>
      </w:tr>
      <w:tr w:rsidR="006D73B4" w:rsidRPr="00FC706F" w:rsidTr="00212D5A">
        <w:trPr>
          <w:trHeight w:val="277"/>
        </w:trPr>
        <w:tc>
          <w:tcPr>
            <w:tcW w:w="1990"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Arial" w:cs="Arial"/>
                <w:b/>
                <w:bCs/>
                <w:color w:val="0D0D0D"/>
                <w:kern w:val="24"/>
                <w:rtl/>
              </w:rPr>
              <w:t>النيتروجين</w:t>
            </w:r>
            <w:r w:rsidRPr="00FC706F">
              <w:rPr>
                <w:rFonts w:ascii="Calibri" w:eastAsia="Times New Roman" w:hAnsi="Calibri" w:cs="Arial"/>
                <w:color w:val="0D0D0D"/>
                <w:kern w:val="24"/>
              </w:rPr>
              <w:t xml:space="preserve"> </w:t>
            </w:r>
          </w:p>
        </w:tc>
        <w:tc>
          <w:tcPr>
            <w:tcW w:w="1990"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78.08</w:t>
            </w:r>
            <w:r w:rsidRPr="00FC706F">
              <w:rPr>
                <w:rFonts w:ascii="Calibri" w:eastAsia="Times New Roman" w:hAnsi="Calibri" w:cs="Arial"/>
                <w:color w:val="0D0D0D"/>
                <w:kern w:val="24"/>
              </w:rPr>
              <w:t xml:space="preserve"> </w:t>
            </w:r>
          </w:p>
        </w:tc>
        <w:tc>
          <w:tcPr>
            <w:tcW w:w="1990"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780840</w:t>
            </w:r>
            <w:r w:rsidRPr="00FC706F">
              <w:rPr>
                <w:rFonts w:ascii="Calibri" w:eastAsia="Times New Roman" w:hAnsi="Calibri" w:cs="Arial"/>
                <w:color w:val="0D0D0D"/>
                <w:kern w:val="24"/>
              </w:rPr>
              <w:t xml:space="preserve"> </w:t>
            </w:r>
          </w:p>
        </w:tc>
      </w:tr>
      <w:tr w:rsidR="006D73B4" w:rsidRPr="00FC706F" w:rsidTr="00212D5A">
        <w:trPr>
          <w:trHeight w:val="277"/>
        </w:trPr>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Arial" w:cs="Arial"/>
                <w:b/>
                <w:bCs/>
                <w:color w:val="0D0D0D"/>
                <w:kern w:val="24"/>
                <w:rtl/>
              </w:rPr>
              <w:t>الأكسجين</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20,95</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209460</w:t>
            </w:r>
            <w:r w:rsidRPr="00FC706F">
              <w:rPr>
                <w:rFonts w:ascii="Calibri" w:eastAsia="Times New Roman" w:hAnsi="Calibri" w:cs="Arial"/>
                <w:color w:val="0D0D0D"/>
                <w:kern w:val="24"/>
              </w:rPr>
              <w:t xml:space="preserve"> </w:t>
            </w:r>
          </w:p>
        </w:tc>
      </w:tr>
      <w:tr w:rsidR="006D73B4" w:rsidRPr="00FC706F" w:rsidTr="00212D5A">
        <w:trPr>
          <w:trHeight w:val="277"/>
        </w:trPr>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Arial" w:cs="Arial"/>
                <w:b/>
                <w:bCs/>
                <w:color w:val="0D0D0D"/>
                <w:kern w:val="24"/>
                <w:rtl/>
              </w:rPr>
              <w:t>الأرغون</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0,93</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9340</w:t>
            </w:r>
            <w:r w:rsidRPr="00FC706F">
              <w:rPr>
                <w:rFonts w:ascii="Calibri" w:eastAsia="Times New Roman" w:hAnsi="Calibri" w:cs="Arial"/>
                <w:color w:val="0D0D0D"/>
                <w:kern w:val="24"/>
              </w:rPr>
              <w:t xml:space="preserve"> </w:t>
            </w:r>
          </w:p>
        </w:tc>
      </w:tr>
      <w:tr w:rsidR="006D73B4" w:rsidRPr="00FC706F" w:rsidTr="00212D5A">
        <w:trPr>
          <w:trHeight w:val="277"/>
        </w:trPr>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Arial" w:cs="Arial"/>
                <w:b/>
                <w:bCs/>
                <w:color w:val="0D0D0D"/>
                <w:kern w:val="24"/>
                <w:rtl/>
              </w:rPr>
              <w:t xml:space="preserve">ثاني </w:t>
            </w:r>
            <w:proofErr w:type="spellStart"/>
            <w:r w:rsidRPr="00FC706F">
              <w:rPr>
                <w:rFonts w:ascii="Calibri" w:eastAsia="Times New Roman" w:hAnsi="Arial" w:cs="Arial"/>
                <w:b/>
                <w:bCs/>
                <w:color w:val="0D0D0D"/>
                <w:kern w:val="24"/>
                <w:rtl/>
              </w:rPr>
              <w:t>اكسيدالكربون</w:t>
            </w:r>
            <w:proofErr w:type="spellEnd"/>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0,03</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350</w:t>
            </w:r>
            <w:r w:rsidRPr="00FC706F">
              <w:rPr>
                <w:rFonts w:ascii="Calibri" w:eastAsia="Times New Roman" w:hAnsi="Calibri" w:cs="Arial"/>
                <w:color w:val="0D0D0D"/>
                <w:kern w:val="24"/>
              </w:rPr>
              <w:t xml:space="preserve"> </w:t>
            </w:r>
          </w:p>
        </w:tc>
      </w:tr>
      <w:tr w:rsidR="006D73B4" w:rsidRPr="00FC706F" w:rsidTr="00212D5A">
        <w:trPr>
          <w:trHeight w:val="277"/>
        </w:trPr>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proofErr w:type="spellStart"/>
            <w:r w:rsidRPr="00FC706F">
              <w:rPr>
                <w:rFonts w:ascii="Calibri" w:eastAsia="Times New Roman" w:hAnsi="Arial" w:cs="Arial"/>
                <w:b/>
                <w:bCs/>
                <w:color w:val="0D0D0D"/>
                <w:kern w:val="24"/>
                <w:rtl/>
              </w:rPr>
              <w:t>الهيليوم</w:t>
            </w:r>
            <w:proofErr w:type="spellEnd"/>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0,00052</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5,2</w:t>
            </w:r>
            <w:r w:rsidRPr="00FC706F">
              <w:rPr>
                <w:rFonts w:ascii="Calibri" w:eastAsia="Times New Roman" w:hAnsi="Calibri" w:cs="Arial"/>
                <w:color w:val="0D0D0D"/>
                <w:kern w:val="24"/>
              </w:rPr>
              <w:t xml:space="preserve"> </w:t>
            </w:r>
          </w:p>
        </w:tc>
      </w:tr>
      <w:tr w:rsidR="006D73B4" w:rsidRPr="00FC706F" w:rsidTr="00212D5A">
        <w:trPr>
          <w:trHeight w:val="277"/>
        </w:trPr>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Arial" w:cs="Arial"/>
                <w:b/>
                <w:bCs/>
                <w:color w:val="0D0D0D"/>
                <w:kern w:val="24"/>
                <w:rtl/>
              </w:rPr>
              <w:t>الهيدروجين</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0,00005</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0,5</w:t>
            </w:r>
            <w:r w:rsidRPr="00FC706F">
              <w:rPr>
                <w:rFonts w:ascii="Calibri" w:eastAsia="Times New Roman" w:hAnsi="Calibri" w:cs="Arial"/>
                <w:color w:val="0D0D0D"/>
                <w:kern w:val="24"/>
              </w:rPr>
              <w:t xml:space="preserve"> </w:t>
            </w:r>
          </w:p>
        </w:tc>
      </w:tr>
      <w:tr w:rsidR="006D73B4" w:rsidRPr="00FC706F" w:rsidTr="00212D5A">
        <w:trPr>
          <w:trHeight w:val="277"/>
        </w:trPr>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Arial" w:cs="Arial"/>
                <w:b/>
                <w:bCs/>
                <w:color w:val="0D0D0D"/>
                <w:kern w:val="24"/>
                <w:rtl/>
              </w:rPr>
              <w:t>الأوزون</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0,000007</w:t>
            </w:r>
            <w:r w:rsidRPr="00FC706F">
              <w:rPr>
                <w:rFonts w:ascii="Calibri" w:eastAsia="Times New Roman" w:hAnsi="Calibri" w:cs="Arial"/>
                <w:color w:val="0D0D0D"/>
                <w:kern w:val="24"/>
              </w:rPr>
              <w:t xml:space="preserve"> </w:t>
            </w:r>
          </w:p>
        </w:tc>
        <w:tc>
          <w:tcPr>
            <w:tcW w:w="1990"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212D5A">
            <w:pPr>
              <w:spacing w:after="0"/>
              <w:jc w:val="both"/>
              <w:rPr>
                <w:rFonts w:ascii="Arial" w:eastAsia="Times New Roman" w:hAnsi="Arial" w:cs="Arial"/>
              </w:rPr>
            </w:pPr>
            <w:r w:rsidRPr="00FC706F">
              <w:rPr>
                <w:rFonts w:ascii="Calibri" w:eastAsia="Times New Roman" w:hAnsi="Calibri" w:cs="Arial"/>
                <w:b/>
                <w:bCs/>
                <w:color w:val="0D0D0D"/>
                <w:kern w:val="24"/>
                <w:rtl/>
              </w:rPr>
              <w:t>0,07</w:t>
            </w:r>
            <w:r w:rsidRPr="00FC706F">
              <w:rPr>
                <w:rFonts w:ascii="Calibri" w:eastAsia="Times New Roman" w:hAnsi="Calibri" w:cs="Arial"/>
                <w:color w:val="0D0D0D"/>
                <w:kern w:val="24"/>
              </w:rPr>
              <w:t xml:space="preserve"> </w:t>
            </w:r>
          </w:p>
        </w:tc>
      </w:tr>
    </w:tbl>
    <w:p w:rsidR="006D73B4" w:rsidRPr="00FC706F" w:rsidRDefault="006D73B4" w:rsidP="006D73B4">
      <w:pPr>
        <w:numPr>
          <w:ilvl w:val="0"/>
          <w:numId w:val="10"/>
        </w:numPr>
        <w:autoSpaceDE w:val="0"/>
        <w:autoSpaceDN w:val="0"/>
        <w:adjustRightInd w:val="0"/>
        <w:spacing w:after="0" w:line="240" w:lineRule="auto"/>
        <w:ind w:right="540" w:hanging="540"/>
        <w:rPr>
          <w:rFonts w:ascii="Calibri" w:hAnsi="Arial" w:cs="Arial"/>
          <w:b/>
          <w:bCs/>
          <w:kern w:val="24"/>
          <w:sz w:val="24"/>
          <w:szCs w:val="24"/>
          <w:rtl/>
        </w:rPr>
      </w:pPr>
      <w:r w:rsidRPr="00FC706F">
        <w:rPr>
          <w:rFonts w:ascii="Calibri" w:hAnsi="Arial" w:cs="Arial"/>
          <w:b/>
          <w:bCs/>
          <w:kern w:val="24"/>
          <w:sz w:val="24"/>
          <w:szCs w:val="24"/>
          <w:rtl/>
        </w:rPr>
        <w:t>المتجانس</w:t>
      </w:r>
    </w:p>
    <w:p w:rsidR="006D73B4" w:rsidRPr="00FC706F" w:rsidRDefault="006D73B4" w:rsidP="006D73B4">
      <w:pPr>
        <w:numPr>
          <w:ilvl w:val="0"/>
          <w:numId w:val="10"/>
        </w:numPr>
        <w:autoSpaceDE w:val="0"/>
        <w:autoSpaceDN w:val="0"/>
        <w:adjustRightInd w:val="0"/>
        <w:spacing w:after="0" w:line="240" w:lineRule="auto"/>
        <w:ind w:right="540" w:hanging="540"/>
        <w:rPr>
          <w:rFonts w:ascii="Calibri" w:hAnsi="Arial" w:cs="Arial"/>
          <w:b/>
          <w:bCs/>
          <w:kern w:val="24"/>
          <w:sz w:val="24"/>
          <w:szCs w:val="24"/>
          <w:rtl/>
        </w:rPr>
      </w:pPr>
    </w:p>
    <w:p w:rsidR="006D73B4" w:rsidRDefault="006D73B4" w:rsidP="006D73B4">
      <w:pPr>
        <w:autoSpaceDE w:val="0"/>
        <w:autoSpaceDN w:val="0"/>
        <w:bidi w:val="0"/>
        <w:adjustRightInd w:val="0"/>
        <w:spacing w:after="0" w:line="240" w:lineRule="auto"/>
        <w:ind w:left="540" w:hanging="540"/>
        <w:jc w:val="right"/>
        <w:rPr>
          <w:rFonts w:ascii="Calibri" w:hAnsi="Arial" w:cs="Arial"/>
          <w:kern w:val="24"/>
          <w:sz w:val="24"/>
          <w:szCs w:val="24"/>
        </w:rPr>
      </w:pPr>
    </w:p>
    <w:p w:rsidR="006D73B4" w:rsidRDefault="006D73B4" w:rsidP="006D73B4">
      <w:pPr>
        <w:autoSpaceDE w:val="0"/>
        <w:autoSpaceDN w:val="0"/>
        <w:bidi w:val="0"/>
        <w:adjustRightInd w:val="0"/>
        <w:spacing w:after="0" w:line="240" w:lineRule="auto"/>
        <w:ind w:left="540" w:hanging="540"/>
        <w:jc w:val="right"/>
        <w:rPr>
          <w:rFonts w:ascii="Calibri" w:hAnsi="Arial" w:cs="Arial"/>
          <w:kern w:val="24"/>
          <w:sz w:val="24"/>
          <w:szCs w:val="24"/>
        </w:rPr>
      </w:pPr>
    </w:p>
    <w:p w:rsidR="006D73B4" w:rsidRDefault="006D73B4" w:rsidP="006D73B4">
      <w:pPr>
        <w:autoSpaceDE w:val="0"/>
        <w:autoSpaceDN w:val="0"/>
        <w:adjustRightInd w:val="0"/>
        <w:spacing w:after="0" w:line="240" w:lineRule="auto"/>
        <w:ind w:right="540"/>
        <w:rPr>
          <w:rFonts w:ascii="Calibri" w:hAnsi="Arial" w:cs="Arial" w:hint="cs"/>
          <w:kern w:val="24"/>
          <w:sz w:val="24"/>
          <w:szCs w:val="24"/>
          <w:rtl/>
        </w:rPr>
      </w:pPr>
    </w:p>
    <w:p w:rsidR="006D73B4" w:rsidRDefault="006D73B4" w:rsidP="006D73B4">
      <w:pPr>
        <w:autoSpaceDE w:val="0"/>
        <w:autoSpaceDN w:val="0"/>
        <w:adjustRightInd w:val="0"/>
        <w:spacing w:after="0" w:line="240" w:lineRule="auto"/>
        <w:ind w:right="540"/>
        <w:rPr>
          <w:rFonts w:ascii="Calibri" w:hAnsi="Arial" w:cs="Arial"/>
          <w:kern w:val="24"/>
          <w:sz w:val="24"/>
          <w:szCs w:val="24"/>
          <w:rtl/>
        </w:rPr>
      </w:pPr>
    </w:p>
    <w:p w:rsidR="006D73B4" w:rsidRDefault="006D73B4" w:rsidP="006D73B4">
      <w:pPr>
        <w:autoSpaceDE w:val="0"/>
        <w:autoSpaceDN w:val="0"/>
        <w:adjustRightInd w:val="0"/>
        <w:spacing w:after="0" w:line="240" w:lineRule="auto"/>
        <w:ind w:right="540"/>
        <w:rPr>
          <w:rFonts w:ascii="Calibri" w:hAnsi="Arial" w:cs="Arial"/>
          <w:kern w:val="24"/>
          <w:sz w:val="24"/>
          <w:szCs w:val="24"/>
          <w:rtl/>
        </w:rPr>
      </w:pPr>
    </w:p>
    <w:p w:rsidR="006D73B4" w:rsidRDefault="006D73B4" w:rsidP="006D73B4">
      <w:pPr>
        <w:autoSpaceDE w:val="0"/>
        <w:autoSpaceDN w:val="0"/>
        <w:adjustRightInd w:val="0"/>
        <w:spacing w:after="0" w:line="240" w:lineRule="auto"/>
        <w:ind w:right="540"/>
        <w:rPr>
          <w:rFonts w:ascii="Calibri" w:hAnsi="Arial" w:cs="Arial"/>
          <w:kern w:val="24"/>
          <w:sz w:val="24"/>
          <w:szCs w:val="24"/>
          <w:rtl/>
        </w:rPr>
      </w:pPr>
    </w:p>
    <w:p w:rsidR="006D73B4" w:rsidRDefault="006D73B4" w:rsidP="006D73B4">
      <w:pPr>
        <w:autoSpaceDE w:val="0"/>
        <w:autoSpaceDN w:val="0"/>
        <w:adjustRightInd w:val="0"/>
        <w:spacing w:after="0" w:line="240" w:lineRule="auto"/>
        <w:ind w:right="540"/>
        <w:rPr>
          <w:rFonts w:ascii="Calibri" w:hAnsi="Arial" w:cs="Arial"/>
          <w:kern w:val="24"/>
          <w:sz w:val="24"/>
          <w:szCs w:val="24"/>
          <w:rtl/>
        </w:rPr>
      </w:pPr>
    </w:p>
    <w:p w:rsidR="006D73B4" w:rsidRDefault="006D73B4" w:rsidP="006D73B4">
      <w:pPr>
        <w:autoSpaceDE w:val="0"/>
        <w:autoSpaceDN w:val="0"/>
        <w:adjustRightInd w:val="0"/>
        <w:spacing w:after="0" w:line="240" w:lineRule="auto"/>
        <w:ind w:right="540"/>
        <w:rPr>
          <w:rFonts w:ascii="Calibri" w:hAnsi="Arial" w:cs="Arial"/>
          <w:kern w:val="24"/>
          <w:sz w:val="24"/>
          <w:szCs w:val="24"/>
          <w:rtl/>
        </w:rPr>
      </w:pPr>
    </w:p>
    <w:p w:rsidR="006D73B4" w:rsidRPr="00FC706F" w:rsidRDefault="006D73B4" w:rsidP="006D73B4">
      <w:pPr>
        <w:autoSpaceDE w:val="0"/>
        <w:autoSpaceDN w:val="0"/>
        <w:adjustRightInd w:val="0"/>
        <w:spacing w:after="0" w:line="240" w:lineRule="auto"/>
        <w:ind w:right="540"/>
        <w:rPr>
          <w:rFonts w:ascii="Calibri" w:hAnsi="Times New Roman" w:cs="Calibri"/>
          <w:kern w:val="24"/>
          <w:sz w:val="24"/>
          <w:szCs w:val="24"/>
        </w:rPr>
      </w:pPr>
    </w:p>
    <w:p w:rsidR="006D73B4" w:rsidRPr="00FC706F" w:rsidRDefault="006D73B4" w:rsidP="006D73B4">
      <w:pPr>
        <w:numPr>
          <w:ilvl w:val="0"/>
          <w:numId w:val="1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 وتبقـــى نسب الغازات الرئيسية التي يتكون منها الغلاف الجوي ثابتة لا تتغير حتى ارتفاع 80 كم، بسبب ما تشهده الطبقات السفلى من الغلاف الجــــــوي من حركات جوية تؤدي إلى استمرار مزج الغازات المختلفة التي يتكون منها الهواء ، وهذا يعني أن التركيب الكيميــــائي للغلاف الجـــــوي ضمن الارتفاع المذكور يبقـــى متجانسا وهـــو مــــا يعرف بالغلاف الجــــوي المتجانس (</w:t>
      </w:r>
      <w:proofErr w:type="spellStart"/>
      <w:r w:rsidRPr="00FC706F">
        <w:rPr>
          <w:rFonts w:ascii="Calibri" w:hAnsi="Times New Roman" w:cs="Calibri"/>
          <w:b/>
          <w:bCs/>
          <w:kern w:val="24"/>
          <w:sz w:val="24"/>
          <w:szCs w:val="24"/>
        </w:rPr>
        <w:t>Homosphere</w:t>
      </w:r>
      <w:proofErr w:type="spellEnd"/>
      <w:r w:rsidRPr="00FC706F">
        <w:rPr>
          <w:rFonts w:ascii="Calibri" w:hAnsi="Arial" w:cs="Arial"/>
          <w:b/>
          <w:bCs/>
          <w:kern w:val="24"/>
          <w:sz w:val="24"/>
          <w:szCs w:val="24"/>
          <w:rtl/>
        </w:rPr>
        <w:t xml:space="preserve"> ) ، تمييزا له عن الغلاف الجـــــــوي غير المتجانس(</w:t>
      </w:r>
      <w:proofErr w:type="spellStart"/>
      <w:r w:rsidRPr="00FC706F">
        <w:rPr>
          <w:rFonts w:ascii="Calibri" w:hAnsi="Times New Roman" w:cs="Calibri"/>
          <w:b/>
          <w:bCs/>
          <w:kern w:val="24"/>
          <w:sz w:val="24"/>
          <w:szCs w:val="24"/>
        </w:rPr>
        <w:t>Hetrosphere</w:t>
      </w:r>
      <w:proofErr w:type="spellEnd"/>
      <w:r w:rsidRPr="00FC706F">
        <w:rPr>
          <w:rFonts w:ascii="Calibri" w:hAnsi="Arial" w:cs="Arial"/>
          <w:b/>
          <w:bCs/>
          <w:kern w:val="24"/>
          <w:sz w:val="24"/>
          <w:szCs w:val="24"/>
          <w:rtl/>
        </w:rPr>
        <w:t>) الذي يقع فوقه ويستمر حتى 2400  كم، حيث تختلف نسب الغازات كلما زاد الارتفاع .</w:t>
      </w:r>
    </w:p>
    <w:p w:rsidR="006D73B4" w:rsidRPr="00FC706F" w:rsidRDefault="006D73B4" w:rsidP="006D73B4">
      <w:pPr>
        <w:numPr>
          <w:ilvl w:val="0"/>
          <w:numId w:val="12"/>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ab/>
        <w:t xml:space="preserve">أهم غازات الغلاف الجوي هي : النيتروجين والأكسيجين، ويكونان معا أكثر من 99% من الغلاف الجوي. أما بقية الغازات على كثرتها، فلا تشكل سوى نسب ضئيلة جدا من تركيبة الغلاف الجوي ومنها ثاني أكسيد الكربون والأرغون و </w:t>
      </w:r>
      <w:proofErr w:type="spellStart"/>
      <w:r w:rsidRPr="00FC706F">
        <w:rPr>
          <w:rFonts w:ascii="Calibri" w:hAnsi="Arial" w:cs="Arial"/>
          <w:b/>
          <w:bCs/>
          <w:kern w:val="24"/>
          <w:sz w:val="24"/>
          <w:szCs w:val="24"/>
          <w:rtl/>
        </w:rPr>
        <w:t>الهيليوم</w:t>
      </w:r>
      <w:proofErr w:type="spellEnd"/>
      <w:r w:rsidRPr="00FC706F">
        <w:rPr>
          <w:rFonts w:ascii="Calibri" w:hAnsi="Arial" w:cs="Arial"/>
          <w:b/>
          <w:bCs/>
          <w:kern w:val="24"/>
          <w:sz w:val="24"/>
          <w:szCs w:val="24"/>
          <w:rtl/>
        </w:rPr>
        <w:t xml:space="preserve"> والأوزون.    </w:t>
      </w:r>
      <w:r w:rsidRPr="00FC706F">
        <w:rPr>
          <w:rFonts w:ascii="Calibri" w:hAnsi="Arial" w:cs="Arial"/>
          <w:kern w:val="24"/>
          <w:sz w:val="24"/>
          <w:szCs w:val="24"/>
          <w:rtl/>
        </w:rPr>
        <w:t>.</w:t>
      </w:r>
    </w:p>
    <w:p w:rsidR="006D73B4" w:rsidRPr="00FC706F" w:rsidRDefault="006D73B4" w:rsidP="006D73B4">
      <w:pPr>
        <w:autoSpaceDE w:val="0"/>
        <w:autoSpaceDN w:val="0"/>
        <w:adjustRightInd w:val="0"/>
        <w:spacing w:after="0" w:line="240" w:lineRule="auto"/>
        <w:ind w:right="540" w:hanging="540"/>
        <w:rPr>
          <w:rFonts w:ascii="Calibri" w:hAnsi="Times New Roman" w:cs="Calibri"/>
          <w:kern w:val="24"/>
          <w:sz w:val="24"/>
          <w:szCs w:val="24"/>
        </w:rPr>
      </w:pPr>
    </w:p>
    <w:p w:rsidR="006D73B4" w:rsidRPr="00FC706F" w:rsidRDefault="006D73B4" w:rsidP="006D73B4">
      <w:pPr>
        <w:numPr>
          <w:ilvl w:val="0"/>
          <w:numId w:val="13"/>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ab/>
        <w:t>و يعتبر بخار الماء من أهم غازات الغلاف الجوي، لكن نسبته متفاوتة من وقت لأخر، ففي المناطق الرطبة قد تصل فيها نسبته إلى حوالي 4% من كتلة الهواء، بينما تنخفض إلى قرابة الصفر في المناطق الصحراوية الجافة، والصحراء الكبرى وصحراء الربع الخالي.</w:t>
      </w:r>
    </w:p>
    <w:p w:rsidR="006D73B4" w:rsidRPr="00FC706F" w:rsidRDefault="006D73B4" w:rsidP="006D73B4">
      <w:pPr>
        <w:numPr>
          <w:ilvl w:val="0"/>
          <w:numId w:val="14"/>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ab/>
        <w:t xml:space="preserve">يتركز وجود بخار الماء في الجزء الأسفل من طبقة </w:t>
      </w:r>
      <w:proofErr w:type="spellStart"/>
      <w:r w:rsidRPr="00FC706F">
        <w:rPr>
          <w:rFonts w:ascii="Calibri" w:hAnsi="Arial" w:cs="Arial"/>
          <w:b/>
          <w:bCs/>
          <w:kern w:val="24"/>
          <w:sz w:val="24"/>
          <w:szCs w:val="24"/>
          <w:rtl/>
        </w:rPr>
        <w:t>الترويوسفير</w:t>
      </w:r>
      <w:proofErr w:type="spellEnd"/>
      <w:r w:rsidRPr="00FC706F">
        <w:rPr>
          <w:rFonts w:ascii="Calibri" w:hAnsi="Arial" w:cs="Arial"/>
          <w:b/>
          <w:bCs/>
          <w:kern w:val="24"/>
          <w:sz w:val="24"/>
          <w:szCs w:val="24"/>
          <w:rtl/>
        </w:rPr>
        <w:t xml:space="preserve"> حيث تكثر عمليات التبخر والتكاثف وتكون السحب والندى والتساقط ، ويكاد ينعدم وجوده مع نهاية تلك الطبقة.</w:t>
      </w:r>
    </w:p>
    <w:p w:rsidR="006D73B4" w:rsidRPr="00FC706F" w:rsidRDefault="006D73B4" w:rsidP="006D73B4">
      <w:pPr>
        <w:numPr>
          <w:ilvl w:val="0"/>
          <w:numId w:val="15"/>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Times New Roman" w:cs="Calibri"/>
          <w:b/>
          <w:bCs/>
          <w:kern w:val="24"/>
          <w:sz w:val="24"/>
          <w:szCs w:val="24"/>
        </w:rPr>
        <w:tab/>
      </w:r>
      <w:r w:rsidRPr="00FC706F">
        <w:rPr>
          <w:rFonts w:ascii="Calibri" w:hAnsi="Arial" w:cs="Arial"/>
          <w:b/>
          <w:bCs/>
          <w:kern w:val="24"/>
          <w:sz w:val="24"/>
          <w:szCs w:val="24"/>
          <w:rtl/>
        </w:rPr>
        <w:t xml:space="preserve">ولبخار الماء دور كبير في الغلاف الجوي ، وتكمن </w:t>
      </w:r>
      <w:r w:rsidRPr="00FC706F">
        <w:rPr>
          <w:rFonts w:ascii="Calibri" w:hAnsi="Arial" w:cs="Arial"/>
          <w:b/>
          <w:bCs/>
          <w:kern w:val="24"/>
          <w:sz w:val="24"/>
          <w:szCs w:val="24"/>
          <w:u w:val="single"/>
          <w:rtl/>
        </w:rPr>
        <w:t>بعض أهميته</w:t>
      </w:r>
      <w:r w:rsidRPr="00FC706F">
        <w:rPr>
          <w:rFonts w:ascii="Calibri" w:hAnsi="Arial" w:cs="Arial"/>
          <w:b/>
          <w:bCs/>
          <w:kern w:val="24"/>
          <w:sz w:val="24"/>
          <w:szCs w:val="24"/>
          <w:rtl/>
        </w:rPr>
        <w:t xml:space="preserve"> في انه : </w:t>
      </w:r>
    </w:p>
    <w:p w:rsidR="006D73B4" w:rsidRPr="00FC706F" w:rsidRDefault="006D73B4" w:rsidP="006D73B4">
      <w:pPr>
        <w:numPr>
          <w:ilvl w:val="0"/>
          <w:numId w:val="16"/>
        </w:numPr>
        <w:autoSpaceDE w:val="0"/>
        <w:autoSpaceDN w:val="0"/>
        <w:adjustRightInd w:val="0"/>
        <w:spacing w:after="0" w:line="240" w:lineRule="auto"/>
        <w:ind w:right="540" w:hanging="540"/>
        <w:rPr>
          <w:rFonts w:ascii="Calibri" w:hAnsi="Times New Roman" w:cs="Calibri"/>
          <w:kern w:val="24"/>
          <w:sz w:val="24"/>
          <w:szCs w:val="24"/>
        </w:rPr>
      </w:pPr>
      <w:proofErr w:type="spellStart"/>
      <w:r w:rsidRPr="00FC706F">
        <w:rPr>
          <w:rFonts w:ascii="Calibri" w:hAnsi="Arial" w:cs="Arial"/>
          <w:b/>
          <w:bCs/>
          <w:kern w:val="24"/>
          <w:sz w:val="24"/>
          <w:szCs w:val="24"/>
          <w:rtl/>
        </w:rPr>
        <w:t>المسؤول</w:t>
      </w:r>
      <w:proofErr w:type="spellEnd"/>
      <w:r w:rsidRPr="00FC706F">
        <w:rPr>
          <w:rFonts w:ascii="Calibri" w:hAnsi="Arial" w:cs="Arial"/>
          <w:b/>
          <w:bCs/>
          <w:kern w:val="24"/>
          <w:sz w:val="24"/>
          <w:szCs w:val="24"/>
          <w:rtl/>
        </w:rPr>
        <w:t xml:space="preserve"> عن تكون السحب وحدوث التساقط والندى والتبخر .</w:t>
      </w:r>
    </w:p>
    <w:p w:rsidR="006D73B4" w:rsidRPr="00FC706F" w:rsidRDefault="006D73B4" w:rsidP="006D73B4">
      <w:pPr>
        <w:numPr>
          <w:ilvl w:val="0"/>
          <w:numId w:val="17"/>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يؤثر على الموازنة الإشعاعية بشكل مباشر .</w:t>
      </w:r>
    </w:p>
    <w:p w:rsidR="006D73B4" w:rsidRPr="00FC706F" w:rsidRDefault="006D73B4" w:rsidP="006D73B4">
      <w:pPr>
        <w:numPr>
          <w:ilvl w:val="0"/>
          <w:numId w:val="18"/>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يؤثر على المدى اليومي والسنوي لدرجة الحرارة .</w:t>
      </w:r>
    </w:p>
    <w:p w:rsidR="006D73B4" w:rsidRPr="00FC706F" w:rsidRDefault="006D73B4" w:rsidP="006D73B4">
      <w:pPr>
        <w:autoSpaceDE w:val="0"/>
        <w:autoSpaceDN w:val="0"/>
        <w:adjustRightInd w:val="0"/>
        <w:spacing w:after="0" w:line="240" w:lineRule="auto"/>
        <w:ind w:right="540" w:hanging="540"/>
        <w:rPr>
          <w:rFonts w:ascii="Calibri" w:hAnsi="Times New Roman" w:cs="Calibri"/>
          <w:kern w:val="24"/>
          <w:sz w:val="24"/>
          <w:szCs w:val="24"/>
        </w:rPr>
      </w:pPr>
    </w:p>
    <w:p w:rsidR="006D73B4" w:rsidRPr="00FC706F" w:rsidRDefault="006D73B4" w:rsidP="006D73B4">
      <w:pPr>
        <w:numPr>
          <w:ilvl w:val="0"/>
          <w:numId w:val="3"/>
        </w:numPr>
        <w:autoSpaceDE w:val="0"/>
        <w:autoSpaceDN w:val="0"/>
        <w:bidi w:val="0"/>
        <w:adjustRightInd w:val="0"/>
        <w:spacing w:after="0" w:line="240" w:lineRule="auto"/>
        <w:ind w:left="540" w:hanging="540"/>
        <w:jc w:val="right"/>
        <w:rPr>
          <w:rFonts w:ascii="Calibri" w:hAnsi="Times New Roman" w:cs="Calibri"/>
          <w:kern w:val="24"/>
          <w:sz w:val="24"/>
          <w:szCs w:val="24"/>
        </w:rPr>
      </w:pPr>
      <w:r w:rsidRPr="00FC706F">
        <w:rPr>
          <w:rFonts w:ascii="Calibri" w:hAnsi="Arial" w:cs="Arial"/>
          <w:b/>
          <w:bCs/>
          <w:kern w:val="24"/>
          <w:sz w:val="24"/>
          <w:szCs w:val="24"/>
          <w:rtl/>
        </w:rPr>
        <w:t xml:space="preserve"> ويدخل في تركيبة الغلاف الجوي شوائب بنسب غير ثابتة، أهمها الغبار والرمال والدخان والأملاح </w:t>
      </w:r>
      <w:proofErr w:type="spellStart"/>
      <w:r w:rsidRPr="00FC706F">
        <w:rPr>
          <w:rFonts w:ascii="Calibri" w:hAnsi="Arial" w:cs="Arial"/>
          <w:b/>
          <w:bCs/>
          <w:kern w:val="24"/>
          <w:sz w:val="24"/>
          <w:szCs w:val="24"/>
          <w:rtl/>
        </w:rPr>
        <w:t>والأكاسيد</w:t>
      </w:r>
      <w:proofErr w:type="spellEnd"/>
      <w:r w:rsidRPr="00FC706F">
        <w:rPr>
          <w:rFonts w:ascii="Calibri" w:hAnsi="Arial" w:cs="Arial"/>
          <w:b/>
          <w:bCs/>
          <w:kern w:val="24"/>
          <w:sz w:val="24"/>
          <w:szCs w:val="24"/>
          <w:rtl/>
        </w:rPr>
        <w:t xml:space="preserve"> المختلفة، وتتباين نسبها كثيرا ما بين المناطق الزراعية والريفية النظيفة من جهة والمناطق الصناعية والمدن المكتظة، وتعمل هذه الشوائب على الغلاف الجوي، ويتركز وجودها في الطبقة السفلى (</w:t>
      </w:r>
      <w:proofErr w:type="spellStart"/>
      <w:r w:rsidRPr="00FC706F">
        <w:rPr>
          <w:rFonts w:ascii="Calibri" w:hAnsi="Arial" w:cs="Arial"/>
          <w:b/>
          <w:bCs/>
          <w:kern w:val="24"/>
          <w:sz w:val="24"/>
          <w:szCs w:val="24"/>
          <w:rtl/>
        </w:rPr>
        <w:t>التروبوسفير</w:t>
      </w:r>
      <w:proofErr w:type="spellEnd"/>
      <w:r w:rsidRPr="00FC706F">
        <w:rPr>
          <w:rFonts w:ascii="Calibri" w:hAnsi="Arial" w:cs="Arial"/>
          <w:b/>
          <w:bCs/>
          <w:kern w:val="24"/>
          <w:sz w:val="24"/>
          <w:szCs w:val="24"/>
          <w:rtl/>
        </w:rPr>
        <w:t>) من الغلاف الجوي.</w:t>
      </w:r>
    </w:p>
    <w:p w:rsidR="006D73B4" w:rsidRPr="00FC706F" w:rsidRDefault="006D73B4" w:rsidP="006D73B4">
      <w:pPr>
        <w:autoSpaceDE w:val="0"/>
        <w:autoSpaceDN w:val="0"/>
        <w:adjustRightInd w:val="0"/>
        <w:spacing w:after="0" w:line="240" w:lineRule="auto"/>
        <w:ind w:right="540" w:hanging="540"/>
        <w:rPr>
          <w:rFonts w:ascii="Calibri" w:hAnsi="Times New Roman" w:cs="Calibri"/>
          <w:kern w:val="24"/>
          <w:sz w:val="24"/>
          <w:szCs w:val="24"/>
        </w:rPr>
      </w:pPr>
    </w:p>
    <w:p w:rsidR="006D73B4" w:rsidRPr="00FC706F" w:rsidRDefault="006D73B4" w:rsidP="006D73B4">
      <w:p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طبقات الغلاف الجوي</w:t>
      </w:r>
      <w:r w:rsidRPr="00FC706F">
        <w:rPr>
          <w:rFonts w:ascii="Calibri" w:hAnsi="Times New Roman" w:cs="Calibri"/>
          <w:b/>
          <w:bCs/>
          <w:kern w:val="24"/>
          <w:sz w:val="24"/>
          <w:szCs w:val="24"/>
        </w:rPr>
        <w:t xml:space="preserve">:  </w:t>
      </w:r>
    </w:p>
    <w:p w:rsidR="006D73B4" w:rsidRPr="00FC706F" w:rsidRDefault="006D73B4" w:rsidP="006D73B4">
      <w:pPr>
        <w:numPr>
          <w:ilvl w:val="0"/>
          <w:numId w:val="3"/>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ab/>
        <w:t xml:space="preserve">يتم رصــد عناصــر الطقس والظــواهــــــر الجويــــــة فــــي مقطع رأسي للغلاف الجوي يمتد من سطح الأرض حتى ارتفاعات مختلفــــة ، تبعــا لوسيلـــــة الرصـــد والتـي تتـــم بأجهـــــزة الراديو سوند </w:t>
      </w:r>
      <w:r w:rsidRPr="00FC706F">
        <w:rPr>
          <w:rFonts w:ascii="Calibri" w:hAnsi="Times New Roman" w:cs="Calibri"/>
          <w:b/>
          <w:bCs/>
          <w:kern w:val="24"/>
          <w:sz w:val="24"/>
          <w:szCs w:val="24"/>
        </w:rPr>
        <w:t xml:space="preserve">(Radio </w:t>
      </w:r>
      <w:proofErr w:type="spellStart"/>
      <w:r w:rsidRPr="00FC706F">
        <w:rPr>
          <w:rFonts w:ascii="Calibri" w:hAnsi="Times New Roman" w:cs="Calibri"/>
          <w:b/>
          <w:bCs/>
          <w:kern w:val="24"/>
          <w:sz w:val="24"/>
          <w:szCs w:val="24"/>
        </w:rPr>
        <w:t>Sonde</w:t>
      </w:r>
      <w:proofErr w:type="spellEnd"/>
      <w:r w:rsidRPr="00FC706F">
        <w:rPr>
          <w:rFonts w:ascii="Calibri" w:hAnsi="Times New Roman" w:cs="Calibri"/>
          <w:b/>
          <w:bCs/>
          <w:kern w:val="24"/>
          <w:sz w:val="24"/>
          <w:szCs w:val="24"/>
        </w:rPr>
        <w:t>)</w:t>
      </w:r>
      <w:r w:rsidRPr="00FC706F">
        <w:rPr>
          <w:rFonts w:ascii="Calibri" w:hAnsi="Arial" w:cs="Arial"/>
          <w:b/>
          <w:bCs/>
          <w:kern w:val="24"/>
          <w:sz w:val="24"/>
          <w:szCs w:val="24"/>
          <w:rtl/>
        </w:rPr>
        <w:t xml:space="preserve"> والأقمـــــار الصناعيــــــــة . وبناء على معدل تغير درجة الحرارة بالارتفاع، يمكن تمييز الطبقات الجوية المتتابعة من أسفل إلى أعلى كما يلي: </w:t>
      </w:r>
    </w:p>
    <w:p w:rsidR="006D73B4" w:rsidRPr="00FC706F" w:rsidRDefault="006D73B4" w:rsidP="006D73B4">
      <w:pPr>
        <w:autoSpaceDE w:val="0"/>
        <w:autoSpaceDN w:val="0"/>
        <w:adjustRightInd w:val="0"/>
        <w:spacing w:after="0" w:line="240" w:lineRule="auto"/>
        <w:ind w:right="540" w:hanging="540"/>
        <w:rPr>
          <w:rFonts w:ascii="Calibri" w:hAnsi="Times New Roman" w:cs="Calibri"/>
          <w:kern w:val="24"/>
          <w:sz w:val="24"/>
          <w:szCs w:val="24"/>
        </w:rPr>
      </w:pPr>
    </w:p>
    <w:p w:rsidR="006D73B4" w:rsidRPr="00FC706F" w:rsidRDefault="006D73B4" w:rsidP="006D73B4">
      <w:pPr>
        <w:numPr>
          <w:ilvl w:val="0"/>
          <w:numId w:val="19"/>
        </w:numPr>
        <w:autoSpaceDE w:val="0"/>
        <w:autoSpaceDN w:val="0"/>
        <w:adjustRightInd w:val="0"/>
        <w:spacing w:after="0" w:line="240" w:lineRule="auto"/>
        <w:ind w:right="540" w:hanging="540"/>
        <w:rPr>
          <w:rFonts w:ascii="Calibri" w:hAnsi="Times New Roman" w:cs="Calibri"/>
          <w:kern w:val="24"/>
          <w:sz w:val="24"/>
          <w:szCs w:val="24"/>
        </w:rPr>
      </w:pPr>
      <w:proofErr w:type="spellStart"/>
      <w:r w:rsidRPr="00FC706F">
        <w:rPr>
          <w:rFonts w:ascii="Calibri" w:hAnsi="Arial" w:cs="Arial"/>
          <w:b/>
          <w:bCs/>
          <w:kern w:val="24"/>
          <w:sz w:val="24"/>
          <w:szCs w:val="24"/>
          <w:rtl/>
        </w:rPr>
        <w:t>التروبوسفير</w:t>
      </w:r>
      <w:proofErr w:type="spellEnd"/>
      <w:r w:rsidRPr="00FC706F">
        <w:rPr>
          <w:rFonts w:ascii="Calibri" w:hAnsi="Arial" w:cs="Arial"/>
          <w:b/>
          <w:bCs/>
          <w:kern w:val="24"/>
          <w:sz w:val="24"/>
          <w:szCs w:val="24"/>
          <w:rtl/>
        </w:rPr>
        <w:t xml:space="preserve">  </w:t>
      </w:r>
      <w:r w:rsidRPr="00FC706F">
        <w:rPr>
          <w:rFonts w:ascii="Calibri" w:hAnsi="Times New Roman" w:cs="Calibri"/>
          <w:b/>
          <w:bCs/>
          <w:kern w:val="24"/>
          <w:sz w:val="24"/>
          <w:szCs w:val="24"/>
        </w:rPr>
        <w:t>Troposphere</w:t>
      </w:r>
    </w:p>
    <w:p w:rsidR="006D73B4" w:rsidRPr="00FC706F" w:rsidRDefault="006D73B4" w:rsidP="006D73B4">
      <w:pPr>
        <w:numPr>
          <w:ilvl w:val="0"/>
          <w:numId w:val="20"/>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lastRenderedPageBreak/>
        <w:t xml:space="preserve">وهي الطبقـة الأولى السفلـى من طبقات الغلاف الجـوي الملامسـة لسطـح الأرض، ويتراوح سمكـها مابين 8-12 كم،وتحوي على ثلاثة أرباع عناصر الغلاف الجوي، ويحدث فيها جميع الظواهر والاضطرابات الجوية الأرضية ،  ومن هنا جاء اسم </w:t>
      </w:r>
      <w:proofErr w:type="spellStart"/>
      <w:r w:rsidRPr="00FC706F">
        <w:rPr>
          <w:rFonts w:ascii="Calibri" w:hAnsi="Arial" w:cs="Arial"/>
          <w:b/>
          <w:bCs/>
          <w:kern w:val="24"/>
          <w:sz w:val="24"/>
          <w:szCs w:val="24"/>
          <w:rtl/>
        </w:rPr>
        <w:t>التروبوسفير</w:t>
      </w:r>
      <w:proofErr w:type="spellEnd"/>
      <w:r w:rsidRPr="00FC706F">
        <w:rPr>
          <w:rFonts w:ascii="Calibri" w:hAnsi="Arial" w:cs="Arial"/>
          <w:b/>
          <w:bCs/>
          <w:kern w:val="24"/>
          <w:sz w:val="24"/>
          <w:szCs w:val="24"/>
          <w:rtl/>
        </w:rPr>
        <w:t xml:space="preserve">  أي الطبقة المتقلبة .</w:t>
      </w:r>
    </w:p>
    <w:p w:rsidR="006D73B4" w:rsidRPr="00FC706F" w:rsidRDefault="006D73B4" w:rsidP="006D73B4">
      <w:pPr>
        <w:numPr>
          <w:ilvl w:val="0"/>
          <w:numId w:val="2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w:t>
      </w:r>
    </w:p>
    <w:p w:rsidR="006D73B4" w:rsidRPr="00FC706F" w:rsidRDefault="006D73B4" w:rsidP="006D73B4">
      <w:pPr>
        <w:numPr>
          <w:ilvl w:val="0"/>
          <w:numId w:val="22"/>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مصدر تسخين طبقة </w:t>
      </w:r>
      <w:proofErr w:type="spellStart"/>
      <w:r w:rsidRPr="00FC706F">
        <w:rPr>
          <w:rFonts w:ascii="Calibri" w:hAnsi="Arial" w:cs="Arial"/>
          <w:b/>
          <w:bCs/>
          <w:kern w:val="24"/>
          <w:sz w:val="24"/>
          <w:szCs w:val="24"/>
          <w:rtl/>
        </w:rPr>
        <w:t>التروبوسفير</w:t>
      </w:r>
      <w:proofErr w:type="spellEnd"/>
      <w:r w:rsidRPr="00FC706F">
        <w:rPr>
          <w:rFonts w:ascii="Calibri" w:hAnsi="Arial" w:cs="Arial"/>
          <w:b/>
          <w:bCs/>
          <w:kern w:val="24"/>
          <w:sz w:val="24"/>
          <w:szCs w:val="24"/>
          <w:rtl/>
        </w:rPr>
        <w:t xml:space="preserve"> هو سطح الأرض، لذا فإنها تمتاز بتناقص درجة الحرارة بالارتفاع، ويبلغ معدل التناقص درجة مئوية  واحدة لكل 150 مترا،وتنتهي هذه الطبقة عند المستوى الذي تتوقف فيه درجة الحرارة عن التناقص بالارتفاع، فتبدأ عند ذلك المستوى طبقة انتقالية لا تتغير فيها درجة الحرارة بالارتفاع وتعرف </w:t>
      </w:r>
      <w:proofErr w:type="spellStart"/>
      <w:r w:rsidRPr="00FC706F">
        <w:rPr>
          <w:rFonts w:ascii="Calibri" w:hAnsi="Arial" w:cs="Arial"/>
          <w:b/>
          <w:bCs/>
          <w:kern w:val="24"/>
          <w:sz w:val="24"/>
          <w:szCs w:val="24"/>
          <w:rtl/>
        </w:rPr>
        <w:t>بالتروبوبوز</w:t>
      </w:r>
      <w:proofErr w:type="spellEnd"/>
      <w:r w:rsidRPr="00FC706F">
        <w:rPr>
          <w:rFonts w:ascii="Calibri" w:hAnsi="Arial" w:cs="Arial"/>
          <w:b/>
          <w:bCs/>
          <w:kern w:val="24"/>
          <w:sz w:val="24"/>
          <w:szCs w:val="24"/>
          <w:rtl/>
        </w:rPr>
        <w:t xml:space="preserve"> (</w:t>
      </w:r>
      <w:proofErr w:type="spellStart"/>
      <w:r w:rsidRPr="00FC706F">
        <w:rPr>
          <w:rFonts w:ascii="Calibri" w:hAnsi="Times New Roman" w:cs="Calibri"/>
          <w:b/>
          <w:bCs/>
          <w:kern w:val="24"/>
          <w:sz w:val="24"/>
          <w:szCs w:val="24"/>
        </w:rPr>
        <w:t>Topopause</w:t>
      </w:r>
      <w:proofErr w:type="spellEnd"/>
      <w:r w:rsidRPr="00FC706F">
        <w:rPr>
          <w:rFonts w:ascii="Calibri" w:hAnsi="Arial" w:cs="Arial"/>
          <w:b/>
          <w:bCs/>
          <w:kern w:val="24"/>
          <w:sz w:val="24"/>
          <w:szCs w:val="24"/>
          <w:rtl/>
        </w:rPr>
        <w:t>).</w:t>
      </w:r>
    </w:p>
    <w:p w:rsidR="006D73B4" w:rsidRPr="00FC706F" w:rsidRDefault="006D73B4" w:rsidP="006D73B4">
      <w:pPr>
        <w:numPr>
          <w:ilvl w:val="0"/>
          <w:numId w:val="23"/>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لطبقة </w:t>
      </w:r>
      <w:proofErr w:type="spellStart"/>
      <w:r w:rsidRPr="00FC706F">
        <w:rPr>
          <w:rFonts w:ascii="Calibri" w:hAnsi="Arial" w:cs="Arial"/>
          <w:b/>
          <w:bCs/>
          <w:kern w:val="24"/>
          <w:sz w:val="24"/>
          <w:szCs w:val="24"/>
          <w:rtl/>
        </w:rPr>
        <w:t>التروبوبوز</w:t>
      </w:r>
      <w:proofErr w:type="spellEnd"/>
      <w:r w:rsidRPr="00FC706F">
        <w:rPr>
          <w:rFonts w:ascii="Calibri" w:hAnsi="Arial" w:cs="Arial"/>
          <w:b/>
          <w:bCs/>
          <w:kern w:val="24"/>
          <w:sz w:val="24"/>
          <w:szCs w:val="24"/>
          <w:rtl/>
        </w:rPr>
        <w:t xml:space="preserve"> أهمية ، خاصة بعد أن تبين وجود علاقة قوية بينها وبين الاضطرابات الجوية التي تحدث على سطح الأرض.  </w:t>
      </w:r>
    </w:p>
    <w:p w:rsidR="006D73B4" w:rsidRPr="00FC706F" w:rsidRDefault="006D73B4" w:rsidP="006D73B4">
      <w:pPr>
        <w:autoSpaceDE w:val="0"/>
        <w:autoSpaceDN w:val="0"/>
        <w:adjustRightInd w:val="0"/>
        <w:spacing w:after="0" w:line="240" w:lineRule="auto"/>
        <w:ind w:right="540" w:hanging="540"/>
        <w:rPr>
          <w:rFonts w:ascii="Calibri" w:hAnsi="Times New Roman" w:cs="Calibri"/>
          <w:kern w:val="24"/>
          <w:sz w:val="24"/>
          <w:szCs w:val="24"/>
        </w:rPr>
      </w:pPr>
    </w:p>
    <w:p w:rsidR="006D73B4" w:rsidRPr="00FC706F" w:rsidRDefault="006D73B4" w:rsidP="006D73B4">
      <w:pPr>
        <w:numPr>
          <w:ilvl w:val="0"/>
          <w:numId w:val="24"/>
        </w:numPr>
        <w:autoSpaceDE w:val="0"/>
        <w:autoSpaceDN w:val="0"/>
        <w:adjustRightInd w:val="0"/>
        <w:spacing w:after="0" w:line="240" w:lineRule="auto"/>
        <w:ind w:right="540" w:hanging="540"/>
        <w:rPr>
          <w:rFonts w:ascii="Calibri" w:hAnsi="Times New Roman" w:cs="Calibri"/>
          <w:kern w:val="24"/>
          <w:sz w:val="24"/>
          <w:szCs w:val="24"/>
        </w:rPr>
      </w:pPr>
      <w:proofErr w:type="spellStart"/>
      <w:r w:rsidRPr="00FC706F">
        <w:rPr>
          <w:rFonts w:ascii="Calibri" w:hAnsi="Arial" w:cs="Arial"/>
          <w:b/>
          <w:bCs/>
          <w:kern w:val="24"/>
          <w:sz w:val="24"/>
          <w:szCs w:val="24"/>
          <w:rtl/>
        </w:rPr>
        <w:t>الستراتوسفير</w:t>
      </w:r>
      <w:proofErr w:type="spellEnd"/>
      <w:r w:rsidRPr="00FC706F">
        <w:rPr>
          <w:rFonts w:ascii="Calibri" w:hAnsi="Times New Roman" w:cs="Calibri"/>
          <w:b/>
          <w:bCs/>
          <w:kern w:val="24"/>
          <w:sz w:val="24"/>
          <w:szCs w:val="24"/>
        </w:rPr>
        <w:t xml:space="preserve">(Stratosphere) </w:t>
      </w:r>
    </w:p>
    <w:p w:rsidR="006D73B4" w:rsidRPr="00FC706F" w:rsidRDefault="006D73B4" w:rsidP="006D73B4">
      <w:pPr>
        <w:numPr>
          <w:ilvl w:val="0"/>
          <w:numId w:val="25"/>
        </w:numPr>
        <w:autoSpaceDE w:val="0"/>
        <w:autoSpaceDN w:val="0"/>
        <w:adjustRightInd w:val="0"/>
        <w:spacing w:after="0" w:line="240" w:lineRule="auto"/>
        <w:ind w:right="540" w:hanging="540"/>
        <w:rPr>
          <w:rFonts w:ascii="Calibri" w:hAnsi="Arial" w:cs="Arial"/>
          <w:b/>
          <w:bCs/>
          <w:kern w:val="24"/>
          <w:sz w:val="24"/>
          <w:szCs w:val="24"/>
          <w:rtl/>
        </w:rPr>
      </w:pPr>
      <w:r w:rsidRPr="00FC706F">
        <w:rPr>
          <w:rFonts w:ascii="Calibri" w:hAnsi="Arial" w:cs="Arial"/>
          <w:b/>
          <w:bCs/>
          <w:kern w:val="24"/>
          <w:sz w:val="24"/>
          <w:szCs w:val="24"/>
          <w:rtl/>
        </w:rPr>
        <w:t xml:space="preserve">وهي الطبقة الجوية الثانية بعد </w:t>
      </w:r>
      <w:proofErr w:type="spellStart"/>
      <w:r w:rsidRPr="00FC706F">
        <w:rPr>
          <w:rFonts w:ascii="Calibri" w:hAnsi="Arial" w:cs="Arial"/>
          <w:b/>
          <w:bCs/>
          <w:kern w:val="24"/>
          <w:sz w:val="24"/>
          <w:szCs w:val="24"/>
          <w:rtl/>
        </w:rPr>
        <w:t>التروبوسفير</w:t>
      </w:r>
      <w:proofErr w:type="spellEnd"/>
      <w:r w:rsidRPr="00FC706F">
        <w:rPr>
          <w:rFonts w:ascii="Calibri" w:hAnsi="Arial" w:cs="Arial"/>
          <w:b/>
          <w:bCs/>
          <w:kern w:val="24"/>
          <w:sz w:val="24"/>
          <w:szCs w:val="24"/>
          <w:rtl/>
        </w:rPr>
        <w:t xml:space="preserve">، وتمتد في المتوسط حتى ارتفاع 50 كم، وعموما فان درجة الحرارة فيها تزداد بالارتفاع .  المصدر الرئيس للطاقة في هذه الطبقة هو الأشعة فوق البنفسجية التي تمتصها طبقة الأوزون ( </w:t>
      </w:r>
      <w:r w:rsidRPr="00FC706F">
        <w:rPr>
          <w:rFonts w:ascii="Calibri" w:hAnsi="Times New Roman" w:cs="Calibri"/>
          <w:b/>
          <w:bCs/>
          <w:kern w:val="24"/>
          <w:sz w:val="24"/>
          <w:szCs w:val="24"/>
        </w:rPr>
        <w:t>O3</w:t>
      </w:r>
      <w:r w:rsidRPr="00FC706F">
        <w:rPr>
          <w:rFonts w:ascii="Calibri" w:hAnsi="Arial" w:cs="Arial"/>
          <w:b/>
          <w:bCs/>
          <w:kern w:val="24"/>
          <w:sz w:val="24"/>
          <w:szCs w:val="24"/>
          <w:rtl/>
        </w:rPr>
        <w:t xml:space="preserve"> ) الموجودة على ارتفاع 30-35 كم، وتدل وسائل الرصد الجوي الحديثة على وجود رياح مختلفة الأنواع ضمن طبقة </w:t>
      </w:r>
      <w:proofErr w:type="spellStart"/>
      <w:r w:rsidRPr="00FC706F">
        <w:rPr>
          <w:rFonts w:ascii="Calibri" w:hAnsi="Arial" w:cs="Arial"/>
          <w:b/>
          <w:bCs/>
          <w:kern w:val="24"/>
          <w:sz w:val="24"/>
          <w:szCs w:val="24"/>
          <w:rtl/>
        </w:rPr>
        <w:t>الستراتوسفير</w:t>
      </w:r>
      <w:proofErr w:type="spellEnd"/>
      <w:r w:rsidRPr="00FC706F">
        <w:rPr>
          <w:rFonts w:ascii="Calibri" w:hAnsi="Arial" w:cs="Arial"/>
          <w:b/>
          <w:bCs/>
          <w:kern w:val="24"/>
          <w:sz w:val="24"/>
          <w:szCs w:val="24"/>
          <w:rtl/>
        </w:rPr>
        <w:t xml:space="preserve"> . وفي نهاية هذه الطبقة توجد طبقة انتقالية تعرف </w:t>
      </w:r>
      <w:proofErr w:type="spellStart"/>
      <w:r w:rsidRPr="00FC706F">
        <w:rPr>
          <w:rFonts w:ascii="Calibri" w:hAnsi="Arial" w:cs="Arial"/>
          <w:b/>
          <w:bCs/>
          <w:kern w:val="24"/>
          <w:sz w:val="24"/>
          <w:szCs w:val="24"/>
          <w:rtl/>
        </w:rPr>
        <w:t>بالستراتوباوز</w:t>
      </w:r>
      <w:proofErr w:type="spellEnd"/>
      <w:r w:rsidRPr="00FC706F">
        <w:rPr>
          <w:rFonts w:ascii="Calibri" w:hAnsi="Arial" w:cs="Arial"/>
          <w:b/>
          <w:bCs/>
          <w:kern w:val="24"/>
          <w:sz w:val="24"/>
          <w:szCs w:val="24"/>
          <w:rtl/>
        </w:rPr>
        <w:t xml:space="preserve">  </w:t>
      </w:r>
      <w:r w:rsidRPr="00FC706F">
        <w:rPr>
          <w:rFonts w:ascii="Calibri" w:hAnsi="Times New Roman" w:cs="Calibri"/>
          <w:b/>
          <w:bCs/>
          <w:kern w:val="24"/>
          <w:sz w:val="24"/>
          <w:szCs w:val="24"/>
        </w:rPr>
        <w:t>(</w:t>
      </w:r>
      <w:proofErr w:type="spellStart"/>
      <w:r w:rsidRPr="00FC706F">
        <w:rPr>
          <w:rFonts w:ascii="Calibri" w:hAnsi="Times New Roman" w:cs="Calibri"/>
          <w:b/>
          <w:bCs/>
          <w:kern w:val="24"/>
          <w:sz w:val="24"/>
          <w:szCs w:val="24"/>
        </w:rPr>
        <w:t>stratopause</w:t>
      </w:r>
      <w:proofErr w:type="spellEnd"/>
      <w:r w:rsidRPr="00FC706F">
        <w:rPr>
          <w:rFonts w:ascii="Calibri" w:hAnsi="Times New Roman" w:cs="Calibri"/>
          <w:b/>
          <w:bCs/>
          <w:kern w:val="24"/>
          <w:sz w:val="24"/>
          <w:szCs w:val="24"/>
        </w:rPr>
        <w:t xml:space="preserve">) </w:t>
      </w:r>
      <w:r w:rsidRPr="00FC706F">
        <w:rPr>
          <w:rFonts w:ascii="Calibri" w:hAnsi="Arial" w:cs="Arial"/>
          <w:b/>
          <w:bCs/>
          <w:kern w:val="24"/>
          <w:sz w:val="24"/>
          <w:szCs w:val="24"/>
          <w:rtl/>
        </w:rPr>
        <w:t xml:space="preserve">تفصل طبقة </w:t>
      </w:r>
      <w:proofErr w:type="spellStart"/>
      <w:r w:rsidRPr="00FC706F">
        <w:rPr>
          <w:rFonts w:ascii="Calibri" w:hAnsi="Arial" w:cs="Arial"/>
          <w:b/>
          <w:bCs/>
          <w:kern w:val="24"/>
          <w:sz w:val="24"/>
          <w:szCs w:val="24"/>
          <w:rtl/>
        </w:rPr>
        <w:t>الستراتوسفيرعن</w:t>
      </w:r>
      <w:proofErr w:type="spellEnd"/>
      <w:r w:rsidRPr="00FC706F">
        <w:rPr>
          <w:rFonts w:ascii="Calibri" w:hAnsi="Arial" w:cs="Arial"/>
          <w:b/>
          <w:bCs/>
          <w:kern w:val="24"/>
          <w:sz w:val="24"/>
          <w:szCs w:val="24"/>
          <w:rtl/>
        </w:rPr>
        <w:t xml:space="preserve"> الطبقة الثالثة المعروفة </w:t>
      </w:r>
      <w:proofErr w:type="spellStart"/>
      <w:r w:rsidRPr="00FC706F">
        <w:rPr>
          <w:rFonts w:ascii="Calibri" w:hAnsi="Arial" w:cs="Arial"/>
          <w:b/>
          <w:bCs/>
          <w:kern w:val="24"/>
          <w:sz w:val="24"/>
          <w:szCs w:val="24"/>
          <w:rtl/>
        </w:rPr>
        <w:t>بالميزوسفير</w:t>
      </w:r>
      <w:proofErr w:type="spellEnd"/>
    </w:p>
    <w:p w:rsidR="006D73B4" w:rsidRPr="00FC706F" w:rsidRDefault="006D73B4" w:rsidP="006D73B4">
      <w:pPr>
        <w:autoSpaceDE w:val="0"/>
        <w:autoSpaceDN w:val="0"/>
        <w:adjustRightInd w:val="0"/>
        <w:spacing w:after="0" w:line="240" w:lineRule="auto"/>
        <w:ind w:right="540" w:hanging="540"/>
        <w:rPr>
          <w:rFonts w:ascii="Calibri" w:hAnsi="Arial" w:cs="Arial"/>
          <w:b/>
          <w:bCs/>
          <w:kern w:val="24"/>
          <w:sz w:val="24"/>
          <w:szCs w:val="24"/>
          <w:rtl/>
        </w:rPr>
      </w:pPr>
    </w:p>
    <w:p w:rsidR="006D73B4" w:rsidRPr="00FC706F" w:rsidRDefault="006D73B4" w:rsidP="006D73B4">
      <w:pPr>
        <w:numPr>
          <w:ilvl w:val="0"/>
          <w:numId w:val="26"/>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w:t>
      </w:r>
    </w:p>
    <w:p w:rsidR="006D73B4" w:rsidRPr="00FC706F" w:rsidRDefault="006D73B4" w:rsidP="006D73B4">
      <w:pPr>
        <w:numPr>
          <w:ilvl w:val="0"/>
          <w:numId w:val="27"/>
        </w:numPr>
        <w:autoSpaceDE w:val="0"/>
        <w:autoSpaceDN w:val="0"/>
        <w:adjustRightInd w:val="0"/>
        <w:spacing w:after="0" w:line="240" w:lineRule="auto"/>
        <w:ind w:right="540" w:hanging="540"/>
        <w:rPr>
          <w:rFonts w:ascii="Calibri" w:hAnsi="Times New Roman" w:cs="Calibri"/>
          <w:kern w:val="24"/>
          <w:sz w:val="24"/>
          <w:szCs w:val="24"/>
        </w:rPr>
      </w:pPr>
      <w:proofErr w:type="spellStart"/>
      <w:r w:rsidRPr="00FC706F">
        <w:rPr>
          <w:rFonts w:ascii="Calibri" w:hAnsi="Arial" w:cs="Arial"/>
          <w:b/>
          <w:bCs/>
          <w:kern w:val="24"/>
          <w:sz w:val="24"/>
          <w:szCs w:val="24"/>
          <w:rtl/>
        </w:rPr>
        <w:t>الميزوسفير</w:t>
      </w:r>
      <w:proofErr w:type="spellEnd"/>
      <w:r w:rsidRPr="00FC706F">
        <w:rPr>
          <w:rFonts w:ascii="Calibri" w:hAnsi="Arial" w:cs="Arial"/>
          <w:b/>
          <w:bCs/>
          <w:kern w:val="24"/>
          <w:sz w:val="24"/>
          <w:szCs w:val="24"/>
          <w:rtl/>
        </w:rPr>
        <w:t xml:space="preserve">  </w:t>
      </w:r>
      <w:proofErr w:type="spellStart"/>
      <w:r w:rsidRPr="00FC706F">
        <w:rPr>
          <w:rFonts w:ascii="Calibri" w:hAnsi="Times New Roman" w:cs="Calibri"/>
          <w:b/>
          <w:bCs/>
          <w:kern w:val="24"/>
          <w:sz w:val="24"/>
          <w:szCs w:val="24"/>
        </w:rPr>
        <w:t>Mezosphere</w:t>
      </w:r>
      <w:proofErr w:type="spellEnd"/>
      <w:r w:rsidRPr="00FC706F">
        <w:rPr>
          <w:rFonts w:ascii="Calibri" w:hAnsi="Times New Roman" w:cs="Calibri"/>
          <w:b/>
          <w:bCs/>
          <w:kern w:val="24"/>
          <w:sz w:val="24"/>
          <w:szCs w:val="24"/>
        </w:rPr>
        <w:t>)</w:t>
      </w:r>
      <w:r w:rsidRPr="00FC706F">
        <w:rPr>
          <w:rFonts w:ascii="Calibri" w:hAnsi="Arial" w:cs="Arial"/>
          <w:b/>
          <w:bCs/>
          <w:kern w:val="24"/>
          <w:sz w:val="24"/>
          <w:szCs w:val="24"/>
          <w:rtl/>
        </w:rPr>
        <w:t>)</w:t>
      </w:r>
    </w:p>
    <w:p w:rsidR="006D73B4" w:rsidRPr="00FC706F" w:rsidRDefault="006D73B4" w:rsidP="006D73B4">
      <w:pPr>
        <w:numPr>
          <w:ilvl w:val="0"/>
          <w:numId w:val="28"/>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وهي الطبقة الثالثة للغلاف الجوي المحيط بالأرض، وتمتد طبقة </w:t>
      </w:r>
      <w:proofErr w:type="spellStart"/>
      <w:r w:rsidRPr="00FC706F">
        <w:rPr>
          <w:rFonts w:ascii="Calibri" w:hAnsi="Arial" w:cs="Arial"/>
          <w:b/>
          <w:bCs/>
          <w:kern w:val="24"/>
          <w:sz w:val="24"/>
          <w:szCs w:val="24"/>
          <w:rtl/>
        </w:rPr>
        <w:t>الميزوسفير</w:t>
      </w:r>
      <w:proofErr w:type="spellEnd"/>
      <w:r w:rsidRPr="00FC706F">
        <w:rPr>
          <w:rFonts w:ascii="Calibri" w:hAnsi="Arial" w:cs="Arial"/>
          <w:b/>
          <w:bCs/>
          <w:kern w:val="24"/>
          <w:sz w:val="24"/>
          <w:szCs w:val="24"/>
          <w:rtl/>
        </w:rPr>
        <w:t xml:space="preserve"> بين مستوى 50 - 80 كم، وتمتاز بتناقص درجة الحرارة فيها بالارتفاع، ومصدر حرارة </w:t>
      </w:r>
      <w:proofErr w:type="spellStart"/>
      <w:r w:rsidRPr="00FC706F">
        <w:rPr>
          <w:rFonts w:ascii="Calibri" w:hAnsi="Arial" w:cs="Arial"/>
          <w:b/>
          <w:bCs/>
          <w:kern w:val="24"/>
          <w:sz w:val="24"/>
          <w:szCs w:val="24"/>
          <w:rtl/>
        </w:rPr>
        <w:t>الميزوسفير</w:t>
      </w:r>
      <w:proofErr w:type="spellEnd"/>
      <w:r w:rsidRPr="00FC706F">
        <w:rPr>
          <w:rFonts w:ascii="Calibri" w:hAnsi="Arial" w:cs="Arial"/>
          <w:b/>
          <w:bCs/>
          <w:kern w:val="24"/>
          <w:sz w:val="24"/>
          <w:szCs w:val="24"/>
          <w:rtl/>
        </w:rPr>
        <w:t xml:space="preserve"> هو امتصاص الأوزون لأشعة الشمس فوق البنفسجية على ارتفاع 35-50 كم، لهذا فان الابتعاد عن هذا المستوى والارتفاع إلى أعلى يعني الابتعاد عن مستوى طبقة الأوزون،مما يؤدي إلى تناقص درجة الحرارة.  ويفصـــــل بيــــــــــــن هذه الطبقة والطبقة الرابعة التي تعلوها، طبقة انتقالية تعرف </w:t>
      </w:r>
      <w:proofErr w:type="spellStart"/>
      <w:r w:rsidRPr="00FC706F">
        <w:rPr>
          <w:rFonts w:ascii="Calibri" w:hAnsi="Arial" w:cs="Arial"/>
          <w:b/>
          <w:bCs/>
          <w:kern w:val="24"/>
          <w:sz w:val="24"/>
          <w:szCs w:val="24"/>
          <w:rtl/>
        </w:rPr>
        <w:t>بالميزوباوز</w:t>
      </w:r>
      <w:proofErr w:type="spellEnd"/>
      <w:r w:rsidRPr="00FC706F">
        <w:rPr>
          <w:rFonts w:ascii="Calibri" w:hAnsi="Arial" w:cs="Arial"/>
          <w:b/>
          <w:bCs/>
          <w:kern w:val="24"/>
          <w:sz w:val="24"/>
          <w:szCs w:val="24"/>
          <w:rtl/>
        </w:rPr>
        <w:t xml:space="preserve"> (</w:t>
      </w:r>
      <w:proofErr w:type="spellStart"/>
      <w:r w:rsidRPr="00FC706F">
        <w:rPr>
          <w:rFonts w:ascii="Calibri" w:hAnsi="Times New Roman" w:cs="Calibri"/>
          <w:b/>
          <w:bCs/>
          <w:kern w:val="24"/>
          <w:sz w:val="24"/>
          <w:szCs w:val="24"/>
        </w:rPr>
        <w:t>Mesopause</w:t>
      </w:r>
      <w:proofErr w:type="spellEnd"/>
      <w:r w:rsidRPr="00FC706F">
        <w:rPr>
          <w:rFonts w:ascii="Calibri" w:hAnsi="Arial" w:cs="Arial"/>
          <w:b/>
          <w:bCs/>
          <w:kern w:val="24"/>
          <w:sz w:val="24"/>
          <w:szCs w:val="24"/>
          <w:rtl/>
        </w:rPr>
        <w:t>).</w:t>
      </w:r>
    </w:p>
    <w:p w:rsidR="006D73B4" w:rsidRPr="00FC706F" w:rsidRDefault="006D73B4" w:rsidP="006D73B4">
      <w:pPr>
        <w:autoSpaceDE w:val="0"/>
        <w:autoSpaceDN w:val="0"/>
        <w:adjustRightInd w:val="0"/>
        <w:spacing w:after="0" w:line="240" w:lineRule="auto"/>
        <w:ind w:right="540" w:hanging="540"/>
        <w:rPr>
          <w:rFonts w:ascii="Calibri" w:hAnsi="Arial" w:cs="Arial"/>
          <w:b/>
          <w:bCs/>
          <w:kern w:val="24"/>
          <w:sz w:val="24"/>
          <w:szCs w:val="24"/>
          <w:rtl/>
        </w:rPr>
      </w:pPr>
    </w:p>
    <w:p w:rsidR="006D73B4" w:rsidRPr="00FC706F" w:rsidRDefault="006D73B4" w:rsidP="006D73B4">
      <w:pPr>
        <w:autoSpaceDE w:val="0"/>
        <w:autoSpaceDN w:val="0"/>
        <w:adjustRightInd w:val="0"/>
        <w:spacing w:after="0" w:line="240" w:lineRule="auto"/>
        <w:ind w:right="540" w:hanging="540"/>
        <w:rPr>
          <w:rFonts w:ascii="Calibri" w:hAnsi="Times New Roman" w:cs="Calibri"/>
          <w:kern w:val="24"/>
          <w:sz w:val="24"/>
          <w:szCs w:val="24"/>
        </w:rPr>
      </w:pPr>
    </w:p>
    <w:p w:rsidR="006D73B4" w:rsidRPr="00FC706F" w:rsidRDefault="006D73B4" w:rsidP="006D73B4">
      <w:pPr>
        <w:numPr>
          <w:ilvl w:val="0"/>
          <w:numId w:val="29"/>
        </w:numPr>
        <w:autoSpaceDE w:val="0"/>
        <w:autoSpaceDN w:val="0"/>
        <w:adjustRightInd w:val="0"/>
        <w:spacing w:after="0" w:line="240" w:lineRule="auto"/>
        <w:ind w:right="540" w:hanging="540"/>
        <w:rPr>
          <w:rFonts w:ascii="Calibri" w:hAnsi="Times New Roman" w:cs="Calibri"/>
          <w:kern w:val="24"/>
          <w:sz w:val="24"/>
          <w:szCs w:val="24"/>
        </w:rPr>
      </w:pPr>
      <w:proofErr w:type="spellStart"/>
      <w:r w:rsidRPr="00FC706F">
        <w:rPr>
          <w:rFonts w:ascii="Calibri" w:hAnsi="Arial" w:cs="Arial"/>
          <w:b/>
          <w:bCs/>
          <w:kern w:val="24"/>
          <w:sz w:val="24"/>
          <w:szCs w:val="24"/>
          <w:rtl/>
        </w:rPr>
        <w:t>الثيرموسفير</w:t>
      </w:r>
      <w:proofErr w:type="spellEnd"/>
      <w:r w:rsidRPr="00FC706F">
        <w:rPr>
          <w:rFonts w:ascii="Calibri" w:hAnsi="Arial" w:cs="Arial"/>
          <w:b/>
          <w:bCs/>
          <w:kern w:val="24"/>
          <w:sz w:val="24"/>
          <w:szCs w:val="24"/>
          <w:rtl/>
        </w:rPr>
        <w:t xml:space="preserve"> </w:t>
      </w:r>
      <w:r w:rsidRPr="00FC706F">
        <w:rPr>
          <w:rFonts w:ascii="Calibri" w:hAnsi="Times New Roman" w:cs="Calibri"/>
          <w:b/>
          <w:bCs/>
          <w:kern w:val="24"/>
          <w:sz w:val="24"/>
          <w:szCs w:val="24"/>
        </w:rPr>
        <w:t>Thermosphere)</w:t>
      </w:r>
      <w:r w:rsidRPr="00FC706F">
        <w:rPr>
          <w:rFonts w:ascii="Calibri" w:hAnsi="Arial" w:cs="Arial"/>
          <w:b/>
          <w:bCs/>
          <w:kern w:val="24"/>
          <w:sz w:val="24"/>
          <w:szCs w:val="24"/>
          <w:rtl/>
        </w:rPr>
        <w:t xml:space="preserve"> )</w:t>
      </w:r>
    </w:p>
    <w:p w:rsidR="006D73B4" w:rsidRPr="00FC706F" w:rsidRDefault="006D73B4" w:rsidP="006D73B4">
      <w:pPr>
        <w:numPr>
          <w:ilvl w:val="0"/>
          <w:numId w:val="30"/>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وهي الطبقة الرابعة  وتقع  على ارتفاع 80 كم ، وتمتد حتى </w:t>
      </w:r>
      <w:proofErr w:type="spellStart"/>
      <w:r w:rsidRPr="00FC706F">
        <w:rPr>
          <w:rFonts w:ascii="Calibri" w:hAnsi="Arial" w:cs="Arial"/>
          <w:b/>
          <w:bCs/>
          <w:kern w:val="24"/>
          <w:sz w:val="24"/>
          <w:szCs w:val="24"/>
          <w:rtl/>
        </w:rPr>
        <w:t>إرتفاع</w:t>
      </w:r>
      <w:proofErr w:type="spellEnd"/>
      <w:r w:rsidRPr="00FC706F">
        <w:rPr>
          <w:rFonts w:ascii="Calibri" w:hAnsi="Arial" w:cs="Arial"/>
          <w:b/>
          <w:bCs/>
          <w:kern w:val="24"/>
          <w:sz w:val="24"/>
          <w:szCs w:val="24"/>
          <w:rtl/>
        </w:rPr>
        <w:t xml:space="preserve"> 900 كم، وهي الطبقة الأخيرة من طبقات الغلاف الجوي، لذا تعرف بالغلاف الجوي الخارجي </w:t>
      </w:r>
      <w:r w:rsidRPr="00FC706F">
        <w:rPr>
          <w:rFonts w:ascii="Calibri" w:hAnsi="Times New Roman" w:cs="Calibri"/>
          <w:b/>
          <w:bCs/>
          <w:kern w:val="24"/>
          <w:sz w:val="24"/>
          <w:szCs w:val="24"/>
        </w:rPr>
        <w:t>Exosphere)</w:t>
      </w:r>
      <w:r w:rsidRPr="00FC706F">
        <w:rPr>
          <w:rFonts w:ascii="Calibri" w:hAnsi="Arial" w:cs="Arial"/>
          <w:b/>
          <w:bCs/>
          <w:kern w:val="24"/>
          <w:sz w:val="24"/>
          <w:szCs w:val="24"/>
          <w:rtl/>
        </w:rPr>
        <w:t>) .</w:t>
      </w:r>
    </w:p>
    <w:p w:rsidR="006D73B4" w:rsidRPr="00FC706F" w:rsidRDefault="006D73B4" w:rsidP="006D73B4">
      <w:pPr>
        <w:numPr>
          <w:ilvl w:val="0"/>
          <w:numId w:val="3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تعود أهمية هذه الطبقة الجوية إلى أن الهواء الموجود فيها يتكون من غازات خفيفة متأنية،أي مشحونة كهربائيا، بفعل الأشعة فوق البنفسجية التي تؤثر على الهواء الخفيف الموجود في هذه الطبقة وتجعله يشحن كهربائيا، فتكتسب أهمية خاصة في مجال الاتصالات اللاسلكية والبث الإذاعي، لذا تعرف هذه الطبقة أيضا باسم </w:t>
      </w:r>
      <w:proofErr w:type="spellStart"/>
      <w:r w:rsidRPr="00FC706F">
        <w:rPr>
          <w:rFonts w:ascii="Calibri" w:hAnsi="Arial" w:cs="Arial"/>
          <w:b/>
          <w:bCs/>
          <w:kern w:val="24"/>
          <w:sz w:val="24"/>
          <w:szCs w:val="24"/>
          <w:rtl/>
        </w:rPr>
        <w:t>الايونوسفير</w:t>
      </w:r>
      <w:proofErr w:type="spellEnd"/>
      <w:r w:rsidRPr="00FC706F">
        <w:rPr>
          <w:rFonts w:ascii="Calibri" w:hAnsi="Arial" w:cs="Arial"/>
          <w:b/>
          <w:bCs/>
          <w:kern w:val="24"/>
          <w:sz w:val="24"/>
          <w:szCs w:val="24"/>
          <w:rtl/>
        </w:rPr>
        <w:t xml:space="preserve"> </w:t>
      </w:r>
      <w:r w:rsidRPr="00FC706F">
        <w:rPr>
          <w:rFonts w:ascii="Calibri" w:hAnsi="Times New Roman" w:cs="Calibri"/>
          <w:b/>
          <w:bCs/>
          <w:kern w:val="24"/>
          <w:sz w:val="24"/>
          <w:szCs w:val="24"/>
        </w:rPr>
        <w:t>Ionosphere ) (</w:t>
      </w:r>
      <w:r w:rsidRPr="00FC706F">
        <w:rPr>
          <w:rFonts w:ascii="Calibri" w:hAnsi="Arial" w:cs="Arial"/>
          <w:b/>
          <w:bCs/>
          <w:kern w:val="24"/>
          <w:sz w:val="24"/>
          <w:szCs w:val="24"/>
          <w:rtl/>
        </w:rPr>
        <w:t xml:space="preserve"> . </w:t>
      </w:r>
    </w:p>
    <w:p w:rsidR="006D73B4" w:rsidRPr="00212D5A" w:rsidRDefault="006D73B4" w:rsidP="006D73B4">
      <w:pPr>
        <w:autoSpaceDE w:val="0"/>
        <w:autoSpaceDN w:val="0"/>
        <w:adjustRightInd w:val="0"/>
        <w:spacing w:after="0" w:line="240" w:lineRule="auto"/>
        <w:ind w:right="540" w:hanging="540"/>
        <w:rPr>
          <w:rFonts w:ascii="Calibri" w:hAnsi="Times New Roman" w:hint="cs"/>
          <w:kern w:val="24"/>
          <w:sz w:val="24"/>
          <w:szCs w:val="24"/>
        </w:rPr>
      </w:pPr>
    </w:p>
    <w:p w:rsidR="006D73B4" w:rsidRPr="00FC706F" w:rsidRDefault="006D73B4" w:rsidP="006D73B4">
      <w:pPr>
        <w:numPr>
          <w:ilvl w:val="0"/>
          <w:numId w:val="32"/>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الغلاف الجوي القياسي:</w:t>
      </w:r>
    </w:p>
    <w:p w:rsidR="006D73B4" w:rsidRPr="00FC706F" w:rsidRDefault="006D73B4" w:rsidP="006D73B4">
      <w:pPr>
        <w:numPr>
          <w:ilvl w:val="0"/>
          <w:numId w:val="33"/>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هو غلاف نظري لا وجود له في الواقع، لكنه يمثل معدلات تغير كل من درجة الحرارة والضغط الجوي وكثافة الهواء بالارتفاع في المناطق المعتدلة، كما في جدول (2) .</w:t>
      </w:r>
    </w:p>
    <w:p w:rsidR="006D73B4" w:rsidRPr="00FC706F" w:rsidRDefault="006D73B4" w:rsidP="006D73B4">
      <w:pPr>
        <w:numPr>
          <w:ilvl w:val="0"/>
          <w:numId w:val="34"/>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جدول (2) الغلاف الجوي القياسي لبعض الارتفاعات</w:t>
      </w:r>
    </w:p>
    <w:p w:rsidR="006D73B4" w:rsidRDefault="006D73B4" w:rsidP="006D73B4">
      <w:pPr>
        <w:autoSpaceDE w:val="0"/>
        <w:autoSpaceDN w:val="0"/>
        <w:adjustRightInd w:val="0"/>
        <w:spacing w:after="0" w:line="240" w:lineRule="auto"/>
        <w:ind w:right="540" w:hanging="540"/>
        <w:rPr>
          <w:rFonts w:ascii="Calibri" w:hAnsi="Times New Roman" w:cs="Calibri"/>
          <w:kern w:val="24"/>
          <w:sz w:val="24"/>
          <w:szCs w:val="24"/>
          <w:rtl/>
        </w:rPr>
      </w:pPr>
    </w:p>
    <w:tbl>
      <w:tblPr>
        <w:bidiVisual/>
        <w:tblW w:w="7492" w:type="dxa"/>
        <w:tblInd w:w="-616" w:type="dxa"/>
        <w:tblCellMar>
          <w:left w:w="0" w:type="dxa"/>
          <w:right w:w="0" w:type="dxa"/>
        </w:tblCellMar>
        <w:tblLook w:val="04A0"/>
      </w:tblPr>
      <w:tblGrid>
        <w:gridCol w:w="1873"/>
        <w:gridCol w:w="1873"/>
        <w:gridCol w:w="1873"/>
        <w:gridCol w:w="1873"/>
      </w:tblGrid>
      <w:tr w:rsidR="006D73B4" w:rsidRPr="00FC706F" w:rsidTr="006D73B4">
        <w:trPr>
          <w:trHeight w:val="231"/>
        </w:trPr>
        <w:tc>
          <w:tcPr>
            <w:tcW w:w="1873"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6D73B4" w:rsidRPr="00FC706F" w:rsidRDefault="006D73B4" w:rsidP="006D73B4">
            <w:pPr>
              <w:tabs>
                <w:tab w:val="left" w:pos="1667"/>
              </w:tabs>
              <w:spacing w:after="0" w:line="360" w:lineRule="auto"/>
              <w:ind w:left="720"/>
              <w:jc w:val="both"/>
              <w:rPr>
                <w:rFonts w:ascii="Arial" w:eastAsia="Times New Roman" w:hAnsi="Arial" w:cs="Arial"/>
                <w:sz w:val="20"/>
                <w:szCs w:val="20"/>
              </w:rPr>
            </w:pPr>
            <w:r w:rsidRPr="00FC706F">
              <w:rPr>
                <w:rFonts w:ascii="Calibri" w:eastAsia="Times New Roman" w:hAnsi="Arial" w:cs="Arial"/>
                <w:b/>
                <w:bCs/>
                <w:color w:val="0D0D0D"/>
                <w:kern w:val="24"/>
                <w:sz w:val="20"/>
                <w:szCs w:val="20"/>
                <w:rtl/>
              </w:rPr>
              <w:t>الارتفاع (كم)</w:t>
            </w:r>
            <w:r w:rsidRPr="00FC706F">
              <w:rPr>
                <w:rFonts w:ascii="Calibri" w:eastAsia="Times New Roman" w:hAnsi="Calibri" w:cs="Arial"/>
                <w:b/>
                <w:bCs/>
                <w:color w:val="0D0D0D"/>
                <w:kern w:val="24"/>
                <w:sz w:val="20"/>
                <w:szCs w:val="20"/>
              </w:rPr>
              <w:t xml:space="preserve"> </w:t>
            </w:r>
          </w:p>
        </w:tc>
        <w:tc>
          <w:tcPr>
            <w:tcW w:w="1873"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Arial" w:cs="Arial"/>
                <w:b/>
                <w:bCs/>
                <w:color w:val="0D0D0D"/>
                <w:kern w:val="24"/>
                <w:sz w:val="20"/>
                <w:szCs w:val="20"/>
                <w:rtl/>
              </w:rPr>
              <w:t>درجة الحرارة(م)</w:t>
            </w:r>
            <w:r w:rsidRPr="00FC706F">
              <w:rPr>
                <w:rFonts w:ascii="Calibri" w:eastAsia="Times New Roman" w:hAnsi="Calibri" w:cs="Arial"/>
                <w:b/>
                <w:bCs/>
                <w:color w:val="0D0D0D"/>
                <w:kern w:val="24"/>
                <w:sz w:val="20"/>
                <w:szCs w:val="20"/>
              </w:rPr>
              <w:t xml:space="preserve"> </w:t>
            </w:r>
          </w:p>
        </w:tc>
        <w:tc>
          <w:tcPr>
            <w:tcW w:w="1873"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Arial" w:cs="Arial"/>
                <w:b/>
                <w:bCs/>
                <w:color w:val="0D0D0D"/>
                <w:kern w:val="24"/>
                <w:sz w:val="20"/>
                <w:szCs w:val="20"/>
                <w:rtl/>
              </w:rPr>
              <w:t>الضغط الجوي (</w:t>
            </w:r>
            <w:proofErr w:type="spellStart"/>
            <w:r w:rsidRPr="00FC706F">
              <w:rPr>
                <w:rFonts w:ascii="Calibri" w:eastAsia="Times New Roman" w:hAnsi="Arial" w:cs="Arial"/>
                <w:b/>
                <w:bCs/>
                <w:color w:val="0D0D0D"/>
                <w:kern w:val="24"/>
                <w:sz w:val="20"/>
                <w:szCs w:val="20"/>
                <w:rtl/>
              </w:rPr>
              <w:t>ميليبار</w:t>
            </w:r>
            <w:proofErr w:type="spellEnd"/>
            <w:r w:rsidRPr="00FC706F">
              <w:rPr>
                <w:rFonts w:ascii="Calibri" w:eastAsia="Times New Roman" w:hAnsi="Arial" w:cs="Arial"/>
                <w:b/>
                <w:bCs/>
                <w:color w:val="0D0D0D"/>
                <w:kern w:val="24"/>
                <w:sz w:val="20"/>
                <w:szCs w:val="20"/>
                <w:rtl/>
              </w:rPr>
              <w:t>)</w:t>
            </w:r>
            <w:r w:rsidRPr="00FC706F">
              <w:rPr>
                <w:rFonts w:ascii="Calibri" w:eastAsia="Times New Roman" w:hAnsi="Calibri" w:cs="Arial"/>
                <w:b/>
                <w:bCs/>
                <w:color w:val="0D0D0D"/>
                <w:kern w:val="24"/>
                <w:sz w:val="20"/>
                <w:szCs w:val="20"/>
              </w:rPr>
              <w:t xml:space="preserve"> </w:t>
            </w:r>
          </w:p>
        </w:tc>
        <w:tc>
          <w:tcPr>
            <w:tcW w:w="1873" w:type="dxa"/>
            <w:tcBorders>
              <w:top w:val="single" w:sz="8" w:space="0" w:color="FFFFFF"/>
              <w:left w:val="single" w:sz="8" w:space="0" w:color="FFFFFF"/>
              <w:bottom w:val="single" w:sz="24" w:space="0" w:color="FFFFFF"/>
              <w:right w:val="single" w:sz="8" w:space="0" w:color="FFFFFF"/>
            </w:tcBorders>
            <w:shd w:val="clear" w:color="auto" w:fill="4F81BD"/>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Arial" w:cs="Arial"/>
                <w:b/>
                <w:bCs/>
                <w:color w:val="0D0D0D"/>
                <w:kern w:val="24"/>
                <w:sz w:val="20"/>
                <w:szCs w:val="20"/>
                <w:rtl/>
              </w:rPr>
              <w:t>كثافة الهواء (كغم/م</w:t>
            </w:r>
            <w:r w:rsidRPr="00FC706F">
              <w:rPr>
                <w:rFonts w:ascii="Calibri" w:eastAsia="Times New Roman" w:hAnsi="Calibri" w:cs="Arial"/>
                <w:b/>
                <w:bCs/>
                <w:color w:val="0D0D0D"/>
                <w:kern w:val="24"/>
                <w:position w:val="11"/>
                <w:sz w:val="20"/>
                <w:szCs w:val="20"/>
                <w:vertAlign w:val="superscript"/>
                <w:rtl/>
              </w:rPr>
              <w:t>3</w:t>
            </w:r>
            <w:r w:rsidRPr="00FC706F">
              <w:rPr>
                <w:rFonts w:ascii="Calibri" w:eastAsia="Times New Roman" w:hAnsi="Calibri" w:cs="Arial"/>
                <w:b/>
                <w:bCs/>
                <w:color w:val="0D0D0D"/>
                <w:kern w:val="24"/>
                <w:sz w:val="20"/>
                <w:szCs w:val="20"/>
                <w:rtl/>
              </w:rPr>
              <w:t xml:space="preserve"> )</w:t>
            </w:r>
            <w:r w:rsidRPr="00FC706F">
              <w:rPr>
                <w:rFonts w:ascii="Calibri" w:eastAsia="Times New Roman" w:hAnsi="Calibri" w:cs="Arial"/>
                <w:b/>
                <w:bCs/>
                <w:color w:val="0D0D0D"/>
                <w:kern w:val="24"/>
                <w:sz w:val="20"/>
                <w:szCs w:val="20"/>
              </w:rPr>
              <w:t xml:space="preserve"> </w:t>
            </w:r>
          </w:p>
        </w:tc>
      </w:tr>
      <w:tr w:rsidR="006D73B4" w:rsidRPr="00FC706F" w:rsidTr="006D73B4">
        <w:trPr>
          <w:trHeight w:val="231"/>
        </w:trPr>
        <w:tc>
          <w:tcPr>
            <w:tcW w:w="1873"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t>0</w:t>
            </w:r>
            <w:r w:rsidRPr="00FC706F">
              <w:rPr>
                <w:rFonts w:ascii="Calibri" w:eastAsia="Times New Roman" w:hAnsi="Calibri" w:cs="Arial"/>
                <w:color w:val="0D0D0D"/>
                <w:kern w:val="24"/>
                <w:sz w:val="20"/>
                <w:szCs w:val="20"/>
              </w:rPr>
              <w:t xml:space="preserve"> </w:t>
            </w:r>
          </w:p>
        </w:tc>
        <w:tc>
          <w:tcPr>
            <w:tcW w:w="1873"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15</w:t>
            </w:r>
            <w:r w:rsidRPr="00FC706F">
              <w:rPr>
                <w:rFonts w:ascii="Calibri" w:eastAsia="Times New Roman" w:hAnsi="Calibri" w:cs="Arial"/>
                <w:color w:val="0D0D0D"/>
                <w:kern w:val="24"/>
                <w:sz w:val="20"/>
                <w:szCs w:val="20"/>
              </w:rPr>
              <w:t xml:space="preserve"> </w:t>
            </w:r>
          </w:p>
        </w:tc>
        <w:tc>
          <w:tcPr>
            <w:tcW w:w="1873"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1013</w:t>
            </w:r>
            <w:r w:rsidRPr="00FC706F">
              <w:rPr>
                <w:rFonts w:ascii="Calibri" w:eastAsia="Times New Roman" w:hAnsi="Calibri" w:cs="Arial"/>
                <w:color w:val="0D0D0D"/>
                <w:kern w:val="24"/>
                <w:sz w:val="20"/>
                <w:szCs w:val="20"/>
              </w:rPr>
              <w:t xml:space="preserve"> </w:t>
            </w:r>
          </w:p>
        </w:tc>
        <w:tc>
          <w:tcPr>
            <w:tcW w:w="1873" w:type="dxa"/>
            <w:tcBorders>
              <w:top w:val="single" w:sz="24"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1,2</w:t>
            </w:r>
            <w:r w:rsidRPr="00FC706F">
              <w:rPr>
                <w:rFonts w:ascii="Calibri" w:eastAsia="Times New Roman" w:hAnsi="Calibri" w:cs="Arial"/>
                <w:color w:val="0D0D0D"/>
                <w:kern w:val="24"/>
                <w:sz w:val="20"/>
                <w:szCs w:val="20"/>
              </w:rPr>
              <w:t xml:space="preserve"> </w:t>
            </w:r>
          </w:p>
        </w:tc>
      </w:tr>
      <w:tr w:rsidR="006D73B4" w:rsidRPr="00FC706F" w:rsidTr="006D73B4">
        <w:trPr>
          <w:trHeight w:val="231"/>
        </w:trPr>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lastRenderedPageBreak/>
              <w:t>1</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8,5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900</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1,1</w:t>
            </w:r>
            <w:r w:rsidRPr="00FC706F">
              <w:rPr>
                <w:rFonts w:ascii="Calibri" w:eastAsia="Times New Roman" w:hAnsi="Calibri" w:cs="Arial"/>
                <w:color w:val="0D0D0D"/>
                <w:kern w:val="24"/>
                <w:sz w:val="20"/>
                <w:szCs w:val="20"/>
              </w:rPr>
              <w:t xml:space="preserve"> </w:t>
            </w:r>
          </w:p>
        </w:tc>
      </w:tr>
      <w:tr w:rsidR="006D73B4" w:rsidRPr="00FC706F" w:rsidTr="006D73B4">
        <w:trPr>
          <w:trHeight w:val="231"/>
        </w:trPr>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t>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17,5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540</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0,74</w:t>
            </w:r>
            <w:r w:rsidRPr="00FC706F">
              <w:rPr>
                <w:rFonts w:ascii="Calibri" w:eastAsia="Times New Roman" w:hAnsi="Calibri" w:cs="Arial"/>
                <w:color w:val="0D0D0D"/>
                <w:kern w:val="24"/>
                <w:sz w:val="20"/>
                <w:szCs w:val="20"/>
              </w:rPr>
              <w:t xml:space="preserve"> </w:t>
            </w:r>
          </w:p>
        </w:tc>
      </w:tr>
      <w:tr w:rsidR="006D73B4" w:rsidRPr="00FC706F" w:rsidTr="006D73B4">
        <w:trPr>
          <w:trHeight w:val="231"/>
        </w:trPr>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t>10</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50</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260</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0,41</w:t>
            </w:r>
            <w:r w:rsidRPr="00FC706F">
              <w:rPr>
                <w:rFonts w:ascii="Calibri" w:eastAsia="Times New Roman" w:hAnsi="Calibri" w:cs="Arial"/>
                <w:color w:val="0D0D0D"/>
                <w:kern w:val="24"/>
                <w:sz w:val="20"/>
                <w:szCs w:val="20"/>
              </w:rPr>
              <w:t xml:space="preserve"> </w:t>
            </w:r>
          </w:p>
        </w:tc>
      </w:tr>
      <w:tr w:rsidR="006D73B4" w:rsidRPr="00FC706F" w:rsidTr="006D73B4">
        <w:trPr>
          <w:trHeight w:val="231"/>
        </w:trPr>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t>15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56,5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 xml:space="preserve">120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0,19</w:t>
            </w:r>
            <w:r w:rsidRPr="00FC706F">
              <w:rPr>
                <w:rFonts w:ascii="Calibri" w:eastAsia="Times New Roman" w:hAnsi="Calibri" w:cs="Arial"/>
                <w:color w:val="0D0D0D"/>
                <w:kern w:val="24"/>
                <w:sz w:val="20"/>
                <w:szCs w:val="20"/>
              </w:rPr>
              <w:t xml:space="preserve"> </w:t>
            </w:r>
          </w:p>
        </w:tc>
      </w:tr>
      <w:tr w:rsidR="006D73B4" w:rsidRPr="00FC706F" w:rsidTr="006D73B4">
        <w:trPr>
          <w:trHeight w:val="231"/>
        </w:trPr>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t>20</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56,5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55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E9EDF4"/>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0,088</w:t>
            </w:r>
            <w:r w:rsidRPr="00FC706F">
              <w:rPr>
                <w:rFonts w:ascii="Calibri" w:eastAsia="Times New Roman" w:hAnsi="Calibri" w:cs="Arial"/>
                <w:color w:val="0D0D0D"/>
                <w:kern w:val="24"/>
                <w:sz w:val="20"/>
                <w:szCs w:val="20"/>
              </w:rPr>
              <w:t xml:space="preserve"> </w:t>
            </w:r>
          </w:p>
        </w:tc>
      </w:tr>
      <w:tr w:rsidR="006D73B4" w:rsidRPr="00FC706F" w:rsidTr="006D73B4">
        <w:trPr>
          <w:trHeight w:val="231"/>
        </w:trPr>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b/>
                <w:bCs/>
                <w:color w:val="0D0D0D"/>
                <w:kern w:val="24"/>
                <w:sz w:val="20"/>
                <w:szCs w:val="20"/>
                <w:rtl/>
              </w:rPr>
              <w:t>25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51,5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25</w:t>
            </w:r>
            <w:r w:rsidRPr="00FC706F">
              <w:rPr>
                <w:rFonts w:ascii="Calibri" w:eastAsia="Times New Roman" w:hAnsi="Calibri" w:cs="Arial"/>
                <w:color w:val="0D0D0D"/>
                <w:kern w:val="24"/>
                <w:sz w:val="20"/>
                <w:szCs w:val="20"/>
              </w:rPr>
              <w:t xml:space="preserve"> </w:t>
            </w:r>
          </w:p>
        </w:tc>
        <w:tc>
          <w:tcPr>
            <w:tcW w:w="1873" w:type="dxa"/>
            <w:tcBorders>
              <w:top w:val="single" w:sz="8" w:space="0" w:color="FFFFFF"/>
              <w:left w:val="single" w:sz="8" w:space="0" w:color="FFFFFF"/>
              <w:bottom w:val="single" w:sz="8" w:space="0" w:color="FFFFFF"/>
              <w:right w:val="single" w:sz="8" w:space="0" w:color="FFFFFF"/>
            </w:tcBorders>
            <w:shd w:val="clear" w:color="auto" w:fill="D0D8E8"/>
            <w:tcMar>
              <w:top w:w="15" w:type="dxa"/>
              <w:left w:w="108" w:type="dxa"/>
              <w:bottom w:w="0" w:type="dxa"/>
              <w:right w:w="108" w:type="dxa"/>
            </w:tcMar>
            <w:hideMark/>
          </w:tcPr>
          <w:p w:rsidR="006D73B4" w:rsidRPr="00FC706F" w:rsidRDefault="006D73B4" w:rsidP="006D73B4">
            <w:pPr>
              <w:spacing w:after="0" w:line="360" w:lineRule="auto"/>
              <w:ind w:left="720"/>
              <w:jc w:val="both"/>
              <w:rPr>
                <w:rFonts w:ascii="Arial" w:eastAsia="Times New Roman" w:hAnsi="Arial" w:cs="Arial"/>
                <w:sz w:val="20"/>
                <w:szCs w:val="20"/>
              </w:rPr>
            </w:pPr>
            <w:r w:rsidRPr="00FC706F">
              <w:rPr>
                <w:rFonts w:ascii="Calibri" w:eastAsia="Times New Roman" w:hAnsi="Calibri" w:cs="Arial"/>
                <w:color w:val="0D0D0D"/>
                <w:kern w:val="24"/>
                <w:sz w:val="20"/>
                <w:szCs w:val="20"/>
                <w:rtl/>
              </w:rPr>
              <w:t>0,039</w:t>
            </w:r>
            <w:r w:rsidRPr="00FC706F">
              <w:rPr>
                <w:rFonts w:ascii="Calibri" w:eastAsia="Times New Roman" w:hAnsi="Calibri" w:cs="Arial"/>
                <w:color w:val="0D0D0D"/>
                <w:kern w:val="24"/>
                <w:sz w:val="20"/>
                <w:szCs w:val="20"/>
              </w:rPr>
              <w:t xml:space="preserve"> </w:t>
            </w:r>
          </w:p>
        </w:tc>
      </w:tr>
    </w:tbl>
    <w:p w:rsidR="006D73B4" w:rsidRPr="00212D5A" w:rsidRDefault="006D73B4" w:rsidP="006D73B4">
      <w:pPr>
        <w:autoSpaceDE w:val="0"/>
        <w:autoSpaceDN w:val="0"/>
        <w:adjustRightInd w:val="0"/>
        <w:spacing w:after="0" w:line="240" w:lineRule="auto"/>
        <w:ind w:right="540" w:hanging="540"/>
        <w:rPr>
          <w:rFonts w:ascii="Calibri" w:hAnsi="Times New Roman" w:hint="cs"/>
          <w:kern w:val="24"/>
          <w:sz w:val="24"/>
          <w:szCs w:val="24"/>
          <w:rtl/>
        </w:rPr>
      </w:pPr>
    </w:p>
    <w:p w:rsidR="006D73B4" w:rsidRDefault="006D73B4" w:rsidP="006D73B4">
      <w:pPr>
        <w:autoSpaceDE w:val="0"/>
        <w:autoSpaceDN w:val="0"/>
        <w:adjustRightInd w:val="0"/>
        <w:spacing w:after="0" w:line="240" w:lineRule="auto"/>
        <w:ind w:right="540" w:hanging="540"/>
        <w:rPr>
          <w:rFonts w:ascii="Calibri" w:hAnsi="Times New Roman" w:cs="Calibri"/>
          <w:kern w:val="24"/>
          <w:sz w:val="24"/>
          <w:szCs w:val="24"/>
          <w:rtl/>
        </w:rPr>
      </w:pPr>
    </w:p>
    <w:p w:rsidR="006D73B4" w:rsidRPr="00FC706F" w:rsidRDefault="006D73B4" w:rsidP="006D73B4">
      <w:pPr>
        <w:autoSpaceDE w:val="0"/>
        <w:autoSpaceDN w:val="0"/>
        <w:adjustRightInd w:val="0"/>
        <w:spacing w:after="0" w:line="240" w:lineRule="auto"/>
        <w:ind w:right="540" w:hanging="540"/>
        <w:rPr>
          <w:rFonts w:ascii="Calibri" w:hAnsi="Times New Roman" w:cs="Calibri"/>
          <w:kern w:val="24"/>
          <w:sz w:val="24"/>
          <w:szCs w:val="24"/>
        </w:rPr>
      </w:pPr>
    </w:p>
    <w:p w:rsidR="006D73B4" w:rsidRPr="00FC706F" w:rsidRDefault="006D73B4" w:rsidP="006D73B4">
      <w:pPr>
        <w:numPr>
          <w:ilvl w:val="0"/>
          <w:numId w:val="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تلوث الغلاف الجوي </w:t>
      </w:r>
    </w:p>
    <w:p w:rsidR="006D73B4" w:rsidRPr="00FC706F" w:rsidRDefault="006D73B4" w:rsidP="006D73B4">
      <w:pPr>
        <w:numPr>
          <w:ilvl w:val="0"/>
          <w:numId w:val="35"/>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ظهوره: بدأ ظهور مفهوم تلوث الهواء عقب انتشار الثورة  الصناعية في أوروبا وأمريكا الشمالية .</w:t>
      </w:r>
    </w:p>
    <w:p w:rsidR="006D73B4" w:rsidRPr="00FC706F" w:rsidRDefault="006D73B4" w:rsidP="006D73B4">
      <w:pPr>
        <w:numPr>
          <w:ilvl w:val="0"/>
          <w:numId w:val="36"/>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مفهوم تلوث الهواء: هو احتواء الهواء على غازات أو مركبات أكثر من النسب الطبيعية حيث تلحق ضررا بالكائنات الحية وبعناصر البيئة .</w:t>
      </w:r>
    </w:p>
    <w:p w:rsidR="006D73B4" w:rsidRPr="00FC706F" w:rsidRDefault="006D73B4" w:rsidP="006D73B4">
      <w:pPr>
        <w:numPr>
          <w:ilvl w:val="0"/>
          <w:numId w:val="37"/>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أهم الغازات والمركبات الملوثة: أول أكسيد الكربون </w:t>
      </w:r>
      <w:r w:rsidRPr="00FC706F">
        <w:rPr>
          <w:rFonts w:ascii="Calibri" w:hAnsi="Times New Roman" w:cs="Calibri"/>
          <w:b/>
          <w:bCs/>
          <w:kern w:val="24"/>
          <w:sz w:val="24"/>
          <w:szCs w:val="24"/>
        </w:rPr>
        <w:t>CO</w:t>
      </w:r>
      <w:r w:rsidRPr="00FC706F">
        <w:rPr>
          <w:rFonts w:ascii="Calibri" w:hAnsi="Arial" w:cs="Arial"/>
          <w:b/>
          <w:bCs/>
          <w:kern w:val="24"/>
          <w:sz w:val="24"/>
          <w:szCs w:val="24"/>
          <w:rtl/>
        </w:rPr>
        <w:t xml:space="preserve"> ،ثاني أكسيد الكربون</w:t>
      </w:r>
      <w:r w:rsidRPr="00FC706F">
        <w:rPr>
          <w:rFonts w:ascii="Calibri" w:hAnsi="Times New Roman" w:cs="Calibri"/>
          <w:b/>
          <w:bCs/>
          <w:kern w:val="24"/>
          <w:sz w:val="24"/>
          <w:szCs w:val="24"/>
        </w:rPr>
        <w:t xml:space="preserve"> CO</w:t>
      </w:r>
      <w:r w:rsidRPr="00FC706F">
        <w:rPr>
          <w:rFonts w:ascii="Calibri" w:hAnsi="Times New Roman" w:cs="Calibri"/>
          <w:b/>
          <w:bCs/>
          <w:kern w:val="24"/>
          <w:sz w:val="24"/>
          <w:szCs w:val="24"/>
          <w:vertAlign w:val="subscript"/>
        </w:rPr>
        <w:t>2</w:t>
      </w:r>
      <w:r w:rsidRPr="00FC706F">
        <w:rPr>
          <w:rFonts w:ascii="Calibri" w:hAnsi="Arial" w:cs="Arial"/>
          <w:b/>
          <w:bCs/>
          <w:kern w:val="24"/>
          <w:sz w:val="24"/>
          <w:szCs w:val="24"/>
          <w:rtl/>
        </w:rPr>
        <w:t>،</w:t>
      </w:r>
      <w:proofErr w:type="spellStart"/>
      <w:r w:rsidRPr="00FC706F">
        <w:rPr>
          <w:rFonts w:ascii="Calibri" w:hAnsi="Arial" w:cs="Arial"/>
          <w:b/>
          <w:bCs/>
          <w:kern w:val="24"/>
          <w:sz w:val="24"/>
          <w:szCs w:val="24"/>
          <w:rtl/>
        </w:rPr>
        <w:t>اكاسيد</w:t>
      </w:r>
      <w:proofErr w:type="spellEnd"/>
      <w:r w:rsidRPr="00FC706F">
        <w:rPr>
          <w:rFonts w:ascii="Calibri" w:hAnsi="Arial" w:cs="Arial"/>
          <w:b/>
          <w:bCs/>
          <w:kern w:val="24"/>
          <w:sz w:val="24"/>
          <w:szCs w:val="24"/>
          <w:rtl/>
        </w:rPr>
        <w:t xml:space="preserve"> النيتروجين </w:t>
      </w:r>
      <w:r w:rsidRPr="00FC706F">
        <w:rPr>
          <w:rFonts w:ascii="Calibri" w:hAnsi="Times New Roman" w:cs="Calibri"/>
          <w:b/>
          <w:bCs/>
          <w:kern w:val="24"/>
          <w:sz w:val="24"/>
          <w:szCs w:val="24"/>
        </w:rPr>
        <w:t>NO</w:t>
      </w:r>
      <w:r w:rsidRPr="00FC706F">
        <w:rPr>
          <w:rFonts w:ascii="Calibri" w:hAnsi="Times New Roman" w:cs="Calibri"/>
          <w:b/>
          <w:bCs/>
          <w:kern w:val="24"/>
          <w:sz w:val="24"/>
          <w:szCs w:val="24"/>
          <w:vertAlign w:val="subscript"/>
        </w:rPr>
        <w:t xml:space="preserve">X </w:t>
      </w:r>
      <w:r w:rsidRPr="00FC706F">
        <w:rPr>
          <w:rFonts w:ascii="Calibri" w:hAnsi="Arial" w:cs="Arial"/>
          <w:b/>
          <w:bCs/>
          <w:kern w:val="24"/>
          <w:sz w:val="24"/>
          <w:szCs w:val="24"/>
          <w:rtl/>
        </w:rPr>
        <w:t xml:space="preserve"> ،</w:t>
      </w:r>
    </w:p>
    <w:p w:rsidR="006D73B4" w:rsidRPr="00FC706F" w:rsidRDefault="006D73B4" w:rsidP="006D73B4">
      <w:pPr>
        <w:numPr>
          <w:ilvl w:val="0"/>
          <w:numId w:val="38"/>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ثاني أكسيد الكبريت </w:t>
      </w:r>
      <w:r w:rsidRPr="00FC706F">
        <w:rPr>
          <w:rFonts w:ascii="Calibri" w:hAnsi="Times New Roman" w:cs="Calibri"/>
          <w:b/>
          <w:bCs/>
          <w:kern w:val="24"/>
          <w:sz w:val="24"/>
          <w:szCs w:val="24"/>
        </w:rPr>
        <w:t>SO</w:t>
      </w:r>
      <w:r w:rsidRPr="00FC706F">
        <w:rPr>
          <w:rFonts w:ascii="Calibri" w:hAnsi="Times New Roman" w:cs="Calibri"/>
          <w:b/>
          <w:bCs/>
          <w:kern w:val="24"/>
          <w:sz w:val="24"/>
          <w:szCs w:val="24"/>
          <w:vertAlign w:val="subscript"/>
        </w:rPr>
        <w:t>2</w:t>
      </w:r>
      <w:r w:rsidRPr="00FC706F">
        <w:rPr>
          <w:rFonts w:ascii="Calibri" w:hAnsi="Arial" w:cs="Arial"/>
          <w:b/>
          <w:bCs/>
          <w:kern w:val="24"/>
          <w:sz w:val="24"/>
          <w:szCs w:val="24"/>
          <w:rtl/>
        </w:rPr>
        <w:t xml:space="preserve"> الميثان </w:t>
      </w:r>
      <w:r w:rsidRPr="00FC706F">
        <w:rPr>
          <w:rFonts w:ascii="Calibri" w:hAnsi="Times New Roman" w:cs="Calibri"/>
          <w:b/>
          <w:bCs/>
          <w:kern w:val="24"/>
          <w:sz w:val="24"/>
          <w:szCs w:val="24"/>
        </w:rPr>
        <w:t>CH</w:t>
      </w:r>
      <w:r w:rsidRPr="00FC706F">
        <w:rPr>
          <w:rFonts w:ascii="Calibri" w:hAnsi="Times New Roman" w:cs="Calibri"/>
          <w:b/>
          <w:bCs/>
          <w:kern w:val="24"/>
          <w:sz w:val="24"/>
          <w:szCs w:val="24"/>
          <w:vertAlign w:val="subscript"/>
        </w:rPr>
        <w:t xml:space="preserve">4 </w:t>
      </w:r>
      <w:r w:rsidRPr="00FC706F">
        <w:rPr>
          <w:rFonts w:ascii="Calibri" w:hAnsi="Arial" w:cs="Arial"/>
          <w:b/>
          <w:bCs/>
          <w:kern w:val="24"/>
          <w:sz w:val="24"/>
          <w:szCs w:val="24"/>
          <w:rtl/>
        </w:rPr>
        <w:t xml:space="preserve">ومركبات </w:t>
      </w:r>
      <w:proofErr w:type="spellStart"/>
      <w:r w:rsidRPr="00FC706F">
        <w:rPr>
          <w:rFonts w:ascii="Calibri" w:hAnsi="Arial" w:cs="Arial"/>
          <w:b/>
          <w:bCs/>
          <w:kern w:val="24"/>
          <w:sz w:val="24"/>
          <w:szCs w:val="24"/>
          <w:rtl/>
        </w:rPr>
        <w:t>الكلوروفلوروكربون</w:t>
      </w:r>
      <w:proofErr w:type="spellEnd"/>
      <w:r w:rsidRPr="00FC706F">
        <w:rPr>
          <w:rFonts w:ascii="Calibri" w:hAnsi="Arial" w:cs="Arial"/>
          <w:b/>
          <w:bCs/>
          <w:kern w:val="24"/>
          <w:sz w:val="24"/>
          <w:szCs w:val="24"/>
          <w:rtl/>
        </w:rPr>
        <w:t xml:space="preserve"> </w:t>
      </w:r>
      <w:r w:rsidRPr="00FC706F">
        <w:rPr>
          <w:rFonts w:ascii="Calibri" w:hAnsi="Times New Roman" w:cs="Calibri"/>
          <w:b/>
          <w:bCs/>
          <w:kern w:val="24"/>
          <w:sz w:val="24"/>
          <w:szCs w:val="24"/>
        </w:rPr>
        <w:t>CFC</w:t>
      </w:r>
      <w:r w:rsidRPr="00FC706F">
        <w:rPr>
          <w:rFonts w:ascii="Calibri" w:hAnsi="Times New Roman" w:cs="Calibri"/>
          <w:b/>
          <w:bCs/>
          <w:kern w:val="24"/>
          <w:sz w:val="24"/>
          <w:szCs w:val="24"/>
          <w:vertAlign w:val="subscript"/>
        </w:rPr>
        <w:t>S</w:t>
      </w:r>
      <w:r w:rsidRPr="00FC706F">
        <w:rPr>
          <w:rFonts w:ascii="Calibri" w:hAnsi="Arial" w:cs="Arial"/>
          <w:b/>
          <w:bCs/>
          <w:kern w:val="24"/>
          <w:sz w:val="24"/>
          <w:szCs w:val="24"/>
          <w:rtl/>
        </w:rPr>
        <w:t xml:space="preserve"> .</w:t>
      </w:r>
    </w:p>
    <w:p w:rsidR="006D73B4" w:rsidRPr="00FC706F" w:rsidRDefault="006D73B4" w:rsidP="006D73B4">
      <w:pPr>
        <w:numPr>
          <w:ilvl w:val="0"/>
          <w:numId w:val="39"/>
        </w:numPr>
        <w:autoSpaceDE w:val="0"/>
        <w:autoSpaceDN w:val="0"/>
        <w:adjustRightInd w:val="0"/>
        <w:spacing w:after="0" w:line="240" w:lineRule="auto"/>
        <w:ind w:right="540" w:hanging="540"/>
        <w:rPr>
          <w:rFonts w:ascii="Calibri" w:hAnsi="Arial" w:cs="Arial"/>
          <w:b/>
          <w:bCs/>
          <w:kern w:val="24"/>
          <w:sz w:val="24"/>
          <w:szCs w:val="24"/>
          <w:rtl/>
        </w:rPr>
      </w:pPr>
      <w:r w:rsidRPr="00FC706F">
        <w:rPr>
          <w:rFonts w:ascii="Calibri" w:hAnsi="Arial" w:cs="Arial"/>
          <w:b/>
          <w:bCs/>
          <w:kern w:val="24"/>
          <w:sz w:val="24"/>
          <w:szCs w:val="24"/>
          <w:rtl/>
        </w:rPr>
        <w:t>مصادر التلوث الجوي: المصانع ومحطات توليد الطاقة والسيارات والآلات.</w:t>
      </w:r>
    </w:p>
    <w:p w:rsidR="006D73B4" w:rsidRPr="00FC706F" w:rsidRDefault="006D73B4" w:rsidP="006D73B4">
      <w:pPr>
        <w:autoSpaceDE w:val="0"/>
        <w:autoSpaceDN w:val="0"/>
        <w:adjustRightInd w:val="0"/>
        <w:spacing w:after="0" w:line="240" w:lineRule="auto"/>
        <w:ind w:right="540" w:hanging="540"/>
        <w:rPr>
          <w:rFonts w:ascii="Calibri" w:hAnsi="Arial" w:cs="Arial"/>
          <w:b/>
          <w:bCs/>
          <w:kern w:val="24"/>
          <w:sz w:val="24"/>
          <w:szCs w:val="24"/>
          <w:rtl/>
        </w:rPr>
      </w:pPr>
    </w:p>
    <w:p w:rsidR="006D73B4" w:rsidRPr="00FC706F" w:rsidRDefault="006D73B4" w:rsidP="006D73B4">
      <w:pPr>
        <w:numPr>
          <w:ilvl w:val="0"/>
          <w:numId w:val="40"/>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أهم أسباب التلوث الجوي:</w:t>
      </w:r>
    </w:p>
    <w:p w:rsidR="006D73B4" w:rsidRPr="00FC706F" w:rsidRDefault="006D73B4" w:rsidP="006D73B4">
      <w:pPr>
        <w:numPr>
          <w:ilvl w:val="0"/>
          <w:numId w:val="4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                      1- التضخم السكاني.</w:t>
      </w:r>
    </w:p>
    <w:p w:rsidR="006D73B4" w:rsidRPr="00FC706F" w:rsidRDefault="006D73B4" w:rsidP="006D73B4">
      <w:pPr>
        <w:numPr>
          <w:ilvl w:val="0"/>
          <w:numId w:val="42"/>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Times New Roman" w:cs="Calibri"/>
          <w:b/>
          <w:bCs/>
          <w:kern w:val="24"/>
          <w:sz w:val="24"/>
          <w:szCs w:val="24"/>
        </w:rPr>
        <w:t xml:space="preserve">  </w:t>
      </w:r>
      <w:r w:rsidRPr="00FC706F">
        <w:rPr>
          <w:rFonts w:ascii="Calibri" w:hAnsi="Arial" w:cs="Arial"/>
          <w:b/>
          <w:bCs/>
          <w:kern w:val="24"/>
          <w:sz w:val="24"/>
          <w:szCs w:val="24"/>
          <w:rtl/>
        </w:rPr>
        <w:t xml:space="preserve">                   2- زيادة معدلات حرق الوقود </w:t>
      </w:r>
      <w:proofErr w:type="spellStart"/>
      <w:r w:rsidRPr="00FC706F">
        <w:rPr>
          <w:rFonts w:ascii="Calibri" w:hAnsi="Arial" w:cs="Arial"/>
          <w:b/>
          <w:bCs/>
          <w:kern w:val="24"/>
          <w:sz w:val="24"/>
          <w:szCs w:val="24"/>
          <w:rtl/>
        </w:rPr>
        <w:t>الأحفوري</w:t>
      </w:r>
      <w:proofErr w:type="spellEnd"/>
      <w:r w:rsidRPr="00FC706F">
        <w:rPr>
          <w:rFonts w:ascii="Calibri" w:hAnsi="Arial" w:cs="Arial"/>
          <w:b/>
          <w:bCs/>
          <w:kern w:val="24"/>
          <w:sz w:val="24"/>
          <w:szCs w:val="24"/>
          <w:rtl/>
        </w:rPr>
        <w:t>.</w:t>
      </w:r>
    </w:p>
    <w:p w:rsidR="006D73B4" w:rsidRPr="00FC706F" w:rsidRDefault="006D73B4" w:rsidP="006D73B4">
      <w:pPr>
        <w:numPr>
          <w:ilvl w:val="0"/>
          <w:numId w:val="43"/>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                     3- انتشار التصحر.</w:t>
      </w:r>
    </w:p>
    <w:p w:rsidR="006D73B4" w:rsidRPr="00FC706F" w:rsidRDefault="006D73B4" w:rsidP="006D73B4">
      <w:pPr>
        <w:numPr>
          <w:ilvl w:val="0"/>
          <w:numId w:val="44"/>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                     4- زيادة نسبة الشوائب من غبار ورمال ودخان و أتربة في الجو.</w:t>
      </w:r>
    </w:p>
    <w:p w:rsidR="006D73B4" w:rsidRPr="00FC706F" w:rsidRDefault="006D73B4" w:rsidP="006D73B4">
      <w:pPr>
        <w:autoSpaceDE w:val="0"/>
        <w:autoSpaceDN w:val="0"/>
        <w:adjustRightInd w:val="0"/>
        <w:spacing w:after="0" w:line="240" w:lineRule="auto"/>
        <w:ind w:right="540" w:hanging="540"/>
        <w:rPr>
          <w:rFonts w:ascii="Calibri" w:hAnsi="Times New Roman" w:cs="Calibri"/>
          <w:kern w:val="24"/>
          <w:sz w:val="24"/>
          <w:szCs w:val="24"/>
        </w:rPr>
      </w:pPr>
    </w:p>
    <w:p w:rsidR="006D73B4" w:rsidRPr="00FC706F" w:rsidRDefault="006D73B4" w:rsidP="006D73B4">
      <w:pPr>
        <w:autoSpaceDE w:val="0"/>
        <w:autoSpaceDN w:val="0"/>
        <w:adjustRightInd w:val="0"/>
        <w:spacing w:after="0" w:line="240" w:lineRule="auto"/>
        <w:ind w:right="540" w:hanging="540"/>
        <w:rPr>
          <w:rFonts w:ascii="Calibri" w:hAnsi="Times New Roman" w:cs="Calibri"/>
          <w:kern w:val="24"/>
          <w:sz w:val="24"/>
          <w:szCs w:val="24"/>
        </w:rPr>
      </w:pPr>
    </w:p>
    <w:p w:rsidR="006D73B4" w:rsidRPr="00FC706F" w:rsidRDefault="006D73B4" w:rsidP="006D73B4">
      <w:pPr>
        <w:numPr>
          <w:ilvl w:val="0"/>
          <w:numId w:val="45"/>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 وللغـــــلاف الجوي قدرة على استيعاب الزيادة في نسبة الملوثات والتخلص منها، إذا كانت تلك الزيادة معقولة وخلال فترة زمنية كافية، لكن الهواء يصبح ملوثا إذا كانت تلك الزيادة كبيرة أو أنها قد تمت خلال فترة قصيرة من الزمن.</w:t>
      </w:r>
    </w:p>
    <w:p w:rsidR="006D73B4" w:rsidRPr="00FC706F" w:rsidRDefault="006D73B4" w:rsidP="006D73B4">
      <w:pPr>
        <w:numPr>
          <w:ilvl w:val="0"/>
          <w:numId w:val="46"/>
        </w:numPr>
        <w:autoSpaceDE w:val="0"/>
        <w:autoSpaceDN w:val="0"/>
        <w:adjustRightInd w:val="0"/>
        <w:spacing w:after="0" w:line="240" w:lineRule="auto"/>
        <w:ind w:right="540" w:hanging="540"/>
        <w:rPr>
          <w:rFonts w:ascii="Calibri" w:hAnsi="Arial" w:cs="Arial"/>
          <w:b/>
          <w:bCs/>
          <w:kern w:val="24"/>
          <w:sz w:val="24"/>
          <w:szCs w:val="24"/>
          <w:rtl/>
        </w:rPr>
      </w:pPr>
      <w:r w:rsidRPr="00FC706F">
        <w:rPr>
          <w:rFonts w:ascii="Calibri" w:hAnsi="Arial" w:cs="Arial"/>
          <w:b/>
          <w:bCs/>
          <w:kern w:val="24"/>
          <w:sz w:val="24"/>
          <w:szCs w:val="24"/>
          <w:rtl/>
        </w:rPr>
        <w:t xml:space="preserve">         أكثر المناطق تلوثا في العالم هي المراكز والتجمعات الصناعية الضخمة والمدن الكبيرة المزدحمة، وان أكثر الأوقات تلوثا إذا اقترن النشاط الصناعي بسكون الرياح وتوقف تيارات الهواء الصاعدة بفعل انتشار حالة الاستقرار الجوي (</w:t>
      </w:r>
      <w:r w:rsidRPr="00FC706F">
        <w:rPr>
          <w:rFonts w:ascii="Calibri" w:hAnsi="Times New Roman" w:cs="Calibri"/>
          <w:b/>
          <w:bCs/>
          <w:kern w:val="24"/>
          <w:sz w:val="24"/>
          <w:szCs w:val="24"/>
        </w:rPr>
        <w:t>Stability</w:t>
      </w:r>
      <w:r w:rsidRPr="00FC706F">
        <w:rPr>
          <w:rFonts w:ascii="Calibri" w:hAnsi="Arial" w:cs="Arial"/>
          <w:b/>
          <w:bCs/>
          <w:kern w:val="24"/>
          <w:sz w:val="24"/>
          <w:szCs w:val="24"/>
          <w:rtl/>
        </w:rPr>
        <w:t xml:space="preserve"> ) ، التي تحد من قدرة الهواء على التخلص من الملوثات.</w:t>
      </w:r>
    </w:p>
    <w:p w:rsidR="006D73B4" w:rsidRPr="00FC706F" w:rsidRDefault="006D73B4" w:rsidP="006D73B4">
      <w:pPr>
        <w:autoSpaceDE w:val="0"/>
        <w:autoSpaceDN w:val="0"/>
        <w:adjustRightInd w:val="0"/>
        <w:spacing w:after="0" w:line="240" w:lineRule="auto"/>
        <w:ind w:right="540" w:hanging="540"/>
        <w:rPr>
          <w:rFonts w:ascii="Calibri" w:hAnsi="Arial" w:cs="Arial" w:hint="cs"/>
          <w:b/>
          <w:bCs/>
          <w:kern w:val="24"/>
          <w:sz w:val="24"/>
          <w:szCs w:val="24"/>
          <w:rtl/>
        </w:rPr>
      </w:pPr>
    </w:p>
    <w:p w:rsidR="006D73B4" w:rsidRPr="00FC706F" w:rsidRDefault="006D73B4" w:rsidP="006D73B4">
      <w:pPr>
        <w:numPr>
          <w:ilvl w:val="0"/>
          <w:numId w:val="47"/>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أهم آثار التلوث الجوي:</w:t>
      </w:r>
    </w:p>
    <w:p w:rsidR="006D73B4" w:rsidRPr="00FC706F" w:rsidRDefault="006D73B4" w:rsidP="006D73B4">
      <w:pPr>
        <w:numPr>
          <w:ilvl w:val="0"/>
          <w:numId w:val="48"/>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ab/>
        <w:t>للتلوث الجوي أضرار شديدة على الكائنات الحية وعناصر البيئة المختلفة، ويتكشف التأثير الكبير للتلوث الجوي على تغير مناخ العالم من خلال حدوث ظواهر جوية متعددة منها:</w:t>
      </w:r>
    </w:p>
    <w:p w:rsidR="006D73B4" w:rsidRPr="00FC706F" w:rsidRDefault="006D73B4" w:rsidP="006D73B4">
      <w:pPr>
        <w:numPr>
          <w:ilvl w:val="0"/>
          <w:numId w:val="49"/>
        </w:numPr>
        <w:autoSpaceDE w:val="0"/>
        <w:autoSpaceDN w:val="0"/>
        <w:adjustRightInd w:val="0"/>
        <w:spacing w:after="0" w:line="240" w:lineRule="auto"/>
        <w:ind w:right="540" w:hanging="540"/>
        <w:rPr>
          <w:rFonts w:ascii="Calibri" w:hAnsi="Times New Roman" w:cs="Calibri"/>
          <w:kern w:val="24"/>
          <w:sz w:val="24"/>
          <w:szCs w:val="24"/>
        </w:rPr>
      </w:pPr>
      <w:proofErr w:type="spellStart"/>
      <w:r w:rsidRPr="00FC706F">
        <w:rPr>
          <w:rFonts w:ascii="Calibri" w:hAnsi="Arial" w:cs="Arial"/>
          <w:b/>
          <w:bCs/>
          <w:kern w:val="24"/>
          <w:sz w:val="24"/>
          <w:szCs w:val="24"/>
          <w:rtl/>
        </w:rPr>
        <w:t>الانحباس</w:t>
      </w:r>
      <w:proofErr w:type="spellEnd"/>
      <w:r w:rsidRPr="00FC706F">
        <w:rPr>
          <w:rFonts w:ascii="Calibri" w:hAnsi="Arial" w:cs="Arial"/>
          <w:b/>
          <w:bCs/>
          <w:kern w:val="24"/>
          <w:sz w:val="24"/>
          <w:szCs w:val="24"/>
          <w:rtl/>
        </w:rPr>
        <w:t xml:space="preserve"> الحراري.</w:t>
      </w:r>
    </w:p>
    <w:p w:rsidR="006D73B4" w:rsidRPr="00FC706F" w:rsidRDefault="006D73B4" w:rsidP="006D73B4">
      <w:pPr>
        <w:numPr>
          <w:ilvl w:val="0"/>
          <w:numId w:val="50"/>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تآكل طبقة الأوزون (ثقب الأوزون).</w:t>
      </w:r>
    </w:p>
    <w:p w:rsidR="006D73B4" w:rsidRPr="00FC706F" w:rsidRDefault="006D73B4" w:rsidP="006D73B4">
      <w:pPr>
        <w:numPr>
          <w:ilvl w:val="0"/>
          <w:numId w:val="51"/>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الضباب </w:t>
      </w:r>
      <w:proofErr w:type="spellStart"/>
      <w:r w:rsidRPr="00FC706F">
        <w:rPr>
          <w:rFonts w:ascii="Calibri" w:hAnsi="Arial" w:cs="Arial"/>
          <w:b/>
          <w:bCs/>
          <w:kern w:val="24"/>
          <w:sz w:val="24"/>
          <w:szCs w:val="24"/>
          <w:rtl/>
        </w:rPr>
        <w:t>الدخاني</w:t>
      </w:r>
      <w:proofErr w:type="spellEnd"/>
      <w:r w:rsidRPr="00FC706F">
        <w:rPr>
          <w:rFonts w:ascii="Calibri" w:hAnsi="Arial" w:cs="Arial"/>
          <w:b/>
          <w:bCs/>
          <w:kern w:val="24"/>
          <w:sz w:val="24"/>
          <w:szCs w:val="24"/>
          <w:rtl/>
        </w:rPr>
        <w:t xml:space="preserve"> .</w:t>
      </w:r>
    </w:p>
    <w:p w:rsidR="006D73B4" w:rsidRPr="00FC706F" w:rsidRDefault="006D73B4" w:rsidP="006D73B4">
      <w:pPr>
        <w:numPr>
          <w:ilvl w:val="0"/>
          <w:numId w:val="52"/>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الأمطار الحمضية.</w:t>
      </w:r>
    </w:p>
    <w:p w:rsidR="006D73B4" w:rsidRPr="00FC706F" w:rsidRDefault="006D73B4" w:rsidP="006D73B4">
      <w:pPr>
        <w:numPr>
          <w:ilvl w:val="0"/>
          <w:numId w:val="53"/>
        </w:numPr>
        <w:autoSpaceDE w:val="0"/>
        <w:autoSpaceDN w:val="0"/>
        <w:adjustRightInd w:val="0"/>
        <w:spacing w:after="0" w:line="240" w:lineRule="auto"/>
        <w:ind w:right="540" w:hanging="540"/>
        <w:rPr>
          <w:rFonts w:ascii="Calibri" w:hAnsi="Times New Roman" w:cs="Calibri"/>
          <w:kern w:val="24"/>
          <w:sz w:val="24"/>
          <w:szCs w:val="24"/>
        </w:rPr>
      </w:pPr>
      <w:r w:rsidRPr="00FC706F">
        <w:rPr>
          <w:rFonts w:ascii="Calibri" w:hAnsi="Arial" w:cs="Arial"/>
          <w:b/>
          <w:bCs/>
          <w:kern w:val="24"/>
          <w:sz w:val="24"/>
          <w:szCs w:val="24"/>
          <w:rtl/>
        </w:rPr>
        <w:t xml:space="preserve">التصحر.   </w:t>
      </w:r>
    </w:p>
    <w:p w:rsidR="006D73B4" w:rsidRPr="00FC706F" w:rsidRDefault="006D73B4" w:rsidP="006D73B4">
      <w:pPr>
        <w:autoSpaceDE w:val="0"/>
        <w:autoSpaceDN w:val="0"/>
        <w:bidi w:val="0"/>
        <w:adjustRightInd w:val="0"/>
        <w:spacing w:after="0" w:line="240" w:lineRule="auto"/>
        <w:ind w:left="540" w:hanging="540"/>
        <w:jc w:val="right"/>
        <w:rPr>
          <w:rFonts w:ascii="Calibri" w:hAnsi="Arial" w:cs="Arial"/>
          <w:kern w:val="24"/>
          <w:sz w:val="24"/>
          <w:szCs w:val="24"/>
          <w:rtl/>
        </w:rPr>
      </w:pPr>
    </w:p>
    <w:p w:rsidR="006D73B4" w:rsidRPr="00FC706F" w:rsidRDefault="006D73B4" w:rsidP="006D73B4">
      <w:pPr>
        <w:rPr>
          <w:rFonts w:hint="cs"/>
          <w:sz w:val="24"/>
          <w:szCs w:val="24"/>
        </w:rPr>
      </w:pPr>
    </w:p>
    <w:p w:rsidR="006D73B4" w:rsidRPr="00A9658A" w:rsidRDefault="006D73B4" w:rsidP="006D73B4">
      <w:pPr>
        <w:autoSpaceDE w:val="0"/>
        <w:autoSpaceDN w:val="0"/>
        <w:bidi w:val="0"/>
        <w:adjustRightInd w:val="0"/>
        <w:spacing w:after="0" w:line="240" w:lineRule="auto"/>
        <w:ind w:left="540" w:hanging="540"/>
        <w:jc w:val="right"/>
        <w:rPr>
          <w:rFonts w:ascii="Calibri" w:hAnsi="Arial" w:cs="Arial"/>
          <w:kern w:val="24"/>
          <w:sz w:val="28"/>
          <w:szCs w:val="28"/>
          <w:rtl/>
        </w:rPr>
      </w:pPr>
    </w:p>
    <w:p w:rsidR="006D73B4" w:rsidRPr="00A9658A" w:rsidRDefault="006D73B4" w:rsidP="006D73B4">
      <w:pPr>
        <w:autoSpaceDE w:val="0"/>
        <w:autoSpaceDN w:val="0"/>
        <w:bidi w:val="0"/>
        <w:adjustRightInd w:val="0"/>
        <w:spacing w:after="0" w:line="240" w:lineRule="auto"/>
        <w:ind w:left="540" w:hanging="540"/>
        <w:jc w:val="right"/>
        <w:rPr>
          <w:rFonts w:ascii="Calibri" w:hAnsi="Times New Roman" w:cs="Calibri"/>
          <w:kern w:val="24"/>
          <w:sz w:val="28"/>
          <w:szCs w:val="28"/>
        </w:rPr>
      </w:pPr>
    </w:p>
    <w:p w:rsidR="006D73B4" w:rsidRPr="00A9658A" w:rsidRDefault="006D73B4" w:rsidP="006D73B4">
      <w:pPr>
        <w:autoSpaceDE w:val="0"/>
        <w:autoSpaceDN w:val="0"/>
        <w:bidi w:val="0"/>
        <w:adjustRightInd w:val="0"/>
        <w:spacing w:after="0" w:line="240" w:lineRule="auto"/>
        <w:ind w:left="540" w:hanging="540"/>
        <w:jc w:val="right"/>
        <w:rPr>
          <w:rFonts w:ascii="Calibri" w:hAnsi="Times New Roman" w:cs="Calibri" w:hint="cs"/>
          <w:kern w:val="24"/>
          <w:sz w:val="28"/>
          <w:szCs w:val="28"/>
        </w:rPr>
      </w:pPr>
      <w:r w:rsidRPr="00A9658A">
        <w:rPr>
          <w:rFonts w:ascii="Calibri" w:hAnsi="Arial" w:cs="Arial"/>
          <w:kern w:val="24"/>
          <w:sz w:val="28"/>
          <w:szCs w:val="28"/>
          <w:rtl/>
        </w:rPr>
        <w:t>عنوان المحاضرة</w:t>
      </w:r>
    </w:p>
    <w:p w:rsidR="006D73B4" w:rsidRPr="00A9658A" w:rsidRDefault="006D73B4" w:rsidP="006D73B4">
      <w:pPr>
        <w:autoSpaceDE w:val="0"/>
        <w:autoSpaceDN w:val="0"/>
        <w:bidi w:val="0"/>
        <w:adjustRightInd w:val="0"/>
        <w:spacing w:after="0" w:line="240" w:lineRule="auto"/>
        <w:ind w:left="540" w:hanging="540"/>
        <w:jc w:val="right"/>
        <w:rPr>
          <w:rFonts w:ascii="Calibri" w:hAnsi="Arial" w:cs="Arial"/>
          <w:b/>
          <w:bCs/>
          <w:kern w:val="24"/>
          <w:sz w:val="28"/>
          <w:szCs w:val="28"/>
          <w:rtl/>
        </w:rPr>
      </w:pPr>
      <w:r w:rsidRPr="00A9658A">
        <w:rPr>
          <w:rFonts w:ascii="Calibri" w:hAnsi="Arial" w:cs="Arial"/>
          <w:b/>
          <w:bCs/>
          <w:kern w:val="24"/>
          <w:sz w:val="28"/>
          <w:szCs w:val="28"/>
          <w:rtl/>
        </w:rPr>
        <w:t xml:space="preserve">المحاضرة الثالثة </w:t>
      </w:r>
      <w:r w:rsidRPr="00A9658A">
        <w:rPr>
          <w:rFonts w:ascii="Calibri" w:hAnsi="Arial" w:cs="Arial"/>
          <w:b/>
          <w:bCs/>
          <w:kern w:val="24"/>
          <w:sz w:val="28"/>
          <w:szCs w:val="28"/>
          <w:rtl/>
          <w:lang w:bidi="ar-JO"/>
        </w:rPr>
        <w:t>الإشعاع الشمسي</w:t>
      </w:r>
    </w:p>
    <w:p w:rsidR="006D73B4" w:rsidRPr="00A9658A" w:rsidRDefault="006D73B4" w:rsidP="006D73B4">
      <w:pPr>
        <w:autoSpaceDE w:val="0"/>
        <w:autoSpaceDN w:val="0"/>
        <w:bidi w:val="0"/>
        <w:adjustRightInd w:val="0"/>
        <w:spacing w:after="0" w:line="240" w:lineRule="auto"/>
        <w:ind w:left="540" w:hanging="540"/>
        <w:jc w:val="right"/>
        <w:rPr>
          <w:rFonts w:ascii="Calibri" w:hAnsi="Times New Roman" w:cs="Calibri"/>
          <w:b/>
          <w:bCs/>
          <w:kern w:val="24"/>
          <w:sz w:val="28"/>
          <w:szCs w:val="28"/>
        </w:rPr>
      </w:pPr>
    </w:p>
    <w:p w:rsidR="006D73B4" w:rsidRPr="00212D5A" w:rsidRDefault="006D73B4" w:rsidP="006D73B4">
      <w:pPr>
        <w:autoSpaceDE w:val="0"/>
        <w:autoSpaceDN w:val="0"/>
        <w:bidi w:val="0"/>
        <w:adjustRightInd w:val="0"/>
        <w:spacing w:after="0" w:line="240" w:lineRule="auto"/>
        <w:ind w:left="540" w:hanging="540"/>
        <w:jc w:val="right"/>
        <w:rPr>
          <w:rFonts w:ascii="Calibri" w:hAnsi="Arial" w:cs="Arial"/>
          <w:kern w:val="24"/>
          <w:sz w:val="24"/>
          <w:szCs w:val="24"/>
          <w:rtl/>
        </w:rPr>
      </w:pPr>
    </w:p>
    <w:p w:rsidR="006D73B4" w:rsidRPr="00212D5A" w:rsidRDefault="006D73B4" w:rsidP="006D73B4">
      <w:pPr>
        <w:autoSpaceDE w:val="0"/>
        <w:autoSpaceDN w:val="0"/>
        <w:adjustRightInd w:val="0"/>
        <w:spacing w:after="0" w:line="240" w:lineRule="auto"/>
        <w:ind w:right="540" w:hanging="540"/>
        <w:rPr>
          <w:rFonts w:ascii="Calibri" w:hAnsi="Times New Roman" w:hint="cs"/>
          <w:kern w:val="24"/>
          <w:sz w:val="24"/>
          <w:szCs w:val="24"/>
          <w:rtl/>
        </w:rPr>
      </w:pPr>
      <w:r w:rsidRPr="00212D5A">
        <w:rPr>
          <w:rFonts w:ascii="Calibri" w:hAnsi="PT Bold Heading" w:cs="PT Bold Heading"/>
          <w:b/>
          <w:bCs/>
          <w:kern w:val="24"/>
          <w:sz w:val="24"/>
          <w:szCs w:val="24"/>
          <w:rtl/>
          <w:lang w:bidi="ar-JO"/>
        </w:rPr>
        <w:t>طيف الإشعاع الشمسي</w:t>
      </w:r>
    </w:p>
    <w:p w:rsidR="006D73B4" w:rsidRPr="00212D5A" w:rsidRDefault="006D73B4" w:rsidP="006D73B4">
      <w:pPr>
        <w:autoSpaceDE w:val="0"/>
        <w:autoSpaceDN w:val="0"/>
        <w:adjustRightInd w:val="0"/>
        <w:spacing w:after="0" w:line="240" w:lineRule="auto"/>
        <w:ind w:right="540" w:hanging="540"/>
        <w:rPr>
          <w:rFonts w:ascii="Calibri" w:hAnsi="Times New Roman" w:cs="Calibri"/>
          <w:kern w:val="24"/>
          <w:sz w:val="24"/>
          <w:szCs w:val="24"/>
        </w:rPr>
      </w:pPr>
      <w:r w:rsidRPr="00212D5A">
        <w:rPr>
          <w:rFonts w:ascii="Calibri" w:hAnsi="PT Bold Heading" w:cs="PT Bold Heading"/>
          <w:b/>
          <w:bCs/>
          <w:kern w:val="24"/>
          <w:sz w:val="24"/>
          <w:szCs w:val="24"/>
          <w:rtl/>
          <w:lang w:bidi="ar-JO"/>
        </w:rPr>
        <w:t>أثر الغلاف الجوي على الإشعاع الشمسي</w:t>
      </w:r>
    </w:p>
    <w:p w:rsidR="006D73B4" w:rsidRPr="00212D5A" w:rsidRDefault="006D73B4" w:rsidP="006D73B4">
      <w:pPr>
        <w:autoSpaceDE w:val="0"/>
        <w:autoSpaceDN w:val="0"/>
        <w:adjustRightInd w:val="0"/>
        <w:spacing w:after="0" w:line="240" w:lineRule="auto"/>
        <w:ind w:right="540" w:hanging="540"/>
        <w:rPr>
          <w:rFonts w:ascii="Calibri" w:hAnsi="Times New Roman" w:cs="Calibri"/>
          <w:kern w:val="24"/>
          <w:sz w:val="24"/>
          <w:szCs w:val="24"/>
        </w:rPr>
      </w:pPr>
      <w:r w:rsidRPr="00212D5A">
        <w:rPr>
          <w:rFonts w:ascii="Calibri" w:hAnsi="PT Bold Heading" w:cs="PT Bold Heading"/>
          <w:b/>
          <w:bCs/>
          <w:kern w:val="24"/>
          <w:sz w:val="24"/>
          <w:szCs w:val="24"/>
          <w:rtl/>
          <w:lang w:bidi="ar-JO"/>
        </w:rPr>
        <w:t>معامل انعكاس الأشعة من سطح الأرض</w:t>
      </w:r>
    </w:p>
    <w:p w:rsidR="006D73B4" w:rsidRPr="00212D5A" w:rsidRDefault="006D73B4" w:rsidP="006D73B4">
      <w:pPr>
        <w:autoSpaceDE w:val="0"/>
        <w:autoSpaceDN w:val="0"/>
        <w:adjustRightInd w:val="0"/>
        <w:spacing w:after="0" w:line="240" w:lineRule="auto"/>
        <w:ind w:right="540" w:hanging="540"/>
        <w:rPr>
          <w:rFonts w:ascii="Calibri" w:hAnsi="Times New Roman" w:cs="Calibri"/>
          <w:kern w:val="24"/>
          <w:sz w:val="24"/>
          <w:szCs w:val="24"/>
        </w:rPr>
      </w:pPr>
      <w:r w:rsidRPr="00212D5A">
        <w:rPr>
          <w:rFonts w:ascii="Calibri" w:hAnsi="PT Bold Heading" w:cs="PT Bold Heading"/>
          <w:b/>
          <w:bCs/>
          <w:kern w:val="24"/>
          <w:sz w:val="24"/>
          <w:szCs w:val="24"/>
          <w:rtl/>
          <w:lang w:bidi="ar-JO"/>
        </w:rPr>
        <w:t>معامل انعكاس الأشعة من الغلاف الجوي وسطح الأرض</w:t>
      </w:r>
    </w:p>
    <w:p w:rsidR="006D73B4" w:rsidRPr="00212D5A" w:rsidRDefault="006D73B4" w:rsidP="006D73B4">
      <w:pPr>
        <w:autoSpaceDE w:val="0"/>
        <w:autoSpaceDN w:val="0"/>
        <w:adjustRightInd w:val="0"/>
        <w:spacing w:after="0" w:line="240" w:lineRule="auto"/>
        <w:ind w:right="1170" w:hanging="450"/>
        <w:rPr>
          <w:rFonts w:ascii="Calibri" w:hAnsi="Times New Roman" w:cs="Calibri"/>
          <w:kern w:val="24"/>
          <w:sz w:val="24"/>
          <w:szCs w:val="24"/>
        </w:rPr>
      </w:pPr>
      <w:r w:rsidRPr="00212D5A">
        <w:rPr>
          <w:rFonts w:ascii="Calibri" w:hAnsi="PT Bold Heading" w:cs="PT Bold Heading"/>
          <w:b/>
          <w:bCs/>
          <w:kern w:val="24"/>
          <w:sz w:val="24"/>
          <w:szCs w:val="24"/>
          <w:rtl/>
          <w:lang w:bidi="ar-JO"/>
        </w:rPr>
        <w:t>التوزيع الجغرافي للإشعاع الشمسي</w:t>
      </w:r>
    </w:p>
    <w:p w:rsidR="006D73B4" w:rsidRPr="00212D5A" w:rsidRDefault="006D73B4" w:rsidP="006D73B4">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rPr>
          <w:rFonts w:ascii="Calibri" w:hAnsi="Times New Roman" w:hint="cs"/>
          <w:kern w:val="24"/>
          <w:sz w:val="24"/>
          <w:szCs w:val="24"/>
          <w:rtl/>
        </w:rPr>
      </w:pPr>
      <w:r w:rsidRPr="00212D5A">
        <w:rPr>
          <w:rFonts w:ascii="Calibri" w:hAnsi="Arial" w:cs="Arial"/>
          <w:b/>
          <w:bCs/>
          <w:kern w:val="24"/>
          <w:sz w:val="24"/>
          <w:szCs w:val="24"/>
          <w:rtl/>
          <w:lang w:bidi="ar-JO"/>
        </w:rPr>
        <w:t>مقدمة :</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lang w:bidi="ar-JO"/>
        </w:rPr>
        <w:t xml:space="preserve">     الشمس هي مصدر الإشعاع الشمسي، وتمثل كتلة ضخمة من الغازات الملتهبة، ويصل قطرها إلى 1.3مليون كم، أو ما يزيد عن قطر الأرض بمائة ضعف.</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تتكون الشمس من عدد من الغازات أهمها الهيدروجين </w:t>
      </w:r>
      <w:proofErr w:type="spellStart"/>
      <w:r w:rsidRPr="00212D5A">
        <w:rPr>
          <w:rFonts w:ascii="Calibri" w:hAnsi="Arial" w:cs="Arial"/>
          <w:b/>
          <w:bCs/>
          <w:kern w:val="24"/>
          <w:sz w:val="24"/>
          <w:szCs w:val="24"/>
          <w:rtl/>
          <w:lang w:bidi="ar-JO"/>
        </w:rPr>
        <w:t>والهيليوم</w:t>
      </w:r>
      <w:proofErr w:type="spellEnd"/>
      <w:r w:rsidRPr="00212D5A">
        <w:rPr>
          <w:rFonts w:ascii="Calibri" w:hAnsi="Arial" w:cs="Arial"/>
          <w:b/>
          <w:bCs/>
          <w:kern w:val="24"/>
          <w:sz w:val="24"/>
          <w:szCs w:val="24"/>
          <w:rtl/>
          <w:lang w:bidi="ar-JO"/>
        </w:rPr>
        <w:t xml:space="preserve">، ويكونان معاً 90% من كتلة الشمس، وتبلغ درجة حرارة جوف الشمس أكثر من 15 مليون درجة مئوية، بينما درجة حرارة سطحها حوالي </w:t>
      </w:r>
      <w:r w:rsidRPr="00212D5A">
        <w:rPr>
          <w:rFonts w:ascii="Calibri" w:hAnsi="Arial" w:cs="Arial"/>
          <w:b/>
          <w:bCs/>
          <w:kern w:val="24"/>
          <w:sz w:val="24"/>
          <w:szCs w:val="24"/>
          <w:rtl/>
        </w:rPr>
        <w:t>6000</w:t>
      </w:r>
      <w:r w:rsidRPr="00212D5A">
        <w:rPr>
          <w:rFonts w:ascii="Calibri" w:hAnsi="Arial" w:cs="Arial"/>
          <w:b/>
          <w:bCs/>
          <w:kern w:val="24"/>
          <w:sz w:val="24"/>
          <w:szCs w:val="24"/>
          <w:rtl/>
          <w:lang w:bidi="ar-JO"/>
        </w:rPr>
        <w:t xml:space="preserve"> درجة مئوية.</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يتم توليد الطاقة الشمسية عن طريق تفاعلات كيميائية، حيث تحول </w:t>
      </w:r>
      <w:proofErr w:type="spellStart"/>
      <w:r w:rsidRPr="00212D5A">
        <w:rPr>
          <w:rFonts w:ascii="Calibri" w:hAnsi="Arial" w:cs="Arial"/>
          <w:b/>
          <w:bCs/>
          <w:kern w:val="24"/>
          <w:sz w:val="24"/>
          <w:szCs w:val="24"/>
          <w:rtl/>
          <w:lang w:bidi="ar-JO"/>
        </w:rPr>
        <w:t>ذرات</w:t>
      </w:r>
      <w:proofErr w:type="spellEnd"/>
      <w:r w:rsidRPr="00212D5A">
        <w:rPr>
          <w:rFonts w:ascii="Calibri" w:hAnsi="Arial" w:cs="Arial"/>
          <w:b/>
          <w:bCs/>
          <w:kern w:val="24"/>
          <w:sz w:val="24"/>
          <w:szCs w:val="24"/>
          <w:rtl/>
          <w:lang w:bidi="ar-JO"/>
        </w:rPr>
        <w:t xml:space="preserve"> الهيدروجين إلى </w:t>
      </w:r>
      <w:proofErr w:type="spellStart"/>
      <w:r w:rsidRPr="00212D5A">
        <w:rPr>
          <w:rFonts w:ascii="Calibri" w:hAnsi="Arial" w:cs="Arial"/>
          <w:b/>
          <w:bCs/>
          <w:kern w:val="24"/>
          <w:sz w:val="24"/>
          <w:szCs w:val="24"/>
          <w:rtl/>
          <w:lang w:bidi="ar-JO"/>
        </w:rPr>
        <w:t>هيليوم</w:t>
      </w:r>
      <w:proofErr w:type="spellEnd"/>
      <w:r w:rsidRPr="00212D5A">
        <w:rPr>
          <w:rFonts w:ascii="Calibri" w:hAnsi="Arial" w:cs="Arial"/>
          <w:b/>
          <w:bCs/>
          <w:kern w:val="24"/>
          <w:sz w:val="24"/>
          <w:szCs w:val="24"/>
          <w:rtl/>
          <w:lang w:bidi="ar-JO"/>
        </w:rPr>
        <w:t>، وتنتقل الطاقة الشمسية في الفضاء على شكل موجات كهرومغناطيسية تسير في الفضاء بسرعة 300 ألف كم في الثانية، وتصل الأشعة الشمسية إلى سطح الأرض بعد شروق الشمس بثمان دقائق ونيف.</w:t>
      </w:r>
    </w:p>
    <w:p w:rsidR="006D73B4" w:rsidRPr="00212D5A" w:rsidRDefault="006D73B4" w:rsidP="006D73B4">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Arial" w:cs="Arial"/>
          <w:b/>
          <w:bCs/>
          <w:kern w:val="24"/>
          <w:sz w:val="24"/>
          <w:szCs w:val="24"/>
          <w:rtl/>
        </w:rPr>
      </w:pPr>
      <w:r w:rsidRPr="00212D5A">
        <w:rPr>
          <w:rFonts w:ascii="Calibri" w:hAnsi="Arial" w:cs="Arial"/>
          <w:b/>
          <w:bCs/>
          <w:kern w:val="24"/>
          <w:sz w:val="24"/>
          <w:szCs w:val="24"/>
          <w:rtl/>
          <w:lang w:bidi="ar-JO"/>
        </w:rPr>
        <w:t>طيف الإشعاع الشمسي:</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يتكون الإشعاع الشمسي </w:t>
      </w:r>
      <w:r w:rsidRPr="00212D5A">
        <w:rPr>
          <w:rFonts w:ascii="Calibri" w:hAnsi="Times New Roman" w:cs="Calibri"/>
          <w:b/>
          <w:bCs/>
          <w:kern w:val="24"/>
          <w:sz w:val="24"/>
          <w:szCs w:val="24"/>
        </w:rPr>
        <w:t>( Solar Radiation)</w:t>
      </w:r>
      <w:r w:rsidRPr="00212D5A">
        <w:rPr>
          <w:rFonts w:ascii="Calibri" w:hAnsi="Arial" w:cs="Arial"/>
          <w:b/>
          <w:bCs/>
          <w:kern w:val="24"/>
          <w:sz w:val="24"/>
          <w:szCs w:val="24"/>
          <w:rtl/>
          <w:lang w:bidi="ar-JO"/>
        </w:rPr>
        <w:t>من عدد كبير من الأشعة  ذات الأطوال المختلفة، وتتباين خصائص الأشعة تبعاً لاختلاف طول موجاتها (</w:t>
      </w:r>
      <w:r w:rsidRPr="00212D5A">
        <w:rPr>
          <w:rFonts w:ascii="Calibri" w:hAnsi="Times New Roman" w:cs="Calibri"/>
          <w:b/>
          <w:bCs/>
          <w:kern w:val="24"/>
          <w:sz w:val="24"/>
          <w:szCs w:val="24"/>
        </w:rPr>
        <w:t>Wave length</w:t>
      </w:r>
      <w:r w:rsidRPr="00212D5A">
        <w:rPr>
          <w:rFonts w:ascii="Calibri" w:hAnsi="Arial" w:cs="Arial"/>
          <w:b/>
          <w:bCs/>
          <w:kern w:val="24"/>
          <w:sz w:val="24"/>
          <w:szCs w:val="24"/>
          <w:rtl/>
          <w:lang w:bidi="ar-JO"/>
        </w:rPr>
        <w:t>) وترددها (</w:t>
      </w:r>
      <w:r w:rsidRPr="00212D5A">
        <w:rPr>
          <w:rFonts w:ascii="Calibri" w:hAnsi="Times New Roman" w:cs="Calibri"/>
          <w:b/>
          <w:bCs/>
          <w:kern w:val="24"/>
          <w:sz w:val="24"/>
          <w:szCs w:val="24"/>
        </w:rPr>
        <w:t>Frequency</w:t>
      </w:r>
      <w:r w:rsidRPr="00212D5A">
        <w:rPr>
          <w:rFonts w:ascii="Calibri" w:hAnsi="Arial" w:cs="Arial"/>
          <w:b/>
          <w:bCs/>
          <w:kern w:val="24"/>
          <w:sz w:val="24"/>
          <w:szCs w:val="24"/>
          <w:rtl/>
          <w:lang w:bidi="ar-JO"/>
        </w:rPr>
        <w:t>)، ويقاس طول الموجة بالمسافة بين قمتين متتاليتين أو قاعين متتاليين، أما تردد الموجة فهو عدد القمم أو القيعان التي تمر من خلال نقطة واحدة في الثانية، وبالتالي فإن تردد الموجات يتناسب عكسيا مع أطوالها، أي أن الموجات القصيرة ذات تردد كبير والموجات الطويلة ذات تردد منخفض، وكلما كان تردد الموجة أعلى، كانت الطاقة الناتجة عنها أكبر، والعكس صحيح.</w:t>
      </w:r>
    </w:p>
    <w:p w:rsidR="006D73B4" w:rsidRPr="00212D5A" w:rsidRDefault="006D73B4" w:rsidP="006D73B4">
      <w:pPr>
        <w:autoSpaceDE w:val="0"/>
        <w:autoSpaceDN w:val="0"/>
        <w:adjustRightInd w:val="0"/>
        <w:spacing w:after="0" w:line="240" w:lineRule="auto"/>
        <w:ind w:right="540" w:hanging="540"/>
        <w:rPr>
          <w:rFonts w:ascii="Calibri" w:hAnsi="Times New Roman" w:cs="Calibri"/>
          <w:kern w:val="24"/>
          <w:sz w:val="24"/>
          <w:szCs w:val="24"/>
        </w:rPr>
      </w:pPr>
      <w:r w:rsidRPr="00212D5A">
        <w:rPr>
          <w:rFonts w:ascii="Calibri" w:hAnsi="Arial" w:cs="Arial"/>
          <w:b/>
          <w:bCs/>
          <w:kern w:val="24"/>
          <w:sz w:val="24"/>
          <w:szCs w:val="24"/>
          <w:rtl/>
          <w:lang w:bidi="ar-JO"/>
        </w:rPr>
        <w:t>و</w:t>
      </w:r>
      <w:r w:rsidRPr="00212D5A">
        <w:rPr>
          <w:rFonts w:ascii="Calibri" w:hAnsi="Arial" w:cs="Arial"/>
          <w:b/>
          <w:bCs/>
          <w:kern w:val="24"/>
          <w:sz w:val="24"/>
          <w:szCs w:val="24"/>
          <w:rtl/>
        </w:rPr>
        <w:t>ي</w:t>
      </w:r>
      <w:r w:rsidRPr="00212D5A">
        <w:rPr>
          <w:rFonts w:ascii="Calibri" w:hAnsi="Arial" w:cs="Arial"/>
          <w:b/>
          <w:bCs/>
          <w:kern w:val="24"/>
          <w:sz w:val="24"/>
          <w:szCs w:val="24"/>
          <w:rtl/>
          <w:lang w:bidi="ar-JO"/>
        </w:rPr>
        <w:t>همنا في الدراسة المناخية ثلاثة أنواع من الأشعة الشمسية هي:</w:t>
      </w:r>
    </w:p>
    <w:p w:rsidR="006D73B4" w:rsidRPr="00212D5A" w:rsidRDefault="006D73B4" w:rsidP="006D73B4">
      <w:pPr>
        <w:autoSpaceDE w:val="0"/>
        <w:autoSpaceDN w:val="0"/>
        <w:adjustRightInd w:val="0"/>
        <w:spacing w:after="0" w:line="240" w:lineRule="auto"/>
        <w:ind w:right="540" w:hanging="540"/>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PT Bold Heading" w:cs="PT Bold Heading"/>
          <w:b/>
          <w:bCs/>
          <w:kern w:val="24"/>
          <w:sz w:val="24"/>
          <w:szCs w:val="24"/>
          <w:rtl/>
          <w:lang w:bidi="ar-JO"/>
        </w:rPr>
        <w:t>أ- الأشعة الضوئية</w:t>
      </w:r>
      <w:r w:rsidRPr="00212D5A">
        <w:rPr>
          <w:rFonts w:ascii="Calibri" w:hAnsi="Simple Bold Jut Out" w:cs="Simple Bold Jut Out"/>
          <w:b/>
          <w:bCs/>
          <w:kern w:val="24"/>
          <w:sz w:val="24"/>
          <w:szCs w:val="24"/>
          <w:rtl/>
          <w:lang w:bidi="ar-JO"/>
        </w:rPr>
        <w:t>:</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وهي الأشعة التي </w:t>
      </w:r>
      <w:proofErr w:type="spellStart"/>
      <w:r w:rsidRPr="00212D5A">
        <w:rPr>
          <w:rFonts w:ascii="Calibri" w:hAnsi="Arial" w:cs="Arial"/>
          <w:b/>
          <w:bCs/>
          <w:kern w:val="24"/>
          <w:sz w:val="24"/>
          <w:szCs w:val="24"/>
          <w:rtl/>
          <w:lang w:bidi="ar-JO"/>
        </w:rPr>
        <w:t>تض</w:t>
      </w:r>
      <w:r w:rsidRPr="00212D5A">
        <w:rPr>
          <w:rFonts w:ascii="Calibri" w:hAnsi="Arial" w:cs="Arial"/>
          <w:b/>
          <w:bCs/>
          <w:kern w:val="24"/>
          <w:sz w:val="24"/>
          <w:szCs w:val="24"/>
          <w:rtl/>
        </w:rPr>
        <w:t>يء</w:t>
      </w:r>
      <w:proofErr w:type="spellEnd"/>
      <w:r w:rsidRPr="00212D5A">
        <w:rPr>
          <w:rFonts w:ascii="Calibri" w:hAnsi="Arial" w:cs="Arial"/>
          <w:b/>
          <w:bCs/>
          <w:kern w:val="24"/>
          <w:sz w:val="24"/>
          <w:szCs w:val="24"/>
          <w:rtl/>
          <w:lang w:bidi="ar-JO"/>
        </w:rPr>
        <w:t xml:space="preserve"> وتجعلنا نرى ما حولنا، وتكون حوالي 41% من الإشعاع الشمسي، وتتراوح أطوالها بين 0.40</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0.74 </w:t>
      </w:r>
      <w:proofErr w:type="spellStart"/>
      <w:r w:rsidRPr="00212D5A">
        <w:rPr>
          <w:rFonts w:ascii="Calibri" w:hAnsi="Arial" w:cs="Arial"/>
          <w:b/>
          <w:bCs/>
          <w:kern w:val="24"/>
          <w:sz w:val="24"/>
          <w:szCs w:val="24"/>
          <w:rtl/>
          <w:lang w:bidi="ar-JO"/>
        </w:rPr>
        <w:t>ميكرون</w:t>
      </w:r>
      <w:proofErr w:type="spellEnd"/>
      <w:r w:rsidRPr="00212D5A">
        <w:rPr>
          <w:rFonts w:ascii="Calibri" w:hAnsi="Arial" w:cs="Arial"/>
          <w:b/>
          <w:bCs/>
          <w:kern w:val="24"/>
          <w:sz w:val="24"/>
          <w:szCs w:val="24"/>
          <w:rtl/>
          <w:lang w:bidi="ar-JO"/>
        </w:rPr>
        <w:t>، وتتكون حزمة الأشعة الضوئية من مجموعة أشعة مختلفة الألوان منها الأشعة الزرقاء والخضراء والحمراء والصفراء التي يتكون الضوء من امتزاجها معاً</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 والأشعة الضوئية ضرورية لقيام النبات بعملية البناء الضوئي (</w:t>
      </w:r>
      <w:proofErr w:type="spellStart"/>
      <w:r w:rsidRPr="00212D5A">
        <w:rPr>
          <w:rFonts w:ascii="Calibri" w:hAnsi="Arial" w:cs="Arial"/>
          <w:b/>
          <w:bCs/>
          <w:kern w:val="24"/>
          <w:sz w:val="24"/>
          <w:szCs w:val="24"/>
          <w:rtl/>
          <w:lang w:bidi="ar-JO"/>
        </w:rPr>
        <w:t>الكلوروفيلي</w:t>
      </w:r>
      <w:proofErr w:type="spellEnd"/>
      <w:r w:rsidRPr="00212D5A">
        <w:rPr>
          <w:rFonts w:ascii="Calibri" w:hAnsi="Arial" w:cs="Arial"/>
          <w:b/>
          <w:bCs/>
          <w:kern w:val="24"/>
          <w:sz w:val="24"/>
          <w:szCs w:val="24"/>
          <w:rtl/>
          <w:lang w:bidi="ar-JO"/>
        </w:rPr>
        <w:t>).</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lang w:bidi="ar-JO"/>
        </w:rPr>
        <w:t>ب- الأشعة الحرارية (تحت الحمراء):</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وهي أكثر الإشعاعات الشمسية طولاً (موجات طويلة)، ويتراوح طولها بين 0.75</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4</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 </w:t>
      </w:r>
      <w:proofErr w:type="spellStart"/>
      <w:r w:rsidRPr="00212D5A">
        <w:rPr>
          <w:rFonts w:ascii="Calibri" w:hAnsi="Arial" w:cs="Arial"/>
          <w:b/>
          <w:bCs/>
          <w:kern w:val="24"/>
          <w:sz w:val="24"/>
          <w:szCs w:val="24"/>
          <w:rtl/>
          <w:lang w:bidi="ar-JO"/>
        </w:rPr>
        <w:t>ميكرون</w:t>
      </w:r>
      <w:proofErr w:type="spellEnd"/>
      <w:r w:rsidRPr="00212D5A">
        <w:rPr>
          <w:rFonts w:ascii="Calibri" w:hAnsi="Arial" w:cs="Arial"/>
          <w:b/>
          <w:bCs/>
          <w:kern w:val="24"/>
          <w:sz w:val="24"/>
          <w:szCs w:val="24"/>
          <w:rtl/>
          <w:lang w:bidi="ar-JO"/>
        </w:rPr>
        <w:t>، وتكوّن 51% من مجموع الإشعاع الشمسي، ويستخدم جزء كبير من الأشعة الحرارية في رفع درجة حرارة سطح الأرض والغلاف الجوي، وبالتالي لها أهمية كبيرة في الدراسات المناخية.</w:t>
      </w:r>
    </w:p>
    <w:p w:rsidR="006D73B4" w:rsidRPr="00212D5A" w:rsidRDefault="006D73B4" w:rsidP="006D73B4">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Times New Roman"/>
          <w:kern w:val="24"/>
          <w:sz w:val="24"/>
          <w:szCs w:val="24"/>
          <w:rtl/>
        </w:rPr>
      </w:pPr>
      <w:r w:rsidRPr="00212D5A">
        <w:rPr>
          <w:rFonts w:ascii="Calibri" w:hAnsi="Arial" w:cs="Arial"/>
          <w:b/>
          <w:bCs/>
          <w:kern w:val="24"/>
          <w:sz w:val="24"/>
          <w:szCs w:val="24"/>
          <w:rtl/>
          <w:lang w:bidi="ar-JO"/>
        </w:rPr>
        <w:lastRenderedPageBreak/>
        <w:t>ج- الأشعة فوق البنفسجية</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lang w:bidi="ar-JO"/>
        </w:rPr>
        <w:t xml:space="preserve">        وهي أشعة قصيرة الموجات يقل طولها عن ( 0.4) </w:t>
      </w:r>
      <w:proofErr w:type="spellStart"/>
      <w:r w:rsidRPr="00212D5A">
        <w:rPr>
          <w:rFonts w:ascii="Calibri" w:hAnsi="Arial" w:cs="Arial"/>
          <w:b/>
          <w:bCs/>
          <w:kern w:val="24"/>
          <w:sz w:val="24"/>
          <w:szCs w:val="24"/>
          <w:rtl/>
          <w:lang w:bidi="ar-JO"/>
        </w:rPr>
        <w:t>ميكرون</w:t>
      </w:r>
      <w:proofErr w:type="spellEnd"/>
      <w:r w:rsidRPr="00212D5A">
        <w:rPr>
          <w:rFonts w:ascii="Calibri" w:hAnsi="Arial" w:cs="Arial"/>
          <w:b/>
          <w:bCs/>
          <w:kern w:val="24"/>
          <w:sz w:val="24"/>
          <w:szCs w:val="24"/>
          <w:rtl/>
          <w:lang w:bidi="ar-JO"/>
        </w:rPr>
        <w:t xml:space="preserve">، وتكون </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( 6%-7%) من الأشعة الشمسية، وهي أشعة مفيدة لصحة الإنسان إذا وصلته بكميات قليلة بسبب قدرتها على تكوين فيتامين د ، وتساعد على علاج لين العظام والكساح، إلا أن لزيادة الأشعة فوق البنفسجية أثراً خطراً على الإنسان وبقية النظام الحيوي والمناخ.</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proofErr w:type="spellStart"/>
      <w:r w:rsidRPr="00212D5A">
        <w:rPr>
          <w:rFonts w:ascii="Calibri" w:hAnsi="Arial" w:cs="Arial"/>
          <w:b/>
          <w:bCs/>
          <w:kern w:val="24"/>
          <w:sz w:val="24"/>
          <w:szCs w:val="24"/>
          <w:rtl/>
          <w:lang w:bidi="ar-JO"/>
        </w:rPr>
        <w:t>وتعتبرالأنشطة</w:t>
      </w:r>
      <w:proofErr w:type="spellEnd"/>
      <w:r w:rsidRPr="00212D5A">
        <w:rPr>
          <w:rFonts w:ascii="Calibri" w:hAnsi="Arial" w:cs="Arial"/>
          <w:b/>
          <w:bCs/>
          <w:kern w:val="24"/>
          <w:sz w:val="24"/>
          <w:szCs w:val="24"/>
          <w:rtl/>
          <w:lang w:bidi="ar-JO"/>
        </w:rPr>
        <w:t xml:space="preserve"> الصناعية التي تدخل فيها المواد </w:t>
      </w:r>
      <w:proofErr w:type="spellStart"/>
      <w:r w:rsidRPr="00212D5A">
        <w:rPr>
          <w:rFonts w:ascii="Calibri" w:hAnsi="Arial" w:cs="Arial"/>
          <w:b/>
          <w:bCs/>
          <w:kern w:val="24"/>
          <w:sz w:val="24"/>
          <w:szCs w:val="24"/>
          <w:rtl/>
          <w:lang w:bidi="ar-JO"/>
        </w:rPr>
        <w:t>الكلورفلوروكربونية</w:t>
      </w:r>
      <w:proofErr w:type="spellEnd"/>
      <w:r w:rsidRPr="00212D5A">
        <w:rPr>
          <w:rFonts w:ascii="Calibri" w:hAnsi="Arial" w:cs="Arial"/>
          <w:b/>
          <w:bCs/>
          <w:kern w:val="24"/>
          <w:sz w:val="24"/>
          <w:szCs w:val="24"/>
          <w:rtl/>
          <w:lang w:bidi="ar-JO"/>
        </w:rPr>
        <w:t xml:space="preserve"> </w:t>
      </w:r>
      <w:r w:rsidRPr="00212D5A">
        <w:rPr>
          <w:rFonts w:ascii="Calibri" w:hAnsi="Times New Roman" w:cs="Calibri"/>
          <w:b/>
          <w:bCs/>
          <w:kern w:val="24"/>
          <w:sz w:val="24"/>
          <w:szCs w:val="24"/>
        </w:rPr>
        <w:t xml:space="preserve">CFCs  </w:t>
      </w:r>
      <w:r w:rsidRPr="00212D5A">
        <w:rPr>
          <w:rFonts w:ascii="Calibri" w:hAnsi="Arial" w:cs="Arial"/>
          <w:b/>
          <w:bCs/>
          <w:kern w:val="24"/>
          <w:sz w:val="24"/>
          <w:szCs w:val="24"/>
          <w:rtl/>
          <w:lang w:bidi="ar-JO"/>
        </w:rPr>
        <w:t xml:space="preserve">محطمة لطبقة الأوزون </w:t>
      </w:r>
      <w:r w:rsidRPr="00212D5A">
        <w:rPr>
          <w:rFonts w:ascii="Calibri" w:hAnsi="Times New Roman" w:cs="Calibri"/>
          <w:b/>
          <w:bCs/>
          <w:kern w:val="24"/>
          <w:sz w:val="24"/>
          <w:szCs w:val="24"/>
        </w:rPr>
        <w:t>O</w:t>
      </w:r>
      <w:r w:rsidRPr="00212D5A">
        <w:rPr>
          <w:rFonts w:ascii="Calibri" w:hAnsi="Times New Roman" w:cs="Calibri"/>
          <w:b/>
          <w:bCs/>
          <w:kern w:val="24"/>
          <w:sz w:val="24"/>
          <w:szCs w:val="24"/>
          <w:vertAlign w:val="subscript"/>
        </w:rPr>
        <w:t>3</w:t>
      </w:r>
      <w:r w:rsidRPr="00212D5A">
        <w:rPr>
          <w:rFonts w:ascii="Calibri" w:hAnsi="Arial" w:cs="Arial"/>
          <w:b/>
          <w:bCs/>
          <w:kern w:val="24"/>
          <w:sz w:val="24"/>
          <w:szCs w:val="24"/>
          <w:rtl/>
          <w:lang w:bidi="ar-JO"/>
        </w:rPr>
        <w:t xml:space="preserve"> </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التي تمتص الجزء الأكبر من الأشعة فوق البنفسجية، ولا يصل منها إلى سطح الأرض إلا كميات قليلة.</w:t>
      </w:r>
    </w:p>
    <w:p w:rsidR="006D73B4" w:rsidRPr="00212D5A" w:rsidRDefault="006D73B4" w:rsidP="006D73B4">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Arial Unicode MS" w:eastAsia="Arial Unicode MS" w:hAnsi="Times New Roman" w:cs="Arial Unicode MS"/>
          <w:kern w:val="24"/>
          <w:sz w:val="24"/>
          <w:szCs w:val="24"/>
        </w:rPr>
      </w:pPr>
      <w:r w:rsidRPr="00212D5A">
        <w:rPr>
          <w:rFonts w:ascii="Arial Unicode MS" w:hAnsi="Arial Unicode MS" w:cs="Arial Unicode MS"/>
          <w:b/>
          <w:bCs/>
          <w:kern w:val="24"/>
          <w:sz w:val="24"/>
          <w:szCs w:val="24"/>
          <w:rtl/>
          <w:lang w:bidi="ar-JO"/>
        </w:rPr>
        <w:t xml:space="preserve">الإشعاع الأرضي  </w:t>
      </w:r>
      <w:r w:rsidRPr="00212D5A">
        <w:rPr>
          <w:rFonts w:ascii="Arial Unicode MS" w:eastAsia="Arial Unicode MS" w:hAnsi="Times New Roman" w:cs="Arial Unicode MS"/>
          <w:b/>
          <w:bCs/>
          <w:kern w:val="24"/>
          <w:sz w:val="24"/>
          <w:szCs w:val="24"/>
        </w:rPr>
        <w:t>(Terrestrial Radiation )</w:t>
      </w:r>
    </w:p>
    <w:p w:rsidR="006D73B4" w:rsidRPr="00212D5A" w:rsidRDefault="006D73B4" w:rsidP="006D73B4">
      <w:pPr>
        <w:autoSpaceDE w:val="0"/>
        <w:autoSpaceDN w:val="0"/>
        <w:adjustRightInd w:val="0"/>
        <w:spacing w:after="0" w:line="240" w:lineRule="auto"/>
        <w:ind w:right="540" w:hanging="540"/>
        <w:jc w:val="both"/>
        <w:rPr>
          <w:rFonts w:ascii="Calibri" w:hAnsi="Arial" w:cs="Arial"/>
          <w:b/>
          <w:bCs/>
          <w:kern w:val="24"/>
          <w:sz w:val="24"/>
          <w:szCs w:val="24"/>
          <w:rtl/>
        </w:rPr>
      </w:pPr>
      <w:r w:rsidRPr="00212D5A">
        <w:rPr>
          <w:rFonts w:ascii="Calibri" w:hAnsi="Arial" w:cs="Arial"/>
          <w:b/>
          <w:bCs/>
          <w:kern w:val="24"/>
          <w:sz w:val="24"/>
          <w:szCs w:val="24"/>
          <w:rtl/>
        </w:rPr>
        <w:t xml:space="preserve">       </w:t>
      </w:r>
    </w:p>
    <w:p w:rsidR="006D73B4" w:rsidRPr="00212D5A" w:rsidRDefault="006D73B4" w:rsidP="006D73B4">
      <w:pPr>
        <w:autoSpaceDE w:val="0"/>
        <w:autoSpaceDN w:val="0"/>
        <w:adjustRightInd w:val="0"/>
        <w:spacing w:after="0" w:line="240" w:lineRule="auto"/>
        <w:ind w:right="540" w:hanging="540"/>
        <w:jc w:val="both"/>
        <w:rPr>
          <w:rFonts w:ascii="Calibri" w:hAnsi="Arial" w:cs="Arial"/>
          <w:b/>
          <w:bCs/>
          <w:kern w:val="24"/>
          <w:sz w:val="24"/>
          <w:szCs w:val="24"/>
          <w:rtl/>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يمتص سطح الأرض جزءاً من الأشعة الشمسية الساقطة عليه، ويعكس جزءاً آخر، كما يصدر عن سطح الأرض أيضاً إشعاع يعرف بالإشعاع الأرضي ، وهو إشعاع حراري طويل الموجات يصل طوله إلى 10 </w:t>
      </w:r>
      <w:proofErr w:type="spellStart"/>
      <w:r w:rsidRPr="00212D5A">
        <w:rPr>
          <w:rFonts w:ascii="Calibri" w:hAnsi="Arial" w:cs="Arial"/>
          <w:b/>
          <w:bCs/>
          <w:kern w:val="24"/>
          <w:sz w:val="24"/>
          <w:szCs w:val="24"/>
          <w:rtl/>
          <w:lang w:bidi="ar-JO"/>
        </w:rPr>
        <w:t>ميكرون</w:t>
      </w:r>
      <w:proofErr w:type="spellEnd"/>
      <w:r w:rsidRPr="00212D5A">
        <w:rPr>
          <w:rFonts w:ascii="Calibri" w:hAnsi="Arial" w:cs="Arial"/>
          <w:b/>
          <w:bCs/>
          <w:kern w:val="24"/>
          <w:sz w:val="24"/>
          <w:szCs w:val="24"/>
          <w:rtl/>
          <w:lang w:bidi="ar-JO"/>
        </w:rPr>
        <w:t xml:space="preserve">، أي ما يزيد على طول الأشعة الشمسية بعشرين ضعفاً، وهذا يعني أن الإشعاع </w:t>
      </w:r>
      <w:proofErr w:type="spellStart"/>
      <w:r w:rsidRPr="00212D5A">
        <w:rPr>
          <w:rFonts w:ascii="Calibri" w:hAnsi="Arial" w:cs="Arial"/>
          <w:b/>
          <w:bCs/>
          <w:kern w:val="24"/>
          <w:sz w:val="24"/>
          <w:szCs w:val="24"/>
          <w:rtl/>
          <w:lang w:bidi="ar-JO"/>
        </w:rPr>
        <w:t>الارضي</w:t>
      </w:r>
      <w:proofErr w:type="spellEnd"/>
      <w:r w:rsidRPr="00212D5A">
        <w:rPr>
          <w:rFonts w:ascii="Calibri" w:hAnsi="Arial" w:cs="Arial"/>
          <w:b/>
          <w:bCs/>
          <w:kern w:val="24"/>
          <w:sz w:val="24"/>
          <w:szCs w:val="24"/>
          <w:rtl/>
          <w:lang w:bidi="ar-JO"/>
        </w:rPr>
        <w:t xml:space="preserve"> طويل الموجات ، ويستمر سطح الأرض في الإشعاع بشكل متواصل في الليل والنهار ، بينما يتوقف الإشعاع الشمسي على سطح </w:t>
      </w:r>
      <w:proofErr w:type="spellStart"/>
      <w:r w:rsidRPr="00212D5A">
        <w:rPr>
          <w:rFonts w:ascii="Calibri" w:hAnsi="Arial" w:cs="Arial"/>
          <w:b/>
          <w:bCs/>
          <w:kern w:val="24"/>
          <w:sz w:val="24"/>
          <w:szCs w:val="24"/>
          <w:rtl/>
          <w:lang w:bidi="ar-JO"/>
        </w:rPr>
        <w:t>الارض</w:t>
      </w:r>
      <w:proofErr w:type="spellEnd"/>
      <w:r w:rsidRPr="00212D5A">
        <w:rPr>
          <w:rFonts w:ascii="Calibri" w:hAnsi="Arial" w:cs="Arial"/>
          <w:b/>
          <w:bCs/>
          <w:kern w:val="24"/>
          <w:sz w:val="24"/>
          <w:szCs w:val="24"/>
          <w:rtl/>
          <w:lang w:bidi="ar-JO"/>
        </w:rPr>
        <w:t xml:space="preserve"> خلال الليل، لذا يسمى الإشعاع الأرضي بالإشعاع الليلي، تمييزاً له عن الإشعاع الشمسي. </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يذكر أن طول الإشعاع الصادر من أي جسم ، يختلف تبعا لاختلاف درجة حرارته ، ويتناسب طول الأشعة تناسبا عكسيا مع درجة حرارة الجسم . فالأجسام ذات الحرارة المرتفعة تصدر منها أشعة قصيرة الموجات ، بينما يصدر من الأجسام الباردة أشعة طويلة الموجات .  </w:t>
      </w:r>
    </w:p>
    <w:p w:rsidR="006D73B4" w:rsidRPr="00212D5A" w:rsidRDefault="006D73B4" w:rsidP="006D73B4">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PT Bold Heading" w:cs="PT Bold Heading"/>
          <w:b/>
          <w:bCs/>
          <w:kern w:val="24"/>
          <w:sz w:val="24"/>
          <w:szCs w:val="24"/>
          <w:rtl/>
          <w:lang w:bidi="ar-JO"/>
        </w:rPr>
        <w:t>أثر الغلاف الجوي على الإشعاع الشمسي:</w:t>
      </w:r>
    </w:p>
    <w:p w:rsidR="006D73B4" w:rsidRPr="00212D5A" w:rsidRDefault="006D73B4" w:rsidP="006D73B4">
      <w:pPr>
        <w:autoSpaceDE w:val="0"/>
        <w:autoSpaceDN w:val="0"/>
        <w:adjustRightInd w:val="0"/>
        <w:spacing w:after="0" w:line="240" w:lineRule="auto"/>
        <w:ind w:right="540" w:hanging="540"/>
        <w:jc w:val="both"/>
        <w:rPr>
          <w:rFonts w:ascii="Calibri" w:hAnsi="Times New Roman" w:hint="cs"/>
          <w:kern w:val="24"/>
          <w:sz w:val="24"/>
          <w:szCs w:val="24"/>
          <w:rtl/>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يتعرض الإشعاع الشمسي أثناء مروره في الغلاف الجوي إلى عدد من العمليات التي تضعفه</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وأهم هذه العمليات هي:</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lang w:bidi="ar-JO"/>
        </w:rPr>
        <w:t xml:space="preserve">   أ- الامتصاص (</w:t>
      </w:r>
      <w:r w:rsidRPr="00212D5A">
        <w:rPr>
          <w:rFonts w:ascii="Calibri" w:hAnsi="Times New Roman" w:cs="Calibri"/>
          <w:b/>
          <w:bCs/>
          <w:kern w:val="24"/>
          <w:sz w:val="24"/>
          <w:szCs w:val="24"/>
        </w:rPr>
        <w:t>Absorption</w:t>
      </w:r>
      <w:r w:rsidRPr="00212D5A">
        <w:rPr>
          <w:rFonts w:ascii="Calibri" w:hAnsi="Arial" w:cs="Arial"/>
          <w:b/>
          <w:bCs/>
          <w:kern w:val="24"/>
          <w:sz w:val="24"/>
          <w:szCs w:val="24"/>
          <w:rtl/>
          <w:lang w:bidi="ar-JO"/>
        </w:rPr>
        <w:t>):</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تمتص بعض الغازات والمواد الأشعة الشمسية، ومنها </w:t>
      </w:r>
      <w:r w:rsidRPr="00212D5A">
        <w:rPr>
          <w:rFonts w:ascii="Calibri" w:hAnsi="Arial" w:cs="Arial"/>
          <w:b/>
          <w:bCs/>
          <w:kern w:val="24"/>
          <w:sz w:val="24"/>
          <w:szCs w:val="24"/>
          <w:u w:val="single"/>
          <w:rtl/>
          <w:lang w:bidi="ar-JO"/>
        </w:rPr>
        <w:t>غاز الأوزون</w:t>
      </w:r>
      <w:r w:rsidRPr="00212D5A">
        <w:rPr>
          <w:rFonts w:ascii="Calibri" w:hAnsi="Arial" w:cs="Arial"/>
          <w:b/>
          <w:bCs/>
          <w:kern w:val="24"/>
          <w:sz w:val="24"/>
          <w:szCs w:val="24"/>
          <w:rtl/>
          <w:lang w:bidi="ar-JO"/>
        </w:rPr>
        <w:t xml:space="preserve">، ومع أنه لا يشكل سوى نسبة ضئيلة من الغلاف الجوي، إلا أن لديه القدرة على امتصاص الأشعة فوق البنفسجية قصيرة الموجات، وتقدر نسبة الإشعاع الشمسي الذي يمتصه الأوزون </w:t>
      </w:r>
      <w:proofErr w:type="spellStart"/>
      <w:r w:rsidRPr="00212D5A">
        <w:rPr>
          <w:rFonts w:ascii="Calibri" w:hAnsi="Arial" w:cs="Arial"/>
          <w:b/>
          <w:bCs/>
          <w:kern w:val="24"/>
          <w:sz w:val="24"/>
          <w:szCs w:val="24"/>
          <w:rtl/>
          <w:lang w:bidi="ar-JO"/>
        </w:rPr>
        <w:t>بـ</w:t>
      </w:r>
      <w:proofErr w:type="spellEnd"/>
      <w:r w:rsidRPr="00212D5A">
        <w:rPr>
          <w:rFonts w:ascii="Calibri" w:hAnsi="Arial" w:cs="Arial"/>
          <w:b/>
          <w:bCs/>
          <w:kern w:val="24"/>
          <w:sz w:val="24"/>
          <w:szCs w:val="24"/>
          <w:rtl/>
          <w:lang w:bidi="ar-JO"/>
        </w:rPr>
        <w:t xml:space="preserve"> 2%.</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وكذلك </w:t>
      </w:r>
      <w:r w:rsidRPr="00212D5A">
        <w:rPr>
          <w:rFonts w:ascii="Calibri" w:hAnsi="Arial" w:cs="Arial"/>
          <w:b/>
          <w:bCs/>
          <w:kern w:val="24"/>
          <w:sz w:val="24"/>
          <w:szCs w:val="24"/>
          <w:u w:val="single"/>
          <w:rtl/>
          <w:lang w:bidi="ar-JO"/>
        </w:rPr>
        <w:t xml:space="preserve">بخار الماء </w:t>
      </w:r>
      <w:r w:rsidRPr="00212D5A">
        <w:rPr>
          <w:rFonts w:ascii="Calibri" w:hAnsi="Arial" w:cs="Arial"/>
          <w:b/>
          <w:bCs/>
          <w:kern w:val="24"/>
          <w:sz w:val="24"/>
          <w:szCs w:val="24"/>
          <w:rtl/>
          <w:lang w:bidi="ar-JO"/>
        </w:rPr>
        <w:t>فإنه يمتص ما بين 6%</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8</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 xml:space="preserve">% من الأشعة الشمسية،ويتركز بخار الماء في الطبقة السفلى من الغلاف الجوي حيث يقوم بامتصاص الموجات الطويلة من الأشعة الشمسية . أما </w:t>
      </w:r>
      <w:proofErr w:type="spellStart"/>
      <w:r w:rsidRPr="00212D5A">
        <w:rPr>
          <w:rFonts w:ascii="Calibri" w:hAnsi="Arial" w:cs="Arial"/>
          <w:b/>
          <w:bCs/>
          <w:kern w:val="24"/>
          <w:sz w:val="24"/>
          <w:szCs w:val="24"/>
          <w:u w:val="single"/>
          <w:rtl/>
          <w:lang w:bidi="ar-JO"/>
        </w:rPr>
        <w:t>ذرات</w:t>
      </w:r>
      <w:proofErr w:type="spellEnd"/>
      <w:r w:rsidRPr="00212D5A">
        <w:rPr>
          <w:rFonts w:ascii="Calibri" w:hAnsi="Arial" w:cs="Arial"/>
          <w:b/>
          <w:bCs/>
          <w:kern w:val="24"/>
          <w:sz w:val="24"/>
          <w:szCs w:val="24"/>
          <w:u w:val="single"/>
          <w:rtl/>
          <w:lang w:bidi="ar-JO"/>
        </w:rPr>
        <w:t xml:space="preserve"> الغبار</w:t>
      </w:r>
      <w:r w:rsidRPr="00212D5A">
        <w:rPr>
          <w:rFonts w:ascii="Calibri" w:hAnsi="Arial" w:cs="Arial"/>
          <w:b/>
          <w:bCs/>
          <w:kern w:val="24"/>
          <w:sz w:val="24"/>
          <w:szCs w:val="24"/>
          <w:rtl/>
          <w:lang w:bidi="ar-JO"/>
        </w:rPr>
        <w:t>، فإنها تمتص 2% من الأشعة الشمسية طويلة الموجات.</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يذكر أن غازي </w:t>
      </w:r>
      <w:r w:rsidRPr="00212D5A">
        <w:rPr>
          <w:rFonts w:ascii="Calibri" w:hAnsi="Arial" w:cs="Arial"/>
          <w:b/>
          <w:bCs/>
          <w:kern w:val="24"/>
          <w:sz w:val="24"/>
          <w:szCs w:val="24"/>
          <w:u w:val="single"/>
          <w:rtl/>
          <w:lang w:bidi="ar-JO"/>
        </w:rPr>
        <w:t xml:space="preserve">الأكسجين والنيتروجين </w:t>
      </w:r>
      <w:r w:rsidRPr="00212D5A">
        <w:rPr>
          <w:rFonts w:ascii="Calibri" w:hAnsi="Arial" w:cs="Arial"/>
          <w:b/>
          <w:bCs/>
          <w:kern w:val="24"/>
          <w:sz w:val="24"/>
          <w:szCs w:val="24"/>
          <w:rtl/>
          <w:lang w:bidi="ar-JO"/>
        </w:rPr>
        <w:t>اللذان يكونان أكثر من 99% من الغلاف الجوي يسمحان بمرور الإشعاع الشمسي دون أن يمتصا منه شيئاً، ويعتبران موصلين جيدين للإشعاع الشمسي.</w:t>
      </w:r>
    </w:p>
    <w:p w:rsidR="006D73B4" w:rsidRPr="00212D5A" w:rsidRDefault="006D73B4" w:rsidP="006D73B4">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rPr>
          <w:rFonts w:ascii="Calibri" w:hAnsi="Arial" w:cs="Arial"/>
          <w:b/>
          <w:bCs/>
          <w:kern w:val="24"/>
          <w:sz w:val="24"/>
          <w:szCs w:val="24"/>
          <w:rtl/>
        </w:rPr>
      </w:pP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ب- انتشار الأشعة أو التشتت (</w:t>
      </w:r>
      <w:r w:rsidRPr="00212D5A">
        <w:rPr>
          <w:rFonts w:ascii="Calibri" w:hAnsi="Times New Roman" w:cs="Calibri"/>
          <w:b/>
          <w:bCs/>
          <w:kern w:val="24"/>
          <w:sz w:val="24"/>
          <w:szCs w:val="24"/>
        </w:rPr>
        <w:t>Scattering</w:t>
      </w:r>
      <w:r w:rsidRPr="00212D5A">
        <w:rPr>
          <w:rFonts w:ascii="Calibri" w:hAnsi="Arial" w:cs="Arial"/>
          <w:b/>
          <w:bCs/>
          <w:kern w:val="24"/>
          <w:sz w:val="24"/>
          <w:szCs w:val="24"/>
          <w:rtl/>
          <w:lang w:bidi="ar-JO"/>
        </w:rPr>
        <w:t>):</w:t>
      </w:r>
    </w:p>
    <w:p w:rsidR="006D73B4" w:rsidRPr="00212D5A" w:rsidRDefault="006D73B4" w:rsidP="006D73B4">
      <w:pPr>
        <w:autoSpaceDE w:val="0"/>
        <w:autoSpaceDN w:val="0"/>
        <w:adjustRightInd w:val="0"/>
        <w:spacing w:after="0" w:line="240" w:lineRule="auto"/>
        <w:ind w:right="540" w:hanging="540"/>
        <w:rPr>
          <w:rFonts w:ascii="Calibri" w:hAnsi="Times New Roman"/>
          <w:kern w:val="24"/>
          <w:sz w:val="24"/>
          <w:szCs w:val="24"/>
        </w:rPr>
      </w:pPr>
    </w:p>
    <w:p w:rsidR="006D73B4" w:rsidRPr="00212D5A" w:rsidRDefault="006D73B4" w:rsidP="006D73B4">
      <w:pPr>
        <w:autoSpaceDE w:val="0"/>
        <w:autoSpaceDN w:val="0"/>
        <w:adjustRightInd w:val="0"/>
        <w:spacing w:after="0" w:line="240" w:lineRule="auto"/>
        <w:ind w:right="540" w:hanging="540"/>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يعرف انتشار الأشعة الشمسية أو تشتتها في جميع الاتجاهات ، بأنه تغير في خط سير الأشعة إذ</w:t>
      </w:r>
      <w:r w:rsidRPr="00212D5A">
        <w:rPr>
          <w:rFonts w:ascii="Calibri" w:hAnsi="Arial" w:cs="Arial"/>
          <w:b/>
          <w:bCs/>
          <w:kern w:val="24"/>
          <w:sz w:val="24"/>
          <w:szCs w:val="24"/>
          <w:rtl/>
        </w:rPr>
        <w:t>ا</w:t>
      </w:r>
      <w:r w:rsidRPr="00212D5A">
        <w:rPr>
          <w:rFonts w:ascii="Calibri" w:hAnsi="Arial" w:cs="Arial"/>
          <w:b/>
          <w:bCs/>
          <w:kern w:val="24"/>
          <w:sz w:val="24"/>
          <w:szCs w:val="24"/>
          <w:rtl/>
          <w:lang w:bidi="ar-JO"/>
        </w:rPr>
        <w:t xml:space="preserve"> اعترضها عائق بعد انكسارها أو انعكاسها أثناء مرورها في الغلاف الجوي، فتظهر الأرض مضاءة أثناء النهار . والذي يقوم بعمليات النشر جزيئات الهواء وبخار الماء و</w:t>
      </w:r>
      <w:r w:rsidRPr="00212D5A">
        <w:rPr>
          <w:rFonts w:ascii="Calibri" w:hAnsi="Arial" w:cs="Arial"/>
          <w:b/>
          <w:bCs/>
          <w:kern w:val="24"/>
          <w:sz w:val="24"/>
          <w:szCs w:val="24"/>
          <w:rtl/>
        </w:rPr>
        <w:t xml:space="preserve"> </w:t>
      </w:r>
      <w:proofErr w:type="spellStart"/>
      <w:r w:rsidRPr="00212D5A">
        <w:rPr>
          <w:rFonts w:ascii="Calibri" w:hAnsi="Arial" w:cs="Arial"/>
          <w:b/>
          <w:bCs/>
          <w:kern w:val="24"/>
          <w:sz w:val="24"/>
          <w:szCs w:val="24"/>
          <w:rtl/>
          <w:lang w:bidi="ar-JO"/>
        </w:rPr>
        <w:t>ذرات</w:t>
      </w:r>
      <w:proofErr w:type="spellEnd"/>
      <w:r w:rsidRPr="00212D5A">
        <w:rPr>
          <w:rFonts w:ascii="Calibri" w:hAnsi="Arial" w:cs="Arial"/>
          <w:b/>
          <w:bCs/>
          <w:kern w:val="24"/>
          <w:sz w:val="24"/>
          <w:szCs w:val="24"/>
          <w:rtl/>
          <w:lang w:bidi="ar-JO"/>
        </w:rPr>
        <w:t xml:space="preserve"> الغبار والدخان والأتربة والشوائب المختلفة في الهواء.</w:t>
      </w:r>
    </w:p>
    <w:p w:rsidR="006D73B4" w:rsidRPr="00212D5A" w:rsidRDefault="006D73B4" w:rsidP="006D73B4">
      <w:pPr>
        <w:autoSpaceDE w:val="0"/>
        <w:autoSpaceDN w:val="0"/>
        <w:adjustRightInd w:val="0"/>
        <w:spacing w:after="0" w:line="240" w:lineRule="auto"/>
        <w:ind w:right="540" w:hanging="540"/>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تعتبر الأشعة قصيرة الموجات وخاصة الأشعة الزرقاء التي تعد أقصر أنواع أشعة الشمس الضوئية أكثر فعالية في انتشار الأشعة، لهذا فإن الأشعة الزرقاء وبمجرد وصولها إلى الغلاف الجوي تنتشر في الفضاء مما يكسب السماء زرقتها. يذكر أن الأشعة المنتشرة (</w:t>
      </w:r>
      <w:r w:rsidRPr="00212D5A">
        <w:rPr>
          <w:rFonts w:ascii="Calibri" w:hAnsi="Times New Roman" w:cs="Calibri"/>
          <w:b/>
          <w:bCs/>
          <w:kern w:val="24"/>
          <w:sz w:val="24"/>
          <w:szCs w:val="24"/>
        </w:rPr>
        <w:t>Diffuse Radiation</w:t>
      </w:r>
      <w:r w:rsidRPr="00212D5A">
        <w:rPr>
          <w:rFonts w:ascii="Calibri" w:hAnsi="Arial" w:cs="Arial"/>
          <w:b/>
          <w:bCs/>
          <w:kern w:val="24"/>
          <w:sz w:val="24"/>
          <w:szCs w:val="24"/>
          <w:rtl/>
          <w:lang w:bidi="ar-JO"/>
        </w:rPr>
        <w:t>)</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تبلغ حوالي 9% من مجموع الأشعة الشمسية.</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Times New Roman" w:cs="Calibri"/>
          <w:b/>
          <w:bCs/>
          <w:kern w:val="24"/>
          <w:sz w:val="24"/>
          <w:szCs w:val="24"/>
        </w:rPr>
        <w:t xml:space="preserve"> </w:t>
      </w:r>
      <w:r w:rsidRPr="00212D5A">
        <w:rPr>
          <w:rFonts w:ascii="Calibri" w:hAnsi="PT Bold Heading" w:cs="PT Bold Heading"/>
          <w:b/>
          <w:bCs/>
          <w:kern w:val="24"/>
          <w:sz w:val="24"/>
          <w:szCs w:val="24"/>
          <w:rtl/>
          <w:lang w:bidi="ar-JO"/>
        </w:rPr>
        <w:t>ج- انعكاس الأشعة (</w:t>
      </w:r>
      <w:r w:rsidRPr="00212D5A">
        <w:rPr>
          <w:rFonts w:ascii="Calibri" w:hAnsi="Times New Roman" w:cs="Calibri"/>
          <w:b/>
          <w:bCs/>
          <w:kern w:val="24"/>
          <w:sz w:val="24"/>
          <w:szCs w:val="24"/>
        </w:rPr>
        <w:t>Reflection</w:t>
      </w:r>
      <w:r w:rsidRPr="00212D5A">
        <w:rPr>
          <w:rFonts w:ascii="Calibri" w:hAnsi="PT Bold Heading" w:cs="PT Bold Heading"/>
          <w:b/>
          <w:bCs/>
          <w:kern w:val="24"/>
          <w:sz w:val="24"/>
          <w:szCs w:val="24"/>
          <w:rtl/>
          <w:lang w:bidi="ar-JO"/>
        </w:rPr>
        <w:t>):</w:t>
      </w:r>
    </w:p>
    <w:p w:rsidR="006D73B4" w:rsidRPr="00212D5A" w:rsidRDefault="006D73B4" w:rsidP="006D73B4">
      <w:pPr>
        <w:autoSpaceDE w:val="0"/>
        <w:autoSpaceDN w:val="0"/>
        <w:adjustRightInd w:val="0"/>
        <w:spacing w:after="0" w:line="240" w:lineRule="auto"/>
        <w:ind w:right="540" w:hanging="540"/>
        <w:jc w:val="both"/>
        <w:rPr>
          <w:rFonts w:ascii="Calibri" w:hAnsi="Arial" w:cs="Arial"/>
          <w:b/>
          <w:bCs/>
          <w:kern w:val="24"/>
          <w:sz w:val="24"/>
          <w:szCs w:val="24"/>
          <w:rtl/>
        </w:rPr>
      </w:pPr>
      <w:r w:rsidRPr="00212D5A">
        <w:rPr>
          <w:rFonts w:ascii="Calibri" w:hAnsi="Arial" w:cs="Arial"/>
          <w:b/>
          <w:bCs/>
          <w:kern w:val="24"/>
          <w:sz w:val="24"/>
          <w:szCs w:val="24"/>
          <w:rtl/>
        </w:rPr>
        <w:lastRenderedPageBreak/>
        <w:t xml:space="preserve">        </w:t>
      </w:r>
      <w:r w:rsidRPr="00212D5A">
        <w:rPr>
          <w:rFonts w:ascii="Calibri" w:hAnsi="Arial" w:cs="Arial"/>
          <w:b/>
          <w:bCs/>
          <w:kern w:val="24"/>
          <w:sz w:val="24"/>
          <w:szCs w:val="24"/>
          <w:rtl/>
          <w:lang w:bidi="ar-JO"/>
        </w:rPr>
        <w:t xml:space="preserve">تعرف النسبة ما بين الأشعة المنعكسة عن الجسم إلى كمية الأشعة الساقطة عليه  </w:t>
      </w:r>
      <w:r w:rsidRPr="00212D5A">
        <w:rPr>
          <w:rFonts w:ascii="Calibri" w:hAnsi="Arial" w:cs="Arial"/>
          <w:b/>
          <w:bCs/>
          <w:kern w:val="24"/>
          <w:sz w:val="24"/>
          <w:szCs w:val="24"/>
          <w:u w:val="single"/>
          <w:rtl/>
          <w:lang w:bidi="ar-JO"/>
        </w:rPr>
        <w:t xml:space="preserve">بمعامل انعكاس الأشعة </w:t>
      </w:r>
      <w:proofErr w:type="spellStart"/>
      <w:r w:rsidRPr="00212D5A">
        <w:rPr>
          <w:rFonts w:ascii="Calibri" w:hAnsi="Times New Roman" w:cs="Calibri"/>
          <w:b/>
          <w:bCs/>
          <w:kern w:val="24"/>
          <w:sz w:val="24"/>
          <w:szCs w:val="24"/>
          <w:u w:val="single"/>
        </w:rPr>
        <w:t>albedo</w:t>
      </w:r>
      <w:proofErr w:type="spellEnd"/>
      <w:r w:rsidRPr="00212D5A">
        <w:rPr>
          <w:rFonts w:ascii="Calibri" w:hAnsi="Times New Roman" w:cs="Calibri"/>
          <w:b/>
          <w:bCs/>
          <w:kern w:val="24"/>
          <w:sz w:val="24"/>
          <w:szCs w:val="24"/>
          <w:u w:val="single"/>
        </w:rPr>
        <w:t xml:space="preserve"> )</w:t>
      </w:r>
      <w:r w:rsidRPr="00212D5A">
        <w:rPr>
          <w:rFonts w:ascii="Calibri" w:hAnsi="Arial" w:cs="Arial"/>
          <w:b/>
          <w:bCs/>
          <w:kern w:val="24"/>
          <w:sz w:val="24"/>
          <w:szCs w:val="24"/>
          <w:u w:val="single"/>
          <w:rtl/>
        </w:rPr>
        <w:t xml:space="preserve">) </w:t>
      </w:r>
      <w:r w:rsidRPr="00212D5A">
        <w:rPr>
          <w:rFonts w:ascii="Calibri" w:hAnsi="Arial" w:cs="Arial"/>
          <w:b/>
          <w:bCs/>
          <w:kern w:val="24"/>
          <w:sz w:val="24"/>
          <w:szCs w:val="24"/>
          <w:rtl/>
          <w:lang w:bidi="ar-JO"/>
        </w:rPr>
        <w:t xml:space="preserve">، فالجسم الذي </w:t>
      </w:r>
      <w:proofErr w:type="spellStart"/>
      <w:r w:rsidRPr="00212D5A">
        <w:rPr>
          <w:rFonts w:ascii="Calibri" w:hAnsi="Arial" w:cs="Arial"/>
          <w:b/>
          <w:bCs/>
          <w:kern w:val="24"/>
          <w:sz w:val="24"/>
          <w:szCs w:val="24"/>
          <w:rtl/>
          <w:lang w:bidi="ar-JO"/>
        </w:rPr>
        <w:t>إنعكاسيته</w:t>
      </w:r>
      <w:proofErr w:type="spellEnd"/>
      <w:r w:rsidRPr="00212D5A">
        <w:rPr>
          <w:rFonts w:ascii="Calibri" w:hAnsi="Arial" w:cs="Arial"/>
          <w:b/>
          <w:bCs/>
          <w:kern w:val="24"/>
          <w:sz w:val="24"/>
          <w:szCs w:val="24"/>
          <w:rtl/>
          <w:lang w:bidi="ar-JO"/>
        </w:rPr>
        <w:t xml:space="preserve"> 30% مثلا ، يعني أن 30% من الأشعة التي تصل ذلك الجسم يقوم بعكسها إلى أعلى ، بينما  يمتص 70% من الأشعة الساقطة عليه . </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وتقوم </w:t>
      </w:r>
      <w:proofErr w:type="spellStart"/>
      <w:r w:rsidRPr="00212D5A">
        <w:rPr>
          <w:rFonts w:ascii="Calibri" w:hAnsi="Arial" w:cs="Arial"/>
          <w:b/>
          <w:bCs/>
          <w:kern w:val="24"/>
          <w:sz w:val="24"/>
          <w:szCs w:val="24"/>
          <w:rtl/>
          <w:lang w:bidi="ar-JO"/>
        </w:rPr>
        <w:t>قطيرات</w:t>
      </w:r>
      <w:proofErr w:type="spellEnd"/>
      <w:r w:rsidRPr="00212D5A">
        <w:rPr>
          <w:rFonts w:ascii="Calibri" w:hAnsi="Arial" w:cs="Arial"/>
          <w:b/>
          <w:bCs/>
          <w:kern w:val="24"/>
          <w:sz w:val="24"/>
          <w:szCs w:val="24"/>
          <w:rtl/>
          <w:lang w:bidi="ar-JO"/>
        </w:rPr>
        <w:t xml:space="preserve"> الماء والبلورات الثلجية المعلقة في الغلاف الجوي بعكس جزء من الأشعة الشمسية الساقطة عليها، وتعتبر الغيوم العامل الرئيسي الذي يعكس الجزء الأكبر من الأشعة الشمسية ، وخاصة إذا كانت هذه الغيوم سميكة وقريبة من سطح الأرض. وتعتبر العلاقة بين معامل انعكاس الأشعة من السحب وسمكها علاقة </w:t>
      </w:r>
      <w:proofErr w:type="spellStart"/>
      <w:r w:rsidRPr="00212D5A">
        <w:rPr>
          <w:rFonts w:ascii="Calibri" w:hAnsi="Arial" w:cs="Arial"/>
          <w:b/>
          <w:bCs/>
          <w:kern w:val="24"/>
          <w:sz w:val="24"/>
          <w:szCs w:val="24"/>
          <w:rtl/>
          <w:lang w:bidi="ar-JO"/>
        </w:rPr>
        <w:t>طردية</w:t>
      </w:r>
      <w:proofErr w:type="spellEnd"/>
      <w:r w:rsidRPr="00212D5A">
        <w:rPr>
          <w:rFonts w:ascii="Calibri" w:hAnsi="Arial" w:cs="Arial"/>
          <w:b/>
          <w:bCs/>
          <w:kern w:val="24"/>
          <w:sz w:val="24"/>
          <w:szCs w:val="24"/>
          <w:rtl/>
          <w:lang w:bidi="ar-JO"/>
        </w:rPr>
        <w:t>.</w:t>
      </w:r>
    </w:p>
    <w:p w:rsidR="006D73B4" w:rsidRPr="00212D5A" w:rsidRDefault="006D73B4" w:rsidP="006D73B4">
      <w:pPr>
        <w:autoSpaceDE w:val="0"/>
        <w:autoSpaceDN w:val="0"/>
        <w:adjustRightInd w:val="0"/>
        <w:spacing w:after="0" w:line="240" w:lineRule="auto"/>
        <w:ind w:right="540" w:hanging="540"/>
        <w:jc w:val="both"/>
        <w:rPr>
          <w:rFonts w:ascii="Arial Unicode MS" w:hAnsi="Arial Unicode MS" w:cs="Arial Unicode MS"/>
          <w:b/>
          <w:bCs/>
          <w:kern w:val="24"/>
          <w:sz w:val="24"/>
          <w:szCs w:val="24"/>
          <w:rtl/>
        </w:rPr>
      </w:pPr>
      <w:r w:rsidRPr="00212D5A">
        <w:rPr>
          <w:rFonts w:ascii="Arial Unicode MS" w:hAnsi="Arial Unicode MS" w:cs="Arial Unicode MS"/>
          <w:b/>
          <w:bCs/>
          <w:kern w:val="24"/>
          <w:sz w:val="24"/>
          <w:szCs w:val="24"/>
          <w:rtl/>
          <w:lang w:bidi="ar-JO"/>
        </w:rPr>
        <w:t>العوامل المؤثرة في انعكاس الأشعة من سطح الأرض :</w:t>
      </w:r>
    </w:p>
    <w:p w:rsidR="006D73B4" w:rsidRPr="00212D5A" w:rsidRDefault="006D73B4" w:rsidP="006D73B4">
      <w:pPr>
        <w:autoSpaceDE w:val="0"/>
        <w:autoSpaceDN w:val="0"/>
        <w:adjustRightInd w:val="0"/>
        <w:spacing w:after="0" w:line="240" w:lineRule="auto"/>
        <w:ind w:right="540" w:hanging="540"/>
        <w:jc w:val="both"/>
        <w:rPr>
          <w:rFonts w:ascii="Arial Unicode MS" w:eastAsia="Arial Unicode MS" w:hAnsi="Times New Roman" w:cs="Arial Unicode MS"/>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lang w:bidi="ar-JO"/>
        </w:rPr>
        <w:t>عندما تصل أشعة الشمس إلى سطح الأرض، فإن جزءاً منها ينعكس إلى الجو، بينما يمتص سطح الأرض الجزء الباقي، ويتحكم في معامل انعكاس الأشعة من سطح الأرض مجموعة عوامل أهمها:</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Times New Roman" w:cs="Calibri"/>
          <w:b/>
          <w:bCs/>
          <w:kern w:val="24"/>
          <w:sz w:val="24"/>
          <w:szCs w:val="24"/>
        </w:rPr>
        <w:t xml:space="preserve">  1      </w:t>
      </w:r>
      <w:r w:rsidRPr="00212D5A">
        <w:rPr>
          <w:rFonts w:ascii="Calibri" w:hAnsi="Arial" w:cs="Arial"/>
          <w:b/>
          <w:bCs/>
          <w:kern w:val="24"/>
          <w:sz w:val="24"/>
          <w:szCs w:val="24"/>
          <w:rtl/>
          <w:lang w:bidi="ar-JO"/>
        </w:rPr>
        <w:t>- زاوية سقوط أشعة الشمس:</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يختلف معامل انعكاس الأشعة الشمسية تبعاً لاختلاف زاوية سقوط الأشعة، وهذه مرتبطة </w:t>
      </w:r>
      <w:proofErr w:type="spellStart"/>
      <w:r w:rsidRPr="00212D5A">
        <w:rPr>
          <w:rFonts w:ascii="Calibri" w:hAnsi="Arial" w:cs="Arial"/>
          <w:b/>
          <w:bCs/>
          <w:kern w:val="24"/>
          <w:sz w:val="24"/>
          <w:szCs w:val="24"/>
          <w:rtl/>
          <w:lang w:bidi="ar-JO"/>
        </w:rPr>
        <w:t>بميلان</w:t>
      </w:r>
      <w:proofErr w:type="spellEnd"/>
      <w:r w:rsidRPr="00212D5A">
        <w:rPr>
          <w:rFonts w:ascii="Calibri" w:hAnsi="Arial" w:cs="Arial"/>
          <w:b/>
          <w:bCs/>
          <w:kern w:val="24"/>
          <w:sz w:val="24"/>
          <w:szCs w:val="24"/>
          <w:rtl/>
          <w:lang w:bidi="ar-JO"/>
        </w:rPr>
        <w:t xml:space="preserve"> الأشعة، فكلما كانت زاوية سقوط أشعة الشمس أكثر ميلاناً كان معامل الانعكاس أكبر، لهذا فإن معامل انعكاس الأشعة الشمسية في وقت شروق الشمس وغروبها أكبر منه في بقية النهار، كما أنه أكبر في المناطق الباردة منه في المناطق المعتدلة وأكبر في المناطق المعتدلة منه في المناطق المدارية.</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PT Bold Heading" w:cs="PT Bold Heading"/>
          <w:b/>
          <w:bCs/>
          <w:kern w:val="24"/>
          <w:sz w:val="24"/>
          <w:szCs w:val="24"/>
          <w:rtl/>
        </w:rPr>
        <w:t xml:space="preserve">    </w:t>
      </w:r>
      <w:r w:rsidRPr="00212D5A">
        <w:rPr>
          <w:rFonts w:ascii="Calibri" w:hAnsi="PT Bold Heading" w:cs="PT Bold Heading"/>
          <w:b/>
          <w:bCs/>
          <w:kern w:val="24"/>
          <w:sz w:val="24"/>
          <w:szCs w:val="24"/>
          <w:rtl/>
          <w:lang w:bidi="ar-JO"/>
        </w:rPr>
        <w:t>أمثلة</w:t>
      </w:r>
      <w:r w:rsidRPr="00212D5A">
        <w:rPr>
          <w:rFonts w:ascii="Calibri" w:hAnsi="Simple Bold Jut Out" w:cs="Simple Bold Jut Out"/>
          <w:b/>
          <w:bCs/>
          <w:kern w:val="24"/>
          <w:sz w:val="24"/>
          <w:szCs w:val="24"/>
          <w:rtl/>
          <w:lang w:bidi="ar-JO"/>
        </w:rPr>
        <w:t xml:space="preserve"> :  </w:t>
      </w:r>
      <w:r w:rsidRPr="00212D5A">
        <w:rPr>
          <w:rFonts w:ascii="Calibri" w:hAnsi="Simple Bold Jut Out" w:cs="Simple Bold Jut Out"/>
          <w:b/>
          <w:bCs/>
          <w:kern w:val="24"/>
          <w:sz w:val="24"/>
          <w:szCs w:val="24"/>
          <w:rtl/>
        </w:rPr>
        <w:t xml:space="preserve">  </w:t>
      </w:r>
      <w:r w:rsidRPr="00212D5A">
        <w:rPr>
          <w:rFonts w:ascii="Calibri" w:hAnsi="Arial" w:cs="Arial"/>
          <w:b/>
          <w:bCs/>
          <w:kern w:val="24"/>
          <w:sz w:val="24"/>
          <w:szCs w:val="24"/>
          <w:rtl/>
          <w:lang w:bidi="ar-JO"/>
        </w:rPr>
        <w:t>معامل الانعكاس على خط الاستواء يعادل 8%</w:t>
      </w:r>
    </w:p>
    <w:p w:rsidR="006D73B4" w:rsidRPr="00212D5A" w:rsidRDefault="006D73B4" w:rsidP="006D73B4">
      <w:pPr>
        <w:autoSpaceDE w:val="0"/>
        <w:autoSpaceDN w:val="0"/>
        <w:adjustRightInd w:val="0"/>
        <w:spacing w:after="0" w:line="240" w:lineRule="auto"/>
        <w:ind w:right="540" w:hanging="540"/>
        <w:jc w:val="center"/>
        <w:rPr>
          <w:rFonts w:ascii="Calibri" w:hAnsi="Times New Roman" w:cs="Calibri"/>
          <w:kern w:val="24"/>
          <w:sz w:val="24"/>
          <w:szCs w:val="24"/>
        </w:rPr>
      </w:pPr>
      <w:r w:rsidRPr="00212D5A">
        <w:rPr>
          <w:rFonts w:ascii="Calibri" w:hAnsi="Arial" w:cs="Arial"/>
          <w:b/>
          <w:bCs/>
          <w:kern w:val="24"/>
          <w:sz w:val="24"/>
          <w:szCs w:val="24"/>
          <w:rtl/>
          <w:lang w:bidi="ar-JO"/>
        </w:rPr>
        <w:t xml:space="preserve">        معامل الانعكاس ما بين درجتي عرض 30 و40 يعادل 10%</w:t>
      </w:r>
    </w:p>
    <w:p w:rsidR="006D73B4" w:rsidRPr="00212D5A" w:rsidRDefault="006D73B4" w:rsidP="006D73B4">
      <w:pPr>
        <w:autoSpaceDE w:val="0"/>
        <w:autoSpaceDN w:val="0"/>
        <w:adjustRightInd w:val="0"/>
        <w:spacing w:after="0" w:line="240" w:lineRule="auto"/>
        <w:ind w:right="540" w:hanging="540"/>
        <w:jc w:val="center"/>
        <w:rPr>
          <w:rFonts w:ascii="Calibri" w:hAnsi="Times New Roman" w:cs="Calibri"/>
          <w:kern w:val="24"/>
          <w:sz w:val="24"/>
          <w:szCs w:val="24"/>
        </w:rPr>
      </w:pPr>
      <w:r w:rsidRPr="00212D5A">
        <w:rPr>
          <w:rFonts w:ascii="Calibri" w:hAnsi="Arial" w:cs="Arial"/>
          <w:b/>
          <w:bCs/>
          <w:kern w:val="24"/>
          <w:sz w:val="24"/>
          <w:szCs w:val="24"/>
          <w:rtl/>
          <w:lang w:bidi="ar-JO"/>
        </w:rPr>
        <w:t xml:space="preserve">        معامل الانعكاس ما بين درجتي عرض 60 و70 يعادل 24%</w:t>
      </w:r>
    </w:p>
    <w:p w:rsidR="006D73B4" w:rsidRPr="00212D5A" w:rsidRDefault="006D73B4" w:rsidP="006D73B4">
      <w:pPr>
        <w:autoSpaceDE w:val="0"/>
        <w:autoSpaceDN w:val="0"/>
        <w:adjustRightInd w:val="0"/>
        <w:spacing w:after="0" w:line="240" w:lineRule="auto"/>
        <w:ind w:right="540" w:hanging="540"/>
        <w:jc w:val="center"/>
        <w:rPr>
          <w:rFonts w:ascii="Calibri" w:hAnsi="Times New Roman" w:cs="Calibri"/>
          <w:kern w:val="24"/>
          <w:sz w:val="24"/>
          <w:szCs w:val="24"/>
        </w:rPr>
      </w:pPr>
      <w:r w:rsidRPr="00212D5A">
        <w:rPr>
          <w:rFonts w:ascii="Calibri" w:hAnsi="Arial" w:cs="Arial"/>
          <w:b/>
          <w:bCs/>
          <w:kern w:val="24"/>
          <w:sz w:val="24"/>
          <w:szCs w:val="24"/>
          <w:rtl/>
          <w:lang w:bidi="ar-JO"/>
        </w:rPr>
        <w:t xml:space="preserve">        معامل الانعكاس ما بين درجتي عرض 80 و90 يعادل 61%</w:t>
      </w:r>
    </w:p>
    <w:p w:rsidR="006D73B4" w:rsidRPr="00212D5A" w:rsidRDefault="006D73B4" w:rsidP="006D73B4">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Times New Roman"/>
          <w:kern w:val="24"/>
          <w:sz w:val="24"/>
          <w:szCs w:val="24"/>
          <w:rtl/>
        </w:rPr>
      </w:pPr>
      <w:r w:rsidRPr="00212D5A">
        <w:rPr>
          <w:rFonts w:ascii="Calibri" w:hAnsi="Arial" w:cs="Arial"/>
          <w:b/>
          <w:bCs/>
          <w:kern w:val="24"/>
          <w:sz w:val="24"/>
          <w:szCs w:val="24"/>
          <w:rtl/>
        </w:rPr>
        <w:t xml:space="preserve">2 </w:t>
      </w:r>
      <w:r w:rsidRPr="00212D5A">
        <w:rPr>
          <w:rFonts w:ascii="Calibri" w:hAnsi="Arial" w:cs="Arial"/>
          <w:b/>
          <w:bCs/>
          <w:kern w:val="24"/>
          <w:sz w:val="24"/>
          <w:szCs w:val="24"/>
          <w:rtl/>
          <w:lang w:bidi="ar-JO"/>
        </w:rPr>
        <w:t>- طبيعة السطح:</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معامل انعكاس الأشعة الشمسية من المناطق السهلية يفوق معامل الانعكاس من الهضاب والجبال الوعرة، مثلما أن الأسطح الملساء تعكس الأشعة بفاعلية أكبر من الأسطح الخشنة.</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lang w:bidi="ar-JO"/>
        </w:rPr>
        <w:t>3- لون السطح:</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الأسطح ذات اللون الفاتح كالرمال والترب الفاتحة اللون، أكثر قدرة على عكس الأشعة الشمسية من الأسطح الداكنة اللون، مثل الصخور السمراء (البازلتية </w:t>
      </w:r>
      <w:proofErr w:type="spellStart"/>
      <w:r w:rsidRPr="00212D5A">
        <w:rPr>
          <w:rFonts w:ascii="Calibri" w:hAnsi="Arial" w:cs="Arial"/>
          <w:b/>
          <w:bCs/>
          <w:kern w:val="24"/>
          <w:sz w:val="24"/>
          <w:szCs w:val="24"/>
          <w:rtl/>
          <w:lang w:bidi="ar-JO"/>
        </w:rPr>
        <w:t>والغرانيتية</w:t>
      </w:r>
      <w:proofErr w:type="spellEnd"/>
      <w:r w:rsidRPr="00212D5A">
        <w:rPr>
          <w:rFonts w:ascii="Calibri" w:hAnsi="Arial" w:cs="Arial"/>
          <w:b/>
          <w:bCs/>
          <w:kern w:val="24"/>
          <w:sz w:val="24"/>
          <w:szCs w:val="24"/>
          <w:rtl/>
          <w:lang w:bidi="ar-JO"/>
        </w:rPr>
        <w:t>) والتربة السوداء (</w:t>
      </w:r>
      <w:proofErr w:type="spellStart"/>
      <w:r w:rsidRPr="00212D5A">
        <w:rPr>
          <w:rFonts w:ascii="Calibri" w:hAnsi="Arial" w:cs="Arial"/>
          <w:b/>
          <w:bCs/>
          <w:kern w:val="24"/>
          <w:sz w:val="24"/>
          <w:szCs w:val="24"/>
          <w:rtl/>
          <w:lang w:bidi="ar-JO"/>
        </w:rPr>
        <w:t>التشيرنوزيوم</w:t>
      </w:r>
      <w:proofErr w:type="spellEnd"/>
      <w:r w:rsidRPr="00212D5A">
        <w:rPr>
          <w:rFonts w:ascii="Calibri" w:hAnsi="Arial" w:cs="Arial"/>
          <w:b/>
          <w:bCs/>
          <w:kern w:val="24"/>
          <w:sz w:val="24"/>
          <w:szCs w:val="24"/>
          <w:rtl/>
          <w:lang w:bidi="ar-JO"/>
        </w:rPr>
        <w:t>).</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Times New Roman" w:cs="Calibri"/>
          <w:b/>
          <w:bCs/>
          <w:kern w:val="24"/>
          <w:sz w:val="24"/>
          <w:szCs w:val="24"/>
        </w:rPr>
        <w:t> </w:t>
      </w:r>
      <w:r w:rsidRPr="00212D5A">
        <w:rPr>
          <w:rFonts w:ascii="Calibri" w:hAnsi="Times New Roman" w:cs="Calibri"/>
          <w:b/>
          <w:bCs/>
          <w:kern w:val="24"/>
          <w:sz w:val="24"/>
          <w:szCs w:val="24"/>
        </w:rPr>
        <w:t>4</w:t>
      </w:r>
      <w:r w:rsidRPr="00212D5A">
        <w:rPr>
          <w:rFonts w:ascii="Calibri" w:hAnsi="Arial" w:cs="Arial"/>
          <w:b/>
          <w:bCs/>
          <w:kern w:val="24"/>
          <w:sz w:val="24"/>
          <w:szCs w:val="24"/>
          <w:rtl/>
          <w:lang w:bidi="ar-JO"/>
        </w:rPr>
        <w:t>- رطوبة التربة:</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كلما كانت رطوبة التربة مرتفعة كان معامل انعكاس الأشعة الشمسية منها أقل، وبالتالي فإن معامل الانعكاس في الحقول الخضراء أقل منه في الحقول الناضجة ذات الأوراق الناشفة أو الجافة .</w:t>
      </w:r>
    </w:p>
    <w:p w:rsidR="006D73B4" w:rsidRPr="00212D5A" w:rsidRDefault="006D73B4" w:rsidP="006D73B4">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Times New Roman"/>
          <w:kern w:val="24"/>
          <w:sz w:val="24"/>
          <w:szCs w:val="24"/>
          <w:rtl/>
        </w:rPr>
      </w:pPr>
      <w:r w:rsidRPr="00212D5A">
        <w:rPr>
          <w:rFonts w:ascii="Calibri" w:hAnsi="Arial" w:cs="Arial"/>
          <w:b/>
          <w:bCs/>
          <w:kern w:val="24"/>
          <w:sz w:val="24"/>
          <w:szCs w:val="24"/>
          <w:rtl/>
          <w:lang w:bidi="ar-JO"/>
        </w:rPr>
        <w:t>5- الغطاء النباتي:</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تتوقف شدة تأثير الغطاء النباتي في معامل الانعكاس على نوع النبات ومرحلة نموه، فهناك نباتات تزرع متقاربة مثل القمح والأرز، وبعضها يزرع على مسافات متباعدة مثل الخضار والأشجار، لهذا فإن نسبة سطح التربة المعرض للشمس مباشرة تختلف تبعاً لذلك، كما أن مرحلة نمو النبات تؤثر على نسبة تغطيته لسطح الأرض ومقدرته على عكس الأشعة الشمسية.</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lang w:bidi="ar-JO"/>
        </w:rPr>
        <w:t>6- طبيعة استخدام الأرض:</w:t>
      </w:r>
    </w:p>
    <w:p w:rsidR="006D73B4" w:rsidRPr="00212D5A" w:rsidRDefault="006D73B4" w:rsidP="006D73B4">
      <w:pPr>
        <w:autoSpaceDE w:val="0"/>
        <w:autoSpaceDN w:val="0"/>
        <w:adjustRightInd w:val="0"/>
        <w:spacing w:after="0" w:line="240" w:lineRule="auto"/>
        <w:ind w:right="540" w:hanging="540"/>
        <w:jc w:val="both"/>
        <w:rPr>
          <w:rFonts w:ascii="Calibri" w:hAnsi="Arial" w:cs="Arial"/>
          <w:b/>
          <w:bCs/>
          <w:kern w:val="24"/>
          <w:sz w:val="24"/>
          <w:szCs w:val="24"/>
          <w:rtl/>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يؤدي اختلاف طبيعة استغلال الإنسان لسطح الأرض إلى اختلاف معامل انعكاس الأشعة الشمسية من سطح الأرض، فمعامل انعكاس الأشعة من الطرق المعبدة يختلف عن معامل الانعكاس من الأراضي الزراعية أو المحروثة.</w:t>
      </w:r>
      <w:r w:rsidRPr="00212D5A">
        <w:rPr>
          <w:rFonts w:ascii="Calibri" w:hAnsi="Arial" w:cs="Arial"/>
          <w:b/>
          <w:bCs/>
          <w:kern w:val="24"/>
          <w:sz w:val="24"/>
          <w:szCs w:val="24"/>
          <w:rtl/>
        </w:rPr>
        <w:t xml:space="preserve"> </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وهناك اختلافات فصلية لمعامل انعكاس الأشعة من سطح الأرض في المناطق المعتدلة والباردة ، لكنها تقل في المناطق المدارية ، وتعود هذه الاختلافات إلى التباين في زوايا سقوط أشعة الشمس وطبيعة سطح الأرض والتربة والغطاء النباتي وغيرها .</w:t>
      </w:r>
    </w:p>
    <w:p w:rsidR="006D73B4" w:rsidRPr="00212D5A" w:rsidRDefault="006D73B4" w:rsidP="006D73B4">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Times New Roman"/>
          <w:kern w:val="24"/>
          <w:sz w:val="24"/>
          <w:szCs w:val="24"/>
          <w:rtl/>
        </w:rPr>
      </w:pPr>
      <w:r w:rsidRPr="00212D5A">
        <w:rPr>
          <w:rFonts w:ascii="Calibri" w:hAnsi="Arial" w:cs="Arial"/>
          <w:b/>
          <w:bCs/>
          <w:kern w:val="24"/>
          <w:sz w:val="24"/>
          <w:szCs w:val="24"/>
          <w:rtl/>
          <w:lang w:bidi="ar-JO"/>
        </w:rPr>
        <w:t>التوزيع الجغرافي للإشعاع الشمسي :</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lastRenderedPageBreak/>
        <w:t xml:space="preserve">          </w:t>
      </w:r>
      <w:r w:rsidRPr="00212D5A">
        <w:rPr>
          <w:rFonts w:ascii="Calibri" w:hAnsi="Arial" w:cs="Arial"/>
          <w:b/>
          <w:bCs/>
          <w:kern w:val="24"/>
          <w:sz w:val="24"/>
          <w:szCs w:val="24"/>
          <w:rtl/>
          <w:lang w:bidi="ar-JO"/>
        </w:rPr>
        <w:t xml:space="preserve">يتباين مقدار ما يصل إلى سطح الأرض من الأشعة الشمسية من مكان إلى آخر تبايناً واضحاً، فالمناطق الصحراوية المدارية ، والصحراء الكبرى والجزيرة العربية ، يصلها من الأشعة الشمسية ما يزيد على ( 266) </w:t>
      </w:r>
      <w:proofErr w:type="spellStart"/>
      <w:r w:rsidRPr="00212D5A">
        <w:rPr>
          <w:rFonts w:ascii="Calibri" w:hAnsi="Arial" w:cs="Arial"/>
          <w:b/>
          <w:bCs/>
          <w:kern w:val="24"/>
          <w:sz w:val="24"/>
          <w:szCs w:val="24"/>
          <w:rtl/>
          <w:lang w:bidi="ar-JO"/>
        </w:rPr>
        <w:t>واط</w:t>
      </w:r>
      <w:proofErr w:type="spellEnd"/>
      <w:r w:rsidRPr="00212D5A">
        <w:rPr>
          <w:rFonts w:ascii="Calibri" w:hAnsi="Arial" w:cs="Arial"/>
          <w:b/>
          <w:bCs/>
          <w:kern w:val="24"/>
          <w:sz w:val="24"/>
          <w:szCs w:val="24"/>
          <w:rtl/>
          <w:lang w:bidi="ar-JO"/>
        </w:rPr>
        <w:t xml:space="preserve"> لكل م</w:t>
      </w:r>
      <w:r w:rsidRPr="00212D5A">
        <w:rPr>
          <w:rFonts w:ascii="Calibri" w:hAnsi="Arial" w:cs="Arial"/>
          <w:b/>
          <w:bCs/>
          <w:kern w:val="24"/>
          <w:sz w:val="24"/>
          <w:szCs w:val="24"/>
          <w:vertAlign w:val="superscript"/>
          <w:rtl/>
          <w:lang w:bidi="ar-JO"/>
        </w:rPr>
        <w:t>2</w:t>
      </w:r>
      <w:r w:rsidRPr="00212D5A">
        <w:rPr>
          <w:rFonts w:ascii="Calibri" w:hAnsi="Arial" w:cs="Arial"/>
          <w:b/>
          <w:bCs/>
          <w:kern w:val="24"/>
          <w:sz w:val="24"/>
          <w:szCs w:val="24"/>
          <w:rtl/>
          <w:lang w:bidi="ar-JO"/>
        </w:rPr>
        <w:t xml:space="preserve"> في السنة، وهو أعلى معدل للإشعاع الشمسي على سطح الأرض، بسبب صفاء السماء ، وندرة الغطاء النباتي ، وشبه تعامد أشعة الشمس عليها.</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أما المناطق الاستوائية، فإن معدل سقوط الأشعة الشمسية عليها لا يتجاوز (160) </w:t>
      </w:r>
      <w:proofErr w:type="spellStart"/>
      <w:r w:rsidRPr="00212D5A">
        <w:rPr>
          <w:rFonts w:ascii="Calibri" w:hAnsi="Arial" w:cs="Arial"/>
          <w:b/>
          <w:bCs/>
          <w:kern w:val="24"/>
          <w:sz w:val="24"/>
          <w:szCs w:val="24"/>
          <w:rtl/>
          <w:lang w:bidi="ar-JO"/>
        </w:rPr>
        <w:t>واط</w:t>
      </w:r>
      <w:proofErr w:type="spellEnd"/>
      <w:r w:rsidRPr="00212D5A">
        <w:rPr>
          <w:rFonts w:ascii="Calibri" w:hAnsi="Arial" w:cs="Arial"/>
          <w:b/>
          <w:bCs/>
          <w:kern w:val="24"/>
          <w:sz w:val="24"/>
          <w:szCs w:val="24"/>
          <w:rtl/>
          <w:lang w:bidi="ar-JO"/>
        </w:rPr>
        <w:t xml:space="preserve"> لكل م</w:t>
      </w:r>
      <w:r w:rsidRPr="00212D5A">
        <w:rPr>
          <w:rFonts w:ascii="Calibri" w:hAnsi="Arial" w:cs="Arial"/>
          <w:b/>
          <w:bCs/>
          <w:kern w:val="24"/>
          <w:sz w:val="24"/>
          <w:szCs w:val="24"/>
          <w:vertAlign w:val="superscript"/>
          <w:rtl/>
          <w:lang w:bidi="ar-JO"/>
        </w:rPr>
        <w:t xml:space="preserve">2 </w:t>
      </w:r>
      <w:r w:rsidRPr="00212D5A">
        <w:rPr>
          <w:rFonts w:ascii="Calibri" w:hAnsi="Arial" w:cs="Arial"/>
          <w:b/>
          <w:bCs/>
          <w:kern w:val="24"/>
          <w:sz w:val="24"/>
          <w:szCs w:val="24"/>
          <w:rtl/>
          <w:lang w:bidi="ar-JO"/>
        </w:rPr>
        <w:t>في السنة، رغم تعامد أشعة الشمس عليها معظم أيام السنة وذلك بسبب كثرة تغطية السماء فيها بالسحب.ويتناقص الإشعاع الشمسي في المناطق المعتدلة والباردة كلما اتجهنا نحو القطبين.</w:t>
      </w:r>
    </w:p>
    <w:p w:rsidR="006D73B4" w:rsidRPr="00212D5A" w:rsidRDefault="006D73B4" w:rsidP="006D73B4">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lang w:bidi="ar-JO"/>
        </w:rPr>
        <w:t xml:space="preserve"> ويتحكم في معدل الإشعاع الشمسي الذي يصل إلى سطح الأرض مجموعة عوامل هي:</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lang w:bidi="ar-JO"/>
        </w:rPr>
        <w:t>أ- زاوية سقوط أشعة الشمس:</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وهي الزاوية المحصورة بين أشعة الشمس وسطح المكان، وتتراوح ما بين صفر عندما تكون أشعة الشمس ملامسة تماماً لسطح المكان، و̊</w:t>
      </w:r>
      <w:r w:rsidRPr="00212D5A">
        <w:rPr>
          <w:rFonts w:ascii="Calibri" w:hAnsi="Arial" w:cs="Arial"/>
          <w:b/>
          <w:bCs/>
          <w:kern w:val="24"/>
          <w:sz w:val="24"/>
          <w:szCs w:val="24"/>
          <w:vertAlign w:val="superscript"/>
          <w:rtl/>
        </w:rPr>
        <w:t>0</w:t>
      </w:r>
      <w:r w:rsidRPr="00212D5A">
        <w:rPr>
          <w:rFonts w:ascii="Calibri" w:hAnsi="Arial" w:cs="Arial"/>
          <w:b/>
          <w:bCs/>
          <w:kern w:val="24"/>
          <w:sz w:val="24"/>
          <w:szCs w:val="24"/>
          <w:rtl/>
        </w:rPr>
        <w:t xml:space="preserve">90 </w:t>
      </w:r>
      <w:r w:rsidRPr="00212D5A">
        <w:rPr>
          <w:rFonts w:ascii="Calibri" w:hAnsi="Arial" w:cs="Arial"/>
          <w:b/>
          <w:bCs/>
          <w:kern w:val="24"/>
          <w:sz w:val="24"/>
          <w:szCs w:val="24"/>
          <w:rtl/>
          <w:lang w:bidi="ar-JO"/>
        </w:rPr>
        <w:t xml:space="preserve">عندما تكون أشعة الشمس عمودية تماماً </w:t>
      </w:r>
      <w:r w:rsidRPr="00212D5A">
        <w:rPr>
          <w:rFonts w:ascii="Calibri" w:hAnsi="Arial" w:cs="Arial"/>
          <w:b/>
          <w:bCs/>
          <w:kern w:val="24"/>
          <w:sz w:val="24"/>
          <w:szCs w:val="24"/>
          <w:rtl/>
        </w:rPr>
        <w:t>عل</w:t>
      </w:r>
      <w:r w:rsidRPr="00212D5A">
        <w:rPr>
          <w:rFonts w:ascii="Calibri" w:hAnsi="Arial" w:cs="Arial"/>
          <w:b/>
          <w:bCs/>
          <w:kern w:val="24"/>
          <w:sz w:val="24"/>
          <w:szCs w:val="24"/>
          <w:rtl/>
          <w:lang w:bidi="ar-JO"/>
        </w:rPr>
        <w:t>ى سطح المكان</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يرتبط بزاوية سقوط الأشعة زاوية ميلان الأشعة، وهي الزاوية المحصورة </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بين الأشعة وسمت المكان، وهي تكمل زاوية سقوط الأشعة.(انظر الشكل 3-6 صفحة 55 من الكتاب ) </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lang w:bidi="ar-JO"/>
        </w:rPr>
        <w:t>ب- اختلاف طول الليل والنهار:</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u w:val="single"/>
          <w:rtl/>
          <w:lang w:bidi="ar-JO"/>
        </w:rPr>
        <w:t>في المناطق المدارية</w:t>
      </w:r>
      <w:r w:rsidRPr="00212D5A">
        <w:rPr>
          <w:rFonts w:ascii="Calibri" w:hAnsi="Arial" w:cs="Arial"/>
          <w:b/>
          <w:bCs/>
          <w:kern w:val="24"/>
          <w:sz w:val="24"/>
          <w:szCs w:val="24"/>
          <w:rtl/>
          <w:lang w:bidi="ar-JO"/>
        </w:rPr>
        <w:t>:  يتقارب طول النهار في الصيف والشتاء.</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u w:val="single"/>
          <w:rtl/>
          <w:lang w:bidi="ar-JO"/>
        </w:rPr>
        <w:t>في المناطق المعتدلة</w:t>
      </w:r>
      <w:r w:rsidRPr="00212D5A">
        <w:rPr>
          <w:rFonts w:ascii="Calibri" w:hAnsi="Arial" w:cs="Arial"/>
          <w:b/>
          <w:bCs/>
          <w:kern w:val="24"/>
          <w:sz w:val="24"/>
          <w:szCs w:val="24"/>
          <w:rtl/>
          <w:lang w:bidi="ar-JO"/>
        </w:rPr>
        <w:t>:  يطول النهار كثيراً في الصيف ويقصر في الشتاء.</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lang w:bidi="ar-JO"/>
        </w:rPr>
        <w:t xml:space="preserve">يزداد الفرق بين الليل والنهار </w:t>
      </w:r>
      <w:r w:rsidRPr="00212D5A">
        <w:rPr>
          <w:rFonts w:ascii="Calibri" w:hAnsi="Arial" w:cs="Arial"/>
          <w:b/>
          <w:bCs/>
          <w:kern w:val="24"/>
          <w:sz w:val="24"/>
          <w:szCs w:val="24"/>
          <w:u w:val="single"/>
          <w:rtl/>
          <w:lang w:bidi="ar-JO"/>
        </w:rPr>
        <w:t>كلما ازدادت درجة العرض</w:t>
      </w:r>
      <w:r w:rsidRPr="00212D5A">
        <w:rPr>
          <w:rFonts w:ascii="Calibri" w:hAnsi="Arial" w:cs="Arial"/>
          <w:b/>
          <w:bCs/>
          <w:kern w:val="24"/>
          <w:sz w:val="24"/>
          <w:szCs w:val="24"/>
          <w:rtl/>
          <w:lang w:bidi="ar-JO"/>
        </w:rPr>
        <w:t>.</w:t>
      </w:r>
    </w:p>
    <w:p w:rsidR="006D73B4" w:rsidRPr="00212D5A" w:rsidRDefault="006D73B4" w:rsidP="006D73B4">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Arial" w:cs="Arial"/>
          <w:b/>
          <w:bCs/>
          <w:kern w:val="24"/>
          <w:sz w:val="24"/>
          <w:szCs w:val="24"/>
          <w:rtl/>
        </w:rPr>
      </w:pPr>
      <w:r w:rsidRPr="00212D5A">
        <w:rPr>
          <w:rFonts w:ascii="Calibri" w:hAnsi="Arial" w:cs="Arial"/>
          <w:b/>
          <w:bCs/>
          <w:kern w:val="24"/>
          <w:sz w:val="24"/>
          <w:szCs w:val="24"/>
          <w:rtl/>
          <w:lang w:bidi="ar-JO"/>
        </w:rPr>
        <w:t>ج- صفاء الجو ونسبة تغيم السماء:</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يعمل الجو النظيف على وصول كميات أكبر من الإشعاع الشمسي إلى سطح الأرض، أما إذا كان الجو مليئاً بالغبار والرمال والشوائب المختلفة، فإن درجة توصيله للإشعاع الشمسي تتناقص ويضيع جزء كبير منه في الجو، ولهذا فإن المدن الصناعية الضخمة مثل لندن وطوكيو لا يصلها إلا القليل من الإشعاع الشمسي، ويتكون فوقها ما يعرف بالضباب </w:t>
      </w:r>
      <w:proofErr w:type="spellStart"/>
      <w:r w:rsidRPr="00212D5A">
        <w:rPr>
          <w:rFonts w:ascii="Calibri" w:hAnsi="Arial" w:cs="Arial"/>
          <w:b/>
          <w:bCs/>
          <w:kern w:val="24"/>
          <w:sz w:val="24"/>
          <w:szCs w:val="24"/>
          <w:rtl/>
          <w:lang w:bidi="ar-JO"/>
        </w:rPr>
        <w:t>الدخاني</w:t>
      </w:r>
      <w:proofErr w:type="spellEnd"/>
      <w:r w:rsidRPr="00212D5A">
        <w:rPr>
          <w:rFonts w:ascii="Calibri" w:hAnsi="Arial" w:cs="Arial"/>
          <w:b/>
          <w:bCs/>
          <w:kern w:val="24"/>
          <w:sz w:val="24"/>
          <w:szCs w:val="24"/>
          <w:rtl/>
          <w:lang w:bidi="ar-JO"/>
        </w:rPr>
        <w:t xml:space="preserve"> </w:t>
      </w:r>
      <w:r w:rsidRPr="00212D5A">
        <w:rPr>
          <w:rFonts w:ascii="Calibri" w:hAnsi="Arial" w:cs="Arial"/>
          <w:b/>
          <w:bCs/>
          <w:kern w:val="24"/>
          <w:sz w:val="24"/>
          <w:szCs w:val="24"/>
          <w:rtl/>
        </w:rPr>
        <w:t xml:space="preserve">أو </w:t>
      </w:r>
      <w:proofErr w:type="spellStart"/>
      <w:r w:rsidRPr="00212D5A">
        <w:rPr>
          <w:rFonts w:ascii="Calibri" w:hAnsi="Arial" w:cs="Arial"/>
          <w:b/>
          <w:bCs/>
          <w:kern w:val="24"/>
          <w:sz w:val="24"/>
          <w:szCs w:val="24"/>
          <w:rtl/>
        </w:rPr>
        <w:t>الضبخان</w:t>
      </w:r>
      <w:proofErr w:type="spellEnd"/>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w:t>
      </w:r>
      <w:r w:rsidRPr="00212D5A">
        <w:rPr>
          <w:rFonts w:ascii="Calibri" w:hAnsi="Times New Roman" w:cs="Calibri"/>
          <w:b/>
          <w:bCs/>
          <w:kern w:val="24"/>
          <w:sz w:val="24"/>
          <w:szCs w:val="24"/>
        </w:rPr>
        <w:t xml:space="preserve">Smog </w:t>
      </w:r>
      <w:r w:rsidRPr="00212D5A">
        <w:rPr>
          <w:rFonts w:ascii="Calibri" w:hAnsi="Arial" w:cs="Arial"/>
          <w:b/>
          <w:bCs/>
          <w:kern w:val="24"/>
          <w:sz w:val="24"/>
          <w:szCs w:val="24"/>
          <w:rtl/>
          <w:lang w:bidi="ar-JO"/>
        </w:rPr>
        <w:t>).</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من جهة أخرى فإن أكثر مناطق العالم سحباً هي أقلها من حيث كمية الإشعاع الشمسي الذي يصلها</w:t>
      </w:r>
      <w:r w:rsidRPr="00212D5A">
        <w:rPr>
          <w:rFonts w:ascii="Calibri" w:hAnsi="Arial" w:cs="Arial"/>
          <w:b/>
          <w:bCs/>
          <w:kern w:val="24"/>
          <w:sz w:val="24"/>
          <w:szCs w:val="24"/>
          <w:u w:val="single"/>
          <w:rtl/>
          <w:lang w:bidi="ar-JO"/>
        </w:rPr>
        <w:t xml:space="preserve"> مقارنة</w:t>
      </w:r>
      <w:r w:rsidRPr="00212D5A">
        <w:rPr>
          <w:rFonts w:ascii="Calibri" w:hAnsi="Arial" w:cs="Arial"/>
          <w:b/>
          <w:bCs/>
          <w:kern w:val="24"/>
          <w:sz w:val="24"/>
          <w:szCs w:val="24"/>
          <w:rtl/>
          <w:lang w:bidi="ar-JO"/>
        </w:rPr>
        <w:t xml:space="preserve"> مع المناطق الأخرى الواقعة على نفس درجات العرض</w:t>
      </w:r>
    </w:p>
    <w:p w:rsidR="006D73B4" w:rsidRPr="00212D5A" w:rsidRDefault="006D73B4" w:rsidP="006D73B4">
      <w:pPr>
        <w:autoSpaceDE w:val="0"/>
        <w:autoSpaceDN w:val="0"/>
        <w:bidi w:val="0"/>
        <w:adjustRightInd w:val="0"/>
        <w:spacing w:after="0" w:line="240" w:lineRule="auto"/>
        <w:ind w:left="540" w:hanging="540"/>
        <w:jc w:val="right"/>
        <w:rPr>
          <w:rFonts w:ascii="Calibri" w:hAnsi="Times New Roman" w:cs="Calibri"/>
          <w:kern w:val="24"/>
          <w:sz w:val="24"/>
          <w:szCs w:val="24"/>
        </w:rPr>
      </w:pPr>
    </w:p>
    <w:p w:rsidR="006D73B4" w:rsidRPr="00212D5A" w:rsidRDefault="006D73B4" w:rsidP="006D73B4">
      <w:pPr>
        <w:autoSpaceDE w:val="0"/>
        <w:autoSpaceDN w:val="0"/>
        <w:adjustRightInd w:val="0"/>
        <w:spacing w:after="0" w:line="240" w:lineRule="auto"/>
        <w:ind w:right="540" w:hanging="540"/>
        <w:jc w:val="both"/>
        <w:rPr>
          <w:rFonts w:ascii="Calibri" w:hAnsi="Times New Roman"/>
          <w:kern w:val="24"/>
          <w:sz w:val="24"/>
          <w:szCs w:val="24"/>
          <w:rtl/>
        </w:rPr>
      </w:pPr>
      <w:r w:rsidRPr="00212D5A">
        <w:rPr>
          <w:rFonts w:ascii="Calibri" w:hAnsi="Arial" w:cs="Arial"/>
          <w:b/>
          <w:bCs/>
          <w:kern w:val="24"/>
          <w:sz w:val="24"/>
          <w:szCs w:val="24"/>
          <w:rtl/>
          <w:lang w:bidi="ar-JO"/>
        </w:rPr>
        <w:t>د- اتجاه السفوح الجبلية ودرجة انحدارها:</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يؤثر اتجاه السفوح الجبلية في المناطق المعتدلة والباردة من النصف الشمالي، على معدل الإشعاع الشمسي الذي يصل إلى تلك السفوح، فالسفوح الجنوبية تكون معرضة لأشعة الشمس المباشرة ولمدة أطول، بينما تبقى أجزاء واسعة من السفوح الشمالية  محجوبة عنها، ولا يصلها إلا أشعة منتشرة أو منكسرة من السفوح المقابلة.</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أما في المناطق المدارية، فإن أثر هذا العامل يكون </w:t>
      </w:r>
      <w:proofErr w:type="spellStart"/>
      <w:r w:rsidRPr="00212D5A">
        <w:rPr>
          <w:rFonts w:ascii="Calibri" w:hAnsi="Arial" w:cs="Arial"/>
          <w:b/>
          <w:bCs/>
          <w:kern w:val="24"/>
          <w:sz w:val="24"/>
          <w:szCs w:val="24"/>
          <w:rtl/>
          <w:lang w:bidi="ar-JO"/>
        </w:rPr>
        <w:t>محد</w:t>
      </w:r>
      <w:proofErr w:type="spellEnd"/>
      <w:r w:rsidRPr="00212D5A">
        <w:rPr>
          <w:rFonts w:ascii="Calibri" w:hAnsi="Arial" w:cs="Arial"/>
          <w:b/>
          <w:bCs/>
          <w:kern w:val="24"/>
          <w:sz w:val="24"/>
          <w:szCs w:val="24"/>
          <w:rtl/>
        </w:rPr>
        <w:t>و</w:t>
      </w:r>
      <w:proofErr w:type="spellStart"/>
      <w:r w:rsidRPr="00212D5A">
        <w:rPr>
          <w:rFonts w:ascii="Calibri" w:hAnsi="Arial" w:cs="Arial"/>
          <w:b/>
          <w:bCs/>
          <w:kern w:val="24"/>
          <w:sz w:val="24"/>
          <w:szCs w:val="24"/>
          <w:rtl/>
          <w:lang w:bidi="ar-JO"/>
        </w:rPr>
        <w:t>داً</w:t>
      </w:r>
      <w:proofErr w:type="spellEnd"/>
      <w:r w:rsidRPr="00212D5A">
        <w:rPr>
          <w:rFonts w:ascii="Calibri" w:hAnsi="Arial" w:cs="Arial"/>
          <w:b/>
          <w:bCs/>
          <w:kern w:val="24"/>
          <w:sz w:val="24"/>
          <w:szCs w:val="24"/>
          <w:rtl/>
          <w:lang w:bidi="ar-JO"/>
        </w:rPr>
        <w:t xml:space="preserve">، لأن أشعة الشمس تظل عمودية معظم أيام السنة </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مما يجعل السفوح الشمالية والجنوبية معرضة لأشعة الشمس بدرجات متساوية تقريباً.</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وبالنسبة لدرجة انحدار السفوح، فإنها تتحكم في تحديد زاوية سقوط أشعة الشمس، فالسفوح الشديدة الانحدار المواجهة للشمس ،  تسقط عليها الأشعة بزاوية قائمة أو شبه قائمة، مما يجعل الإشعاع الشمسي الذي يصلها أكثر من المناطق السهلية المنبسطة.</w:t>
      </w:r>
    </w:p>
    <w:p w:rsidR="006D73B4" w:rsidRPr="00212D5A" w:rsidRDefault="006D73B4" w:rsidP="006D73B4">
      <w:pPr>
        <w:autoSpaceDE w:val="0"/>
        <w:autoSpaceDN w:val="0"/>
        <w:adjustRightInd w:val="0"/>
        <w:spacing w:after="0" w:line="240" w:lineRule="auto"/>
        <w:ind w:right="540" w:hanging="540"/>
        <w:jc w:val="both"/>
        <w:rPr>
          <w:rFonts w:ascii="Calibri" w:hAnsi="Times New Roman" w:cs="Calibri"/>
          <w:kern w:val="24"/>
          <w:sz w:val="24"/>
          <w:szCs w:val="24"/>
        </w:rPr>
      </w:pPr>
      <w:r w:rsidRPr="00212D5A">
        <w:rPr>
          <w:rFonts w:ascii="Calibri" w:hAnsi="Arial" w:cs="Arial"/>
          <w:b/>
          <w:bCs/>
          <w:kern w:val="24"/>
          <w:sz w:val="24"/>
          <w:szCs w:val="24"/>
          <w:rtl/>
        </w:rPr>
        <w:t xml:space="preserve">        و </w:t>
      </w:r>
      <w:r w:rsidRPr="00212D5A">
        <w:rPr>
          <w:rFonts w:ascii="Calibri" w:hAnsi="Arial" w:cs="Arial"/>
          <w:b/>
          <w:bCs/>
          <w:kern w:val="24"/>
          <w:sz w:val="24"/>
          <w:szCs w:val="24"/>
          <w:rtl/>
          <w:lang w:bidi="ar-JO"/>
        </w:rPr>
        <w:t>ينعكس الاختلاف في الإشعاع الشمسي بين السفوح الشمالية والجنوبية في المناطق المعتدلة والباردة على:</w:t>
      </w:r>
    </w:p>
    <w:p w:rsidR="006D73B4" w:rsidRPr="00212D5A" w:rsidRDefault="006D73B4" w:rsidP="006D73B4">
      <w:pPr>
        <w:autoSpaceDE w:val="0"/>
        <w:autoSpaceDN w:val="0"/>
        <w:adjustRightInd w:val="0"/>
        <w:spacing w:after="0" w:line="240" w:lineRule="auto"/>
        <w:ind w:right="540" w:hanging="540"/>
        <w:jc w:val="center"/>
        <w:rPr>
          <w:rFonts w:ascii="Calibri" w:hAnsi="Times New Roman" w:cs="Calibri"/>
          <w:kern w:val="24"/>
          <w:sz w:val="24"/>
          <w:szCs w:val="24"/>
        </w:rPr>
      </w:pPr>
      <w:r w:rsidRPr="00212D5A">
        <w:rPr>
          <w:rFonts w:ascii="Calibri" w:hAnsi="Arial" w:cs="Arial"/>
          <w:b/>
          <w:bCs/>
          <w:kern w:val="24"/>
          <w:sz w:val="24"/>
          <w:szCs w:val="24"/>
          <w:rtl/>
        </w:rPr>
        <w:t xml:space="preserve">    -   </w:t>
      </w:r>
      <w:r w:rsidRPr="00212D5A">
        <w:rPr>
          <w:rFonts w:ascii="Calibri" w:hAnsi="Arial" w:cs="Arial"/>
          <w:b/>
          <w:bCs/>
          <w:kern w:val="24"/>
          <w:sz w:val="24"/>
          <w:szCs w:val="24"/>
          <w:rtl/>
          <w:lang w:bidi="ar-JO"/>
        </w:rPr>
        <w:t>درجة حرارة التربة.</w:t>
      </w:r>
    </w:p>
    <w:p w:rsidR="006D73B4" w:rsidRPr="00212D5A" w:rsidRDefault="006D73B4" w:rsidP="006D73B4">
      <w:pPr>
        <w:autoSpaceDE w:val="0"/>
        <w:autoSpaceDN w:val="0"/>
        <w:adjustRightInd w:val="0"/>
        <w:spacing w:after="0" w:line="240" w:lineRule="auto"/>
        <w:ind w:right="540" w:hanging="540"/>
        <w:jc w:val="center"/>
        <w:rPr>
          <w:rFonts w:ascii="Calibri" w:hAnsi="Arial" w:cs="Arial"/>
          <w:b/>
          <w:bCs/>
          <w:kern w:val="24"/>
          <w:sz w:val="24"/>
          <w:szCs w:val="24"/>
          <w:rtl/>
        </w:rPr>
      </w:pPr>
      <w:r w:rsidRPr="00212D5A">
        <w:rPr>
          <w:rFonts w:ascii="Calibri" w:hAnsi="Arial" w:cs="Arial"/>
          <w:b/>
          <w:bCs/>
          <w:kern w:val="24"/>
          <w:sz w:val="24"/>
          <w:szCs w:val="24"/>
          <w:rtl/>
        </w:rPr>
        <w:t xml:space="preserve">        -  </w:t>
      </w:r>
      <w:r w:rsidRPr="00212D5A">
        <w:rPr>
          <w:rFonts w:ascii="Calibri" w:hAnsi="Arial" w:cs="Arial"/>
          <w:b/>
          <w:bCs/>
          <w:kern w:val="24"/>
          <w:sz w:val="24"/>
          <w:szCs w:val="24"/>
          <w:rtl/>
          <w:lang w:bidi="ar-JO"/>
        </w:rPr>
        <w:t>مستوى خط الثلج الدائم.</w:t>
      </w:r>
    </w:p>
    <w:p w:rsidR="006D73B4" w:rsidRPr="00212D5A" w:rsidRDefault="006D73B4" w:rsidP="006D73B4">
      <w:pPr>
        <w:autoSpaceDE w:val="0"/>
        <w:autoSpaceDN w:val="0"/>
        <w:adjustRightInd w:val="0"/>
        <w:spacing w:after="0" w:line="240" w:lineRule="auto"/>
        <w:ind w:right="540" w:hanging="540"/>
        <w:jc w:val="center"/>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زراعة المحاصيل.</w:t>
      </w:r>
    </w:p>
    <w:p w:rsidR="006D73B4" w:rsidRPr="00212D5A" w:rsidRDefault="006D73B4" w:rsidP="006D73B4">
      <w:pPr>
        <w:autoSpaceDE w:val="0"/>
        <w:autoSpaceDN w:val="0"/>
        <w:adjustRightInd w:val="0"/>
        <w:spacing w:after="0" w:line="240" w:lineRule="auto"/>
        <w:ind w:right="540" w:hanging="540"/>
        <w:jc w:val="center"/>
        <w:rPr>
          <w:rFonts w:ascii="Calibri" w:hAnsi="Times New Roman" w:cs="Calibri"/>
          <w:kern w:val="24"/>
          <w:sz w:val="24"/>
          <w:szCs w:val="24"/>
        </w:rPr>
      </w:pPr>
      <w:r w:rsidRPr="00212D5A">
        <w:rPr>
          <w:rFonts w:ascii="Calibri" w:hAnsi="Arial" w:cs="Arial"/>
          <w:b/>
          <w:bCs/>
          <w:kern w:val="24"/>
          <w:sz w:val="24"/>
          <w:szCs w:val="24"/>
          <w:rtl/>
        </w:rPr>
        <w:t xml:space="preserve">      - </w:t>
      </w:r>
      <w:r w:rsidRPr="00212D5A">
        <w:rPr>
          <w:rFonts w:ascii="Calibri" w:hAnsi="Arial" w:cs="Arial"/>
          <w:b/>
          <w:bCs/>
          <w:kern w:val="24"/>
          <w:sz w:val="24"/>
          <w:szCs w:val="24"/>
          <w:rtl/>
          <w:lang w:bidi="ar-JO"/>
        </w:rPr>
        <w:t>احتمالات الصقيع الثلجي.</w:t>
      </w:r>
    </w:p>
    <w:p w:rsidR="006D73B4" w:rsidRPr="00212D5A" w:rsidRDefault="006D73B4" w:rsidP="006D73B4">
      <w:pPr>
        <w:autoSpaceDE w:val="0"/>
        <w:autoSpaceDN w:val="0"/>
        <w:adjustRightInd w:val="0"/>
        <w:spacing w:after="0" w:line="240" w:lineRule="auto"/>
        <w:ind w:right="540" w:hanging="540"/>
        <w:jc w:val="center"/>
        <w:rPr>
          <w:rFonts w:ascii="Calibri" w:hAnsi="Times New Roman"/>
          <w:kern w:val="24"/>
          <w:sz w:val="24"/>
          <w:szCs w:val="24"/>
          <w:rtl/>
        </w:rPr>
      </w:pPr>
      <w:r w:rsidRPr="00212D5A">
        <w:rPr>
          <w:rFonts w:ascii="Calibri" w:hAnsi="Arial" w:cs="Arial"/>
          <w:b/>
          <w:bCs/>
          <w:kern w:val="24"/>
          <w:sz w:val="24"/>
          <w:szCs w:val="24"/>
          <w:rtl/>
        </w:rPr>
        <w:t xml:space="preserve">                - </w:t>
      </w:r>
      <w:r w:rsidRPr="00212D5A">
        <w:rPr>
          <w:rFonts w:ascii="Calibri" w:hAnsi="Arial" w:cs="Arial"/>
          <w:b/>
          <w:bCs/>
          <w:kern w:val="24"/>
          <w:sz w:val="24"/>
          <w:szCs w:val="24"/>
          <w:rtl/>
          <w:lang w:bidi="ar-JO"/>
        </w:rPr>
        <w:t>مواقع القرى والتجمعات البشرية.</w:t>
      </w:r>
    </w:p>
    <w:p w:rsidR="00244320" w:rsidRPr="00212D5A" w:rsidRDefault="00244320">
      <w:pPr>
        <w:rPr>
          <w:rFonts w:hint="cs"/>
          <w:sz w:val="24"/>
          <w:szCs w:val="24"/>
          <w:rtl/>
        </w:rPr>
      </w:pPr>
    </w:p>
    <w:p w:rsidR="006D73B4" w:rsidRPr="00212D5A" w:rsidRDefault="006D73B4" w:rsidP="006D73B4">
      <w:pPr>
        <w:autoSpaceDE w:val="0"/>
        <w:autoSpaceDN w:val="0"/>
        <w:bidi w:val="0"/>
        <w:adjustRightInd w:val="0"/>
        <w:spacing w:after="0" w:line="240" w:lineRule="auto"/>
        <w:jc w:val="right"/>
        <w:rPr>
          <w:rFonts w:ascii="Calibri" w:hAnsi="Arial" w:cs="Arial"/>
          <w:kern w:val="24"/>
          <w:sz w:val="24"/>
          <w:szCs w:val="24"/>
          <w:rtl/>
        </w:rPr>
      </w:pPr>
    </w:p>
    <w:p w:rsidR="006D73B4" w:rsidRPr="00212D5A" w:rsidRDefault="006D73B4" w:rsidP="006D73B4">
      <w:pPr>
        <w:autoSpaceDE w:val="0"/>
        <w:autoSpaceDN w:val="0"/>
        <w:bidi w:val="0"/>
        <w:adjustRightInd w:val="0"/>
        <w:spacing w:after="0" w:line="240" w:lineRule="auto"/>
        <w:jc w:val="right"/>
        <w:rPr>
          <w:rFonts w:ascii="Calibri" w:hAnsi="Times New Roman" w:cs="Calibri"/>
          <w:kern w:val="24"/>
          <w:sz w:val="24"/>
          <w:szCs w:val="24"/>
        </w:rPr>
      </w:pPr>
    </w:p>
    <w:p w:rsidR="006D73B4" w:rsidRPr="00212D5A" w:rsidRDefault="006D73B4" w:rsidP="006D73B4">
      <w:pPr>
        <w:autoSpaceDE w:val="0"/>
        <w:autoSpaceDN w:val="0"/>
        <w:bidi w:val="0"/>
        <w:adjustRightInd w:val="0"/>
        <w:spacing w:after="0" w:line="240" w:lineRule="auto"/>
        <w:jc w:val="right"/>
        <w:rPr>
          <w:rFonts w:ascii="Calibri" w:hAnsi="Times New Roman" w:cs="Calibri"/>
          <w:kern w:val="24"/>
          <w:sz w:val="24"/>
          <w:szCs w:val="24"/>
        </w:rPr>
      </w:pPr>
      <w:r w:rsidRPr="00212D5A">
        <w:rPr>
          <w:rFonts w:ascii="Calibri" w:hAnsi="Arial" w:cs="Arial"/>
          <w:kern w:val="24"/>
          <w:sz w:val="24"/>
          <w:szCs w:val="24"/>
          <w:rtl/>
        </w:rPr>
        <w:t>عنوان المحاضرة</w:t>
      </w:r>
    </w:p>
    <w:p w:rsidR="006D73B4" w:rsidRPr="00212D5A" w:rsidRDefault="006D73B4" w:rsidP="006D73B4">
      <w:pPr>
        <w:autoSpaceDE w:val="0"/>
        <w:autoSpaceDN w:val="0"/>
        <w:bidi w:val="0"/>
        <w:adjustRightInd w:val="0"/>
        <w:spacing w:after="0" w:line="240" w:lineRule="auto"/>
        <w:jc w:val="right"/>
        <w:rPr>
          <w:rFonts w:ascii="Calibri" w:hAnsi="Arial" w:cs="Arial"/>
          <w:b/>
          <w:bCs/>
          <w:kern w:val="24"/>
          <w:sz w:val="24"/>
          <w:szCs w:val="24"/>
          <w:rtl/>
        </w:rPr>
      </w:pPr>
      <w:r w:rsidRPr="00212D5A">
        <w:rPr>
          <w:rFonts w:ascii="Calibri" w:hAnsi="Arial" w:cs="Arial"/>
          <w:b/>
          <w:bCs/>
          <w:kern w:val="24"/>
          <w:sz w:val="24"/>
          <w:szCs w:val="24"/>
          <w:rtl/>
        </w:rPr>
        <w:t>المحاضرة الرابعة درجة الحرارة</w:t>
      </w:r>
    </w:p>
    <w:p w:rsidR="006D73B4" w:rsidRPr="00212D5A" w:rsidRDefault="006D73B4" w:rsidP="006D73B4">
      <w:pPr>
        <w:autoSpaceDE w:val="0"/>
        <w:autoSpaceDN w:val="0"/>
        <w:bidi w:val="0"/>
        <w:adjustRightInd w:val="0"/>
        <w:spacing w:after="0" w:line="240" w:lineRule="auto"/>
        <w:jc w:val="right"/>
        <w:rPr>
          <w:rFonts w:ascii="Calibri" w:hAnsi="Times New Roman" w:cs="Calibri"/>
          <w:b/>
          <w:bCs/>
          <w:kern w:val="24"/>
          <w:sz w:val="24"/>
          <w:szCs w:val="24"/>
        </w:rPr>
      </w:pPr>
    </w:p>
    <w:p w:rsidR="006D73B4" w:rsidRPr="00212D5A" w:rsidRDefault="006D73B4" w:rsidP="006D73B4">
      <w:pPr>
        <w:autoSpaceDE w:val="0"/>
        <w:autoSpaceDN w:val="0"/>
        <w:adjustRightInd w:val="0"/>
        <w:spacing w:after="0" w:line="240" w:lineRule="auto"/>
        <w:rPr>
          <w:rFonts w:ascii="Calibri" w:hAnsi="Times New Roman"/>
          <w:kern w:val="24"/>
          <w:sz w:val="24"/>
          <w:szCs w:val="24"/>
          <w:rtl/>
        </w:rPr>
      </w:pPr>
      <w:r w:rsidRPr="00212D5A">
        <w:rPr>
          <w:rFonts w:ascii="Calibri" w:hAnsi="Arial" w:cs="Arial"/>
          <w:b/>
          <w:bCs/>
          <w:kern w:val="24"/>
          <w:sz w:val="24"/>
          <w:szCs w:val="24"/>
          <w:rtl/>
          <w:lang w:bidi="ar-JO"/>
        </w:rPr>
        <w:t>درجة الحرارة</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rPr>
        <w:t xml:space="preserve"> </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rPr>
        <w:t>موضوعات الفصل</w:t>
      </w:r>
      <w:r w:rsidRPr="00212D5A">
        <w:rPr>
          <w:rFonts w:ascii="Calibri" w:hAnsi="Times New Roman" w:cs="Calibri"/>
          <w:b/>
          <w:bCs/>
          <w:kern w:val="24"/>
          <w:sz w:val="24"/>
          <w:szCs w:val="24"/>
        </w:rPr>
        <w:t xml:space="preserve">      :  </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ab/>
      </w:r>
      <w:r w:rsidRPr="00212D5A">
        <w:rPr>
          <w:rFonts w:ascii="Calibri" w:hAnsi="Times New Roman" w:cs="Calibri"/>
          <w:kern w:val="24"/>
          <w:sz w:val="24"/>
          <w:szCs w:val="24"/>
        </w:rPr>
        <w:br/>
        <w:t>1</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 xml:space="preserve"> - تسخين الغلاف الجوي</w:t>
      </w:r>
      <w:r w:rsidRPr="00212D5A">
        <w:rPr>
          <w:rFonts w:ascii="Calibri" w:hAnsi="Times New Roman" w:cs="Calibri"/>
          <w:kern w:val="24"/>
          <w:sz w:val="24"/>
          <w:szCs w:val="24"/>
        </w:rPr>
        <w:br/>
      </w:r>
      <w:r w:rsidRPr="00212D5A">
        <w:rPr>
          <w:rFonts w:ascii="Calibri" w:hAnsi="Arial" w:cs="Arial"/>
          <w:b/>
          <w:bCs/>
          <w:kern w:val="24"/>
          <w:sz w:val="24"/>
          <w:szCs w:val="24"/>
          <w:rtl/>
          <w:lang w:bidi="ar-JO"/>
        </w:rPr>
        <w:t xml:space="preserve">    </w:t>
      </w:r>
      <w:r w:rsidRPr="00212D5A">
        <w:rPr>
          <w:rFonts w:ascii="Calibri" w:hAnsi="Times New Roman" w:cs="Calibri"/>
          <w:b/>
          <w:bCs/>
          <w:kern w:val="24"/>
          <w:sz w:val="24"/>
          <w:szCs w:val="24"/>
        </w:rPr>
        <w:t xml:space="preserve">2                       </w:t>
      </w:r>
      <w:r w:rsidRPr="00212D5A">
        <w:rPr>
          <w:rFonts w:ascii="Calibri" w:hAnsi="Arial" w:cs="Arial"/>
          <w:b/>
          <w:bCs/>
          <w:kern w:val="24"/>
          <w:sz w:val="24"/>
          <w:szCs w:val="24"/>
          <w:rtl/>
          <w:lang w:bidi="ar-JO"/>
        </w:rPr>
        <w:t xml:space="preserve"> - مقاييس الحرارة</w:t>
      </w:r>
      <w:r w:rsidRPr="00212D5A">
        <w:rPr>
          <w:rFonts w:ascii="Calibri" w:hAnsi="Times New Roman" w:cs="Calibri"/>
          <w:kern w:val="24"/>
          <w:sz w:val="24"/>
          <w:szCs w:val="24"/>
        </w:rPr>
        <w:br/>
      </w:r>
      <w:r w:rsidRPr="00212D5A">
        <w:rPr>
          <w:rFonts w:ascii="Calibri" w:hAnsi="Arial" w:cs="Arial"/>
          <w:b/>
          <w:bCs/>
          <w:kern w:val="24"/>
          <w:sz w:val="24"/>
          <w:szCs w:val="24"/>
          <w:rtl/>
          <w:lang w:bidi="ar-JO"/>
        </w:rPr>
        <w:t xml:space="preserve">   </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3</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 xml:space="preserve"> - خطوط تساوي الحرارة</w:t>
      </w:r>
      <w:r w:rsidRPr="00212D5A">
        <w:rPr>
          <w:rFonts w:ascii="Calibri" w:hAnsi="Times New Roman" w:cs="Calibri"/>
          <w:kern w:val="24"/>
          <w:sz w:val="24"/>
          <w:szCs w:val="24"/>
        </w:rPr>
        <w:br/>
      </w:r>
      <w:r w:rsidRPr="00212D5A">
        <w:rPr>
          <w:rFonts w:ascii="Calibri" w:hAnsi="Arial" w:cs="Arial"/>
          <w:b/>
          <w:bCs/>
          <w:kern w:val="24"/>
          <w:sz w:val="24"/>
          <w:szCs w:val="24"/>
          <w:rtl/>
          <w:lang w:bidi="ar-JO"/>
        </w:rPr>
        <w:t xml:space="preserve">    </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4</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 xml:space="preserve"> - التوزيع الجغرافي لدرجة الحرارة</w:t>
      </w:r>
      <w:r w:rsidRPr="00212D5A">
        <w:rPr>
          <w:rFonts w:ascii="Calibri" w:hAnsi="Times New Roman" w:cs="Calibri"/>
          <w:kern w:val="24"/>
          <w:sz w:val="24"/>
          <w:szCs w:val="24"/>
        </w:rPr>
        <w:br/>
      </w:r>
      <w:r w:rsidRPr="00212D5A">
        <w:rPr>
          <w:rFonts w:ascii="Calibri" w:hAnsi="Arial" w:cs="Arial"/>
          <w:b/>
          <w:bCs/>
          <w:kern w:val="24"/>
          <w:sz w:val="24"/>
          <w:szCs w:val="24"/>
          <w:rtl/>
          <w:lang w:bidi="ar-JO"/>
        </w:rPr>
        <w:t xml:space="preserve">   </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 xml:space="preserve"> 5  - الانعكاسات الحرارية (الانقلابات الحرارية)</w:t>
      </w:r>
      <w:r w:rsidRPr="00212D5A">
        <w:rPr>
          <w:rFonts w:ascii="Calibri" w:hAnsi="Times New Roman" w:cs="Calibri"/>
          <w:kern w:val="24"/>
          <w:sz w:val="24"/>
          <w:szCs w:val="24"/>
        </w:rPr>
        <w:br/>
      </w:r>
      <w:r w:rsidRPr="00212D5A">
        <w:rPr>
          <w:rFonts w:ascii="Calibri" w:hAnsi="Arial" w:cs="Arial"/>
          <w:b/>
          <w:bCs/>
          <w:kern w:val="24"/>
          <w:sz w:val="24"/>
          <w:szCs w:val="24"/>
          <w:rtl/>
          <w:lang w:bidi="ar-JO"/>
        </w:rPr>
        <w:t xml:space="preserve">    </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6</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 xml:space="preserve"> - المسار اليومي لدرجة الحرارة</w:t>
      </w:r>
      <w:r w:rsidRPr="00212D5A">
        <w:rPr>
          <w:rFonts w:ascii="Calibri" w:hAnsi="Times New Roman" w:cs="Calibri"/>
          <w:kern w:val="24"/>
          <w:sz w:val="24"/>
          <w:szCs w:val="24"/>
        </w:rPr>
        <w:br/>
      </w:r>
      <w:r w:rsidRPr="00212D5A">
        <w:rPr>
          <w:rFonts w:ascii="Calibri" w:hAnsi="Arial" w:cs="Arial"/>
          <w:b/>
          <w:bCs/>
          <w:kern w:val="24"/>
          <w:sz w:val="24"/>
          <w:szCs w:val="24"/>
          <w:rtl/>
          <w:lang w:bidi="ar-JO"/>
        </w:rPr>
        <w:t xml:space="preserve">   </w:t>
      </w:r>
      <w:r w:rsidRPr="00212D5A">
        <w:rPr>
          <w:rFonts w:ascii="Calibri" w:hAnsi="Times New Roman" w:cs="Calibri"/>
          <w:b/>
          <w:bCs/>
          <w:kern w:val="24"/>
          <w:sz w:val="24"/>
          <w:szCs w:val="24"/>
        </w:rPr>
        <w:t xml:space="preserve">  7                        </w:t>
      </w:r>
      <w:r w:rsidRPr="00212D5A">
        <w:rPr>
          <w:rFonts w:ascii="Calibri" w:hAnsi="Arial" w:cs="Arial"/>
          <w:b/>
          <w:bCs/>
          <w:kern w:val="24"/>
          <w:sz w:val="24"/>
          <w:szCs w:val="24"/>
          <w:rtl/>
          <w:lang w:bidi="ar-JO"/>
        </w:rPr>
        <w:t>- التوزيع الجغرافي للمدى الحراري اليومي</w:t>
      </w:r>
      <w:r w:rsidRPr="00212D5A">
        <w:rPr>
          <w:rFonts w:ascii="Calibri" w:hAnsi="Times New Roman" w:cs="Calibri"/>
          <w:kern w:val="24"/>
          <w:sz w:val="24"/>
          <w:szCs w:val="24"/>
        </w:rPr>
        <w:br/>
      </w:r>
      <w:r w:rsidRPr="00212D5A">
        <w:rPr>
          <w:rFonts w:ascii="Calibri" w:hAnsi="Times New Roman" w:cs="Calibri"/>
          <w:b/>
          <w:bCs/>
          <w:kern w:val="24"/>
          <w:sz w:val="24"/>
          <w:szCs w:val="24"/>
        </w:rPr>
        <w:t xml:space="preserve">   8                           </w:t>
      </w:r>
      <w:r w:rsidRPr="00212D5A">
        <w:rPr>
          <w:rFonts w:ascii="Calibri" w:hAnsi="Arial" w:cs="Arial"/>
          <w:b/>
          <w:bCs/>
          <w:kern w:val="24"/>
          <w:sz w:val="24"/>
          <w:szCs w:val="24"/>
          <w:rtl/>
          <w:lang w:bidi="ar-JO"/>
        </w:rPr>
        <w:t>- التوزيع الجغرافي للمدى الحراري السنوي</w:t>
      </w:r>
      <w:r w:rsidRPr="00212D5A">
        <w:rPr>
          <w:rFonts w:ascii="Calibri" w:hAnsi="Times New Roman" w:cs="Calibri"/>
          <w:kern w:val="24"/>
          <w:sz w:val="24"/>
          <w:szCs w:val="24"/>
        </w:rPr>
        <w:br/>
      </w:r>
      <w:r w:rsidRPr="00212D5A">
        <w:rPr>
          <w:rFonts w:ascii="Calibri" w:hAnsi="Arial" w:cs="Arial"/>
          <w:b/>
          <w:bCs/>
          <w:kern w:val="24"/>
          <w:sz w:val="24"/>
          <w:szCs w:val="24"/>
          <w:rtl/>
          <w:lang w:bidi="ar-JO"/>
        </w:rPr>
        <w:t> </w:t>
      </w:r>
      <w:r w:rsidRPr="00212D5A">
        <w:rPr>
          <w:rFonts w:ascii="Calibri" w:hAnsi="Times New Roman" w:cs="Calibri"/>
          <w:kern w:val="24"/>
          <w:sz w:val="24"/>
          <w:szCs w:val="24"/>
        </w:rPr>
        <w:br/>
      </w:r>
    </w:p>
    <w:p w:rsidR="006D73B4" w:rsidRPr="00212D5A" w:rsidRDefault="006D73B4" w:rsidP="006D73B4">
      <w:pPr>
        <w:autoSpaceDE w:val="0"/>
        <w:autoSpaceDN w:val="0"/>
        <w:adjustRightInd w:val="0"/>
        <w:spacing w:after="0" w:line="240" w:lineRule="auto"/>
        <w:rPr>
          <w:rFonts w:ascii="Calibri" w:hAnsi="Times New Roman"/>
          <w:kern w:val="24"/>
          <w:sz w:val="24"/>
          <w:szCs w:val="24"/>
          <w:rtl/>
        </w:rPr>
      </w:pPr>
      <w:r w:rsidRPr="00212D5A">
        <w:rPr>
          <w:rFonts w:ascii="Calibri" w:hAnsi="Arial" w:cs="Arial"/>
          <w:b/>
          <w:bCs/>
          <w:kern w:val="24"/>
          <w:sz w:val="24"/>
          <w:szCs w:val="24"/>
          <w:rtl/>
          <w:lang w:bidi="ar-JO"/>
        </w:rPr>
        <w:t>أولا- تسخين الغلاف الجوي :</w:t>
      </w:r>
      <w:r w:rsidRPr="00212D5A">
        <w:rPr>
          <w:rFonts w:ascii="Calibri" w:hAnsi="Times New Roman" w:cs="Calibri"/>
          <w:kern w:val="24"/>
          <w:sz w:val="24"/>
          <w:szCs w:val="24"/>
        </w:rPr>
        <w:br/>
      </w:r>
      <w:r w:rsidRPr="00212D5A">
        <w:rPr>
          <w:rFonts w:ascii="Calibri" w:hAnsi="Arial" w:cs="Arial"/>
          <w:kern w:val="24"/>
          <w:sz w:val="24"/>
          <w:szCs w:val="24"/>
          <w:rtl/>
        </w:rPr>
        <w:t xml:space="preserve">       </w:t>
      </w:r>
      <w:r w:rsidRPr="00212D5A">
        <w:rPr>
          <w:rFonts w:ascii="Calibri" w:hAnsi="Arial" w:cs="Arial"/>
          <w:b/>
          <w:bCs/>
          <w:kern w:val="24"/>
          <w:sz w:val="24"/>
          <w:szCs w:val="24"/>
          <w:rtl/>
          <w:lang w:bidi="ar-JO"/>
        </w:rPr>
        <w:t xml:space="preserve">يستمد الغلاف الجوي حرارته من أشعه الشمس التي </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تع</w:t>
      </w:r>
      <w:r w:rsidRPr="00212D5A">
        <w:rPr>
          <w:rFonts w:ascii="Calibri" w:hAnsi="Arial" w:cs="Arial"/>
          <w:b/>
          <w:bCs/>
          <w:kern w:val="24"/>
          <w:sz w:val="24"/>
          <w:szCs w:val="24"/>
          <w:rtl/>
        </w:rPr>
        <w:t>ـــــ</w:t>
      </w:r>
      <w:r w:rsidRPr="00212D5A">
        <w:rPr>
          <w:rFonts w:ascii="Calibri" w:hAnsi="Arial" w:cs="Arial"/>
          <w:b/>
          <w:bCs/>
          <w:kern w:val="24"/>
          <w:sz w:val="24"/>
          <w:szCs w:val="24"/>
          <w:rtl/>
          <w:lang w:bidi="ar-JO"/>
        </w:rPr>
        <w:t>د المص</w:t>
      </w:r>
      <w:r w:rsidRPr="00212D5A">
        <w:rPr>
          <w:rFonts w:ascii="Calibri" w:hAnsi="Arial" w:cs="Arial"/>
          <w:b/>
          <w:bCs/>
          <w:kern w:val="24"/>
          <w:sz w:val="24"/>
          <w:szCs w:val="24"/>
          <w:rtl/>
        </w:rPr>
        <w:t>ــــ</w:t>
      </w:r>
      <w:r w:rsidRPr="00212D5A">
        <w:rPr>
          <w:rFonts w:ascii="Calibri" w:hAnsi="Arial" w:cs="Arial"/>
          <w:b/>
          <w:bCs/>
          <w:kern w:val="24"/>
          <w:sz w:val="24"/>
          <w:szCs w:val="24"/>
          <w:rtl/>
          <w:lang w:bidi="ar-JO"/>
        </w:rPr>
        <w:t>در الرئيسي لتسخينه</w:t>
      </w:r>
      <w:r w:rsidRPr="00212D5A">
        <w:rPr>
          <w:rFonts w:ascii="Calibri" w:hAnsi="Arial" w:cs="Arial"/>
          <w:b/>
          <w:bCs/>
          <w:kern w:val="24"/>
          <w:sz w:val="24"/>
          <w:szCs w:val="24"/>
          <w:rtl/>
        </w:rPr>
        <w:t>.</w:t>
      </w:r>
      <w:r w:rsidRPr="00212D5A">
        <w:rPr>
          <w:rFonts w:ascii="Calibri" w:hAnsi="Arial" w:cs="Arial"/>
          <w:b/>
          <w:bCs/>
          <w:kern w:val="24"/>
          <w:sz w:val="24"/>
          <w:szCs w:val="24"/>
          <w:rtl/>
        </w:rPr>
        <w:br/>
        <w:t xml:space="preserve">         و </w:t>
      </w:r>
      <w:r w:rsidRPr="00212D5A">
        <w:rPr>
          <w:rFonts w:ascii="Calibri" w:hAnsi="Arial" w:cs="Arial"/>
          <w:b/>
          <w:bCs/>
          <w:kern w:val="24"/>
          <w:sz w:val="24"/>
          <w:szCs w:val="24"/>
          <w:rtl/>
          <w:lang w:bidi="ar-JO"/>
        </w:rPr>
        <w:t>يستمد الغلاف الجوي</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الجزء</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الأكبر م</w:t>
      </w:r>
      <w:r w:rsidRPr="00212D5A">
        <w:rPr>
          <w:rFonts w:ascii="Calibri" w:hAnsi="Arial" w:cs="Arial"/>
          <w:b/>
          <w:bCs/>
          <w:kern w:val="24"/>
          <w:sz w:val="24"/>
          <w:szCs w:val="24"/>
          <w:rtl/>
        </w:rPr>
        <w:t>ـــــ</w:t>
      </w:r>
      <w:r w:rsidRPr="00212D5A">
        <w:rPr>
          <w:rFonts w:ascii="Calibri" w:hAnsi="Arial" w:cs="Arial"/>
          <w:b/>
          <w:bCs/>
          <w:kern w:val="24"/>
          <w:sz w:val="24"/>
          <w:szCs w:val="24"/>
          <w:rtl/>
          <w:lang w:bidi="ar-JO"/>
        </w:rPr>
        <w:t>ن حرارته بوسائل متعددة (عوامل تسخين الغلاف الجوي) أهمها:</w:t>
      </w:r>
      <w:r w:rsidRPr="00212D5A">
        <w:rPr>
          <w:rFonts w:ascii="Calibri" w:hAnsi="Times New Roman" w:cs="Calibri"/>
          <w:kern w:val="24"/>
          <w:sz w:val="24"/>
          <w:szCs w:val="24"/>
        </w:rPr>
        <w:br/>
      </w:r>
    </w:p>
    <w:p w:rsidR="006D73B4" w:rsidRPr="00212D5A" w:rsidRDefault="006D73B4" w:rsidP="006D73B4">
      <w:pPr>
        <w:autoSpaceDE w:val="0"/>
        <w:autoSpaceDN w:val="0"/>
        <w:adjustRightInd w:val="0"/>
        <w:spacing w:after="0" w:line="240" w:lineRule="auto"/>
        <w:rPr>
          <w:rFonts w:ascii="Calibri" w:hAnsi="Times New Roman" w:cs="Calibri"/>
          <w:kern w:val="24"/>
          <w:sz w:val="24"/>
          <w:szCs w:val="24"/>
        </w:rPr>
      </w:pPr>
      <w:r w:rsidRPr="00212D5A">
        <w:rPr>
          <w:rFonts w:ascii="Calibri" w:hAnsi="Arial" w:cs="Arial"/>
          <w:b/>
          <w:bCs/>
          <w:kern w:val="24"/>
          <w:sz w:val="24"/>
          <w:szCs w:val="24"/>
          <w:rtl/>
          <w:lang w:bidi="ar-JO"/>
        </w:rPr>
        <w:t>أ- الإشعاع الأرضي:</w:t>
      </w:r>
      <w:r w:rsidRPr="00212D5A">
        <w:rPr>
          <w:rFonts w:ascii="Calibri" w:hAnsi="Times New Roman" w:cs="Calibri"/>
          <w:b/>
          <w:bCs/>
          <w:kern w:val="24"/>
          <w:sz w:val="24"/>
          <w:szCs w:val="24"/>
        </w:rPr>
        <w:t xml:space="preserve">(Terrestrial Radiation ) </w:t>
      </w:r>
      <w:r w:rsidRPr="00212D5A">
        <w:rPr>
          <w:rFonts w:ascii="Calibri" w:hAnsi="Times New Roman" w:cs="Calibri"/>
          <w:kern w:val="24"/>
          <w:sz w:val="24"/>
          <w:szCs w:val="24"/>
        </w:rPr>
        <w:br/>
      </w:r>
      <w:r w:rsidRPr="00212D5A">
        <w:rPr>
          <w:rFonts w:ascii="Calibri" w:hAnsi="Arial" w:cs="Arial"/>
          <w:kern w:val="24"/>
          <w:sz w:val="24"/>
          <w:szCs w:val="24"/>
          <w:rtl/>
        </w:rPr>
        <w:t xml:space="preserve">    </w:t>
      </w:r>
      <w:r w:rsidRPr="00212D5A">
        <w:rPr>
          <w:rFonts w:ascii="Calibri" w:hAnsi="Arial" w:cs="Arial"/>
          <w:b/>
          <w:bCs/>
          <w:kern w:val="24"/>
          <w:sz w:val="24"/>
          <w:szCs w:val="24"/>
          <w:rtl/>
          <w:lang w:bidi="ar-JO"/>
        </w:rPr>
        <w:t>الأشعة الأرضية أشعة حرارية طويلة الموجات، ويمتص الغلاف الجوي جزءاً كبيراً من الإشعاع الأرضي، فترتفع درجة حرارته تبعاً لذلك، ويشبه عمل الغلاف الجوي الذي يحافظ على حرارة سطح الأرض، ولا يسمح إلا لجزء صغير بالهروب للفضاء الخارجي عمل البيوت الزجاجية التي تستخدم لمنع حدوث الصقيع من جهة ولرفع درجة حرارة الجو في داخلها من جهة أخرى.</w:t>
      </w:r>
    </w:p>
    <w:p w:rsidR="006D73B4" w:rsidRPr="00212D5A" w:rsidRDefault="006D73B4" w:rsidP="006D73B4">
      <w:pPr>
        <w:autoSpaceDE w:val="0"/>
        <w:autoSpaceDN w:val="0"/>
        <w:adjustRightInd w:val="0"/>
        <w:spacing w:after="0" w:line="240" w:lineRule="auto"/>
        <w:rPr>
          <w:rFonts w:ascii="Calibri" w:hAnsi="Times New Roman" w:cs="Calibri"/>
          <w:kern w:val="24"/>
          <w:sz w:val="24"/>
          <w:szCs w:val="24"/>
        </w:rPr>
      </w:pPr>
      <w:r w:rsidRPr="00212D5A">
        <w:rPr>
          <w:rFonts w:ascii="Calibri" w:hAnsi="Arial" w:cs="Arial"/>
          <w:b/>
          <w:bCs/>
          <w:kern w:val="24"/>
          <w:sz w:val="24"/>
          <w:szCs w:val="24"/>
          <w:rtl/>
          <w:lang w:bidi="ar-JO"/>
        </w:rPr>
        <w:t>ب- التوصيل الحراري (</w:t>
      </w:r>
      <w:r w:rsidRPr="00212D5A">
        <w:rPr>
          <w:rFonts w:ascii="Calibri" w:hAnsi="Times New Roman" w:cs="Calibri"/>
          <w:b/>
          <w:bCs/>
          <w:kern w:val="24"/>
          <w:sz w:val="24"/>
          <w:szCs w:val="24"/>
        </w:rPr>
        <w:t>Conduction</w:t>
      </w:r>
      <w:r w:rsidRPr="00212D5A">
        <w:rPr>
          <w:rFonts w:ascii="Calibri" w:hAnsi="Arial" w:cs="Arial"/>
          <w:b/>
          <w:bCs/>
          <w:kern w:val="24"/>
          <w:sz w:val="24"/>
          <w:szCs w:val="24"/>
          <w:rtl/>
          <w:lang w:bidi="ar-JO"/>
        </w:rPr>
        <w:t>):</w:t>
      </w:r>
      <w:r w:rsidRPr="00212D5A">
        <w:rPr>
          <w:rFonts w:ascii="Calibri" w:hAnsi="Times New Roman" w:cs="Calibri"/>
          <w:kern w:val="24"/>
          <w:sz w:val="24"/>
          <w:szCs w:val="24"/>
        </w:rPr>
        <w:br/>
      </w:r>
      <w:r w:rsidRPr="00212D5A">
        <w:rPr>
          <w:rFonts w:ascii="Calibri" w:hAnsi="Arial" w:cs="Arial"/>
          <w:kern w:val="24"/>
          <w:sz w:val="24"/>
          <w:szCs w:val="24"/>
          <w:rtl/>
        </w:rPr>
        <w:t xml:space="preserve">      </w:t>
      </w:r>
      <w:r w:rsidRPr="00212D5A">
        <w:rPr>
          <w:rFonts w:ascii="Calibri" w:hAnsi="Arial" w:cs="Arial"/>
          <w:b/>
          <w:bCs/>
          <w:kern w:val="24"/>
          <w:sz w:val="24"/>
          <w:szCs w:val="24"/>
          <w:rtl/>
          <w:lang w:bidi="ar-JO"/>
        </w:rPr>
        <w:t>يقتصر تأثير هذا العامل على الطبقة الرقيقة من الهواء الملامسة لسطح الأرض حيث تنتقل الحرارة إلى تلك الطبقة عن طريق تماسها مع سطح الأرض.</w:t>
      </w:r>
    </w:p>
    <w:p w:rsidR="006D73B4" w:rsidRPr="00212D5A" w:rsidRDefault="006D73B4" w:rsidP="006D73B4">
      <w:pPr>
        <w:autoSpaceDE w:val="0"/>
        <w:autoSpaceDN w:val="0"/>
        <w:adjustRightInd w:val="0"/>
        <w:spacing w:after="0" w:line="240" w:lineRule="auto"/>
        <w:rPr>
          <w:rFonts w:ascii="Calibri" w:hAnsi="Times New Roman" w:cs="Calibri"/>
          <w:shadow/>
          <w:kern w:val="24"/>
          <w:sz w:val="24"/>
          <w:szCs w:val="24"/>
        </w:rPr>
      </w:pPr>
      <w:r w:rsidRPr="00212D5A">
        <w:rPr>
          <w:rFonts w:ascii="Calibri" w:hAnsi="Arial" w:cs="Arial"/>
          <w:b/>
          <w:bCs/>
          <w:kern w:val="24"/>
          <w:sz w:val="24"/>
          <w:szCs w:val="24"/>
          <w:rtl/>
          <w:lang w:bidi="ar-JO"/>
        </w:rPr>
        <w:t>ج- الحمل (</w:t>
      </w:r>
      <w:r w:rsidRPr="00212D5A">
        <w:rPr>
          <w:rFonts w:ascii="Calibri" w:hAnsi="Times New Roman" w:cs="Calibri"/>
          <w:b/>
          <w:bCs/>
          <w:kern w:val="24"/>
          <w:sz w:val="24"/>
          <w:szCs w:val="24"/>
        </w:rPr>
        <w:t>Convection</w:t>
      </w:r>
      <w:r w:rsidRPr="00212D5A">
        <w:rPr>
          <w:rFonts w:ascii="Calibri" w:hAnsi="Arial" w:cs="Arial"/>
          <w:b/>
          <w:bCs/>
          <w:kern w:val="24"/>
          <w:sz w:val="24"/>
          <w:szCs w:val="24"/>
          <w:rtl/>
          <w:lang w:bidi="ar-JO"/>
        </w:rPr>
        <w:t>):</w:t>
      </w:r>
      <w:r w:rsidRPr="00212D5A">
        <w:rPr>
          <w:rFonts w:ascii="Calibri" w:hAnsi="Times New Roman" w:cs="Calibri"/>
          <w:kern w:val="24"/>
          <w:sz w:val="24"/>
          <w:szCs w:val="24"/>
        </w:rPr>
        <w:br/>
        <w:t xml:space="preserve">       </w:t>
      </w:r>
      <w:r w:rsidRPr="00212D5A">
        <w:rPr>
          <w:rFonts w:ascii="Calibri" w:hAnsi="Arial" w:cs="Arial"/>
          <w:b/>
          <w:bCs/>
          <w:kern w:val="24"/>
          <w:sz w:val="24"/>
          <w:szCs w:val="24"/>
          <w:rtl/>
          <w:lang w:bidi="ar-JO"/>
        </w:rPr>
        <w:t>يشتد حدوث هذا العامل في المناطق القارية التي ترتفع فيها درجة حرارة سطحها خلال النهار، مما يؤدي إلى تسخين طبقة الهواء الملامسة له، حيث يرتفع الهواء أو أجزاء منه على شكل تيارات هوائية صاعدة، قد تصل إلى حوالي 15 كم في بعض أيام الصيف في المناطق الصحراوية.</w:t>
      </w:r>
      <w:r w:rsidRPr="00212D5A">
        <w:rPr>
          <w:rFonts w:ascii="Calibri" w:hAnsi="Times New Roman" w:cs="Calibri"/>
          <w:kern w:val="24"/>
          <w:sz w:val="24"/>
          <w:szCs w:val="24"/>
        </w:rPr>
        <w:br/>
        <w:t xml:space="preserve">         </w:t>
      </w:r>
      <w:r w:rsidRPr="00212D5A">
        <w:rPr>
          <w:rFonts w:ascii="Calibri" w:hAnsi="Arial" w:cs="Arial"/>
          <w:b/>
          <w:bCs/>
          <w:shadow/>
          <w:kern w:val="24"/>
          <w:sz w:val="24"/>
          <w:szCs w:val="24"/>
          <w:rtl/>
          <w:lang w:bidi="ar-JO"/>
        </w:rPr>
        <w:t>تبدأ هذه العملية بعد شروق الشمس وتشتد حتى تصل ذروتها بعيد الظهيرة، وتبدأ في الصباح بتكون تيارات هوائية صغيرة صاعدة فوق سطح الأرض، تأخذ بالاشتداد مع ارتفاع درجة الحرارة لتتكون طبقة واسعة من الهواء المتهيج (</w:t>
      </w:r>
      <w:r w:rsidRPr="00212D5A">
        <w:rPr>
          <w:rFonts w:ascii="Calibri" w:hAnsi="Times New Roman" w:cs="Calibri"/>
          <w:b/>
          <w:bCs/>
          <w:shadow/>
          <w:kern w:val="24"/>
          <w:sz w:val="24"/>
          <w:szCs w:val="24"/>
        </w:rPr>
        <w:t>Turbulent air</w:t>
      </w:r>
      <w:r w:rsidRPr="00212D5A">
        <w:rPr>
          <w:rFonts w:ascii="Calibri" w:hAnsi="Arial" w:cs="Arial"/>
          <w:b/>
          <w:bCs/>
          <w:shadow/>
          <w:kern w:val="24"/>
          <w:sz w:val="24"/>
          <w:szCs w:val="24"/>
          <w:rtl/>
          <w:lang w:bidi="ar-JO"/>
        </w:rPr>
        <w:t>) التي تأخذ بالضعف التدريجي في ساعات المساء إلى أن تتلاشى تماماً في الليل.</w:t>
      </w:r>
    </w:p>
    <w:p w:rsidR="006D73B4" w:rsidRPr="00212D5A" w:rsidRDefault="006D73B4" w:rsidP="006D73B4">
      <w:pPr>
        <w:autoSpaceDE w:val="0"/>
        <w:autoSpaceDN w:val="0"/>
        <w:adjustRightInd w:val="0"/>
        <w:spacing w:after="0" w:line="240" w:lineRule="auto"/>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لدراسة طريقة الحمل الحراري </w:t>
      </w:r>
      <w:r w:rsidRPr="00212D5A">
        <w:rPr>
          <w:rFonts w:ascii="Calibri" w:hAnsi="Arial" w:cs="Arial"/>
          <w:b/>
          <w:bCs/>
          <w:shadow/>
          <w:kern w:val="24"/>
          <w:sz w:val="24"/>
          <w:szCs w:val="24"/>
          <w:rtl/>
          <w:lang w:bidi="ar-JO"/>
        </w:rPr>
        <w:t>أهمية</w:t>
      </w:r>
      <w:r w:rsidRPr="00212D5A">
        <w:rPr>
          <w:rFonts w:ascii="Calibri" w:hAnsi="Arial" w:cs="Arial"/>
          <w:b/>
          <w:bCs/>
          <w:kern w:val="24"/>
          <w:sz w:val="24"/>
          <w:szCs w:val="24"/>
          <w:rtl/>
          <w:lang w:bidi="ar-JO"/>
        </w:rPr>
        <w:t xml:space="preserve"> في مجال الدراسات البيئية المتعلقة بالتلوث الجوي (</w:t>
      </w:r>
      <w:r w:rsidRPr="00212D5A">
        <w:rPr>
          <w:rFonts w:ascii="Calibri" w:hAnsi="Times New Roman" w:cs="Calibri"/>
          <w:b/>
          <w:bCs/>
          <w:kern w:val="24"/>
          <w:sz w:val="24"/>
          <w:szCs w:val="24"/>
        </w:rPr>
        <w:t>Air pollution</w:t>
      </w:r>
      <w:r w:rsidRPr="00212D5A">
        <w:rPr>
          <w:rFonts w:ascii="Calibri" w:hAnsi="Arial" w:cs="Arial"/>
          <w:b/>
          <w:bCs/>
          <w:kern w:val="24"/>
          <w:sz w:val="24"/>
          <w:szCs w:val="24"/>
          <w:rtl/>
          <w:lang w:bidi="ar-JO"/>
        </w:rPr>
        <w:t>) في المدن الكبيرة والمراكز الصناعية. ففي الفترة الصباحية يكون التلوث الجوي الناجم عن حركة الآلات ووسائل النقل المختلفة، قليل السمك ومركزاً في طبقة الهواء الرقيقة الملامسة لسطح الأرض، مما يزيد من تركز التلوث ضمن طبقة رقيقة ويضاعف مخاطره.</w:t>
      </w:r>
      <w:r w:rsidRPr="00212D5A">
        <w:rPr>
          <w:rFonts w:ascii="Calibri" w:hAnsi="Times New Roman" w:cs="Calibri"/>
          <w:kern w:val="24"/>
          <w:sz w:val="24"/>
          <w:szCs w:val="24"/>
        </w:rPr>
        <w:br/>
      </w:r>
      <w:r w:rsidRPr="00212D5A">
        <w:rPr>
          <w:rFonts w:ascii="Calibri" w:hAnsi="Arial" w:cs="Arial"/>
          <w:kern w:val="24"/>
          <w:sz w:val="24"/>
          <w:szCs w:val="24"/>
          <w:rtl/>
        </w:rPr>
        <w:t xml:space="preserve">      </w:t>
      </w:r>
      <w:r w:rsidRPr="00212D5A">
        <w:rPr>
          <w:rFonts w:ascii="Calibri" w:hAnsi="Arial" w:cs="Arial"/>
          <w:b/>
          <w:bCs/>
          <w:kern w:val="24"/>
          <w:sz w:val="24"/>
          <w:szCs w:val="24"/>
          <w:rtl/>
          <w:lang w:bidi="ar-JO"/>
        </w:rPr>
        <w:t>أما في فترة بعيد الظهيرة (بعد الظهر بساعة مما يخفف من نسبة تركز التلوث ويقلل مخاطره.</w:t>
      </w:r>
    </w:p>
    <w:p w:rsidR="006D73B4" w:rsidRPr="00212D5A" w:rsidRDefault="006D73B4" w:rsidP="006D73B4">
      <w:pPr>
        <w:autoSpaceDE w:val="0"/>
        <w:autoSpaceDN w:val="0"/>
        <w:adjustRightInd w:val="0"/>
        <w:spacing w:after="0" w:line="240" w:lineRule="auto"/>
        <w:rPr>
          <w:rFonts w:ascii="Calibri" w:hAnsi="Times New Roman" w:cs="Calibri"/>
          <w:kern w:val="24"/>
          <w:sz w:val="24"/>
          <w:szCs w:val="24"/>
        </w:rPr>
      </w:pPr>
      <w:r w:rsidRPr="00212D5A">
        <w:rPr>
          <w:rFonts w:ascii="Calibri" w:hAnsi="Arial" w:cs="Arial"/>
          <w:b/>
          <w:bCs/>
          <w:kern w:val="24"/>
          <w:sz w:val="24"/>
          <w:szCs w:val="24"/>
          <w:rtl/>
          <w:lang w:bidi="ar-JO"/>
        </w:rPr>
        <w:t>د- الحرارة الكامنة (</w:t>
      </w:r>
      <w:r w:rsidRPr="00212D5A">
        <w:rPr>
          <w:rFonts w:ascii="Calibri" w:hAnsi="Times New Roman" w:cs="Calibri"/>
          <w:b/>
          <w:bCs/>
          <w:kern w:val="24"/>
          <w:sz w:val="24"/>
          <w:szCs w:val="24"/>
        </w:rPr>
        <w:t xml:space="preserve">Latent heat </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w:t>
      </w:r>
      <w:r w:rsidRPr="00212D5A">
        <w:rPr>
          <w:rFonts w:ascii="Calibri" w:hAnsi="Times New Roman" w:cs="Calibri"/>
          <w:kern w:val="24"/>
          <w:sz w:val="24"/>
          <w:szCs w:val="24"/>
        </w:rPr>
        <w:br/>
      </w:r>
      <w:r w:rsidRPr="00212D5A">
        <w:rPr>
          <w:rFonts w:ascii="Calibri" w:hAnsi="Arial" w:cs="Arial"/>
          <w:kern w:val="24"/>
          <w:sz w:val="24"/>
          <w:szCs w:val="24"/>
          <w:rtl/>
        </w:rPr>
        <w:t xml:space="preserve">        </w:t>
      </w:r>
      <w:r w:rsidRPr="00212D5A">
        <w:rPr>
          <w:rFonts w:ascii="Calibri" w:hAnsi="Arial" w:cs="Arial"/>
          <w:b/>
          <w:bCs/>
          <w:kern w:val="24"/>
          <w:sz w:val="24"/>
          <w:szCs w:val="24"/>
          <w:rtl/>
          <w:lang w:bidi="ar-JO"/>
        </w:rPr>
        <w:t>يحتاج الماء عند تبخره إلى طاقة تكون مخزونة (كامنة) في المسطح المائي نفسه، ويستنفذ كل غرام واحد من الماء عند تبخره 573 سعراً حرارياً، وتسمى الطاقة التي يطلقها الماء عند تبخره بالحرارة الكامنة للتبخر.</w:t>
      </w:r>
      <w:r w:rsidRPr="00212D5A">
        <w:rPr>
          <w:rFonts w:ascii="Calibri" w:hAnsi="Times New Roman" w:cs="Calibri"/>
          <w:b/>
          <w:bCs/>
          <w:kern w:val="24"/>
          <w:sz w:val="24"/>
          <w:szCs w:val="24"/>
        </w:rPr>
        <w:br/>
      </w:r>
      <w:r w:rsidRPr="00212D5A">
        <w:rPr>
          <w:rFonts w:ascii="Calibri" w:hAnsi="Times New Roman" w:cs="Calibri"/>
          <w:b/>
          <w:bCs/>
          <w:kern w:val="24"/>
          <w:sz w:val="24"/>
          <w:szCs w:val="24"/>
        </w:rPr>
        <w:lastRenderedPageBreak/>
        <w:t xml:space="preserve">       </w:t>
      </w:r>
      <w:r w:rsidRPr="00212D5A">
        <w:rPr>
          <w:rFonts w:ascii="Calibri" w:hAnsi="Arial" w:cs="Arial"/>
          <w:b/>
          <w:bCs/>
          <w:kern w:val="24"/>
          <w:sz w:val="24"/>
          <w:szCs w:val="24"/>
          <w:rtl/>
          <w:lang w:bidi="ar-JO"/>
        </w:rPr>
        <w:t xml:space="preserve"> أما عندما يتكاثف بخار الماء في الجو ويتحول من حالة غازية إلى حالة سيولة، فإنه يطلق نفس الكمية من الطاقة، وتسمى الطاقة حينئذٍ بالطاقة الكامنة للتكاثف.</w:t>
      </w:r>
    </w:p>
    <w:p w:rsidR="006D73B4" w:rsidRPr="00212D5A" w:rsidRDefault="006D73B4" w:rsidP="006D73B4">
      <w:pPr>
        <w:autoSpaceDE w:val="0"/>
        <w:autoSpaceDN w:val="0"/>
        <w:adjustRightInd w:val="0"/>
        <w:spacing w:after="0" w:line="240" w:lineRule="auto"/>
        <w:rPr>
          <w:rFonts w:ascii="Calibri" w:hAnsi="Times New Roman" w:hint="cs"/>
          <w:kern w:val="24"/>
          <w:sz w:val="24"/>
          <w:szCs w:val="24"/>
          <w:rtl/>
        </w:rPr>
      </w:pPr>
      <w:r w:rsidRPr="00212D5A">
        <w:rPr>
          <w:rFonts w:ascii="Calibri" w:hAnsi="Arial" w:cs="Arial"/>
          <w:b/>
          <w:bCs/>
          <w:kern w:val="24"/>
          <w:sz w:val="24"/>
          <w:szCs w:val="24"/>
          <w:rtl/>
          <w:lang w:bidi="ar-JO"/>
        </w:rPr>
        <w:t>هـ- هبوط الهواء:</w:t>
      </w:r>
      <w:r w:rsidRPr="00212D5A">
        <w:rPr>
          <w:rFonts w:ascii="Calibri" w:hAnsi="Times New Roman" w:cs="Calibri"/>
          <w:b/>
          <w:bCs/>
          <w:kern w:val="24"/>
          <w:sz w:val="24"/>
          <w:szCs w:val="24"/>
        </w:rPr>
        <w:t xml:space="preserve"> </w:t>
      </w:r>
      <w:r w:rsidRPr="00212D5A">
        <w:rPr>
          <w:rFonts w:ascii="Calibri" w:hAnsi="Times New Roman" w:cs="Calibri"/>
          <w:kern w:val="24"/>
          <w:sz w:val="24"/>
          <w:szCs w:val="24"/>
        </w:rPr>
        <w:br/>
        <w:t xml:space="preserve">        </w:t>
      </w:r>
      <w:r w:rsidRPr="00212D5A">
        <w:rPr>
          <w:rFonts w:ascii="Calibri" w:hAnsi="Arial" w:cs="Arial"/>
          <w:b/>
          <w:bCs/>
          <w:kern w:val="24"/>
          <w:sz w:val="24"/>
          <w:szCs w:val="24"/>
          <w:rtl/>
          <w:lang w:bidi="ar-JO"/>
        </w:rPr>
        <w:t>ينتقل الهواء من أسفل إلى أعلى، وبالعكس من أعلى إلى أسفل، فإذا ارتفع الهواء من مستوى سطح الأرض إلى أعلى، وكان افتراضاً يمثل نظاماً معزولاً (</w:t>
      </w:r>
      <w:r w:rsidRPr="00212D5A">
        <w:rPr>
          <w:rFonts w:ascii="Calibri" w:hAnsi="Times New Roman" w:cs="Calibri"/>
          <w:b/>
          <w:bCs/>
          <w:kern w:val="24"/>
          <w:sz w:val="24"/>
          <w:szCs w:val="24"/>
        </w:rPr>
        <w:t>Isolated system</w:t>
      </w:r>
      <w:r w:rsidRPr="00212D5A">
        <w:rPr>
          <w:rFonts w:ascii="Calibri" w:hAnsi="Arial" w:cs="Arial"/>
          <w:b/>
          <w:bCs/>
          <w:kern w:val="24"/>
          <w:sz w:val="24"/>
          <w:szCs w:val="24"/>
          <w:rtl/>
          <w:lang w:bidi="ar-JO"/>
        </w:rPr>
        <w:t>)</w:t>
      </w:r>
      <w:r w:rsidRPr="00212D5A">
        <w:rPr>
          <w:rFonts w:ascii="Calibri" w:hAnsi="Arial" w:cs="Arial"/>
          <w:b/>
          <w:bCs/>
          <w:kern w:val="24"/>
          <w:sz w:val="24"/>
          <w:szCs w:val="24"/>
          <w:rtl/>
        </w:rPr>
        <w:t>،</w:t>
      </w:r>
      <w:r w:rsidRPr="00212D5A">
        <w:rPr>
          <w:rFonts w:ascii="Calibri" w:hAnsi="Arial" w:cs="Arial"/>
          <w:b/>
          <w:bCs/>
          <w:kern w:val="24"/>
          <w:sz w:val="24"/>
          <w:szCs w:val="24"/>
          <w:rtl/>
          <w:lang w:bidi="ar-JO"/>
        </w:rPr>
        <w:t xml:space="preserve"> أي لا يمتزج بالهواء المحيط </w:t>
      </w:r>
      <w:proofErr w:type="spellStart"/>
      <w:r w:rsidRPr="00212D5A">
        <w:rPr>
          <w:rFonts w:ascii="Calibri" w:hAnsi="Arial" w:cs="Arial"/>
          <w:b/>
          <w:bCs/>
          <w:kern w:val="24"/>
          <w:sz w:val="24"/>
          <w:szCs w:val="24"/>
          <w:rtl/>
          <w:lang w:bidi="ar-JO"/>
        </w:rPr>
        <w:t>به</w:t>
      </w:r>
      <w:proofErr w:type="spellEnd"/>
      <w:r w:rsidRPr="00212D5A">
        <w:rPr>
          <w:rFonts w:ascii="Calibri" w:hAnsi="Arial" w:cs="Arial"/>
          <w:b/>
          <w:bCs/>
          <w:kern w:val="24"/>
          <w:sz w:val="24"/>
          <w:szCs w:val="24"/>
          <w:rtl/>
          <w:lang w:bidi="ar-JO"/>
        </w:rPr>
        <w:t>، فلا يعطيه طاقة ولا يأخذ منه، فإن ذلك الهواء يكون قد فقد مصدر تزويده بالطاقة من سطح الأرض بمجرد ارتفاعه إلى أعلى.</w:t>
      </w:r>
      <w:r w:rsidRPr="00212D5A">
        <w:rPr>
          <w:rFonts w:ascii="Calibri" w:hAnsi="Times New Roman" w:cs="Calibri"/>
          <w:kern w:val="24"/>
          <w:sz w:val="24"/>
          <w:szCs w:val="24"/>
        </w:rPr>
        <w:br/>
      </w:r>
    </w:p>
    <w:p w:rsidR="006D73B4" w:rsidRPr="00212D5A" w:rsidRDefault="006D73B4" w:rsidP="006D73B4">
      <w:pPr>
        <w:autoSpaceDE w:val="0"/>
        <w:autoSpaceDN w:val="0"/>
        <w:adjustRightInd w:val="0"/>
        <w:spacing w:after="0" w:line="240" w:lineRule="auto"/>
        <w:rPr>
          <w:rFonts w:ascii="Calibri" w:hAnsi="Times New Roman" w:hint="cs"/>
          <w:kern w:val="24"/>
          <w:sz w:val="24"/>
          <w:szCs w:val="24"/>
          <w:rtl/>
        </w:rPr>
      </w:pP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وينتقل ذلك الهواء أثناء ارتفاعه من مستويات ذات ضغط مرتفع إلى أخرى ذات ضغط منخفض، لذا فإنه يتمدد ويزداد حجمه ويبرد كلما ارتفع إلى أعلى بمعدل ثابت يساوي 1م/150متراً. ويعرف معــــدل تناقـص درجــة حرارة الهــواء بهــذه الطريقة بمعدل التناقص الذاتي الجاف (</w:t>
      </w:r>
      <w:r w:rsidRPr="00212D5A">
        <w:rPr>
          <w:rFonts w:ascii="Calibri" w:hAnsi="Times New Roman" w:cs="Calibri"/>
          <w:b/>
          <w:bCs/>
          <w:kern w:val="24"/>
          <w:sz w:val="24"/>
          <w:szCs w:val="24"/>
        </w:rPr>
        <w:t>Dry Adiabatic lapse rate</w:t>
      </w:r>
      <w:r w:rsidRPr="00212D5A">
        <w:rPr>
          <w:rFonts w:ascii="Calibri" w:hAnsi="Arial" w:cs="Arial"/>
          <w:b/>
          <w:bCs/>
          <w:kern w:val="24"/>
          <w:sz w:val="24"/>
          <w:szCs w:val="24"/>
          <w:rtl/>
          <w:lang w:bidi="ar-JO"/>
        </w:rPr>
        <w:t>).</w:t>
      </w:r>
      <w:r w:rsidRPr="00212D5A">
        <w:rPr>
          <w:rFonts w:ascii="Calibri" w:hAnsi="Times New Roman" w:cs="Calibri"/>
          <w:kern w:val="24"/>
          <w:sz w:val="24"/>
          <w:szCs w:val="24"/>
        </w:rPr>
        <w:br/>
        <w:t xml:space="preserve">        </w:t>
      </w:r>
      <w:r w:rsidRPr="00212D5A">
        <w:rPr>
          <w:rFonts w:ascii="Calibri" w:hAnsi="Arial" w:cs="Arial"/>
          <w:b/>
          <w:bCs/>
          <w:kern w:val="24"/>
          <w:sz w:val="24"/>
          <w:szCs w:val="24"/>
          <w:rtl/>
          <w:lang w:bidi="ar-JO"/>
        </w:rPr>
        <w:t>أما هبوط الهواء من أعلى باتجاه سطح الأرض، فإنه يؤدي إلى ارتفاع درجة حرارته، حيث ينتقل الهواء أثناء هبوطه من مستويات ذات ضغط جوي أقل إلى أخرى ذات ضغط أكبر، فيقل حجمه وتزداد حرارته، مما يؤدي إلى تسخين طبقة الهواء القريبة من سطح الأرض.</w:t>
      </w:r>
      <w:r w:rsidRPr="00212D5A">
        <w:rPr>
          <w:rFonts w:ascii="Calibri" w:hAnsi="Times New Roman" w:cs="Calibri"/>
          <w:kern w:val="24"/>
          <w:sz w:val="24"/>
          <w:szCs w:val="24"/>
        </w:rPr>
        <w:br/>
      </w:r>
    </w:p>
    <w:p w:rsidR="006D73B4" w:rsidRPr="00212D5A" w:rsidRDefault="006D73B4" w:rsidP="006D73B4">
      <w:pPr>
        <w:autoSpaceDE w:val="0"/>
        <w:autoSpaceDN w:val="0"/>
        <w:adjustRightInd w:val="0"/>
        <w:spacing w:after="0" w:line="240" w:lineRule="auto"/>
        <w:rPr>
          <w:rFonts w:ascii="Calibri" w:hAnsi="Times New Roman" w:cs="Calibri"/>
          <w:kern w:val="24"/>
          <w:sz w:val="24"/>
          <w:szCs w:val="24"/>
        </w:rPr>
      </w:pP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و</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انتقال الحرارة (</w:t>
      </w:r>
      <w:r w:rsidRPr="00212D5A">
        <w:rPr>
          <w:rFonts w:ascii="Calibri" w:hAnsi="Times New Roman" w:cs="Calibri"/>
          <w:b/>
          <w:bCs/>
          <w:kern w:val="24"/>
          <w:sz w:val="24"/>
          <w:szCs w:val="24"/>
        </w:rPr>
        <w:t>Advection</w:t>
      </w:r>
      <w:r w:rsidRPr="00212D5A">
        <w:rPr>
          <w:rFonts w:ascii="Calibri" w:hAnsi="Arial" w:cs="Arial"/>
          <w:b/>
          <w:bCs/>
          <w:kern w:val="24"/>
          <w:sz w:val="24"/>
          <w:szCs w:val="24"/>
          <w:rtl/>
          <w:lang w:bidi="ar-JO"/>
        </w:rPr>
        <w:t>)</w:t>
      </w:r>
      <w:r w:rsidRPr="00212D5A">
        <w:rPr>
          <w:rFonts w:ascii="Calibri" w:hAnsi="Times New Roman" w:cs="Calibri"/>
          <w:b/>
          <w:bCs/>
          <w:kern w:val="24"/>
          <w:sz w:val="24"/>
          <w:szCs w:val="24"/>
        </w:rPr>
        <w:br/>
        <w:t xml:space="preserve"> </w:t>
      </w:r>
      <w:r w:rsidRPr="00212D5A">
        <w:rPr>
          <w:rFonts w:ascii="Calibri" w:hAnsi="Arial" w:cs="Arial"/>
          <w:b/>
          <w:bCs/>
          <w:kern w:val="24"/>
          <w:sz w:val="24"/>
          <w:szCs w:val="24"/>
          <w:rtl/>
        </w:rPr>
        <w:t xml:space="preserve">        لا يتطابق</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rPr>
        <w:t>المسار اليومي لدرجة الحرارة مع المسار اليومي للإشعاع الشمسي خلال فصل الشتاء في المناطق المعتدلة والباردة ، حيث يتأثر المسار اليومي لدرجة الحرارة هنا لعوامل مختلفة ، مثل الكتل الهوائية الباردة والأمطار ، مما يؤدي إلى انخفاض في درجات الحرارة ، بعكس المناطق المدارية الحارة كالخليج العربي الذي نادرا ما يتأثر بكتل هوائية باردة .</w:t>
      </w:r>
    </w:p>
    <w:p w:rsidR="006D73B4" w:rsidRPr="00212D5A" w:rsidRDefault="006D73B4" w:rsidP="006D73B4">
      <w:pPr>
        <w:autoSpaceDE w:val="0"/>
        <w:autoSpaceDN w:val="0"/>
        <w:adjustRightInd w:val="0"/>
        <w:spacing w:after="0" w:line="240" w:lineRule="auto"/>
        <w:rPr>
          <w:rFonts w:ascii="Calibri" w:hAnsi="Times New Roman" w:cs="Calibri"/>
          <w:kern w:val="24"/>
          <w:sz w:val="24"/>
          <w:szCs w:val="24"/>
        </w:rPr>
      </w:pPr>
      <w:r w:rsidRPr="00212D5A">
        <w:rPr>
          <w:rFonts w:ascii="Calibri" w:hAnsi="Arial" w:cs="Arial"/>
          <w:b/>
          <w:bCs/>
          <w:kern w:val="24"/>
          <w:sz w:val="24"/>
          <w:szCs w:val="24"/>
          <w:rtl/>
          <w:lang w:bidi="ar-JO"/>
        </w:rPr>
        <w:t>ثانياً: مقاييس الحرارة</w:t>
      </w:r>
      <w:r w:rsidRPr="00212D5A">
        <w:rPr>
          <w:rFonts w:ascii="Calibri" w:hAnsi="Arial" w:cs="Arial"/>
          <w:b/>
          <w:bCs/>
          <w:kern w:val="24"/>
          <w:sz w:val="24"/>
          <w:szCs w:val="24"/>
          <w:rtl/>
        </w:rPr>
        <w:br/>
      </w:r>
      <w:r w:rsidRPr="00212D5A">
        <w:rPr>
          <w:rFonts w:ascii="Calibri" w:hAnsi="Arial" w:cs="Arial"/>
          <w:kern w:val="24"/>
          <w:sz w:val="24"/>
          <w:szCs w:val="24"/>
          <w:rtl/>
        </w:rPr>
        <w:t xml:space="preserve">  </w:t>
      </w:r>
      <w:r w:rsidRPr="00212D5A">
        <w:rPr>
          <w:rFonts w:ascii="Calibri" w:hAnsi="Arial" w:cs="Arial"/>
          <w:b/>
          <w:bCs/>
          <w:kern w:val="24"/>
          <w:sz w:val="24"/>
          <w:szCs w:val="24"/>
          <w:rtl/>
          <w:lang w:bidi="ar-JO"/>
        </w:rPr>
        <w:t>تستخدم في دراسة المناخ والطقس مقاييس مختلفة لدرجة الحرارة، أهمها ما يلي:</w:t>
      </w:r>
    </w:p>
    <w:p w:rsidR="006D73B4" w:rsidRPr="00212D5A" w:rsidRDefault="006D73B4" w:rsidP="006D73B4">
      <w:pPr>
        <w:autoSpaceDE w:val="0"/>
        <w:autoSpaceDN w:val="0"/>
        <w:adjustRightInd w:val="0"/>
        <w:spacing w:after="0" w:line="240" w:lineRule="auto"/>
        <w:rPr>
          <w:rFonts w:ascii="Calibri" w:hAnsi="Times New Roman" w:cs="Calibri"/>
          <w:kern w:val="24"/>
          <w:sz w:val="24"/>
          <w:szCs w:val="24"/>
        </w:rPr>
      </w:pPr>
      <w:r w:rsidRPr="00212D5A">
        <w:rPr>
          <w:rFonts w:ascii="Calibri" w:hAnsi="Arial" w:cs="Arial"/>
          <w:b/>
          <w:bCs/>
          <w:kern w:val="24"/>
          <w:sz w:val="24"/>
          <w:szCs w:val="24"/>
          <w:rtl/>
          <w:lang w:bidi="ar-JO"/>
        </w:rPr>
        <w:t>1 - درجة الحرارة العظمى (</w:t>
      </w:r>
      <w:r w:rsidRPr="00212D5A">
        <w:rPr>
          <w:rFonts w:ascii="Calibri" w:hAnsi="Times New Roman" w:cs="Calibri"/>
          <w:b/>
          <w:bCs/>
          <w:kern w:val="24"/>
          <w:sz w:val="24"/>
          <w:szCs w:val="24"/>
        </w:rPr>
        <w:t>Maximum Temperature</w:t>
      </w:r>
      <w:r w:rsidRPr="00212D5A">
        <w:rPr>
          <w:rFonts w:ascii="Calibri" w:hAnsi="Arial" w:cs="Arial"/>
          <w:b/>
          <w:bCs/>
          <w:kern w:val="24"/>
          <w:sz w:val="24"/>
          <w:szCs w:val="24"/>
          <w:rtl/>
          <w:lang w:bidi="ar-JO"/>
        </w:rPr>
        <w:t>):</w:t>
      </w:r>
      <w:r w:rsidRPr="00212D5A">
        <w:rPr>
          <w:rFonts w:ascii="Calibri" w:hAnsi="Times New Roman" w:cs="Calibri"/>
          <w:kern w:val="24"/>
          <w:sz w:val="24"/>
          <w:szCs w:val="24"/>
        </w:rPr>
        <w:br/>
      </w:r>
      <w:r w:rsidRPr="00212D5A">
        <w:rPr>
          <w:rFonts w:ascii="Calibri" w:hAnsi="Arial" w:cs="Arial"/>
          <w:kern w:val="24"/>
          <w:sz w:val="24"/>
          <w:szCs w:val="24"/>
          <w:rtl/>
        </w:rPr>
        <w:t xml:space="preserve">     </w:t>
      </w:r>
      <w:r w:rsidRPr="00212D5A">
        <w:rPr>
          <w:rFonts w:ascii="Calibri" w:hAnsi="Arial" w:cs="Arial"/>
          <w:b/>
          <w:bCs/>
          <w:kern w:val="24"/>
          <w:sz w:val="24"/>
          <w:szCs w:val="24"/>
          <w:rtl/>
          <w:lang w:bidi="ar-JO"/>
        </w:rPr>
        <w:t>وهي أعلى درجة حرارة يتم تسجيلها خلال اليوم، وتحدث عادة بعيد الظهر خاصة في المناطق القارية، وتحدث في المناطق البحرية بعد الظهر بساعتين أو أكثر.</w:t>
      </w:r>
    </w:p>
    <w:p w:rsidR="006D73B4" w:rsidRPr="00212D5A" w:rsidRDefault="006D73B4" w:rsidP="006D73B4">
      <w:pPr>
        <w:autoSpaceDE w:val="0"/>
        <w:autoSpaceDN w:val="0"/>
        <w:adjustRightInd w:val="0"/>
        <w:spacing w:after="0" w:line="240" w:lineRule="auto"/>
        <w:rPr>
          <w:rFonts w:ascii="Calibri" w:hAnsi="Times New Roman" w:cs="Calibri"/>
          <w:kern w:val="24"/>
          <w:sz w:val="24"/>
          <w:szCs w:val="24"/>
        </w:rPr>
      </w:pPr>
      <w:r w:rsidRPr="00212D5A">
        <w:rPr>
          <w:rFonts w:ascii="Calibri" w:hAnsi="Arial" w:cs="Arial"/>
          <w:b/>
          <w:bCs/>
          <w:kern w:val="24"/>
          <w:sz w:val="24"/>
          <w:szCs w:val="24"/>
          <w:rtl/>
          <w:lang w:bidi="ar-JO"/>
        </w:rPr>
        <w:t>2  - درجة الحرارة الصغرى (</w:t>
      </w:r>
      <w:r w:rsidRPr="00212D5A">
        <w:rPr>
          <w:rFonts w:ascii="Calibri" w:hAnsi="Times New Roman" w:cs="Calibri"/>
          <w:b/>
          <w:bCs/>
          <w:kern w:val="24"/>
          <w:sz w:val="24"/>
          <w:szCs w:val="24"/>
        </w:rPr>
        <w:t>Minimum Temperature</w:t>
      </w:r>
      <w:r w:rsidRPr="00212D5A">
        <w:rPr>
          <w:rFonts w:ascii="Calibri" w:hAnsi="Arial" w:cs="Arial"/>
          <w:b/>
          <w:bCs/>
          <w:kern w:val="24"/>
          <w:sz w:val="24"/>
          <w:szCs w:val="24"/>
          <w:rtl/>
          <w:lang w:bidi="ar-JO"/>
        </w:rPr>
        <w:t>):</w:t>
      </w:r>
      <w:r w:rsidRPr="00212D5A">
        <w:rPr>
          <w:rFonts w:ascii="Calibri" w:hAnsi="Times New Roman" w:cs="Calibri"/>
          <w:kern w:val="24"/>
          <w:sz w:val="24"/>
          <w:szCs w:val="24"/>
        </w:rPr>
        <w:br/>
        <w:t xml:space="preserve">       </w:t>
      </w:r>
      <w:r w:rsidRPr="00212D5A">
        <w:rPr>
          <w:rFonts w:ascii="Calibri" w:hAnsi="Arial" w:cs="Arial"/>
          <w:b/>
          <w:bCs/>
          <w:kern w:val="24"/>
          <w:sz w:val="24"/>
          <w:szCs w:val="24"/>
          <w:rtl/>
          <w:lang w:bidi="ar-JO"/>
        </w:rPr>
        <w:t>وهي أقل درجة حرارة تحدث خلال اليوم، وتحدث عادة قبيل شروق الشمس مباشرة، حيث يكون سطح الأرض قد فقد أقصى قدر ممكن من الإشعاع الأرضي</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w:t>
      </w:r>
    </w:p>
    <w:p w:rsidR="006D73B4" w:rsidRPr="00212D5A" w:rsidRDefault="006D73B4" w:rsidP="006D73B4">
      <w:pPr>
        <w:autoSpaceDE w:val="0"/>
        <w:autoSpaceDN w:val="0"/>
        <w:adjustRightInd w:val="0"/>
        <w:spacing w:after="0" w:line="240" w:lineRule="auto"/>
        <w:rPr>
          <w:rFonts w:ascii="Calibri" w:hAnsi="Times New Roman" w:cs="Calibri"/>
          <w:kern w:val="24"/>
          <w:sz w:val="24"/>
          <w:szCs w:val="24"/>
        </w:rPr>
      </w:pPr>
      <w:r w:rsidRPr="00212D5A">
        <w:rPr>
          <w:rFonts w:ascii="Calibri" w:hAnsi="Arial" w:cs="Arial"/>
          <w:b/>
          <w:bCs/>
          <w:kern w:val="24"/>
          <w:sz w:val="24"/>
          <w:szCs w:val="24"/>
          <w:rtl/>
          <w:lang w:bidi="ar-JO"/>
        </w:rPr>
        <w:t>3 - المتوسط اليومي لدرجة الحرارة (</w:t>
      </w:r>
      <w:r w:rsidRPr="00212D5A">
        <w:rPr>
          <w:rFonts w:ascii="Calibri" w:hAnsi="Times New Roman" w:cs="Calibri"/>
          <w:b/>
          <w:bCs/>
          <w:kern w:val="24"/>
          <w:sz w:val="24"/>
          <w:szCs w:val="24"/>
        </w:rPr>
        <w:t>Mean Daily Temperature</w:t>
      </w:r>
      <w:r w:rsidRPr="00212D5A">
        <w:rPr>
          <w:rFonts w:ascii="Calibri" w:hAnsi="Arial" w:cs="Arial"/>
          <w:b/>
          <w:bCs/>
          <w:kern w:val="24"/>
          <w:sz w:val="24"/>
          <w:szCs w:val="24"/>
          <w:rtl/>
          <w:lang w:bidi="ar-JO"/>
        </w:rPr>
        <w:t>):</w:t>
      </w:r>
      <w:r w:rsidRPr="00212D5A">
        <w:rPr>
          <w:rFonts w:ascii="Calibri" w:hAnsi="Times New Roman" w:cs="Calibri"/>
          <w:b/>
          <w:bCs/>
          <w:kern w:val="24"/>
          <w:sz w:val="24"/>
          <w:szCs w:val="24"/>
        </w:rPr>
        <w:br/>
      </w:r>
      <w:r w:rsidRPr="00212D5A">
        <w:rPr>
          <w:rFonts w:ascii="Calibri" w:hAnsi="Times New Roman" w:cs="Calibri"/>
          <w:kern w:val="24"/>
          <w:sz w:val="24"/>
          <w:szCs w:val="24"/>
        </w:rPr>
        <w:br/>
        <w:t xml:space="preserve">        </w:t>
      </w:r>
      <w:r w:rsidRPr="00212D5A">
        <w:rPr>
          <w:rFonts w:ascii="Calibri" w:hAnsi="Arial" w:cs="Arial"/>
          <w:b/>
          <w:bCs/>
          <w:kern w:val="24"/>
          <w:sz w:val="24"/>
          <w:szCs w:val="24"/>
          <w:rtl/>
          <w:lang w:bidi="ar-JO"/>
        </w:rPr>
        <w:t>يتم حسابه بقسمة مجموع درجتي الحرارة العظمى والصغرى على اثنين (درجة الحرارة العظمى اليومية+درجة الحرارة الصغرى اليومية/2)، كما يتم حسابه أيضاً من القراءات الساعية لدرجة الحرارة (</w:t>
      </w:r>
      <w:r w:rsidRPr="00212D5A">
        <w:rPr>
          <w:rFonts w:ascii="Calibri" w:hAnsi="Times New Roman" w:cs="Calibri"/>
          <w:b/>
          <w:bCs/>
          <w:kern w:val="24"/>
          <w:sz w:val="24"/>
          <w:szCs w:val="24"/>
        </w:rPr>
        <w:t>Hourly observations</w:t>
      </w:r>
      <w:r w:rsidRPr="00212D5A">
        <w:rPr>
          <w:rFonts w:ascii="Calibri" w:hAnsi="Arial" w:cs="Arial"/>
          <w:b/>
          <w:bCs/>
          <w:kern w:val="24"/>
          <w:sz w:val="24"/>
          <w:szCs w:val="24"/>
          <w:rtl/>
          <w:lang w:bidi="ar-JO"/>
        </w:rPr>
        <w:t>) التي يتم أخذها في كل ساعة من ساعات اليوم في المحطات من الدرجة الأولى.</w:t>
      </w:r>
    </w:p>
    <w:p w:rsidR="006D73B4" w:rsidRPr="00212D5A" w:rsidRDefault="006D73B4" w:rsidP="006D73B4">
      <w:pPr>
        <w:autoSpaceDE w:val="0"/>
        <w:autoSpaceDN w:val="0"/>
        <w:adjustRightInd w:val="0"/>
        <w:spacing w:after="0" w:line="240" w:lineRule="auto"/>
        <w:rPr>
          <w:rFonts w:ascii="Calibri" w:hAnsi="Times New Roman" w:cs="Calibri"/>
          <w:kern w:val="24"/>
          <w:sz w:val="24"/>
          <w:szCs w:val="24"/>
        </w:rPr>
      </w:pP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4 - المتوسط الشهري لدرجة الحرارة العظمى:</w:t>
      </w:r>
      <w:r w:rsidRPr="00212D5A">
        <w:rPr>
          <w:rFonts w:ascii="Calibri" w:hAnsi="Times New Roman" w:cs="Calibri"/>
          <w:kern w:val="24"/>
          <w:sz w:val="24"/>
          <w:szCs w:val="24"/>
        </w:rPr>
        <w:br/>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يحسب بقسمة مجموع درجات الحرارة العظمى خلال الشهر على عدد أيام ذلك الشهر.</w:t>
      </w:r>
      <w:r w:rsidRPr="00212D5A">
        <w:rPr>
          <w:rFonts w:ascii="Calibri" w:hAnsi="Times New Roman" w:cs="Calibri"/>
          <w:b/>
          <w:bCs/>
          <w:kern w:val="24"/>
          <w:sz w:val="24"/>
          <w:szCs w:val="24"/>
        </w:rPr>
        <w:br/>
      </w:r>
      <w:r w:rsidRPr="00212D5A">
        <w:rPr>
          <w:rFonts w:ascii="Calibri" w:hAnsi="Times New Roman" w:cs="Calibri"/>
          <w:kern w:val="24"/>
          <w:sz w:val="24"/>
          <w:szCs w:val="24"/>
        </w:rPr>
        <w:br/>
      </w:r>
      <w:r w:rsidRPr="00212D5A">
        <w:rPr>
          <w:rFonts w:ascii="Calibri" w:hAnsi="Arial" w:cs="Arial"/>
          <w:b/>
          <w:bCs/>
          <w:kern w:val="24"/>
          <w:sz w:val="24"/>
          <w:szCs w:val="24"/>
          <w:rtl/>
          <w:lang w:bidi="ar-JO"/>
        </w:rPr>
        <w:t xml:space="preserve">   5 - المتوسط الشهري لدرجة الحرارة الصغرى:</w:t>
      </w:r>
      <w:r w:rsidRPr="00212D5A">
        <w:rPr>
          <w:rFonts w:ascii="Calibri" w:hAnsi="Times New Roman" w:cs="Calibri"/>
          <w:kern w:val="24"/>
          <w:sz w:val="24"/>
          <w:szCs w:val="24"/>
        </w:rPr>
        <w:br/>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يحسب بقسمة مجموع درجات الحرارة الصغرى خلال الشهر على عدد أيام ذلك الشهر.</w:t>
      </w:r>
    </w:p>
    <w:p w:rsidR="006D73B4" w:rsidRPr="00212D5A" w:rsidRDefault="006D73B4" w:rsidP="006D73B4">
      <w:pPr>
        <w:autoSpaceDE w:val="0"/>
        <w:autoSpaceDN w:val="0"/>
        <w:adjustRightInd w:val="0"/>
        <w:spacing w:after="0" w:line="240" w:lineRule="auto"/>
        <w:rPr>
          <w:rFonts w:ascii="Calibri" w:hAnsi="Times New Roman" w:cs="Calibri"/>
          <w:kern w:val="24"/>
          <w:sz w:val="24"/>
          <w:szCs w:val="24"/>
        </w:rPr>
      </w:pPr>
      <w:r w:rsidRPr="00212D5A">
        <w:rPr>
          <w:rFonts w:ascii="Calibri" w:hAnsi="Arial" w:cs="Arial"/>
          <w:b/>
          <w:bCs/>
          <w:kern w:val="24"/>
          <w:sz w:val="24"/>
          <w:szCs w:val="24"/>
          <w:rtl/>
          <w:lang w:bidi="ar-JO"/>
        </w:rPr>
        <w:t>6 - المتوسط الشهري لدرجة الحرارة:</w:t>
      </w:r>
      <w:r w:rsidRPr="00212D5A">
        <w:rPr>
          <w:rFonts w:ascii="Calibri" w:hAnsi="Times New Roman" w:cs="Calibri"/>
          <w:kern w:val="24"/>
          <w:sz w:val="24"/>
          <w:szCs w:val="24"/>
        </w:rPr>
        <w:br/>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يمثل مجموع المتوسطات اليومية لدرجة الحرارة خلال الشهر على عدد أيام ذلك الشهر.</w:t>
      </w:r>
      <w:r w:rsidRPr="00212D5A">
        <w:rPr>
          <w:rFonts w:ascii="Calibri" w:hAnsi="Times New Roman" w:cs="Calibri"/>
          <w:b/>
          <w:bCs/>
          <w:kern w:val="24"/>
          <w:sz w:val="24"/>
          <w:szCs w:val="24"/>
        </w:rPr>
        <w:br/>
      </w:r>
      <w:r w:rsidRPr="00212D5A">
        <w:rPr>
          <w:rFonts w:ascii="Calibri" w:hAnsi="Times New Roman" w:cs="Calibri"/>
          <w:kern w:val="24"/>
          <w:sz w:val="24"/>
          <w:szCs w:val="24"/>
        </w:rPr>
        <w:br/>
      </w:r>
      <w:r w:rsidRPr="00212D5A">
        <w:rPr>
          <w:rFonts w:ascii="Calibri" w:hAnsi="Arial" w:cs="Arial"/>
          <w:b/>
          <w:bCs/>
          <w:kern w:val="24"/>
          <w:sz w:val="24"/>
          <w:szCs w:val="24"/>
          <w:rtl/>
          <w:lang w:bidi="ar-JO"/>
        </w:rPr>
        <w:t xml:space="preserve">   7 - المدى اليومي لدرجة الحرارة:</w:t>
      </w:r>
      <w:r w:rsidRPr="00212D5A">
        <w:rPr>
          <w:rFonts w:ascii="Calibri" w:hAnsi="Times New Roman" w:cs="Calibri"/>
          <w:kern w:val="24"/>
          <w:sz w:val="24"/>
          <w:szCs w:val="24"/>
        </w:rPr>
        <w:br/>
      </w:r>
      <w:r w:rsidRPr="00212D5A">
        <w:rPr>
          <w:rFonts w:ascii="Calibri" w:hAnsi="Arial" w:cs="Arial"/>
          <w:b/>
          <w:bCs/>
          <w:kern w:val="24"/>
          <w:sz w:val="24"/>
          <w:szCs w:val="24"/>
          <w:rtl/>
          <w:lang w:bidi="ar-JO"/>
        </w:rPr>
        <w:t xml:space="preserve"> </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وهو الفرق بين درجة الحرارة العظمى ودرجة الحرارة</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الصغرى.</w:t>
      </w:r>
    </w:p>
    <w:p w:rsidR="006D73B4" w:rsidRPr="00212D5A" w:rsidRDefault="006D73B4" w:rsidP="006D73B4">
      <w:pPr>
        <w:autoSpaceDE w:val="0"/>
        <w:autoSpaceDN w:val="0"/>
        <w:adjustRightInd w:val="0"/>
        <w:spacing w:after="0" w:line="240" w:lineRule="auto"/>
        <w:rPr>
          <w:rFonts w:ascii="Calibri" w:hAnsi="Times New Roman" w:cs="Calibri"/>
          <w:kern w:val="24"/>
          <w:sz w:val="24"/>
          <w:szCs w:val="24"/>
        </w:rPr>
      </w:pPr>
      <w:r w:rsidRPr="00212D5A">
        <w:rPr>
          <w:rFonts w:ascii="Calibri" w:hAnsi="Arial" w:cs="Arial"/>
          <w:b/>
          <w:bCs/>
          <w:kern w:val="24"/>
          <w:sz w:val="24"/>
          <w:szCs w:val="24"/>
          <w:rtl/>
          <w:lang w:bidi="ar-JO"/>
        </w:rPr>
        <w:t>8 - المدى السنوي لدرجة الحرارة:</w:t>
      </w:r>
      <w:r w:rsidRPr="00212D5A">
        <w:rPr>
          <w:rFonts w:ascii="Calibri" w:hAnsi="Times New Roman" w:cs="Calibri"/>
          <w:kern w:val="24"/>
          <w:sz w:val="24"/>
          <w:szCs w:val="24"/>
        </w:rPr>
        <w:br/>
        <w:t xml:space="preserve">   </w:t>
      </w:r>
      <w:r w:rsidRPr="00212D5A">
        <w:rPr>
          <w:rFonts w:ascii="Calibri" w:hAnsi="Arial" w:cs="Arial"/>
          <w:kern w:val="24"/>
          <w:sz w:val="24"/>
          <w:szCs w:val="24"/>
          <w:rtl/>
        </w:rPr>
        <w:t xml:space="preserve">  </w:t>
      </w:r>
      <w:r w:rsidRPr="00212D5A">
        <w:rPr>
          <w:rFonts w:ascii="Calibri" w:hAnsi="Times New Roman" w:cs="Calibri"/>
          <w:kern w:val="24"/>
          <w:sz w:val="24"/>
          <w:szCs w:val="24"/>
        </w:rPr>
        <w:t xml:space="preserve">  </w:t>
      </w:r>
      <w:r w:rsidRPr="00212D5A">
        <w:rPr>
          <w:rFonts w:ascii="Calibri" w:hAnsi="Arial" w:cs="Arial"/>
          <w:b/>
          <w:bCs/>
          <w:kern w:val="24"/>
          <w:sz w:val="24"/>
          <w:szCs w:val="24"/>
          <w:rtl/>
          <w:lang w:bidi="ar-JO"/>
        </w:rPr>
        <w:t xml:space="preserve">ويمثل الفرق بين متوسط درجة حرارة أبرد الشهور وأكثرها حرارة، وهو يعكس المدى الفصلي لدرجة الحرارة، فالمناطق ذات الفرق الحراري بين الصيف والشتاء مثل المناطق القارية تمتاز بمدى سنوي كبير، أما </w:t>
      </w:r>
      <w:r w:rsidRPr="00212D5A">
        <w:rPr>
          <w:rFonts w:ascii="Calibri" w:hAnsi="Arial" w:cs="Arial"/>
          <w:b/>
          <w:bCs/>
          <w:kern w:val="24"/>
          <w:sz w:val="24"/>
          <w:szCs w:val="24"/>
          <w:rtl/>
          <w:lang w:bidi="ar-JO"/>
        </w:rPr>
        <w:lastRenderedPageBreak/>
        <w:t xml:space="preserve">المناطق البحرية، فإن المدى السنوي لدرجة الحرارة صغير نسبياً، وذلك للدور الكبير الذي تقوم </w:t>
      </w:r>
      <w:proofErr w:type="spellStart"/>
      <w:r w:rsidRPr="00212D5A">
        <w:rPr>
          <w:rFonts w:ascii="Calibri" w:hAnsi="Arial" w:cs="Arial"/>
          <w:b/>
          <w:bCs/>
          <w:kern w:val="24"/>
          <w:sz w:val="24"/>
          <w:szCs w:val="24"/>
          <w:rtl/>
          <w:lang w:bidi="ar-JO"/>
        </w:rPr>
        <w:t>به</w:t>
      </w:r>
      <w:proofErr w:type="spellEnd"/>
      <w:r w:rsidRPr="00212D5A">
        <w:rPr>
          <w:rFonts w:ascii="Calibri" w:hAnsi="Arial" w:cs="Arial"/>
          <w:b/>
          <w:bCs/>
          <w:kern w:val="24"/>
          <w:sz w:val="24"/>
          <w:szCs w:val="24"/>
          <w:rtl/>
          <w:lang w:bidi="ar-JO"/>
        </w:rPr>
        <w:t xml:space="preserve"> المسطحات المائية في تخزين الطاقة صيفاً واستغلالها شتاء.</w:t>
      </w:r>
    </w:p>
    <w:p w:rsidR="006D73B4" w:rsidRPr="00212D5A" w:rsidRDefault="006D73B4" w:rsidP="006D73B4">
      <w:pPr>
        <w:autoSpaceDE w:val="0"/>
        <w:autoSpaceDN w:val="0"/>
        <w:adjustRightInd w:val="0"/>
        <w:spacing w:after="0" w:line="240" w:lineRule="auto"/>
        <w:rPr>
          <w:rFonts w:ascii="Calibri" w:hAnsi="Times New Roman"/>
          <w:kern w:val="24"/>
          <w:sz w:val="24"/>
          <w:szCs w:val="24"/>
          <w:rtl/>
        </w:rPr>
      </w:pPr>
      <w:r w:rsidRPr="00212D5A">
        <w:rPr>
          <w:rFonts w:ascii="Calibri" w:hAnsi="Arial" w:cs="Arial"/>
          <w:b/>
          <w:bCs/>
          <w:kern w:val="24"/>
          <w:sz w:val="24"/>
          <w:szCs w:val="24"/>
          <w:rtl/>
          <w:lang w:bidi="ar-JO"/>
        </w:rPr>
        <w:t>ثالثاً: خطوط تساوي الحرارة</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 xml:space="preserve"> (</w:t>
      </w:r>
      <w:r w:rsidRPr="00212D5A">
        <w:rPr>
          <w:rFonts w:ascii="Calibri" w:hAnsi="Times New Roman" w:cs="Calibri"/>
          <w:b/>
          <w:bCs/>
          <w:kern w:val="24"/>
          <w:sz w:val="24"/>
          <w:szCs w:val="24"/>
        </w:rPr>
        <w:t>Isotherms</w:t>
      </w:r>
      <w:r w:rsidRPr="00212D5A">
        <w:rPr>
          <w:rFonts w:ascii="Calibri" w:hAnsi="Arial" w:cs="Arial"/>
          <w:b/>
          <w:bCs/>
          <w:kern w:val="24"/>
          <w:sz w:val="24"/>
          <w:szCs w:val="24"/>
          <w:rtl/>
          <w:lang w:bidi="ar-JO"/>
        </w:rPr>
        <w:t>)</w:t>
      </w:r>
      <w:r w:rsidRPr="00212D5A">
        <w:rPr>
          <w:rFonts w:ascii="Calibri" w:hAnsi="Times New Roman" w:cs="Calibri"/>
          <w:b/>
          <w:bCs/>
          <w:kern w:val="24"/>
          <w:sz w:val="24"/>
          <w:szCs w:val="24"/>
        </w:rPr>
        <w:t xml:space="preserve"> :  </w:t>
      </w:r>
      <w:r w:rsidRPr="00212D5A">
        <w:rPr>
          <w:rFonts w:ascii="Calibri" w:hAnsi="Times New Roman" w:cs="Calibri"/>
          <w:b/>
          <w:bCs/>
          <w:kern w:val="24"/>
          <w:sz w:val="24"/>
          <w:szCs w:val="24"/>
        </w:rPr>
        <w:br/>
        <w:t xml:space="preserve">        </w:t>
      </w:r>
      <w:r w:rsidRPr="00212D5A">
        <w:rPr>
          <w:rFonts w:ascii="Calibri" w:hAnsi="Arial" w:cs="Arial"/>
          <w:b/>
          <w:bCs/>
          <w:kern w:val="24"/>
          <w:sz w:val="24"/>
          <w:szCs w:val="24"/>
          <w:rtl/>
          <w:lang w:bidi="ar-JO"/>
        </w:rPr>
        <w:t>تظهر في خرائط المناخ خطوط تعرف باسم خطوط تساوي الحرارة، وهي خطوط وهمية تصل بين الأماكن التي تتساوى فيها درجة الحرارة، فخط الحرارة 25 مثلا يصل بين الأماكن التي تكون درجة حرارتها 25°م</w:t>
      </w:r>
      <w:r w:rsidRPr="00212D5A">
        <w:rPr>
          <w:rFonts w:ascii="Calibri" w:hAnsi="Arial" w:cs="Arial"/>
          <w:b/>
          <w:bCs/>
          <w:kern w:val="24"/>
          <w:sz w:val="24"/>
          <w:szCs w:val="24"/>
          <w:rtl/>
        </w:rPr>
        <w:t xml:space="preserve"> . </w:t>
      </w:r>
      <w:r w:rsidRPr="00212D5A">
        <w:rPr>
          <w:rFonts w:ascii="Calibri" w:hAnsi="Arial" w:cs="Arial"/>
          <w:b/>
          <w:bCs/>
          <w:kern w:val="24"/>
          <w:sz w:val="24"/>
          <w:szCs w:val="24"/>
          <w:rtl/>
        </w:rPr>
        <w:br/>
        <w:t xml:space="preserve">       و</w:t>
      </w:r>
      <w:r w:rsidRPr="00212D5A">
        <w:rPr>
          <w:rFonts w:ascii="Calibri" w:hAnsi="Times New Roman" w:cs="Calibri"/>
          <w:b/>
          <w:bCs/>
          <w:kern w:val="24"/>
          <w:sz w:val="24"/>
          <w:szCs w:val="24"/>
        </w:rPr>
        <w:t xml:space="preserve"> </w:t>
      </w:r>
      <w:r w:rsidRPr="00212D5A">
        <w:rPr>
          <w:rFonts w:ascii="Calibri" w:hAnsi="Arial" w:cs="Arial"/>
          <w:b/>
          <w:bCs/>
          <w:kern w:val="24"/>
          <w:sz w:val="24"/>
          <w:szCs w:val="24"/>
          <w:rtl/>
          <w:lang w:bidi="ar-JO"/>
        </w:rPr>
        <w:t xml:space="preserve">يتم رسم </w:t>
      </w:r>
      <w:r w:rsidRPr="00212D5A">
        <w:rPr>
          <w:rFonts w:ascii="Calibri" w:hAnsi="Arial" w:cs="Arial"/>
          <w:b/>
          <w:bCs/>
          <w:kern w:val="24"/>
          <w:sz w:val="24"/>
          <w:szCs w:val="24"/>
          <w:rtl/>
        </w:rPr>
        <w:t xml:space="preserve">هذه  </w:t>
      </w:r>
      <w:proofErr w:type="spellStart"/>
      <w:r w:rsidRPr="00212D5A">
        <w:rPr>
          <w:rFonts w:ascii="Calibri" w:hAnsi="Arial" w:cs="Arial"/>
          <w:b/>
          <w:bCs/>
          <w:kern w:val="24"/>
          <w:sz w:val="24"/>
          <w:szCs w:val="24"/>
          <w:rtl/>
        </w:rPr>
        <w:t>ال</w:t>
      </w:r>
      <w:proofErr w:type="spellEnd"/>
      <w:r w:rsidRPr="00212D5A">
        <w:rPr>
          <w:rFonts w:ascii="Calibri" w:hAnsi="Arial" w:cs="Arial"/>
          <w:b/>
          <w:bCs/>
          <w:kern w:val="24"/>
          <w:sz w:val="24"/>
          <w:szCs w:val="24"/>
          <w:rtl/>
          <w:lang w:bidi="ar-JO"/>
        </w:rPr>
        <w:t>خطوط بتحديد درجة الحرارة في أكبر عدد من الأماكن، ثم رسم</w:t>
      </w:r>
      <w:r w:rsidRPr="00212D5A">
        <w:rPr>
          <w:rFonts w:ascii="Calibri" w:hAnsi="Arial" w:cs="Arial"/>
          <w:b/>
          <w:bCs/>
          <w:kern w:val="24"/>
          <w:sz w:val="24"/>
          <w:szCs w:val="24"/>
          <w:rtl/>
        </w:rPr>
        <w:t xml:space="preserve"> خطوط تصل بين الأماكن</w:t>
      </w:r>
      <w:r w:rsidRPr="00212D5A">
        <w:rPr>
          <w:rFonts w:ascii="Calibri" w:hAnsi="Arial" w:cs="Arial"/>
          <w:b/>
          <w:bCs/>
          <w:kern w:val="24"/>
          <w:sz w:val="24"/>
          <w:szCs w:val="24"/>
          <w:rtl/>
          <w:lang w:bidi="ar-JO"/>
        </w:rPr>
        <w:t xml:space="preserve"> </w:t>
      </w:r>
      <w:r w:rsidRPr="00212D5A">
        <w:rPr>
          <w:rFonts w:ascii="Calibri" w:hAnsi="Arial" w:cs="Arial"/>
          <w:b/>
          <w:bCs/>
          <w:kern w:val="24"/>
          <w:sz w:val="24"/>
          <w:szCs w:val="24"/>
          <w:rtl/>
        </w:rPr>
        <w:t>التي</w:t>
      </w:r>
      <w:r w:rsidRPr="00212D5A">
        <w:rPr>
          <w:rFonts w:ascii="Calibri" w:hAnsi="Arial" w:cs="Arial"/>
          <w:b/>
          <w:bCs/>
          <w:kern w:val="24"/>
          <w:sz w:val="24"/>
          <w:szCs w:val="24"/>
          <w:rtl/>
          <w:lang w:bidi="ar-JO"/>
        </w:rPr>
        <w:t xml:space="preserve"> </w:t>
      </w:r>
      <w:r w:rsidRPr="00212D5A">
        <w:rPr>
          <w:rFonts w:ascii="Calibri" w:hAnsi="Arial" w:cs="Arial"/>
          <w:b/>
          <w:bCs/>
          <w:kern w:val="24"/>
          <w:sz w:val="24"/>
          <w:szCs w:val="24"/>
          <w:rtl/>
        </w:rPr>
        <w:t>ت</w:t>
      </w:r>
      <w:r w:rsidRPr="00212D5A">
        <w:rPr>
          <w:rFonts w:ascii="Calibri" w:hAnsi="Arial" w:cs="Arial"/>
          <w:b/>
          <w:bCs/>
          <w:kern w:val="24"/>
          <w:sz w:val="24"/>
          <w:szCs w:val="24"/>
          <w:rtl/>
          <w:lang w:bidi="ar-JO"/>
        </w:rPr>
        <w:t xml:space="preserve">تساوي </w:t>
      </w:r>
      <w:r w:rsidRPr="00212D5A">
        <w:rPr>
          <w:rFonts w:ascii="Calibri" w:hAnsi="Arial" w:cs="Arial"/>
          <w:b/>
          <w:bCs/>
          <w:kern w:val="24"/>
          <w:sz w:val="24"/>
          <w:szCs w:val="24"/>
          <w:rtl/>
        </w:rPr>
        <w:t xml:space="preserve">فيها </w:t>
      </w:r>
      <w:r w:rsidRPr="00212D5A">
        <w:rPr>
          <w:rFonts w:ascii="Calibri" w:hAnsi="Arial" w:cs="Arial"/>
          <w:b/>
          <w:bCs/>
          <w:kern w:val="24"/>
          <w:sz w:val="24"/>
          <w:szCs w:val="24"/>
          <w:rtl/>
          <w:lang w:bidi="ar-JO"/>
        </w:rPr>
        <w:t>درجة الحرارة</w:t>
      </w: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 xml:space="preserve"> </w:t>
      </w:r>
      <w:r w:rsidRPr="00212D5A">
        <w:rPr>
          <w:rFonts w:ascii="Calibri" w:hAnsi="Arial" w:cs="Arial"/>
          <w:b/>
          <w:bCs/>
          <w:kern w:val="24"/>
          <w:sz w:val="24"/>
          <w:szCs w:val="24"/>
          <w:rtl/>
        </w:rPr>
        <w:t>و</w:t>
      </w:r>
      <w:r w:rsidRPr="00212D5A">
        <w:rPr>
          <w:rFonts w:ascii="Calibri" w:hAnsi="Arial" w:cs="Arial"/>
          <w:b/>
          <w:bCs/>
          <w:kern w:val="24"/>
          <w:sz w:val="24"/>
          <w:szCs w:val="24"/>
          <w:rtl/>
          <w:lang w:bidi="ar-JO"/>
        </w:rPr>
        <w:t>تستخدم هذه الطريقة في رسم خطوط التساوي (</w:t>
      </w:r>
      <w:proofErr w:type="spellStart"/>
      <w:r w:rsidRPr="00212D5A">
        <w:rPr>
          <w:rFonts w:ascii="Calibri" w:hAnsi="Times New Roman" w:cs="Calibri"/>
          <w:b/>
          <w:bCs/>
          <w:kern w:val="24"/>
          <w:sz w:val="24"/>
          <w:szCs w:val="24"/>
        </w:rPr>
        <w:t>Isoline</w:t>
      </w:r>
      <w:proofErr w:type="spellEnd"/>
      <w:r w:rsidRPr="00212D5A">
        <w:rPr>
          <w:rFonts w:ascii="Calibri" w:hAnsi="Arial" w:cs="Arial"/>
          <w:b/>
          <w:bCs/>
          <w:kern w:val="24"/>
          <w:sz w:val="24"/>
          <w:szCs w:val="24"/>
          <w:rtl/>
          <w:lang w:bidi="ar-JO"/>
        </w:rPr>
        <w:t>) بجميع أنواعها مثل خطوط تساوي الأمطار والضغط الجوي والأعماق والارتفاعات ..الخ.</w:t>
      </w:r>
      <w:r w:rsidRPr="00212D5A">
        <w:rPr>
          <w:rFonts w:ascii="Calibri" w:hAnsi="Times New Roman" w:cs="Calibri"/>
          <w:kern w:val="24"/>
          <w:sz w:val="24"/>
          <w:szCs w:val="24"/>
        </w:rPr>
        <w:br/>
      </w:r>
    </w:p>
    <w:p w:rsidR="006D73B4" w:rsidRPr="00212D5A" w:rsidRDefault="006D73B4" w:rsidP="006D73B4">
      <w:pPr>
        <w:autoSpaceDE w:val="0"/>
        <w:autoSpaceDN w:val="0"/>
        <w:adjustRightInd w:val="0"/>
        <w:spacing w:after="0" w:line="240" w:lineRule="auto"/>
        <w:rPr>
          <w:rFonts w:ascii="Calibri" w:hAnsi="Times New Roman"/>
          <w:kern w:val="24"/>
          <w:sz w:val="24"/>
          <w:szCs w:val="24"/>
          <w:rtl/>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وعند رسم خطوط تساوي الحرارة، عادة ما يتم تعديل درجات الحرارة التي يتم قياسها فعلاً في المحطة المناخية، قبل استعمالها في الرسم لكي تمثل درجة الحرارة عند مستوى سطح البحر، سواء كانت المحطة أعلى أو أدنى من مستوى سطح البحر، فإن درجة حرارتها تعدل إلى مستوى سطح البحر، على أساس أن درجة حرارتها تتناقص بالارتفاع 1م لكل 150 متراً، أما إذا كان مستوى المحطة يقع دون مستوى سطح البحر، فيتم التعديل على أساس أن درجة الحرارة تزداد بمعدل 1م/150متراً.</w:t>
      </w:r>
      <w:r w:rsidRPr="00212D5A">
        <w:rPr>
          <w:rFonts w:ascii="Calibri" w:hAnsi="Times New Roman" w:cs="Calibri"/>
          <w:kern w:val="24"/>
          <w:sz w:val="24"/>
          <w:szCs w:val="24"/>
        </w:rPr>
        <w:br/>
      </w:r>
    </w:p>
    <w:p w:rsidR="006D73B4" w:rsidRPr="00212D5A" w:rsidRDefault="006D73B4" w:rsidP="006D73B4">
      <w:pPr>
        <w:autoSpaceDE w:val="0"/>
        <w:autoSpaceDN w:val="0"/>
        <w:adjustRightInd w:val="0"/>
        <w:spacing w:after="0" w:line="240" w:lineRule="auto"/>
        <w:rPr>
          <w:rFonts w:ascii="Calibri" w:hAnsi="Times New Roman" w:cs="Calibri"/>
          <w:kern w:val="24"/>
          <w:sz w:val="24"/>
          <w:szCs w:val="24"/>
        </w:rPr>
      </w:pPr>
      <w:r w:rsidRPr="00212D5A">
        <w:rPr>
          <w:rFonts w:ascii="Calibri" w:hAnsi="Arial" w:cs="Arial"/>
          <w:b/>
          <w:bCs/>
          <w:kern w:val="24"/>
          <w:sz w:val="24"/>
          <w:szCs w:val="24"/>
          <w:rtl/>
        </w:rPr>
        <w:t xml:space="preserve">    </w:t>
      </w:r>
      <w:r w:rsidRPr="00212D5A">
        <w:rPr>
          <w:rFonts w:ascii="Calibri" w:hAnsi="Arial" w:cs="Arial"/>
          <w:b/>
          <w:bCs/>
          <w:kern w:val="24"/>
          <w:sz w:val="24"/>
          <w:szCs w:val="24"/>
          <w:rtl/>
          <w:lang w:bidi="ar-JO"/>
        </w:rPr>
        <w:t>يكمن الهدف من هذا التعديل في تحديد أثر العوامل المؤثرة في التوزيع الجغرافي لدرجة الحرارة كالتضاريس، إلا أن درجة الحرارة لا تعدل إلى مستوى سطح البحر عند استعمالها في رسم خرائط إقليمية أو محلية، بل تستعمل كما هي.</w:t>
      </w:r>
    </w:p>
    <w:p w:rsidR="006D73B4" w:rsidRPr="00212D5A" w:rsidRDefault="006D73B4" w:rsidP="006D73B4">
      <w:pPr>
        <w:autoSpaceDE w:val="0"/>
        <w:autoSpaceDN w:val="0"/>
        <w:bidi w:val="0"/>
        <w:adjustRightInd w:val="0"/>
        <w:spacing w:after="0" w:line="240" w:lineRule="auto"/>
        <w:jc w:val="right"/>
        <w:rPr>
          <w:rFonts w:ascii="Calibri" w:hAnsi="Arial" w:cs="Arial"/>
          <w:kern w:val="24"/>
          <w:sz w:val="24"/>
          <w:szCs w:val="24"/>
          <w:rtl/>
        </w:rPr>
      </w:pPr>
    </w:p>
    <w:p w:rsidR="006D73B4" w:rsidRPr="004073DA" w:rsidRDefault="006D73B4" w:rsidP="006D73B4">
      <w:pPr>
        <w:rPr>
          <w:rFonts w:hint="cs"/>
          <w:sz w:val="28"/>
          <w:szCs w:val="28"/>
        </w:rPr>
      </w:pPr>
    </w:p>
    <w:p w:rsidR="006D73B4" w:rsidRPr="00773294" w:rsidRDefault="006D73B4" w:rsidP="006D73B4">
      <w:pPr>
        <w:autoSpaceDE w:val="0"/>
        <w:autoSpaceDN w:val="0"/>
        <w:bidi w:val="0"/>
        <w:adjustRightInd w:val="0"/>
        <w:spacing w:after="0" w:line="240" w:lineRule="auto"/>
        <w:rPr>
          <w:rFonts w:ascii="Calibri" w:hAnsi="Arial" w:cs="Arial"/>
          <w:kern w:val="24"/>
          <w:rtl/>
        </w:rPr>
      </w:pPr>
    </w:p>
    <w:p w:rsidR="006D73B4" w:rsidRPr="00773294" w:rsidRDefault="006D73B4" w:rsidP="006D73B4">
      <w:pPr>
        <w:autoSpaceDE w:val="0"/>
        <w:autoSpaceDN w:val="0"/>
        <w:bidi w:val="0"/>
        <w:adjustRightInd w:val="0"/>
        <w:spacing w:after="0" w:line="240" w:lineRule="auto"/>
        <w:jc w:val="right"/>
        <w:rPr>
          <w:rFonts w:ascii="Calibri" w:hAnsi="Times New Roman" w:cs="Calibri"/>
          <w:kern w:val="24"/>
        </w:rPr>
      </w:pPr>
    </w:p>
    <w:p w:rsidR="006D73B4" w:rsidRPr="00773294" w:rsidRDefault="006D73B4" w:rsidP="006D73B4">
      <w:pPr>
        <w:autoSpaceDE w:val="0"/>
        <w:autoSpaceDN w:val="0"/>
        <w:bidi w:val="0"/>
        <w:adjustRightInd w:val="0"/>
        <w:spacing w:after="0" w:line="240" w:lineRule="auto"/>
        <w:jc w:val="right"/>
        <w:rPr>
          <w:rFonts w:ascii="Calibri" w:hAnsi="Times New Roman" w:cs="Calibri"/>
          <w:kern w:val="24"/>
        </w:rPr>
      </w:pPr>
      <w:r w:rsidRPr="00773294">
        <w:rPr>
          <w:rFonts w:ascii="Calibri" w:hAnsi="Arial" w:cs="Arial"/>
          <w:kern w:val="24"/>
          <w:rtl/>
        </w:rPr>
        <w:t>عنوان المحاضرة</w:t>
      </w:r>
    </w:p>
    <w:p w:rsidR="006D73B4" w:rsidRPr="00773294" w:rsidRDefault="006D73B4" w:rsidP="006D73B4">
      <w:pPr>
        <w:autoSpaceDE w:val="0"/>
        <w:autoSpaceDN w:val="0"/>
        <w:bidi w:val="0"/>
        <w:adjustRightInd w:val="0"/>
        <w:spacing w:after="0" w:line="240" w:lineRule="auto"/>
        <w:jc w:val="right"/>
        <w:rPr>
          <w:rFonts w:ascii="Calibri" w:hAnsi="Arial" w:cs="Arial"/>
          <w:b/>
          <w:bCs/>
          <w:kern w:val="24"/>
          <w:rtl/>
        </w:rPr>
      </w:pPr>
      <w:r w:rsidRPr="00773294">
        <w:rPr>
          <w:rFonts w:ascii="Calibri" w:hAnsi="Arial" w:cs="Arial"/>
          <w:b/>
          <w:bCs/>
          <w:kern w:val="24"/>
          <w:rtl/>
        </w:rPr>
        <w:t xml:space="preserve">المحاضرة الخامسة </w:t>
      </w:r>
    </w:p>
    <w:p w:rsidR="006D73B4" w:rsidRPr="00773294" w:rsidRDefault="006D73B4" w:rsidP="006D73B4">
      <w:pPr>
        <w:autoSpaceDE w:val="0"/>
        <w:autoSpaceDN w:val="0"/>
        <w:bidi w:val="0"/>
        <w:adjustRightInd w:val="0"/>
        <w:spacing w:after="0" w:line="240" w:lineRule="auto"/>
        <w:jc w:val="right"/>
        <w:rPr>
          <w:rFonts w:ascii="Calibri" w:hAnsi="Arial" w:cs="Arial"/>
          <w:b/>
          <w:bCs/>
          <w:kern w:val="24"/>
          <w:rtl/>
        </w:rPr>
      </w:pPr>
      <w:r w:rsidRPr="00773294">
        <w:rPr>
          <w:rFonts w:ascii="Calibri" w:hAnsi="Arial" w:cs="Arial"/>
          <w:b/>
          <w:bCs/>
          <w:kern w:val="24"/>
          <w:rtl/>
        </w:rPr>
        <w:t>تكملة لدرجة الحرارة</w:t>
      </w:r>
    </w:p>
    <w:p w:rsidR="006D73B4" w:rsidRPr="00773294" w:rsidRDefault="006D73B4" w:rsidP="006D73B4">
      <w:pPr>
        <w:autoSpaceDE w:val="0"/>
        <w:autoSpaceDN w:val="0"/>
        <w:bidi w:val="0"/>
        <w:adjustRightInd w:val="0"/>
        <w:spacing w:after="0" w:line="240" w:lineRule="auto"/>
        <w:jc w:val="right"/>
        <w:rPr>
          <w:rFonts w:ascii="Calibri" w:hAnsi="Times New Roman" w:cs="Calibri"/>
          <w:b/>
          <w:bCs/>
          <w:kern w:val="24"/>
        </w:rPr>
      </w:pP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lang w:bidi="ar-JO"/>
        </w:rPr>
        <w:t>رابعاً: التوزيع الجغرافي لدرجة الحرارة :</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يتباين التوزيع الجغرافي لدرجة الحرارة ما بين الصيف والشتاء، وأهم الخصائص العامة لذلك التوزيع هي:</w:t>
      </w:r>
      <w:r w:rsidRPr="00773294">
        <w:rPr>
          <w:rFonts w:ascii="Calibri" w:hAnsi="Arial" w:cs="Arial"/>
          <w:b/>
          <w:bCs/>
          <w:kern w:val="24"/>
          <w:rtl/>
        </w:rPr>
        <w:br/>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 xml:space="preserve">أ- أكثر مناطق العالم حرارة في الصيف هي المناطق المدارية، إذ يزيد متوسط درجة </w:t>
      </w:r>
      <w:r w:rsidRPr="00773294">
        <w:rPr>
          <w:rFonts w:ascii="Calibri" w:hAnsi="Arial" w:cs="Arial"/>
          <w:b/>
          <w:bCs/>
          <w:kern w:val="24"/>
          <w:rtl/>
        </w:rPr>
        <w:t xml:space="preserve">  </w:t>
      </w:r>
      <w:r w:rsidRPr="00773294">
        <w:rPr>
          <w:rFonts w:ascii="Calibri" w:hAnsi="Arial" w:cs="Arial"/>
          <w:b/>
          <w:bCs/>
          <w:kern w:val="24"/>
          <w:rtl/>
          <w:lang w:bidi="ar-JO"/>
        </w:rPr>
        <w:t>حرارتها على</w:t>
      </w:r>
      <w:r w:rsidRPr="00773294">
        <w:rPr>
          <w:rFonts w:ascii="Calibri" w:hAnsi="Times New Roman" w:cs="Calibri"/>
          <w:b/>
          <w:bCs/>
          <w:kern w:val="24"/>
        </w:rPr>
        <w:t xml:space="preserve">    </w:t>
      </w:r>
      <w:r w:rsidRPr="00773294">
        <w:rPr>
          <w:rFonts w:ascii="Calibri" w:hAnsi="Arial" w:cs="Arial"/>
          <w:b/>
          <w:bCs/>
          <w:kern w:val="24"/>
          <w:rtl/>
        </w:rPr>
        <w:t xml:space="preserve">30° مئوية  </w:t>
      </w:r>
      <w:r w:rsidRPr="00773294">
        <w:rPr>
          <w:rFonts w:ascii="Calibri" w:hAnsi="Arial" w:cs="Arial"/>
          <w:b/>
          <w:bCs/>
          <w:kern w:val="24"/>
          <w:rtl/>
          <w:lang w:bidi="ar-JO"/>
        </w:rPr>
        <w:t>، أما المناطق الاستوائية فتقل درجة حرارتها عن °25م.</w:t>
      </w:r>
      <w:r w:rsidRPr="00773294">
        <w:rPr>
          <w:rFonts w:ascii="Calibri" w:hAnsi="Arial" w:cs="Arial"/>
          <w:b/>
          <w:bCs/>
          <w:kern w:val="24"/>
          <w:rtl/>
        </w:rPr>
        <w:br/>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ب- تبقى درجة حرارة المناطق الاستوائية مرتفعة خلال فصل الشتاء كما كان عليه في الصيف، بينما تنخفض درجة حرارة المناطق المدارية إلى أقل من °15 م.</w:t>
      </w:r>
      <w:r w:rsidRPr="00773294">
        <w:rPr>
          <w:rFonts w:ascii="Calibri" w:hAnsi="Arial" w:cs="Arial"/>
          <w:b/>
          <w:bCs/>
          <w:kern w:val="24"/>
          <w:rtl/>
        </w:rPr>
        <w:br/>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ج- تكون خطوط الحرارة المتساوية عموماً موازية لدوائر العرض خاصة خلال فصل الصيف في النصف الشمالي حيث يقل تأثير التداخل بين اليابسة والماء.</w:t>
      </w:r>
      <w:r w:rsidRPr="00773294">
        <w:rPr>
          <w:rFonts w:ascii="Calibri" w:hAnsi="Arial" w:cs="Arial"/>
          <w:b/>
          <w:bCs/>
          <w:kern w:val="24"/>
          <w:rtl/>
        </w:rPr>
        <w:br/>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د- تقل درجة الحرارة بشكل عام كلما اتجهنا نحو المناطق القطبية، ويكون معدل التناقص سريعاً خلا لفصل الشتاء وبطيئاً خلال فصل الصيف.</w:t>
      </w:r>
      <w:r w:rsidRPr="00773294">
        <w:rPr>
          <w:rFonts w:ascii="Calibri" w:hAnsi="Arial" w:cs="Arial"/>
          <w:b/>
          <w:bCs/>
          <w:kern w:val="24"/>
          <w:rtl/>
        </w:rPr>
        <w:br/>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 xml:space="preserve">هـ- تقع أبرد الأماكن خلال فصل الشتاء في أواسط القارات بعيداً عن التأثيرات البحرية، فتنخفض درجة الحرارة في شمال شرق أوروبا دون -50ْم، بينما تنخفض في جزيرة </w:t>
      </w:r>
      <w:proofErr w:type="spellStart"/>
      <w:r w:rsidRPr="00773294">
        <w:rPr>
          <w:rFonts w:ascii="Calibri" w:hAnsi="Arial" w:cs="Arial"/>
          <w:b/>
          <w:bCs/>
          <w:kern w:val="24"/>
          <w:rtl/>
          <w:lang w:bidi="ar-JO"/>
        </w:rPr>
        <w:t>غرينلندا</w:t>
      </w:r>
      <w:proofErr w:type="spellEnd"/>
      <w:r w:rsidRPr="00773294">
        <w:rPr>
          <w:rFonts w:ascii="Calibri" w:hAnsi="Arial" w:cs="Arial"/>
          <w:b/>
          <w:bCs/>
          <w:kern w:val="24"/>
          <w:rtl/>
          <w:lang w:bidi="ar-JO"/>
        </w:rPr>
        <w:t xml:space="preserve"> وشمالي أمريكا الشمالية إلى أقل من -40ْم، ولا يوجد مثيل لهذا التطرف الحراري الشديد في النصف الجنوبي، وذلك بسبب ارتفاع نسبة المسطحات المائية.</w:t>
      </w:r>
      <w:r w:rsidRPr="00773294">
        <w:rPr>
          <w:rFonts w:ascii="Calibri" w:hAnsi="Times New Roman" w:cs="Calibri"/>
          <w:kern w:val="24"/>
        </w:rPr>
        <w:br/>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rPr>
        <w:t xml:space="preserve">     </w:t>
      </w:r>
      <w:r w:rsidRPr="00773294">
        <w:rPr>
          <w:rFonts w:ascii="Calibri" w:hAnsi="Arial" w:cs="Arial"/>
          <w:b/>
          <w:bCs/>
          <w:kern w:val="24"/>
          <w:rtl/>
          <w:lang w:bidi="ar-JO"/>
        </w:rPr>
        <w:t>أهم العوامل المؤثرة على التوزيع الجغرافي لدرجة الحرارة على سطح الأرض:</w:t>
      </w:r>
      <w:r w:rsidRPr="00773294">
        <w:rPr>
          <w:rFonts w:ascii="Calibri" w:hAnsi="Arial" w:cs="Arial"/>
          <w:b/>
          <w:bCs/>
          <w:kern w:val="24"/>
          <w:rtl/>
        </w:rPr>
        <w:br/>
      </w:r>
      <w:r w:rsidRPr="00773294">
        <w:rPr>
          <w:rFonts w:ascii="Calibri" w:hAnsi="Times New Roman" w:cs="Calibri"/>
          <w:kern w:val="24"/>
        </w:rPr>
        <w:br/>
      </w:r>
      <w:r w:rsidRPr="00773294">
        <w:rPr>
          <w:rFonts w:ascii="Calibri" w:hAnsi="Arial" w:cs="Arial"/>
          <w:kern w:val="24"/>
          <w:rtl/>
        </w:rPr>
        <w:lastRenderedPageBreak/>
        <w:t xml:space="preserve">  </w:t>
      </w:r>
      <w:r w:rsidRPr="00773294">
        <w:rPr>
          <w:rFonts w:ascii="Calibri" w:hAnsi="Arial" w:cs="Arial"/>
          <w:b/>
          <w:bCs/>
          <w:kern w:val="24"/>
          <w:rtl/>
        </w:rPr>
        <w:t>أ</w:t>
      </w:r>
      <w:r w:rsidRPr="00773294">
        <w:rPr>
          <w:rFonts w:ascii="Calibri" w:hAnsi="Arial" w:cs="Arial"/>
          <w:b/>
          <w:bCs/>
          <w:kern w:val="24"/>
          <w:rtl/>
          <w:lang w:bidi="ar-JO"/>
        </w:rPr>
        <w:t>- درجة عرض المكان:</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تؤثر درجة عرض المكان على التوزيع الجغرافي لدرجة الحرارة من خلال تأثيرها على التوزيع الجغرافي للإشعاع الشمسي، لهذا فإن درجة حرارة المناطق المدارية حيث تصلها أشعة الشمس عمودية تزيد عن درجة حرارة المناطق المعتدلة الباردة في الشمال والجنوب والتي تصلها أشعة الشمس مائلة، خاصة في فصل الشتاء.</w:t>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rPr>
        <w:t xml:space="preserve">ب </w:t>
      </w:r>
      <w:r w:rsidRPr="00773294">
        <w:rPr>
          <w:rFonts w:ascii="Calibri" w:hAnsi="Arial" w:cs="Arial"/>
          <w:b/>
          <w:bCs/>
          <w:kern w:val="24"/>
          <w:rtl/>
          <w:lang w:bidi="ar-JO"/>
        </w:rPr>
        <w:t>- توزيع اليابسة والماء:</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تنحرف خطوط تساوي الحرارة عن اتجاهها العام الذي يمتد من الغرب إلى الشرق نتيجة لمجموعة عوامل أهمها تداخل اليابس والمسطحات المائية، واختلاف الخصائص الحرارية لليابس والماء، لذا تكون خطوط الحرارة المتساوية أكثر استقامة وأقل تعرجاً في النصف الجنوبي منها في النصف الشمالي، حيث مظاهر السطح الجنوبي أكثر تجانساً، كما أن اليابس والمسطحات المائية أقل تداخلاً.</w:t>
      </w:r>
      <w:r w:rsidRPr="00773294">
        <w:rPr>
          <w:rFonts w:ascii="Calibri" w:hAnsi="Times New Roman" w:cs="Calibri"/>
          <w:kern w:val="24"/>
        </w:rPr>
        <w:br/>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rPr>
        <w:t xml:space="preserve">        </w:t>
      </w:r>
      <w:r w:rsidRPr="00773294">
        <w:rPr>
          <w:rFonts w:ascii="Calibri" w:hAnsi="Arial" w:cs="Arial"/>
          <w:b/>
          <w:bCs/>
          <w:kern w:val="24"/>
          <w:rtl/>
          <w:lang w:bidi="ar-JO"/>
        </w:rPr>
        <w:t>تشكل المسطحات المائية مخازن كبيرة للحرارة، بينما لا تستطيع اليابسة أن تخزن إلا القليل ولفترة زمنية محدودة، لهذا فإن اليابس يسخن في النهار بسرعة أكبر من الماء، كما أنه يبرد في الليل بشكل أسرع، وبالتالي فإن درجة حرارة المسطحات المائية في النهار أقل من اليابس، أما في الليل فإنها أعلى.</w:t>
      </w:r>
      <w:r w:rsidRPr="00773294">
        <w:rPr>
          <w:rFonts w:ascii="Calibri" w:hAnsi="Arial" w:cs="Arial"/>
          <w:b/>
          <w:bCs/>
          <w:kern w:val="24"/>
          <w:rtl/>
        </w:rPr>
        <w:br/>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ينعكس هذا الاختلاف بين اليابس والماء على الدورة اليومية والفصلية لدرجة الحرارة. فاليابس أسخن في الصيف من المسطحات المائية وأبرد منها في الشتاء، وتُظهر خرائط التوزيع الجغرافي لدرجة الحرارة، أن أقل درجات الحرارة في العالم توجد في الجزء الشمالي من سيبيريا، حيث يوجد أكبر مركز لليابسة على سطح الأرض.</w:t>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rPr>
        <w:t xml:space="preserve">     </w:t>
      </w:r>
      <w:r w:rsidRPr="00773294">
        <w:rPr>
          <w:rFonts w:ascii="Calibri" w:hAnsi="Arial" w:cs="Arial"/>
          <w:b/>
          <w:bCs/>
          <w:kern w:val="24"/>
          <w:rtl/>
          <w:lang w:bidi="ar-JO"/>
        </w:rPr>
        <w:t xml:space="preserve">هناك مجموعة أسباب (عوامل) تؤدي إلى وجود اختلافات في درجة الحرارة بين اليابسة والماء أهمها </w:t>
      </w:r>
      <w:r w:rsidRPr="00773294">
        <w:rPr>
          <w:rFonts w:ascii="Calibri" w:hAnsi="Times New Roman" w:cs="Calibri"/>
          <w:b/>
          <w:bCs/>
          <w:kern w:val="24"/>
        </w:rPr>
        <w:t xml:space="preserve">: </w:t>
      </w:r>
      <w:r w:rsidRPr="00773294">
        <w:rPr>
          <w:rFonts w:ascii="Calibri" w:hAnsi="Arial" w:cs="Arial"/>
          <w:b/>
          <w:bCs/>
          <w:kern w:val="24"/>
          <w:rtl/>
          <w:lang w:bidi="ar-JO"/>
        </w:rPr>
        <w:t>أن الحرارة النوعية للماء تبلغ ثلاثة أضعاف الحرارة النوعية لليابسة، أي أن الغرام الواحد من الماء يحتاج لرفع درجة حرارته، درجة مئوية واحدة إلى ثلاثة أضعاف الحرارة التي يحتاجها غرام واحد من اليابسة. (الحرارة النوعية هي الطاقة اللازمة لرفع درجة حرارة غرام واحد من المادة درجة مئوية واحدة)</w:t>
      </w:r>
      <w:r w:rsidRPr="00773294">
        <w:rPr>
          <w:rFonts w:ascii="Calibri" w:hAnsi="Arial" w:cs="Arial"/>
          <w:b/>
          <w:bCs/>
          <w:kern w:val="24"/>
          <w:rtl/>
        </w:rPr>
        <w:t xml:space="preserve"> .</w:t>
      </w:r>
      <w:r w:rsidRPr="00773294">
        <w:rPr>
          <w:rFonts w:ascii="Calibri" w:hAnsi="Arial" w:cs="Arial"/>
          <w:b/>
          <w:bCs/>
          <w:kern w:val="24"/>
          <w:rtl/>
        </w:rPr>
        <w:br/>
        <w:t xml:space="preserve">      </w:t>
      </w:r>
      <w:r w:rsidRPr="00773294">
        <w:rPr>
          <w:rFonts w:ascii="Calibri" w:hAnsi="Arial" w:cs="Arial"/>
          <w:b/>
          <w:bCs/>
          <w:kern w:val="24"/>
          <w:rtl/>
          <w:lang w:bidi="ar-JO"/>
        </w:rPr>
        <w:t xml:space="preserve"> كما تتوزع الحرارة في اليابسة على طبقة سطحية رقيقة، بينما تعمل التيارات الرأسية في البحار والمحيطات على خطط المياه السطحية مع التي أسفل منها/ مما يؤدي إلى توزع الحرارة، كما أن التيارات البحرية الأفقية تعمل على مزج مياه المناطق الحارة والباردة معاً، مما يؤدي إلى توزع الحرارة فيما بينها.</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تؤدي هذه الاختلافات بين اليابسة والماء إلى اختلافات في عناصر المناخ كدرجة الحرارة والضغط الجوي والرياح.</w:t>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rPr>
        <w:t xml:space="preserve">ج </w:t>
      </w:r>
      <w:r w:rsidRPr="00773294">
        <w:rPr>
          <w:rFonts w:ascii="Calibri" w:hAnsi="Arial" w:cs="Arial"/>
          <w:b/>
          <w:bCs/>
          <w:kern w:val="24"/>
          <w:rtl/>
          <w:lang w:bidi="ar-JO"/>
        </w:rPr>
        <w:t>- التضاريس:</w:t>
      </w:r>
      <w:r w:rsidRPr="00773294">
        <w:rPr>
          <w:rFonts w:ascii="Calibri" w:hAnsi="Times New Roman" w:cs="Calibri"/>
          <w:kern w:val="24"/>
        </w:rPr>
        <w:br/>
      </w:r>
      <w:r w:rsidRPr="00773294">
        <w:rPr>
          <w:rFonts w:ascii="Calibri" w:hAnsi="Arial" w:cs="Arial"/>
          <w:kern w:val="24"/>
          <w:rtl/>
        </w:rPr>
        <w:t xml:space="preserve">      </w:t>
      </w:r>
      <w:proofErr w:type="spellStart"/>
      <w:r w:rsidRPr="00773294">
        <w:rPr>
          <w:rFonts w:ascii="Calibri" w:hAnsi="Arial" w:cs="Arial"/>
          <w:b/>
          <w:bCs/>
          <w:kern w:val="24"/>
          <w:rtl/>
          <w:lang w:bidi="ar-JO"/>
        </w:rPr>
        <w:t>تتناق</w:t>
      </w:r>
      <w:proofErr w:type="spellEnd"/>
      <w:r w:rsidRPr="00773294">
        <w:rPr>
          <w:rFonts w:ascii="Calibri" w:hAnsi="Arial" w:cs="Arial"/>
          <w:b/>
          <w:bCs/>
          <w:kern w:val="24"/>
          <w:rtl/>
        </w:rPr>
        <w:t>ــ</w:t>
      </w:r>
      <w:r w:rsidRPr="00773294">
        <w:rPr>
          <w:rFonts w:ascii="Calibri" w:hAnsi="Arial" w:cs="Arial"/>
          <w:b/>
          <w:bCs/>
          <w:kern w:val="24"/>
          <w:rtl/>
          <w:lang w:bidi="ar-JO"/>
        </w:rPr>
        <w:t>ص درج</w:t>
      </w:r>
      <w:r w:rsidRPr="00773294">
        <w:rPr>
          <w:rFonts w:ascii="Calibri" w:hAnsi="Arial" w:cs="Arial"/>
          <w:b/>
          <w:bCs/>
          <w:kern w:val="24"/>
          <w:rtl/>
        </w:rPr>
        <w:t>ــــ</w:t>
      </w:r>
      <w:r w:rsidRPr="00773294">
        <w:rPr>
          <w:rFonts w:ascii="Calibri" w:hAnsi="Arial" w:cs="Arial"/>
          <w:b/>
          <w:bCs/>
          <w:kern w:val="24"/>
          <w:rtl/>
          <w:lang w:bidi="ar-JO"/>
        </w:rPr>
        <w:t xml:space="preserve">ة الحرارة بالارتفاع في الغلاف الجوي الأسفل المعروف </w:t>
      </w:r>
      <w:proofErr w:type="spellStart"/>
      <w:r w:rsidRPr="00773294">
        <w:rPr>
          <w:rFonts w:ascii="Calibri" w:hAnsi="Arial" w:cs="Arial"/>
          <w:b/>
          <w:bCs/>
          <w:kern w:val="24"/>
          <w:rtl/>
          <w:lang w:bidi="ar-JO"/>
        </w:rPr>
        <w:t>بالتروبوسفير</w:t>
      </w:r>
      <w:proofErr w:type="spellEnd"/>
      <w:r w:rsidRPr="00773294">
        <w:rPr>
          <w:rFonts w:ascii="Calibri" w:hAnsi="Arial" w:cs="Arial"/>
          <w:b/>
          <w:bCs/>
          <w:kern w:val="24"/>
          <w:rtl/>
          <w:lang w:bidi="ar-JO"/>
        </w:rPr>
        <w:t>، لذا تكون التضاريس المترفعة أقل حرارة من السهول أو المناطق المنخفضة، حيث يكون الإشعاع الأرضي هو المصدر المباشر لتسخين الهواء، كما أن ازدياد نسبة تغيم السماء يسهم في تناقص درجة الحرارة في المناطق الجبلية المرتفعة عنه في السهول المنخفضة.</w:t>
      </w:r>
      <w:r w:rsidRPr="00773294">
        <w:rPr>
          <w:rFonts w:ascii="Calibri" w:hAnsi="Times New Roman" w:cs="Calibri"/>
          <w:kern w:val="24"/>
        </w:rPr>
        <w:br/>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rPr>
        <w:t xml:space="preserve">د </w:t>
      </w:r>
      <w:r w:rsidRPr="00773294">
        <w:rPr>
          <w:rFonts w:ascii="Calibri" w:hAnsi="Arial" w:cs="Arial"/>
          <w:b/>
          <w:bCs/>
          <w:kern w:val="24"/>
          <w:rtl/>
          <w:lang w:bidi="ar-JO"/>
        </w:rPr>
        <w:t>- التيارات البحرية:</w:t>
      </w:r>
      <w:r w:rsidRPr="00773294">
        <w:rPr>
          <w:rFonts w:ascii="Calibri" w:hAnsi="Times New Roman" w:cs="Calibri"/>
          <w:b/>
          <w:bCs/>
          <w:kern w:val="24"/>
        </w:rPr>
        <w:t xml:space="preserve">    (Oceanic Currents )  </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 xml:space="preserve">وهي كتل مائية ضخمة تتحرك في الطبقة السطحية من مياه البحار والمحيطات ضمن مسارات محددة ، بعرض عشرات الكيلومترات وسماكة عشرات الأمتار أو أكثر ، وتقطع مسافات طويلة تصل ألاف الكيلومترات وكأنها أنهار عريضة جارية ، منها التيارات الدافئة والأخرى الباردة </w:t>
      </w:r>
      <w:r w:rsidRPr="00773294">
        <w:rPr>
          <w:rFonts w:ascii="Calibri" w:hAnsi="Arial" w:cs="Arial"/>
          <w:b/>
          <w:bCs/>
          <w:kern w:val="24"/>
          <w:rtl/>
        </w:rPr>
        <w:t>.</w:t>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rPr>
        <w:t xml:space="preserve">    </w:t>
      </w:r>
      <w:r w:rsidRPr="00773294">
        <w:rPr>
          <w:rFonts w:ascii="Calibri" w:hAnsi="Arial" w:cs="Arial"/>
          <w:b/>
          <w:bCs/>
          <w:kern w:val="24"/>
          <w:rtl/>
          <w:lang w:bidi="ar-JO"/>
        </w:rPr>
        <w:t xml:space="preserve">وأهم العوامل المؤثرة في نشأة التيارات البحرية </w:t>
      </w:r>
      <w:r w:rsidRPr="00773294">
        <w:rPr>
          <w:rFonts w:ascii="Calibri" w:hAnsi="Arial" w:cs="Arial"/>
          <w:b/>
          <w:bCs/>
          <w:kern w:val="24"/>
          <w:rtl/>
        </w:rPr>
        <w:t>وتوجيه حركتها</w:t>
      </w:r>
      <w:r w:rsidRPr="00773294">
        <w:rPr>
          <w:rFonts w:ascii="Calibri" w:hAnsi="Arial" w:cs="Arial"/>
          <w:b/>
          <w:bCs/>
          <w:kern w:val="24"/>
          <w:rtl/>
          <w:lang w:bidi="ar-JO"/>
        </w:rPr>
        <w:t>:</w:t>
      </w:r>
      <w:r w:rsidRPr="00773294">
        <w:rPr>
          <w:rFonts w:ascii="Calibri" w:hAnsi="Times New Roman" w:cs="Calibri"/>
          <w:kern w:val="24"/>
        </w:rPr>
        <w:br/>
      </w:r>
      <w:r w:rsidRPr="00773294">
        <w:rPr>
          <w:rFonts w:ascii="Calibri" w:hAnsi="Arial" w:cs="Arial"/>
          <w:kern w:val="24"/>
          <w:rtl/>
        </w:rPr>
        <w:t xml:space="preserve">           ¤ - </w:t>
      </w:r>
      <w:r w:rsidRPr="00773294">
        <w:rPr>
          <w:rFonts w:ascii="Calibri" w:hAnsi="Arial" w:cs="Arial"/>
          <w:b/>
          <w:bCs/>
          <w:kern w:val="24"/>
          <w:rtl/>
          <w:lang w:bidi="ar-JO"/>
        </w:rPr>
        <w:t>حركة الرياح السائدة.</w:t>
      </w:r>
      <w:r w:rsidRPr="00773294">
        <w:rPr>
          <w:rFonts w:ascii="Calibri" w:hAnsi="Times New Roman" w:cs="Calibri"/>
          <w:kern w:val="24"/>
        </w:rPr>
        <w:br/>
      </w:r>
      <w:r w:rsidRPr="00773294">
        <w:rPr>
          <w:rFonts w:ascii="Calibri" w:hAnsi="Arial" w:cs="Arial"/>
          <w:kern w:val="24"/>
          <w:rtl/>
        </w:rPr>
        <w:t xml:space="preserve">           ¤ - </w:t>
      </w:r>
      <w:r w:rsidRPr="00773294">
        <w:rPr>
          <w:rFonts w:ascii="Calibri" w:hAnsi="Arial" w:cs="Arial"/>
          <w:b/>
          <w:bCs/>
          <w:kern w:val="24"/>
          <w:rtl/>
          <w:lang w:bidi="ar-JO"/>
        </w:rPr>
        <w:t>الاختلافات في منسوب المياه.</w:t>
      </w:r>
      <w:r w:rsidRPr="00773294">
        <w:rPr>
          <w:rFonts w:ascii="Calibri" w:hAnsi="Times New Roman" w:cs="Calibri"/>
          <w:kern w:val="24"/>
        </w:rPr>
        <w:br/>
      </w:r>
      <w:r w:rsidRPr="00773294">
        <w:rPr>
          <w:rFonts w:ascii="Calibri" w:hAnsi="Arial" w:cs="Arial"/>
          <w:kern w:val="24"/>
          <w:rtl/>
        </w:rPr>
        <w:t xml:space="preserve">           ¤ - </w:t>
      </w:r>
      <w:r w:rsidRPr="00773294">
        <w:rPr>
          <w:rFonts w:ascii="Calibri" w:hAnsi="Arial" w:cs="Arial"/>
          <w:b/>
          <w:bCs/>
          <w:kern w:val="24"/>
          <w:rtl/>
          <w:lang w:bidi="ar-JO"/>
        </w:rPr>
        <w:t>الاختلافات في درجة حرارة المياه وكثافتها.</w:t>
      </w:r>
      <w:r w:rsidRPr="00773294">
        <w:rPr>
          <w:rFonts w:ascii="Calibri" w:hAnsi="Times New Roman" w:cs="Calibri"/>
          <w:kern w:val="24"/>
        </w:rPr>
        <w:br/>
      </w:r>
      <w:r w:rsidRPr="00773294">
        <w:rPr>
          <w:rFonts w:ascii="Calibri" w:hAnsi="Arial" w:cs="Arial"/>
          <w:kern w:val="24"/>
          <w:rtl/>
        </w:rPr>
        <w:t xml:space="preserve">           ¤ - </w:t>
      </w:r>
      <w:r w:rsidRPr="00773294">
        <w:rPr>
          <w:rFonts w:ascii="Calibri" w:hAnsi="Arial" w:cs="Arial"/>
          <w:b/>
          <w:bCs/>
          <w:kern w:val="24"/>
          <w:rtl/>
          <w:lang w:bidi="ar-JO"/>
        </w:rPr>
        <w:t xml:space="preserve">حركة الأرض </w:t>
      </w:r>
      <w:proofErr w:type="spellStart"/>
      <w:r w:rsidRPr="00773294">
        <w:rPr>
          <w:rFonts w:ascii="Calibri" w:hAnsi="Arial" w:cs="Arial"/>
          <w:b/>
          <w:bCs/>
          <w:kern w:val="24"/>
          <w:rtl/>
          <w:lang w:bidi="ar-JO"/>
        </w:rPr>
        <w:t>الدورانية</w:t>
      </w:r>
      <w:proofErr w:type="spellEnd"/>
      <w:r w:rsidRPr="00773294">
        <w:rPr>
          <w:rFonts w:ascii="Calibri" w:hAnsi="Arial" w:cs="Arial"/>
          <w:b/>
          <w:bCs/>
          <w:kern w:val="24"/>
          <w:rtl/>
          <w:lang w:bidi="ar-JO"/>
        </w:rPr>
        <w:t xml:space="preserve"> حول محورها (القوة </w:t>
      </w:r>
      <w:proofErr w:type="spellStart"/>
      <w:r w:rsidRPr="00773294">
        <w:rPr>
          <w:rFonts w:ascii="Calibri" w:hAnsi="Arial" w:cs="Arial"/>
          <w:b/>
          <w:bCs/>
          <w:kern w:val="24"/>
          <w:rtl/>
          <w:lang w:bidi="ar-JO"/>
        </w:rPr>
        <w:t>الكارولية</w:t>
      </w:r>
      <w:proofErr w:type="spellEnd"/>
      <w:r w:rsidRPr="00773294">
        <w:rPr>
          <w:rFonts w:ascii="Calibri" w:hAnsi="Arial" w:cs="Arial"/>
          <w:b/>
          <w:bCs/>
          <w:kern w:val="24"/>
          <w:rtl/>
          <w:lang w:bidi="ar-JO"/>
        </w:rPr>
        <w:t>) حيث تعمل هذه القوة على انحراف التيارات البحرية إلى يمين اتجاها في نصف الكرة الشمالي وإلى يسار اتجاهها في نصف الكرة الجنوبي.</w:t>
      </w:r>
      <w:r w:rsidRPr="00773294">
        <w:rPr>
          <w:rFonts w:ascii="Calibri" w:hAnsi="Arial" w:cs="Arial"/>
          <w:b/>
          <w:bCs/>
          <w:kern w:val="24"/>
          <w:rtl/>
        </w:rPr>
        <w:br/>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وبتتبع الحركة العامة للتيارات البحرية، فقد وجد أن أكثر العوامل تأثيراً في حدوثها هي النطاقات الرئيسة للرياح السائدة، مثل الرياح التجارية السائدة في المناطق المدارية بين خطي عرض 10 و 30 شمالاً وجنوباً.</w:t>
      </w:r>
      <w:r w:rsidRPr="00773294">
        <w:rPr>
          <w:rFonts w:ascii="Calibri" w:hAnsi="Times New Roman" w:cs="Calibri"/>
          <w:kern w:val="24"/>
        </w:rPr>
        <w:br/>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rPr>
        <w:t xml:space="preserve">        </w:t>
      </w:r>
      <w:r w:rsidRPr="00773294">
        <w:rPr>
          <w:rFonts w:ascii="Calibri" w:hAnsi="Arial" w:cs="Arial"/>
          <w:b/>
          <w:bCs/>
          <w:kern w:val="24"/>
          <w:rtl/>
          <w:lang w:bidi="ar-JO"/>
        </w:rPr>
        <w:t>وتؤثر التيارات البحرية على درجة حرارة السواحل تأثيراً كبيراً، فإذا كان التيار دافئاً مثل تيار الخليج</w:t>
      </w:r>
      <w:r w:rsidRPr="00773294">
        <w:rPr>
          <w:rFonts w:ascii="Calibri" w:hAnsi="Arial" w:cs="Arial"/>
          <w:b/>
          <w:bCs/>
          <w:kern w:val="24"/>
          <w:rtl/>
        </w:rPr>
        <w:t xml:space="preserve"> – خليج المكسيك -</w:t>
      </w:r>
      <w:r w:rsidRPr="00773294">
        <w:rPr>
          <w:rFonts w:ascii="Calibri" w:hAnsi="Arial" w:cs="Arial"/>
          <w:b/>
          <w:bCs/>
          <w:kern w:val="24"/>
          <w:rtl/>
          <w:lang w:bidi="ar-JO"/>
        </w:rPr>
        <w:t xml:space="preserve"> (</w:t>
      </w:r>
      <w:r w:rsidRPr="00773294">
        <w:rPr>
          <w:rFonts w:ascii="Calibri" w:hAnsi="Times New Roman" w:cs="Calibri"/>
          <w:b/>
          <w:bCs/>
          <w:kern w:val="24"/>
        </w:rPr>
        <w:t>Gulf Stream</w:t>
      </w:r>
      <w:r w:rsidRPr="00773294">
        <w:rPr>
          <w:rFonts w:ascii="Calibri" w:hAnsi="Arial" w:cs="Arial"/>
          <w:b/>
          <w:bCs/>
          <w:kern w:val="24"/>
          <w:rtl/>
          <w:lang w:bidi="ar-JO"/>
        </w:rPr>
        <w:t xml:space="preserve">)، فإنه يرفع درجة حرارة السواحل التي يمر عليها، ويقلل من احتمالات حدوث الصقيع. يبدو هذا واضحاً عند مقارنة درجة حرارة السواحل القريبة لقارة أوروبا التي تتأثر بتيار الخليج الدافئ مع السواحل الشرقية لأمريكا الشمالية، التي يمر عليها تيار </w:t>
      </w:r>
      <w:proofErr w:type="spellStart"/>
      <w:r w:rsidRPr="00773294">
        <w:rPr>
          <w:rFonts w:ascii="Calibri" w:hAnsi="Arial" w:cs="Arial"/>
          <w:b/>
          <w:bCs/>
          <w:kern w:val="24"/>
          <w:rtl/>
          <w:lang w:bidi="ar-JO"/>
        </w:rPr>
        <w:t>لبرادور</w:t>
      </w:r>
      <w:proofErr w:type="spellEnd"/>
      <w:r w:rsidRPr="00773294">
        <w:rPr>
          <w:rFonts w:ascii="Calibri" w:hAnsi="Arial" w:cs="Arial"/>
          <w:b/>
          <w:bCs/>
          <w:kern w:val="24"/>
          <w:rtl/>
          <w:lang w:bidi="ar-JO"/>
        </w:rPr>
        <w:t xml:space="preserve"> البارد، فالمعدل الشهري لدرجة حرارة شهر كانون الثاني في مدينة </w:t>
      </w:r>
      <w:proofErr w:type="spellStart"/>
      <w:r w:rsidRPr="00773294">
        <w:rPr>
          <w:rFonts w:ascii="Calibri" w:hAnsi="Arial" w:cs="Arial"/>
          <w:b/>
          <w:bCs/>
          <w:kern w:val="24"/>
          <w:rtl/>
          <w:lang w:bidi="ar-JO"/>
        </w:rPr>
        <w:t>أبورتو</w:t>
      </w:r>
      <w:proofErr w:type="spellEnd"/>
      <w:r w:rsidRPr="00773294">
        <w:rPr>
          <w:rFonts w:ascii="Calibri" w:hAnsi="Arial" w:cs="Arial"/>
          <w:b/>
          <w:bCs/>
          <w:kern w:val="24"/>
          <w:rtl/>
          <w:lang w:bidi="ar-JO"/>
        </w:rPr>
        <w:t xml:space="preserve"> البرتغالية هو 8.3ْم، بينما ينخفض في مدينة </w:t>
      </w:r>
      <w:proofErr w:type="spellStart"/>
      <w:r w:rsidRPr="00773294">
        <w:rPr>
          <w:rFonts w:ascii="Calibri" w:hAnsi="Arial" w:cs="Arial"/>
          <w:b/>
          <w:bCs/>
          <w:kern w:val="24"/>
          <w:rtl/>
          <w:lang w:bidi="ar-JO"/>
        </w:rPr>
        <w:t>نيو</w:t>
      </w:r>
      <w:r w:rsidRPr="00773294">
        <w:rPr>
          <w:rFonts w:ascii="Calibri" w:hAnsi="Arial" w:cs="Arial"/>
          <w:b/>
          <w:bCs/>
          <w:kern w:val="24"/>
          <w:rtl/>
        </w:rPr>
        <w:t>يو</w:t>
      </w:r>
      <w:r w:rsidRPr="00773294">
        <w:rPr>
          <w:rFonts w:ascii="Calibri" w:hAnsi="Arial" w:cs="Arial"/>
          <w:b/>
          <w:bCs/>
          <w:kern w:val="24"/>
          <w:rtl/>
          <w:lang w:bidi="ar-JO"/>
        </w:rPr>
        <w:t>رك</w:t>
      </w:r>
      <w:proofErr w:type="spellEnd"/>
      <w:r w:rsidRPr="00773294">
        <w:rPr>
          <w:rFonts w:ascii="Calibri" w:hAnsi="Arial" w:cs="Arial"/>
          <w:b/>
          <w:bCs/>
          <w:kern w:val="24"/>
          <w:rtl/>
          <w:lang w:bidi="ar-JO"/>
        </w:rPr>
        <w:t xml:space="preserve"> إلى -1ْم، مع أن المدينتين تقعان على درجة عرض 41.7 شمالاً.</w:t>
      </w:r>
      <w:r w:rsidRPr="00773294">
        <w:rPr>
          <w:rFonts w:ascii="Calibri" w:hAnsi="Arial" w:cs="Arial"/>
          <w:b/>
          <w:bCs/>
          <w:kern w:val="24"/>
          <w:rtl/>
        </w:rPr>
        <w:br/>
      </w:r>
      <w:r w:rsidRPr="00773294">
        <w:rPr>
          <w:rFonts w:ascii="Calibri" w:hAnsi="Times New Roman" w:cs="Calibri"/>
          <w:kern w:val="24"/>
        </w:rPr>
        <w:br/>
      </w:r>
      <w:r w:rsidRPr="00773294">
        <w:rPr>
          <w:rFonts w:ascii="Calibri" w:hAnsi="Arial" w:cs="Arial"/>
          <w:kern w:val="24"/>
          <w:rtl/>
        </w:rPr>
        <w:lastRenderedPageBreak/>
        <w:t xml:space="preserve">         </w:t>
      </w:r>
      <w:r w:rsidRPr="00773294">
        <w:rPr>
          <w:rFonts w:ascii="Calibri" w:hAnsi="Arial" w:cs="Arial"/>
          <w:b/>
          <w:bCs/>
          <w:kern w:val="24"/>
          <w:rtl/>
          <w:lang w:bidi="ar-JO"/>
        </w:rPr>
        <w:t xml:space="preserve">وبمقارنة خريطة التيارات البحرية مع خريطة التوزيع الجغرافي لدرجة الحرارة"، فقد وجد أن درجة حرارة السواحل الغربية للقارات في المناطق المدارية أقل من درجة حرارة السواحل الشرقية، لأن الأولى تمر بمحاذاتها تيارات بحرية باردة مثل تيار </w:t>
      </w:r>
      <w:proofErr w:type="spellStart"/>
      <w:r w:rsidRPr="00773294">
        <w:rPr>
          <w:rFonts w:ascii="Calibri" w:hAnsi="Arial" w:cs="Arial"/>
          <w:b/>
          <w:bCs/>
          <w:kern w:val="24"/>
          <w:rtl/>
          <w:lang w:bidi="ar-JO"/>
        </w:rPr>
        <w:t>بنغوي</w:t>
      </w:r>
      <w:proofErr w:type="spellEnd"/>
      <w:r w:rsidRPr="00773294">
        <w:rPr>
          <w:rFonts w:ascii="Calibri" w:hAnsi="Arial" w:cs="Arial"/>
          <w:b/>
          <w:bCs/>
          <w:kern w:val="24"/>
          <w:rtl/>
        </w:rPr>
        <w:t>لا</w:t>
      </w:r>
      <w:r w:rsidRPr="00773294">
        <w:rPr>
          <w:rFonts w:ascii="Calibri" w:hAnsi="Arial" w:cs="Arial"/>
          <w:b/>
          <w:bCs/>
          <w:kern w:val="24"/>
          <w:rtl/>
          <w:lang w:bidi="ar-JO"/>
        </w:rPr>
        <w:t xml:space="preserve"> والكناري في المحيط الأطلسي، بينما تتعرض السواحل الثانية لتيارات دافئة مثل تيار الخليج</w:t>
      </w:r>
      <w:r w:rsidRPr="00773294">
        <w:rPr>
          <w:rFonts w:ascii="Calibri" w:hAnsi="Arial" w:cs="Arial"/>
          <w:b/>
          <w:bCs/>
          <w:kern w:val="24"/>
          <w:rtl/>
        </w:rPr>
        <w:t xml:space="preserve"> </w:t>
      </w:r>
      <w:r w:rsidRPr="00773294">
        <w:rPr>
          <w:rFonts w:ascii="Calibri" w:hAnsi="Arial" w:cs="Arial"/>
          <w:b/>
          <w:bCs/>
          <w:kern w:val="24"/>
          <w:rtl/>
          <w:lang w:bidi="ar-JO"/>
        </w:rPr>
        <w:t xml:space="preserve"> والبرازيل على السواحل الغربية للمحيط الأطلسي.</w:t>
      </w:r>
      <w:r w:rsidRPr="00773294">
        <w:rPr>
          <w:rFonts w:ascii="Calibri" w:hAnsi="Times New Roman" w:cs="Calibri"/>
          <w:kern w:val="24"/>
        </w:rPr>
        <w:br/>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rPr>
        <w:t xml:space="preserve">        </w:t>
      </w:r>
      <w:r w:rsidRPr="00773294">
        <w:rPr>
          <w:rFonts w:ascii="Calibri" w:hAnsi="Arial" w:cs="Arial"/>
          <w:b/>
          <w:bCs/>
          <w:kern w:val="24"/>
          <w:rtl/>
          <w:lang w:bidi="ar-JO"/>
        </w:rPr>
        <w:t>يتناقص الاختلاف بين درجة حرارة السواحل الشرقية والغربية للمحيط الأطلسي في النصف الشمالي كلما ابتعدنا عن خط الاستواء، حتى يتلاشى تقريباً عند خط عرض</w:t>
      </w:r>
      <w:r w:rsidRPr="00773294">
        <w:rPr>
          <w:rFonts w:ascii="Calibri" w:hAnsi="Arial" w:cs="Arial"/>
          <w:b/>
          <w:bCs/>
          <w:kern w:val="24"/>
          <w:rtl/>
        </w:rPr>
        <w:t xml:space="preserve"> </w:t>
      </w:r>
      <w:r w:rsidRPr="00773294">
        <w:rPr>
          <w:rFonts w:ascii="Calibri" w:hAnsi="Times New Roman" w:cs="Calibri"/>
          <w:b/>
          <w:bCs/>
          <w:kern w:val="24"/>
        </w:rPr>
        <w:t>º</w:t>
      </w:r>
      <w:r w:rsidRPr="00773294">
        <w:rPr>
          <w:rFonts w:ascii="Calibri" w:hAnsi="Times New Roman" w:cs="Calibri"/>
          <w:b/>
          <w:bCs/>
          <w:kern w:val="24"/>
        </w:rPr>
        <w:t>30</w:t>
      </w:r>
      <w:r w:rsidRPr="00773294">
        <w:rPr>
          <w:rFonts w:ascii="Calibri" w:hAnsi="Arial" w:cs="Arial"/>
          <w:b/>
          <w:bCs/>
          <w:kern w:val="24"/>
          <w:rtl/>
          <w:lang w:bidi="ar-JO"/>
        </w:rPr>
        <w:t xml:space="preserve"> </w:t>
      </w:r>
      <w:r w:rsidRPr="00773294">
        <w:rPr>
          <w:rFonts w:ascii="Calibri" w:hAnsi="Arial" w:cs="Arial"/>
          <w:b/>
          <w:bCs/>
          <w:kern w:val="24"/>
          <w:rtl/>
        </w:rPr>
        <w:t xml:space="preserve"> </w:t>
      </w:r>
      <w:r w:rsidRPr="00773294">
        <w:rPr>
          <w:rFonts w:ascii="Calibri" w:hAnsi="Arial" w:cs="Arial"/>
          <w:b/>
          <w:bCs/>
          <w:kern w:val="24"/>
          <w:rtl/>
          <w:lang w:bidi="ar-JO"/>
        </w:rPr>
        <w:t xml:space="preserve">شمالاً، أما إلى الشمال من خط عرض </w:t>
      </w:r>
      <w:r w:rsidRPr="00773294">
        <w:rPr>
          <w:rFonts w:ascii="Calibri" w:hAnsi="Times New Roman" w:cs="Calibri"/>
          <w:b/>
          <w:bCs/>
          <w:kern w:val="24"/>
        </w:rPr>
        <w:t>º</w:t>
      </w:r>
      <w:r w:rsidRPr="00773294">
        <w:rPr>
          <w:rFonts w:ascii="Calibri" w:hAnsi="Arial" w:cs="Arial"/>
          <w:b/>
          <w:bCs/>
          <w:kern w:val="24"/>
          <w:rtl/>
          <w:lang w:bidi="ar-JO"/>
        </w:rPr>
        <w:t xml:space="preserve">45، فإن الوضع السابق ينعكس وتصبح درجة حرارة السواحل </w:t>
      </w:r>
      <w:proofErr w:type="spellStart"/>
      <w:r w:rsidRPr="00773294">
        <w:rPr>
          <w:rFonts w:ascii="Calibri" w:hAnsi="Arial" w:cs="Arial"/>
          <w:b/>
          <w:bCs/>
          <w:kern w:val="24"/>
          <w:rtl/>
          <w:lang w:bidi="ar-JO"/>
        </w:rPr>
        <w:t>ال</w:t>
      </w:r>
      <w:proofErr w:type="spellEnd"/>
      <w:r w:rsidRPr="00773294">
        <w:rPr>
          <w:rFonts w:ascii="Calibri" w:hAnsi="Arial" w:cs="Arial"/>
          <w:b/>
          <w:bCs/>
          <w:kern w:val="24"/>
          <w:rtl/>
        </w:rPr>
        <w:t>غ</w:t>
      </w:r>
      <w:r w:rsidRPr="00773294">
        <w:rPr>
          <w:rFonts w:ascii="Calibri" w:hAnsi="Arial" w:cs="Arial"/>
          <w:b/>
          <w:bCs/>
          <w:kern w:val="24"/>
          <w:rtl/>
          <w:lang w:bidi="ar-JO"/>
        </w:rPr>
        <w:t xml:space="preserve">ريبة لأوروبا أعلى من درجة حرارة السواحل الشرقية لأمريكا الشمالية بكثير، </w:t>
      </w:r>
      <w:r w:rsidRPr="00773294">
        <w:rPr>
          <w:rFonts w:ascii="Calibri" w:hAnsi="Arial" w:cs="Arial"/>
          <w:b/>
          <w:bCs/>
          <w:kern w:val="24"/>
          <w:rtl/>
        </w:rPr>
        <w:t>( فكر لمــــــاذا ? ) .</w:t>
      </w:r>
      <w:r w:rsidRPr="00773294">
        <w:rPr>
          <w:rFonts w:ascii="Calibri" w:hAnsi="Arial" w:cs="Arial"/>
          <w:b/>
          <w:bCs/>
          <w:kern w:val="24"/>
          <w:rtl/>
        </w:rPr>
        <w:br/>
      </w:r>
      <w:r w:rsidRPr="00773294">
        <w:rPr>
          <w:rFonts w:ascii="Calibri" w:hAnsi="Arial" w:cs="Arial"/>
          <w:b/>
          <w:bCs/>
          <w:kern w:val="24"/>
          <w:rtl/>
          <w:lang w:bidi="ar-JO"/>
        </w:rPr>
        <w:t xml:space="preserve">بسبب تعرض الأولى لتيار الخليج الدافئ، وتعرض الثانية لتيار </w:t>
      </w:r>
      <w:proofErr w:type="spellStart"/>
      <w:r w:rsidRPr="00773294">
        <w:rPr>
          <w:rFonts w:ascii="Calibri" w:hAnsi="Arial" w:cs="Arial"/>
          <w:b/>
          <w:bCs/>
          <w:kern w:val="24"/>
          <w:rtl/>
          <w:lang w:bidi="ar-JO"/>
        </w:rPr>
        <w:t>لبرادور</w:t>
      </w:r>
      <w:proofErr w:type="spellEnd"/>
      <w:r w:rsidRPr="00773294">
        <w:rPr>
          <w:rFonts w:ascii="Calibri" w:hAnsi="Arial" w:cs="Arial"/>
          <w:b/>
          <w:bCs/>
          <w:kern w:val="24"/>
          <w:rtl/>
          <w:lang w:bidi="ar-JO"/>
        </w:rPr>
        <w:t xml:space="preserve"> البارد، الذي تدفعه الرياح القطبية على طول السواحل الشمالية الشرقية للقارة الأمريكية ويؤدي إلى خفض درجة حرارتها.</w:t>
      </w:r>
      <w:r w:rsidRPr="00773294">
        <w:rPr>
          <w:rFonts w:ascii="Calibri" w:hAnsi="Times New Roman" w:cs="Calibri"/>
          <w:kern w:val="24"/>
        </w:rPr>
        <w:br/>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rPr>
        <w:t xml:space="preserve">ها </w:t>
      </w:r>
      <w:r w:rsidRPr="00773294">
        <w:rPr>
          <w:rFonts w:ascii="Calibri" w:hAnsi="Arial" w:cs="Arial"/>
          <w:b/>
          <w:bCs/>
          <w:kern w:val="24"/>
          <w:rtl/>
          <w:lang w:bidi="ar-JO"/>
        </w:rPr>
        <w:t>- الرياح السائدة:</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تعتبر الرياح الوسيلة الأساسية لنقل الحرارة الكامنة من المسطحات المائية المدارية إلى اليابسة، كما أنها الوسيلة الأساسية أيضا لنقل الطاقة من المناطق المدارية والاستوائية ذات الفائض الحراري إلى المناطق الباردة والقطبية التي تعاني من عجز في الطاقة، لهذا تتأثر درجة الحرارة كثيراً بالتقلبات في اتجاهات الرياح وبخصائص الكتل الهوائية، فالرياح الغربية والجنوبية الغربية التي تهب على المناطق المعتدلة في فصل الشتاء تؤدي إلى تلطيف درجة حرارة تلك المناطق، بينما يؤدي هبوب الرياح الشرقية والشمالية الباردة إلى انخفاض درجة الحرارة.</w:t>
      </w:r>
      <w:r w:rsidRPr="00773294">
        <w:rPr>
          <w:rFonts w:ascii="Calibri" w:hAnsi="Arial" w:cs="Arial"/>
          <w:b/>
          <w:bCs/>
          <w:kern w:val="24"/>
          <w:rtl/>
        </w:rPr>
        <w:t xml:space="preserve">                                                                                                                  (حاول أن تضع لنفسك سؤالين من هذه الفقرة ) .</w:t>
      </w:r>
      <w:r w:rsidRPr="00773294">
        <w:rPr>
          <w:rFonts w:ascii="Calibri" w:hAnsi="Times New Roman" w:cs="Calibri"/>
          <w:kern w:val="24"/>
        </w:rPr>
        <w:br/>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rPr>
        <w:t xml:space="preserve">و </w:t>
      </w:r>
      <w:r w:rsidRPr="00773294">
        <w:rPr>
          <w:rFonts w:ascii="Calibri" w:hAnsi="Arial" w:cs="Arial"/>
          <w:b/>
          <w:bCs/>
          <w:kern w:val="24"/>
          <w:rtl/>
          <w:lang w:bidi="ar-JO"/>
        </w:rPr>
        <w:t>- مواجهة أشعة الشمس:</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تسقط أشعة الشمس على السفوح الجبلية الجنوبية في النصف الشمالي بشكل شبه عمودي، لذا تتمتع هذه السفوح المواجهة لأشعة الشمس بدرجة حرارة أعلى من السفوح الشمالية التي تسقط عليها أشعة الشمس بشكل مائل، وينعكس هذا التباين في التأثير على درجة حرارة التربة وصفر النمو وطول فصل النمو للنبات.</w:t>
      </w:r>
      <w:r w:rsidRPr="00773294">
        <w:rPr>
          <w:rFonts w:ascii="Calibri" w:hAnsi="Times New Roman" w:cs="Calibri"/>
          <w:kern w:val="24"/>
        </w:rPr>
        <w:br/>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lang w:bidi="ar-JO"/>
        </w:rPr>
        <w:t>خامساً: الانعكاسات الحرارية (الانقلابات الحرارية) :</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 xml:space="preserve">من المعلوم في طبقة </w:t>
      </w:r>
      <w:proofErr w:type="spellStart"/>
      <w:r w:rsidRPr="00773294">
        <w:rPr>
          <w:rFonts w:ascii="Calibri" w:hAnsi="Arial" w:cs="Arial"/>
          <w:b/>
          <w:bCs/>
          <w:kern w:val="24"/>
          <w:rtl/>
          <w:lang w:bidi="ar-JO"/>
        </w:rPr>
        <w:t>التروبوسفير</w:t>
      </w:r>
      <w:proofErr w:type="spellEnd"/>
      <w:r w:rsidRPr="00773294">
        <w:rPr>
          <w:rFonts w:ascii="Calibri" w:hAnsi="Arial" w:cs="Arial"/>
          <w:b/>
          <w:bCs/>
          <w:kern w:val="24"/>
          <w:rtl/>
          <w:lang w:bidi="ar-JO"/>
        </w:rPr>
        <w:t xml:space="preserve"> </w:t>
      </w:r>
      <w:r w:rsidRPr="00773294">
        <w:rPr>
          <w:rFonts w:ascii="Calibri" w:hAnsi="Arial" w:cs="Arial"/>
          <w:b/>
          <w:bCs/>
          <w:kern w:val="24"/>
          <w:rtl/>
        </w:rPr>
        <w:t xml:space="preserve">أن </w:t>
      </w:r>
      <w:r w:rsidRPr="00773294">
        <w:rPr>
          <w:rFonts w:ascii="Calibri" w:hAnsi="Arial" w:cs="Arial"/>
          <w:b/>
          <w:bCs/>
          <w:kern w:val="24"/>
          <w:rtl/>
          <w:lang w:bidi="ar-JO"/>
        </w:rPr>
        <w:t xml:space="preserve">القاعدة العامة </w:t>
      </w:r>
      <w:r w:rsidRPr="00773294">
        <w:rPr>
          <w:rFonts w:ascii="Calibri" w:hAnsi="Arial" w:cs="Arial"/>
          <w:b/>
          <w:bCs/>
          <w:kern w:val="24"/>
          <w:rtl/>
        </w:rPr>
        <w:t>ه</w:t>
      </w:r>
      <w:r w:rsidRPr="00773294">
        <w:rPr>
          <w:rFonts w:ascii="Calibri" w:hAnsi="Arial" w:cs="Arial"/>
          <w:b/>
          <w:bCs/>
          <w:kern w:val="24"/>
          <w:rtl/>
          <w:lang w:bidi="ar-JO"/>
        </w:rPr>
        <w:t>ي تناقص درجة الحرارة بالارتفاع، لكن ذلك لا يحدث دائماً، بل قد يحدث العكس، فتزداد درجة الحرارة بالارتفاع في بعض الأحيان، وتعرف هذه الظاهرة بالانعكاس أ</w:t>
      </w:r>
      <w:r w:rsidRPr="00773294">
        <w:rPr>
          <w:rFonts w:ascii="Calibri" w:hAnsi="Arial" w:cs="Arial"/>
          <w:b/>
          <w:bCs/>
          <w:kern w:val="24"/>
          <w:rtl/>
        </w:rPr>
        <w:t>و</w:t>
      </w:r>
      <w:r w:rsidRPr="00773294">
        <w:rPr>
          <w:rFonts w:ascii="Calibri" w:hAnsi="Arial" w:cs="Arial"/>
          <w:b/>
          <w:bCs/>
          <w:kern w:val="24"/>
          <w:rtl/>
          <w:lang w:bidi="ar-JO"/>
        </w:rPr>
        <w:t xml:space="preserve"> الانقلاب الحراري، </w:t>
      </w:r>
      <w:r w:rsidRPr="00773294">
        <w:rPr>
          <w:rFonts w:ascii="Calibri" w:hAnsi="Arial" w:cs="Arial"/>
          <w:b/>
          <w:bCs/>
          <w:kern w:val="24"/>
          <w:rtl/>
        </w:rPr>
        <w:t xml:space="preserve">   </w:t>
      </w:r>
      <w:r w:rsidRPr="00773294">
        <w:rPr>
          <w:rFonts w:ascii="Calibri" w:hAnsi="Times New Roman" w:cs="Calibri"/>
          <w:b/>
          <w:bCs/>
          <w:kern w:val="24"/>
        </w:rPr>
        <w:t xml:space="preserve">(Temperature  Inversion ) </w:t>
      </w:r>
      <w:r w:rsidRPr="00773294">
        <w:rPr>
          <w:rFonts w:ascii="Calibri" w:hAnsi="Arial" w:cs="Arial"/>
          <w:b/>
          <w:bCs/>
          <w:kern w:val="24"/>
          <w:rtl/>
          <w:lang w:bidi="ar-JO"/>
        </w:rPr>
        <w:t>لأنها تمثل انعكاساً للقاعدة العامة.</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تحدث كثير من الانقلابات الحرارية عندما يكون سطح الأرض أبرد من اله</w:t>
      </w:r>
      <w:r w:rsidRPr="00773294">
        <w:rPr>
          <w:rFonts w:ascii="Calibri" w:hAnsi="Arial" w:cs="Arial"/>
          <w:b/>
          <w:bCs/>
          <w:kern w:val="24"/>
          <w:rtl/>
        </w:rPr>
        <w:t>ــ</w:t>
      </w:r>
      <w:proofErr w:type="spellStart"/>
      <w:r w:rsidRPr="00773294">
        <w:rPr>
          <w:rFonts w:ascii="Calibri" w:hAnsi="Arial" w:cs="Arial"/>
          <w:b/>
          <w:bCs/>
          <w:kern w:val="24"/>
          <w:rtl/>
          <w:lang w:bidi="ar-JO"/>
        </w:rPr>
        <w:t>واء</w:t>
      </w:r>
      <w:proofErr w:type="spellEnd"/>
      <w:r w:rsidRPr="00773294">
        <w:rPr>
          <w:rFonts w:ascii="Calibri" w:hAnsi="Arial" w:cs="Arial"/>
          <w:b/>
          <w:bCs/>
          <w:kern w:val="24"/>
          <w:rtl/>
          <w:lang w:bidi="ar-JO"/>
        </w:rPr>
        <w:t xml:space="preserve"> الملاصق له، مما يجع</w:t>
      </w:r>
      <w:r w:rsidRPr="00773294">
        <w:rPr>
          <w:rFonts w:ascii="Calibri" w:hAnsi="Arial" w:cs="Arial"/>
          <w:b/>
          <w:bCs/>
          <w:kern w:val="24"/>
          <w:rtl/>
        </w:rPr>
        <w:t>ــ</w:t>
      </w:r>
      <w:r w:rsidRPr="00773294">
        <w:rPr>
          <w:rFonts w:ascii="Calibri" w:hAnsi="Arial" w:cs="Arial"/>
          <w:b/>
          <w:bCs/>
          <w:kern w:val="24"/>
          <w:rtl/>
          <w:lang w:bidi="ar-JO"/>
        </w:rPr>
        <w:t>ل الحرارة تنتق</w:t>
      </w:r>
      <w:r w:rsidRPr="00773294">
        <w:rPr>
          <w:rFonts w:ascii="Calibri" w:hAnsi="Arial" w:cs="Arial"/>
          <w:b/>
          <w:bCs/>
          <w:kern w:val="24"/>
          <w:rtl/>
        </w:rPr>
        <w:t>ــ</w:t>
      </w:r>
      <w:r w:rsidRPr="00773294">
        <w:rPr>
          <w:rFonts w:ascii="Calibri" w:hAnsi="Arial" w:cs="Arial"/>
          <w:b/>
          <w:bCs/>
          <w:kern w:val="24"/>
          <w:rtl/>
          <w:lang w:bidi="ar-JO"/>
        </w:rPr>
        <w:t>ل بالتوصيل م</w:t>
      </w:r>
      <w:r w:rsidRPr="00773294">
        <w:rPr>
          <w:rFonts w:ascii="Calibri" w:hAnsi="Arial" w:cs="Arial"/>
          <w:b/>
          <w:bCs/>
          <w:kern w:val="24"/>
          <w:rtl/>
        </w:rPr>
        <w:t>ــــ</w:t>
      </w:r>
      <w:r w:rsidRPr="00773294">
        <w:rPr>
          <w:rFonts w:ascii="Calibri" w:hAnsi="Arial" w:cs="Arial"/>
          <w:b/>
          <w:bCs/>
          <w:kern w:val="24"/>
          <w:rtl/>
          <w:lang w:bidi="ar-JO"/>
        </w:rPr>
        <w:t>ن اله</w:t>
      </w:r>
      <w:r w:rsidRPr="00773294">
        <w:rPr>
          <w:rFonts w:ascii="Calibri" w:hAnsi="Arial" w:cs="Arial"/>
          <w:b/>
          <w:bCs/>
          <w:kern w:val="24"/>
          <w:rtl/>
        </w:rPr>
        <w:t>ـــــ</w:t>
      </w:r>
      <w:proofErr w:type="spellStart"/>
      <w:r w:rsidRPr="00773294">
        <w:rPr>
          <w:rFonts w:ascii="Calibri" w:hAnsi="Arial" w:cs="Arial"/>
          <w:b/>
          <w:bCs/>
          <w:kern w:val="24"/>
          <w:rtl/>
          <w:lang w:bidi="ar-JO"/>
        </w:rPr>
        <w:t>واء</w:t>
      </w:r>
      <w:proofErr w:type="spellEnd"/>
      <w:r w:rsidRPr="00773294">
        <w:rPr>
          <w:rFonts w:ascii="Calibri" w:hAnsi="Arial" w:cs="Arial"/>
          <w:b/>
          <w:bCs/>
          <w:kern w:val="24"/>
          <w:rtl/>
          <w:lang w:bidi="ar-JO"/>
        </w:rPr>
        <w:t xml:space="preserve"> إلى سطح الأرض</w:t>
      </w:r>
      <w:r w:rsidRPr="00773294">
        <w:rPr>
          <w:rFonts w:ascii="Calibri" w:hAnsi="Arial" w:cs="Arial"/>
          <w:b/>
          <w:bCs/>
          <w:kern w:val="24"/>
          <w:rtl/>
        </w:rPr>
        <w:t xml:space="preserve"> .</w:t>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rPr>
        <w:t xml:space="preserve">         </w:t>
      </w:r>
      <w:r w:rsidRPr="00773294">
        <w:rPr>
          <w:rFonts w:ascii="Calibri" w:hAnsi="Arial" w:cs="Arial"/>
          <w:b/>
          <w:bCs/>
          <w:kern w:val="24"/>
          <w:rtl/>
          <w:lang w:bidi="ar-JO"/>
        </w:rPr>
        <w:t xml:space="preserve"> وهناك أنواع من الانقلابات الحرارية التي يتم التمييز فيما بينها تبعاً لاختلاف سبب نشأتها و</w:t>
      </w:r>
      <w:r w:rsidRPr="00773294">
        <w:rPr>
          <w:rFonts w:ascii="Calibri" w:hAnsi="Arial" w:cs="Arial"/>
          <w:b/>
          <w:bCs/>
          <w:kern w:val="24"/>
          <w:rtl/>
        </w:rPr>
        <w:t>ي</w:t>
      </w:r>
      <w:r w:rsidRPr="00773294">
        <w:rPr>
          <w:rFonts w:ascii="Calibri" w:hAnsi="Arial" w:cs="Arial"/>
          <w:b/>
          <w:bCs/>
          <w:kern w:val="24"/>
          <w:rtl/>
          <w:lang w:bidi="ar-JO"/>
        </w:rPr>
        <w:t>مكن تصنيفها إلى انقلابات أو انعكاسات حرارية</w:t>
      </w:r>
      <w:r w:rsidRPr="00773294">
        <w:rPr>
          <w:rFonts w:ascii="Calibri" w:hAnsi="Arial" w:cs="Arial"/>
          <w:b/>
          <w:bCs/>
          <w:kern w:val="24"/>
          <w:rtl/>
        </w:rPr>
        <w:t xml:space="preserve"> سطحية </w:t>
      </w:r>
      <w:proofErr w:type="spellStart"/>
      <w:r w:rsidRPr="00773294">
        <w:rPr>
          <w:rFonts w:ascii="Calibri" w:hAnsi="Arial" w:cs="Arial"/>
          <w:b/>
          <w:bCs/>
          <w:kern w:val="24"/>
          <w:rtl/>
        </w:rPr>
        <w:t>وإنعكاسات</w:t>
      </w:r>
      <w:proofErr w:type="spellEnd"/>
      <w:r w:rsidRPr="00773294">
        <w:rPr>
          <w:rFonts w:ascii="Calibri" w:hAnsi="Arial" w:cs="Arial"/>
          <w:b/>
          <w:bCs/>
          <w:kern w:val="24"/>
          <w:rtl/>
        </w:rPr>
        <w:t xml:space="preserve"> حرارية</w:t>
      </w:r>
      <w:r w:rsidRPr="00773294">
        <w:rPr>
          <w:rFonts w:ascii="Calibri" w:hAnsi="Arial" w:cs="Arial"/>
          <w:b/>
          <w:bCs/>
          <w:kern w:val="24"/>
          <w:rtl/>
          <w:lang w:bidi="ar-JO"/>
        </w:rPr>
        <w:t xml:space="preserve"> علوية.</w:t>
      </w:r>
      <w:r w:rsidRPr="00773294">
        <w:rPr>
          <w:rFonts w:ascii="Calibri" w:hAnsi="Times New Roman" w:cs="Calibri"/>
          <w:kern w:val="24"/>
        </w:rPr>
        <w:br/>
      </w:r>
      <w:r w:rsidRPr="00773294">
        <w:rPr>
          <w:rFonts w:ascii="Calibri" w:hAnsi="Arial" w:cs="Arial"/>
          <w:b/>
          <w:bCs/>
          <w:shadow/>
          <w:kern w:val="24"/>
          <w:rtl/>
          <w:lang w:bidi="ar-JO"/>
        </w:rPr>
        <w:t xml:space="preserve">الانعكاسات السطحية </w:t>
      </w:r>
      <w:r w:rsidRPr="00773294">
        <w:rPr>
          <w:rFonts w:ascii="Calibri" w:hAnsi="Arial" w:cs="Arial"/>
          <w:b/>
          <w:bCs/>
          <w:kern w:val="24"/>
          <w:rtl/>
          <w:lang w:bidi="ar-JO"/>
        </w:rPr>
        <w:t>وتتمثل في:</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أ- الانعكاس الإشعاعي</w:t>
      </w:r>
      <w:r w:rsidRPr="00773294">
        <w:rPr>
          <w:rFonts w:ascii="Calibri" w:hAnsi="Arial" w:cs="Arial"/>
          <w:b/>
          <w:bCs/>
          <w:kern w:val="24"/>
          <w:rtl/>
        </w:rPr>
        <w:t xml:space="preserve"> </w:t>
      </w:r>
      <w:r w:rsidRPr="00773294">
        <w:rPr>
          <w:rFonts w:ascii="Calibri" w:hAnsi="Arial" w:cs="Arial"/>
          <w:b/>
          <w:bCs/>
          <w:kern w:val="24"/>
          <w:rtl/>
          <w:lang w:bidi="ar-JO"/>
        </w:rPr>
        <w:t>:</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يحدث هذا الانعكاس في الليالي الباردة ذات السماء الصافية والرياح الهادئة في المناطق المعتدلة والباردة، فصفاء السماء يجعل جزءاً كبيراً من الإشعاع الأرضي يتسرب إلى الفضاء، كما أن هدوء الرياح يسمح للهواء بالبقاء ملامساً لسطح الأرض ساعات طويلة تكفي لانخفاض درجة حرارته بحيث يصبح الهواء الواقع فوقه أدفأ منه. ويساعد طول الليل وقصر أثناء فصل الشتاء على حدوث هذا النوع من الانعكاسات الحرارية</w:t>
      </w:r>
      <w:r w:rsidRPr="00773294">
        <w:rPr>
          <w:rFonts w:ascii="Calibri" w:hAnsi="Arial" w:cs="Arial"/>
          <w:b/>
          <w:bCs/>
          <w:kern w:val="24"/>
          <w:rtl/>
        </w:rPr>
        <w:t xml:space="preserve"> .</w:t>
      </w:r>
      <w:r w:rsidRPr="00773294">
        <w:rPr>
          <w:rFonts w:ascii="Calibri" w:hAnsi="Times New Roman" w:cs="Calibri"/>
          <w:kern w:val="24"/>
        </w:rPr>
        <w:br/>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lang w:bidi="ar-JO"/>
        </w:rPr>
        <w:t>ب- الانعكاس المنقول:</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يحدث هذا الانعكاس عندما تتعرض المناطق المعتدلة والباردة في فصل الشتاء لكتل هوائية مدارية بحرية دافئة فوق سطح ارضي بارد ليلاً أو نهاراً، وبغض النظر إذا كانت السماء صافية أو غائمة والرياح هادئة أو نشطة.</w:t>
      </w:r>
      <w:r w:rsidRPr="00773294">
        <w:rPr>
          <w:rFonts w:ascii="Calibri" w:hAnsi="Times New Roman" w:cs="Calibri"/>
          <w:kern w:val="24"/>
        </w:rPr>
        <w:br/>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lang w:bidi="ar-JO"/>
        </w:rPr>
        <w:t>ج- انعكاس الأودية:</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 xml:space="preserve">تبدأ درجة الحرارة بالانخفاض مع غروب الشمس </w:t>
      </w:r>
      <w:proofErr w:type="spellStart"/>
      <w:r w:rsidRPr="00773294">
        <w:rPr>
          <w:rFonts w:ascii="Calibri" w:hAnsi="Arial" w:cs="Arial"/>
          <w:b/>
          <w:bCs/>
          <w:kern w:val="24"/>
          <w:rtl/>
          <w:lang w:bidi="ar-JO"/>
        </w:rPr>
        <w:t>فيتبرد</w:t>
      </w:r>
      <w:proofErr w:type="spellEnd"/>
      <w:r w:rsidRPr="00773294">
        <w:rPr>
          <w:rFonts w:ascii="Calibri" w:hAnsi="Arial" w:cs="Arial"/>
          <w:b/>
          <w:bCs/>
          <w:kern w:val="24"/>
          <w:rtl/>
          <w:lang w:bidi="ar-JO"/>
        </w:rPr>
        <w:t xml:space="preserve"> سطح الأرض، لكن الهواء الموجود على قمم وسفوح الجبال يبرد أسرع من غيره، فتزداد كثافته وجذب الأرض له، فيهبط من القمم والسفوح إلى قيعان الأودية ويتراكم فيها، ولهذا فإن درجة الحرارة في قيعان تلك الأودية تنخفض ويتكون في الليل انعكاس حراري </w:t>
      </w:r>
      <w:proofErr w:type="spellStart"/>
      <w:r w:rsidRPr="00773294">
        <w:rPr>
          <w:rFonts w:ascii="Calibri" w:hAnsi="Arial" w:cs="Arial"/>
          <w:b/>
          <w:bCs/>
          <w:kern w:val="24"/>
          <w:rtl/>
          <w:lang w:bidi="ar-JO"/>
        </w:rPr>
        <w:t>يمتج</w:t>
      </w:r>
      <w:proofErr w:type="spellEnd"/>
      <w:r w:rsidRPr="00773294">
        <w:rPr>
          <w:rFonts w:ascii="Calibri" w:hAnsi="Arial" w:cs="Arial"/>
          <w:b/>
          <w:bCs/>
          <w:kern w:val="24"/>
          <w:rtl/>
          <w:lang w:bidi="ar-JO"/>
        </w:rPr>
        <w:t xml:space="preserve"> من قاع الوادي إلى أعلى، حيث تزداد احتمالات حدوث الصقيع في القيعان.</w:t>
      </w:r>
      <w:r w:rsidRPr="00773294">
        <w:rPr>
          <w:rFonts w:ascii="Calibri" w:hAnsi="Times New Roman" w:cs="Calibri"/>
          <w:kern w:val="24"/>
        </w:rPr>
        <w:br/>
      </w:r>
    </w:p>
    <w:p w:rsidR="006D73B4" w:rsidRPr="00773294" w:rsidRDefault="006D73B4" w:rsidP="006D73B4">
      <w:pPr>
        <w:autoSpaceDE w:val="0"/>
        <w:autoSpaceDN w:val="0"/>
        <w:adjustRightInd w:val="0"/>
        <w:spacing w:after="0" w:line="240" w:lineRule="auto"/>
        <w:rPr>
          <w:rFonts w:ascii="Calibri" w:hAnsi="Times New Roman"/>
          <w:kern w:val="24"/>
          <w:rtl/>
        </w:rPr>
      </w:pPr>
      <w:r w:rsidRPr="00773294">
        <w:rPr>
          <w:rFonts w:ascii="Calibri" w:hAnsi="Arial" w:cs="Arial"/>
          <w:b/>
          <w:bCs/>
          <w:kern w:val="24"/>
          <w:rtl/>
        </w:rPr>
        <w:lastRenderedPageBreak/>
        <w:t xml:space="preserve">       </w:t>
      </w:r>
      <w:r w:rsidRPr="00773294">
        <w:rPr>
          <w:rFonts w:ascii="Calibri" w:hAnsi="Arial" w:cs="Arial"/>
          <w:b/>
          <w:bCs/>
          <w:kern w:val="24"/>
          <w:rtl/>
          <w:lang w:bidi="ar-JO"/>
        </w:rPr>
        <w:t xml:space="preserve">أما </w:t>
      </w:r>
      <w:r w:rsidRPr="00773294">
        <w:rPr>
          <w:rFonts w:ascii="Calibri" w:hAnsi="Arial" w:cs="Arial"/>
          <w:b/>
          <w:bCs/>
          <w:shadow/>
          <w:kern w:val="24"/>
          <w:rtl/>
          <w:lang w:bidi="ar-JO"/>
        </w:rPr>
        <w:t xml:space="preserve">الانعكاس الحراري العلوي </w:t>
      </w:r>
      <w:r w:rsidRPr="00773294">
        <w:rPr>
          <w:rFonts w:ascii="Calibri" w:hAnsi="Arial" w:cs="Arial"/>
          <w:b/>
          <w:bCs/>
          <w:kern w:val="24"/>
          <w:rtl/>
          <w:lang w:bidi="ar-JO"/>
        </w:rPr>
        <w:t>فيتكون في طبقات الجو العليا بعيداً عن سطح الأرض، نتيجة لهبوط الهواء من أعلى مما يجعل درجة حرارته عندما يصل سطح الأرض تزيد على درجة الهواء الأسفل منه والملاصق لسطح الأرض.</w:t>
      </w:r>
      <w:r w:rsidRPr="00773294">
        <w:rPr>
          <w:rFonts w:ascii="Calibri" w:hAnsi="Arial" w:cs="Arial"/>
          <w:b/>
          <w:bCs/>
          <w:kern w:val="24"/>
          <w:rtl/>
        </w:rPr>
        <w:br/>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يرتبط حدوث الانعكاس الحراري العلوي في المناطق المعتدلة بوصول المرتفعات الجوية أو امتداد الأعاصير (</w:t>
      </w:r>
      <w:r w:rsidRPr="00773294">
        <w:rPr>
          <w:rFonts w:ascii="Calibri" w:hAnsi="Times New Roman" w:cs="Calibri"/>
          <w:b/>
          <w:bCs/>
          <w:kern w:val="24"/>
        </w:rPr>
        <w:t>Anticyclones</w:t>
      </w:r>
      <w:r w:rsidRPr="00773294">
        <w:rPr>
          <w:rFonts w:ascii="Calibri" w:hAnsi="Arial" w:cs="Arial"/>
          <w:b/>
          <w:bCs/>
          <w:kern w:val="24"/>
          <w:rtl/>
          <w:lang w:bidi="ar-JO"/>
        </w:rPr>
        <w:t>) التي تسود فيها تيارات هوائية هابطة.</w:t>
      </w:r>
      <w:r w:rsidRPr="00773294">
        <w:rPr>
          <w:rFonts w:ascii="Calibri" w:hAnsi="Times New Roman" w:cs="Calibri"/>
          <w:kern w:val="24"/>
        </w:rPr>
        <w:br/>
      </w:r>
      <w:r w:rsidRPr="00773294">
        <w:rPr>
          <w:rFonts w:ascii="Calibri" w:hAnsi="Arial" w:cs="Arial"/>
          <w:b/>
          <w:bCs/>
          <w:kern w:val="24"/>
          <w:rtl/>
          <w:lang w:bidi="ar-JO"/>
        </w:rPr>
        <w:t> </w:t>
      </w:r>
      <w:r w:rsidRPr="00773294">
        <w:rPr>
          <w:rFonts w:ascii="Calibri" w:hAnsi="Times New Roman" w:cs="Calibri"/>
          <w:kern w:val="24"/>
        </w:rPr>
        <w:br/>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lang w:bidi="ar-JO"/>
        </w:rPr>
        <w:t>سادساً: المسار اليومي لدرجة الحرارة:</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يعكس المسار اليومي لدرجة الحرارة المسار اليومي للإشعاع الشمسي الذي يبدأ مع شروق الشمس</w:t>
      </w:r>
      <w:r w:rsidRPr="00773294">
        <w:rPr>
          <w:rFonts w:ascii="Calibri" w:hAnsi="Arial" w:cs="Arial"/>
          <w:b/>
          <w:bCs/>
          <w:kern w:val="24"/>
          <w:rtl/>
        </w:rPr>
        <w:t xml:space="preserve"> </w:t>
      </w:r>
      <w:r w:rsidRPr="00773294">
        <w:rPr>
          <w:rFonts w:ascii="Calibri" w:hAnsi="Arial" w:cs="Arial"/>
          <w:b/>
          <w:bCs/>
          <w:kern w:val="24"/>
          <w:rtl/>
          <w:lang w:bidi="ar-JO"/>
        </w:rPr>
        <w:t>، ويبلغ أقصاه وقت الظهيرة إلى أن يتوقف تماماً عند غروب الشمس</w:t>
      </w:r>
      <w:r w:rsidRPr="00773294">
        <w:rPr>
          <w:rFonts w:ascii="Calibri" w:hAnsi="Arial" w:cs="Arial"/>
          <w:b/>
          <w:bCs/>
          <w:kern w:val="24"/>
          <w:rtl/>
        </w:rPr>
        <w:t xml:space="preserve"> </w:t>
      </w:r>
      <w:r w:rsidRPr="00773294">
        <w:rPr>
          <w:rFonts w:ascii="Calibri" w:hAnsi="Arial" w:cs="Arial"/>
          <w:b/>
          <w:bCs/>
          <w:kern w:val="24"/>
          <w:rtl/>
          <w:lang w:bidi="ar-JO"/>
        </w:rPr>
        <w:t>، لذا تبدأ درجة الحرارة بالارتفاع مع شروق الشمس</w:t>
      </w:r>
      <w:r w:rsidRPr="00773294">
        <w:rPr>
          <w:rFonts w:ascii="Calibri" w:hAnsi="Arial" w:cs="Arial"/>
          <w:b/>
          <w:bCs/>
          <w:kern w:val="24"/>
          <w:rtl/>
        </w:rPr>
        <w:t xml:space="preserve"> </w:t>
      </w:r>
      <w:r w:rsidRPr="00773294">
        <w:rPr>
          <w:rFonts w:ascii="Calibri" w:hAnsi="Arial" w:cs="Arial"/>
          <w:b/>
          <w:bCs/>
          <w:kern w:val="24"/>
          <w:rtl/>
          <w:lang w:bidi="ar-JO"/>
        </w:rPr>
        <w:t>، وتستمر في ارتفاعها حتى وقت الظهيرة</w:t>
      </w:r>
      <w:r w:rsidRPr="00773294">
        <w:rPr>
          <w:rFonts w:ascii="Calibri" w:hAnsi="Arial" w:cs="Arial"/>
          <w:b/>
          <w:bCs/>
          <w:kern w:val="24"/>
          <w:rtl/>
        </w:rPr>
        <w:t xml:space="preserve"> </w:t>
      </w:r>
      <w:r w:rsidRPr="00773294">
        <w:rPr>
          <w:rFonts w:ascii="Calibri" w:hAnsi="Arial" w:cs="Arial"/>
          <w:b/>
          <w:bCs/>
          <w:kern w:val="24"/>
          <w:rtl/>
          <w:lang w:bidi="ar-JO"/>
        </w:rPr>
        <w:t xml:space="preserve">، </w:t>
      </w:r>
      <w:r w:rsidRPr="00773294">
        <w:rPr>
          <w:rFonts w:ascii="Arial Unicode MS" w:hAnsi="Arial Unicode MS" w:cs="Arial Unicode MS"/>
          <w:b/>
          <w:bCs/>
          <w:kern w:val="24"/>
          <w:rtl/>
          <w:lang w:bidi="ar-JO"/>
        </w:rPr>
        <w:t>تبعاً للموقع والقرب أو البعد من البحر</w:t>
      </w:r>
      <w:r w:rsidRPr="00773294">
        <w:rPr>
          <w:rFonts w:ascii="Arial Unicode MS" w:hAnsi="Arial Unicode MS" w:cs="Arial Unicode MS"/>
          <w:b/>
          <w:bCs/>
          <w:kern w:val="24"/>
          <w:rtl/>
        </w:rPr>
        <w:t xml:space="preserve">  </w:t>
      </w:r>
      <w:r w:rsidRPr="00773294">
        <w:rPr>
          <w:rFonts w:ascii="Calibri" w:hAnsi="Arial" w:cs="Arial"/>
          <w:b/>
          <w:bCs/>
          <w:kern w:val="24"/>
          <w:rtl/>
          <w:lang w:bidi="ar-JO"/>
        </w:rPr>
        <w:t xml:space="preserve">، وتأخذ درجة الحرارة بعد ذلك بالتناقص إلى أن تبلغ أدنى حد لها (درجة الحرارة </w:t>
      </w:r>
      <w:proofErr w:type="spellStart"/>
      <w:r w:rsidRPr="00773294">
        <w:rPr>
          <w:rFonts w:ascii="Calibri" w:hAnsi="Arial" w:cs="Arial"/>
          <w:b/>
          <w:bCs/>
          <w:kern w:val="24"/>
          <w:rtl/>
          <w:lang w:bidi="ar-JO"/>
        </w:rPr>
        <w:t>الصغ</w:t>
      </w:r>
      <w:r w:rsidRPr="00773294">
        <w:rPr>
          <w:rFonts w:ascii="Calibri" w:hAnsi="Arial" w:cs="Arial"/>
          <w:b/>
          <w:bCs/>
          <w:kern w:val="24"/>
          <w:rtl/>
        </w:rPr>
        <w:t>رى</w:t>
      </w:r>
      <w:proofErr w:type="spellEnd"/>
      <w:r w:rsidRPr="00773294">
        <w:rPr>
          <w:rFonts w:ascii="Calibri" w:hAnsi="Times New Roman" w:cs="Calibri"/>
          <w:b/>
          <w:bCs/>
          <w:kern w:val="24"/>
        </w:rPr>
        <w:t xml:space="preserve"> </w:t>
      </w:r>
      <w:proofErr w:type="spellStart"/>
      <w:r w:rsidRPr="00773294">
        <w:rPr>
          <w:rFonts w:ascii="Calibri" w:hAnsi="Times New Roman" w:cs="Calibri"/>
          <w:b/>
          <w:bCs/>
          <w:kern w:val="24"/>
        </w:rPr>
        <w:t>min.Temp</w:t>
      </w:r>
      <w:proofErr w:type="spellEnd"/>
      <w:r w:rsidRPr="00773294">
        <w:rPr>
          <w:rFonts w:ascii="Calibri" w:hAnsi="Times New Roman" w:cs="Calibri"/>
          <w:b/>
          <w:bCs/>
          <w:kern w:val="24"/>
        </w:rPr>
        <w:t xml:space="preserve">.   </w:t>
      </w:r>
      <w:r w:rsidRPr="00773294">
        <w:rPr>
          <w:rFonts w:ascii="Calibri" w:hAnsi="Arial" w:cs="Arial"/>
          <w:b/>
          <w:bCs/>
          <w:kern w:val="24"/>
          <w:rtl/>
          <w:lang w:bidi="ar-JO"/>
        </w:rPr>
        <w:t>) قبيل شروق الشمس مباشرة</w:t>
      </w:r>
      <w:r w:rsidRPr="00773294">
        <w:rPr>
          <w:rFonts w:ascii="Calibri" w:hAnsi="Times New Roman" w:cs="Calibri"/>
          <w:b/>
          <w:bCs/>
          <w:kern w:val="24"/>
        </w:rPr>
        <w:t xml:space="preserve">  </w:t>
      </w:r>
      <w:r w:rsidRPr="00773294">
        <w:rPr>
          <w:rFonts w:ascii="Calibri" w:hAnsi="Arial" w:cs="Arial"/>
          <w:b/>
          <w:bCs/>
          <w:kern w:val="24"/>
          <w:rtl/>
          <w:lang w:bidi="ar-JO"/>
        </w:rPr>
        <w:t xml:space="preserve">. </w:t>
      </w:r>
      <w:r w:rsidRPr="00773294">
        <w:rPr>
          <w:rFonts w:ascii="Calibri" w:hAnsi="Times New Roman" w:cs="Calibri"/>
          <w:b/>
          <w:bCs/>
          <w:kern w:val="24"/>
        </w:rPr>
        <w:br/>
        <w:t xml:space="preserve">             </w:t>
      </w:r>
      <w:r w:rsidRPr="00773294">
        <w:rPr>
          <w:rFonts w:ascii="Calibri" w:hAnsi="Arial" w:cs="Arial"/>
          <w:b/>
          <w:bCs/>
          <w:kern w:val="24"/>
          <w:rtl/>
          <w:lang w:bidi="ar-JO"/>
        </w:rPr>
        <w:t>يمثل هذا المسار اليومي المنتظم لدرجة الحرارة في الأيام التي تخلو من الكتل والجبهات الهوائية.</w:t>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Times New Roman" w:cs="Calibri"/>
          <w:b/>
          <w:bCs/>
          <w:kern w:val="24"/>
        </w:rPr>
        <w:t xml:space="preserve">          </w:t>
      </w:r>
      <w:r w:rsidRPr="00773294">
        <w:rPr>
          <w:rFonts w:ascii="Calibri" w:hAnsi="Arial" w:cs="Arial"/>
          <w:b/>
          <w:bCs/>
          <w:kern w:val="24"/>
          <w:rtl/>
          <w:lang w:bidi="ar-JO"/>
        </w:rPr>
        <w:t xml:space="preserve">إذا كانت درجة الحرارة تستمر في الارتفاع، فهذا يعني أن الحرارة المكتسبة لسطح الأرض أعلى من الحرارة المفقودة، ويستمر هذا الوضع إلى ما بعد الظهر بحوالي ساعتين تبعاً لكون المنطقة قارية أو بحرية </w:t>
      </w:r>
      <w:r w:rsidRPr="00773294">
        <w:rPr>
          <w:rFonts w:ascii="Calibri" w:hAnsi="Times New Roman" w:cs="Calibri"/>
          <w:b/>
          <w:bCs/>
          <w:kern w:val="24"/>
        </w:rPr>
        <w:t>.</w:t>
      </w:r>
      <w:r w:rsidRPr="00773294">
        <w:rPr>
          <w:rFonts w:ascii="Calibri" w:hAnsi="Arial" w:cs="Arial"/>
          <w:b/>
          <w:bCs/>
          <w:kern w:val="24"/>
          <w:rtl/>
          <w:lang w:bidi="ar-JO"/>
        </w:rPr>
        <w:t xml:space="preserve"> أما بعد غروب الشمس ، فإن الحرارة المكتسبة تتوقف،   بينما تستمر عملية فقدان الحرارة طوال الليل إلى وقت شروق الشمس مباشرة ، حيث تبدأ عملية التسخين وارتفاع درجة الحرارة من جديد.</w:t>
      </w:r>
      <w:r w:rsidRPr="00773294">
        <w:rPr>
          <w:rFonts w:ascii="Calibri" w:hAnsi="Times New Roman" w:cs="Calibri"/>
          <w:b/>
          <w:bCs/>
          <w:kern w:val="24"/>
        </w:rPr>
        <w:br/>
      </w:r>
      <w:r w:rsidRPr="00773294">
        <w:rPr>
          <w:rFonts w:ascii="Calibri" w:hAnsi="Times New Roman" w:cs="Calibri"/>
          <w:kern w:val="24"/>
        </w:rPr>
        <w:br/>
        <w:t xml:space="preserve">          </w:t>
      </w:r>
      <w:r w:rsidRPr="00773294">
        <w:rPr>
          <w:rFonts w:ascii="Calibri" w:hAnsi="Arial" w:cs="Arial"/>
          <w:b/>
          <w:bCs/>
          <w:kern w:val="24"/>
          <w:rtl/>
          <w:lang w:bidi="ar-JO"/>
        </w:rPr>
        <w:t>ويختلف الوقت الذي تبلغ فيه درجة الحرارة أقصاها بين المناطق القارية والبحرية، تبعاً لاختلاف الخصائص الحرارية لكل من اليابسة والماء، مما يجعل أحر ساعات النهار في المناطق البحرية أكثر تأخراً</w:t>
      </w:r>
      <w:r w:rsidRPr="00773294">
        <w:rPr>
          <w:rFonts w:ascii="Calibri" w:hAnsi="Arial" w:cs="Arial"/>
          <w:b/>
          <w:bCs/>
          <w:kern w:val="24"/>
          <w:rtl/>
        </w:rPr>
        <w:t>عنها</w:t>
      </w:r>
      <w:r w:rsidRPr="00773294">
        <w:rPr>
          <w:rFonts w:ascii="Calibri" w:hAnsi="Arial" w:cs="Arial"/>
          <w:b/>
          <w:bCs/>
          <w:kern w:val="24"/>
          <w:rtl/>
          <w:lang w:bidi="ar-JO"/>
        </w:rPr>
        <w:t xml:space="preserve"> في المناطق القارية.</w:t>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lang w:bidi="ar-JO"/>
        </w:rPr>
        <w:t>سابعاً: التوزيع الجغرافي للمدى الحراري اليومي:</w:t>
      </w:r>
      <w:r w:rsidRPr="00773294">
        <w:rPr>
          <w:rFonts w:ascii="Calibri" w:hAnsi="Arial" w:cs="Arial"/>
          <w:b/>
          <w:bCs/>
          <w:kern w:val="24"/>
          <w:rtl/>
        </w:rPr>
        <w:br/>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يؤدي اختلاف الخصائص\ص الحرارية بين اليابسة والمسطحات المائية إلى وجود تباين في المدى اليومي لدرجة الحرارة في المناطق القارية أكبر في المسطحات البحرية، كما يقل المدى اليومي للحرارة في الأيام التي ترتفع فيها الرطوبة النسبية ويزداد في الأيام الجافة.</w:t>
      </w:r>
      <w:r w:rsidRPr="00773294">
        <w:rPr>
          <w:rFonts w:ascii="Calibri" w:hAnsi="Arial" w:cs="Arial"/>
          <w:b/>
          <w:bCs/>
          <w:kern w:val="24"/>
          <w:rtl/>
        </w:rPr>
        <w:br/>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ومن الملاحظ تناقص المدى اليومي لدرجة الحرارة مع الارتفاع، فالمدى اليومي لدرجة الحرارة في المناطق الجبلية المر</w:t>
      </w:r>
      <w:r w:rsidRPr="00773294">
        <w:rPr>
          <w:rFonts w:ascii="Calibri" w:hAnsi="Arial" w:cs="Arial"/>
          <w:b/>
          <w:bCs/>
          <w:kern w:val="24"/>
          <w:rtl/>
        </w:rPr>
        <w:t>ت</w:t>
      </w:r>
      <w:proofErr w:type="spellStart"/>
      <w:r w:rsidRPr="00773294">
        <w:rPr>
          <w:rFonts w:ascii="Calibri" w:hAnsi="Arial" w:cs="Arial"/>
          <w:b/>
          <w:bCs/>
          <w:kern w:val="24"/>
          <w:rtl/>
          <w:lang w:bidi="ar-JO"/>
        </w:rPr>
        <w:t>فعة</w:t>
      </w:r>
      <w:proofErr w:type="spellEnd"/>
      <w:r w:rsidRPr="00773294">
        <w:rPr>
          <w:rFonts w:ascii="Calibri" w:hAnsi="Arial" w:cs="Arial"/>
          <w:b/>
          <w:bCs/>
          <w:kern w:val="24"/>
          <w:rtl/>
          <w:lang w:bidi="ar-JO"/>
        </w:rPr>
        <w:t xml:space="preserve"> أقل منه في المناطق المنخفضة.</w:t>
      </w:r>
      <w:r w:rsidRPr="00773294">
        <w:rPr>
          <w:rFonts w:ascii="Calibri" w:hAnsi="Arial" w:cs="Arial"/>
          <w:b/>
          <w:bCs/>
          <w:kern w:val="24"/>
          <w:rtl/>
        </w:rPr>
        <w:br/>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من جهة أخرى فإن لدرجة العرض تأثير على المدى اليومي لدرجة الحرارة، فالمناطق الاستوائية والمدارية ذات مدى يومي حراري قليل، ويزداد هذا المدى كلما ابتعدنا عن خط الاستواء، ويعود السبب في ذلك إلى ازدياد الاختلاف في طول الليل والنهار في المناطق المعتدلة والباردة عنه في المناطق المدارية.</w:t>
      </w:r>
      <w:r w:rsidRPr="00773294">
        <w:rPr>
          <w:rFonts w:ascii="Calibri" w:hAnsi="Times New Roman" w:cs="Calibri"/>
          <w:kern w:val="24"/>
        </w:rPr>
        <w:br/>
      </w:r>
    </w:p>
    <w:p w:rsidR="006D73B4" w:rsidRPr="00773294" w:rsidRDefault="006D73B4" w:rsidP="006D73B4">
      <w:pPr>
        <w:autoSpaceDE w:val="0"/>
        <w:autoSpaceDN w:val="0"/>
        <w:adjustRightInd w:val="0"/>
        <w:spacing w:after="0" w:line="240" w:lineRule="auto"/>
        <w:rPr>
          <w:rFonts w:ascii="Calibri" w:hAnsi="Times New Roman" w:cs="Calibri"/>
          <w:kern w:val="24"/>
        </w:rPr>
      </w:pPr>
      <w:r w:rsidRPr="00773294">
        <w:rPr>
          <w:rFonts w:ascii="Calibri" w:hAnsi="Arial" w:cs="Arial"/>
          <w:b/>
          <w:bCs/>
          <w:kern w:val="24"/>
          <w:rtl/>
          <w:lang w:bidi="ar-JO"/>
        </w:rPr>
        <w:t>ثامناً: التوزيع الجغرافي للمدى الحراري السنوي:</w:t>
      </w:r>
      <w:r w:rsidRPr="00773294">
        <w:rPr>
          <w:rFonts w:ascii="Calibri" w:hAnsi="Times New Roman" w:cs="Calibri"/>
          <w:kern w:val="24"/>
        </w:rPr>
        <w:br/>
      </w:r>
      <w:r w:rsidRPr="00773294">
        <w:rPr>
          <w:rFonts w:ascii="Calibri" w:hAnsi="Arial" w:cs="Arial"/>
          <w:kern w:val="24"/>
          <w:rtl/>
        </w:rPr>
        <w:t xml:space="preserve">         </w:t>
      </w:r>
      <w:r w:rsidRPr="00773294">
        <w:rPr>
          <w:rFonts w:ascii="Calibri" w:hAnsi="Arial" w:cs="Arial"/>
          <w:b/>
          <w:bCs/>
          <w:kern w:val="24"/>
          <w:rtl/>
          <w:lang w:bidi="ar-JO"/>
        </w:rPr>
        <w:t>تتماثل العوامل المؤثرة في التوزيع الجغرافي لكل من المدى الحراري اليومي والسنوي، فالمدى الحراري السنوي في المناطق لاستوائية محدود جداً، بينما يرتفع المدى السنوي في المناطق المعتدلة والباردة، ويزداد كلما ابتعدنا عن خط الاستواء، كما يزيد المدى الحراري السنوي في المناطق القارية عنه في المناطق البحرية، ويقل في المناطق الجبلية المرتفعة عنه في المناطق المنخفضة</w:t>
      </w:r>
      <w:r w:rsidRPr="00773294">
        <w:rPr>
          <w:rFonts w:ascii="Calibri" w:hAnsi="Arial" w:cs="Arial"/>
          <w:b/>
          <w:bCs/>
          <w:kern w:val="24"/>
          <w:rtl/>
        </w:rPr>
        <w:t xml:space="preserve"> ، (  ضع سؤالا لهذه الفقرة ) .</w:t>
      </w:r>
    </w:p>
    <w:p w:rsidR="006D73B4" w:rsidRPr="00773294" w:rsidRDefault="006D73B4" w:rsidP="006D73B4">
      <w:pPr>
        <w:autoSpaceDE w:val="0"/>
        <w:autoSpaceDN w:val="0"/>
        <w:bidi w:val="0"/>
        <w:adjustRightInd w:val="0"/>
        <w:spacing w:after="0" w:line="240" w:lineRule="auto"/>
        <w:jc w:val="right"/>
        <w:rPr>
          <w:rFonts w:ascii="Calibri" w:hAnsi="Arial" w:cs="Arial"/>
          <w:kern w:val="24"/>
          <w:rtl/>
        </w:rPr>
      </w:pPr>
    </w:p>
    <w:p w:rsidR="006D73B4" w:rsidRPr="00773294" w:rsidRDefault="006D73B4" w:rsidP="006D73B4">
      <w:pPr>
        <w:rPr>
          <w:rFonts w:hint="cs"/>
        </w:rPr>
      </w:pPr>
    </w:p>
    <w:p w:rsidR="006D73B4" w:rsidRDefault="006D73B4" w:rsidP="006D73B4">
      <w:pPr>
        <w:autoSpaceDE w:val="0"/>
        <w:autoSpaceDN w:val="0"/>
        <w:bidi w:val="0"/>
        <w:adjustRightInd w:val="0"/>
        <w:spacing w:after="0" w:line="240" w:lineRule="auto"/>
        <w:jc w:val="right"/>
        <w:rPr>
          <w:rFonts w:ascii="Calibri" w:hAnsi="Arial" w:cs="Arial"/>
          <w:kern w:val="24"/>
          <w:sz w:val="24"/>
          <w:szCs w:val="24"/>
        </w:rPr>
      </w:pPr>
    </w:p>
    <w:p w:rsidR="00FD4068" w:rsidRDefault="00FD4068" w:rsidP="00FD4068">
      <w:pPr>
        <w:autoSpaceDE w:val="0"/>
        <w:autoSpaceDN w:val="0"/>
        <w:bidi w:val="0"/>
        <w:adjustRightInd w:val="0"/>
        <w:spacing w:after="0" w:line="240" w:lineRule="auto"/>
        <w:jc w:val="right"/>
        <w:rPr>
          <w:rFonts w:ascii="Calibri" w:hAnsi="Arial" w:cs="Arial"/>
          <w:kern w:val="24"/>
          <w:sz w:val="24"/>
          <w:szCs w:val="24"/>
        </w:rPr>
      </w:pPr>
    </w:p>
    <w:p w:rsidR="00FD4068" w:rsidRDefault="00FD4068" w:rsidP="00FD4068">
      <w:pPr>
        <w:autoSpaceDE w:val="0"/>
        <w:autoSpaceDN w:val="0"/>
        <w:bidi w:val="0"/>
        <w:adjustRightInd w:val="0"/>
        <w:spacing w:after="0" w:line="240" w:lineRule="auto"/>
        <w:jc w:val="right"/>
        <w:rPr>
          <w:rFonts w:ascii="Calibri" w:hAnsi="Arial" w:cs="Arial"/>
          <w:kern w:val="24"/>
          <w:sz w:val="24"/>
          <w:szCs w:val="24"/>
        </w:rPr>
      </w:pPr>
    </w:p>
    <w:p w:rsidR="00FD4068" w:rsidRDefault="00FD4068" w:rsidP="00FD4068">
      <w:pPr>
        <w:autoSpaceDE w:val="0"/>
        <w:autoSpaceDN w:val="0"/>
        <w:bidi w:val="0"/>
        <w:adjustRightInd w:val="0"/>
        <w:spacing w:after="0" w:line="240" w:lineRule="auto"/>
        <w:jc w:val="right"/>
        <w:rPr>
          <w:rFonts w:ascii="Calibri" w:hAnsi="Arial" w:cs="Arial"/>
          <w:kern w:val="24"/>
          <w:sz w:val="24"/>
          <w:szCs w:val="24"/>
        </w:rPr>
      </w:pPr>
    </w:p>
    <w:p w:rsidR="00FD4068" w:rsidRDefault="00FD4068" w:rsidP="00FD4068">
      <w:pPr>
        <w:autoSpaceDE w:val="0"/>
        <w:autoSpaceDN w:val="0"/>
        <w:bidi w:val="0"/>
        <w:adjustRightInd w:val="0"/>
        <w:spacing w:after="0" w:line="240" w:lineRule="auto"/>
        <w:jc w:val="right"/>
        <w:rPr>
          <w:rFonts w:ascii="Calibri" w:hAnsi="Arial" w:cs="Arial"/>
          <w:kern w:val="24"/>
          <w:sz w:val="24"/>
          <w:szCs w:val="24"/>
        </w:rPr>
      </w:pPr>
    </w:p>
    <w:p w:rsidR="00FD4068" w:rsidRDefault="00FD4068" w:rsidP="00FD4068">
      <w:pPr>
        <w:autoSpaceDE w:val="0"/>
        <w:autoSpaceDN w:val="0"/>
        <w:bidi w:val="0"/>
        <w:adjustRightInd w:val="0"/>
        <w:spacing w:after="0" w:line="240" w:lineRule="auto"/>
        <w:jc w:val="right"/>
        <w:rPr>
          <w:rFonts w:ascii="Calibri" w:hAnsi="Arial" w:cs="Arial"/>
          <w:kern w:val="24"/>
          <w:sz w:val="24"/>
          <w:szCs w:val="24"/>
        </w:rPr>
      </w:pPr>
    </w:p>
    <w:p w:rsidR="00FD4068" w:rsidRDefault="00FD4068" w:rsidP="00FD4068">
      <w:pPr>
        <w:autoSpaceDE w:val="0"/>
        <w:autoSpaceDN w:val="0"/>
        <w:bidi w:val="0"/>
        <w:adjustRightInd w:val="0"/>
        <w:spacing w:after="0" w:line="240" w:lineRule="auto"/>
        <w:jc w:val="right"/>
        <w:rPr>
          <w:rFonts w:ascii="Calibri" w:hAnsi="Arial" w:cs="Arial"/>
          <w:kern w:val="24"/>
          <w:sz w:val="24"/>
          <w:szCs w:val="24"/>
        </w:rPr>
      </w:pPr>
    </w:p>
    <w:p w:rsidR="00FD4068" w:rsidRDefault="00FD4068" w:rsidP="00FD4068">
      <w:pPr>
        <w:autoSpaceDE w:val="0"/>
        <w:autoSpaceDN w:val="0"/>
        <w:bidi w:val="0"/>
        <w:adjustRightInd w:val="0"/>
        <w:spacing w:after="0" w:line="240" w:lineRule="auto"/>
        <w:jc w:val="right"/>
        <w:rPr>
          <w:rFonts w:ascii="Calibri" w:hAnsi="Arial" w:cs="Arial"/>
          <w:kern w:val="24"/>
          <w:sz w:val="24"/>
          <w:szCs w:val="24"/>
        </w:rPr>
      </w:pPr>
    </w:p>
    <w:p w:rsidR="00FD4068" w:rsidRPr="00CE7907" w:rsidRDefault="00FD4068" w:rsidP="00FD4068">
      <w:pPr>
        <w:autoSpaceDE w:val="0"/>
        <w:autoSpaceDN w:val="0"/>
        <w:bidi w:val="0"/>
        <w:adjustRightInd w:val="0"/>
        <w:spacing w:after="0" w:line="240" w:lineRule="auto"/>
        <w:jc w:val="right"/>
        <w:rPr>
          <w:rFonts w:ascii="Calibri" w:hAnsi="Arial" w:cs="Arial"/>
          <w:kern w:val="24"/>
          <w:sz w:val="24"/>
          <w:szCs w:val="24"/>
          <w:rtl/>
        </w:rPr>
      </w:pPr>
    </w:p>
    <w:p w:rsidR="006D73B4" w:rsidRPr="00CE7907" w:rsidRDefault="006D73B4" w:rsidP="006D73B4">
      <w:pPr>
        <w:autoSpaceDE w:val="0"/>
        <w:autoSpaceDN w:val="0"/>
        <w:bidi w:val="0"/>
        <w:adjustRightInd w:val="0"/>
        <w:spacing w:after="0" w:line="240" w:lineRule="auto"/>
        <w:jc w:val="right"/>
        <w:rPr>
          <w:rFonts w:ascii="Calibri" w:hAnsi="Times New Roman" w:cs="Calibri"/>
          <w:kern w:val="24"/>
          <w:sz w:val="24"/>
          <w:szCs w:val="24"/>
        </w:rPr>
      </w:pPr>
    </w:p>
    <w:p w:rsidR="006D73B4" w:rsidRPr="00CE7907" w:rsidRDefault="006D73B4" w:rsidP="006D73B4">
      <w:pPr>
        <w:autoSpaceDE w:val="0"/>
        <w:autoSpaceDN w:val="0"/>
        <w:bidi w:val="0"/>
        <w:adjustRightInd w:val="0"/>
        <w:spacing w:after="0" w:line="240" w:lineRule="auto"/>
        <w:jc w:val="right"/>
        <w:rPr>
          <w:rFonts w:ascii="Calibri" w:hAnsi="Times New Roman" w:cs="Calibri"/>
          <w:kern w:val="24"/>
          <w:sz w:val="24"/>
          <w:szCs w:val="24"/>
        </w:rPr>
      </w:pPr>
      <w:r w:rsidRPr="00CE7907">
        <w:rPr>
          <w:rFonts w:ascii="Calibri" w:hAnsi="Arial" w:cs="Arial"/>
          <w:kern w:val="24"/>
          <w:sz w:val="24"/>
          <w:szCs w:val="24"/>
          <w:rtl/>
        </w:rPr>
        <w:t>عنوان المحاضرة</w:t>
      </w:r>
    </w:p>
    <w:p w:rsidR="006D73B4" w:rsidRPr="00CE7907" w:rsidRDefault="006D73B4" w:rsidP="006D73B4">
      <w:pPr>
        <w:autoSpaceDE w:val="0"/>
        <w:autoSpaceDN w:val="0"/>
        <w:bidi w:val="0"/>
        <w:adjustRightInd w:val="0"/>
        <w:spacing w:after="0" w:line="240" w:lineRule="auto"/>
        <w:jc w:val="right"/>
        <w:rPr>
          <w:rFonts w:ascii="Calibri" w:hAnsi="Arial" w:cs="Arial"/>
          <w:b/>
          <w:bCs/>
          <w:kern w:val="24"/>
          <w:sz w:val="24"/>
          <w:szCs w:val="24"/>
          <w:rtl/>
        </w:rPr>
      </w:pPr>
      <w:r w:rsidRPr="00CE7907">
        <w:rPr>
          <w:rFonts w:ascii="Calibri" w:hAnsi="Arial" w:cs="Arial"/>
          <w:b/>
          <w:bCs/>
          <w:kern w:val="24"/>
          <w:sz w:val="24"/>
          <w:szCs w:val="24"/>
          <w:rtl/>
        </w:rPr>
        <w:t>المحاضرة السادسة</w:t>
      </w:r>
    </w:p>
    <w:p w:rsidR="006D73B4" w:rsidRPr="00CE7907" w:rsidRDefault="006D73B4" w:rsidP="006D73B4">
      <w:pPr>
        <w:autoSpaceDE w:val="0"/>
        <w:autoSpaceDN w:val="0"/>
        <w:bidi w:val="0"/>
        <w:adjustRightInd w:val="0"/>
        <w:spacing w:after="0" w:line="240" w:lineRule="auto"/>
        <w:jc w:val="right"/>
        <w:rPr>
          <w:rFonts w:ascii="Calibri" w:hAnsi="Arial" w:cs="Arial"/>
          <w:b/>
          <w:bCs/>
          <w:kern w:val="24"/>
          <w:sz w:val="24"/>
          <w:szCs w:val="24"/>
          <w:rtl/>
        </w:rPr>
      </w:pPr>
      <w:r w:rsidRPr="00CE7907">
        <w:rPr>
          <w:rFonts w:ascii="Calibri" w:hAnsi="Arial" w:cs="Arial"/>
          <w:b/>
          <w:bCs/>
          <w:kern w:val="24"/>
          <w:sz w:val="24"/>
          <w:szCs w:val="24"/>
          <w:rtl/>
        </w:rPr>
        <w:t xml:space="preserve"> الضغط الجوي</w:t>
      </w:r>
    </w:p>
    <w:p w:rsidR="006D73B4" w:rsidRPr="00CE7907" w:rsidRDefault="006D73B4" w:rsidP="006D73B4">
      <w:pPr>
        <w:autoSpaceDE w:val="0"/>
        <w:autoSpaceDN w:val="0"/>
        <w:bidi w:val="0"/>
        <w:adjustRightInd w:val="0"/>
        <w:spacing w:after="0" w:line="240" w:lineRule="auto"/>
        <w:jc w:val="right"/>
        <w:rPr>
          <w:rFonts w:ascii="Calibri" w:hAnsi="Times New Roman" w:cs="Calibri"/>
          <w:b/>
          <w:bCs/>
          <w:kern w:val="24"/>
          <w:sz w:val="24"/>
          <w:szCs w:val="24"/>
        </w:rPr>
      </w:pPr>
    </w:p>
    <w:p w:rsidR="006D73B4" w:rsidRPr="00CE7907" w:rsidRDefault="006D73B4" w:rsidP="006D73B4">
      <w:pPr>
        <w:autoSpaceDE w:val="0"/>
        <w:autoSpaceDN w:val="0"/>
        <w:bidi w:val="0"/>
        <w:adjustRightInd w:val="0"/>
        <w:spacing w:after="0" w:line="240" w:lineRule="auto"/>
        <w:jc w:val="right"/>
        <w:rPr>
          <w:rFonts w:ascii="Calibri" w:hAnsi="Arial" w:cs="Arial"/>
          <w:kern w:val="24"/>
          <w:sz w:val="24"/>
          <w:szCs w:val="24"/>
        </w:rPr>
      </w:pPr>
      <w:r w:rsidRPr="00CE7907">
        <w:rPr>
          <w:rFonts w:ascii="Calibri" w:hAnsi="Arial" w:cs="Arial"/>
          <w:b/>
          <w:bCs/>
          <w:kern w:val="24"/>
          <w:sz w:val="24"/>
          <w:szCs w:val="24"/>
          <w:rtl/>
        </w:rPr>
        <w:t xml:space="preserve">                             </w:t>
      </w:r>
      <w:r w:rsidRPr="00CE7907">
        <w:rPr>
          <w:rFonts w:ascii="Calibri" w:hAnsi="Arial" w:cs="Arial"/>
          <w:b/>
          <w:bCs/>
          <w:kern w:val="24"/>
          <w:sz w:val="24"/>
          <w:szCs w:val="24"/>
          <w:rtl/>
          <w:lang w:bidi="ar-JO"/>
        </w:rPr>
        <w:t>الفصل الخامس</w:t>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الضغـــط الجـــــوي</w:t>
      </w:r>
      <w:r w:rsidRPr="00CE7907">
        <w:rPr>
          <w:rFonts w:ascii="Calibri" w:hAnsi="Times New Roman" w:cs="Calibri"/>
          <w:kern w:val="24"/>
          <w:sz w:val="24"/>
          <w:szCs w:val="24"/>
        </w:rPr>
        <w:br/>
      </w:r>
      <w:r w:rsidRPr="00CE7907">
        <w:rPr>
          <w:rFonts w:ascii="Calibri" w:hAnsi="Arial" w:cs="Arial"/>
          <w:kern w:val="24"/>
          <w:sz w:val="24"/>
          <w:szCs w:val="24"/>
          <w:rtl/>
        </w:rPr>
        <w:t xml:space="preserve">                -   </w:t>
      </w:r>
      <w:r w:rsidRPr="00CE7907">
        <w:rPr>
          <w:rFonts w:ascii="Calibri" w:hAnsi="Arial" w:cs="Arial"/>
          <w:b/>
          <w:bCs/>
          <w:kern w:val="24"/>
          <w:sz w:val="24"/>
          <w:szCs w:val="24"/>
          <w:rtl/>
          <w:lang w:bidi="ar-JO"/>
        </w:rPr>
        <w:t>مفهوم الضغط الجوي</w:t>
      </w:r>
      <w:r w:rsidRPr="00CE7907">
        <w:rPr>
          <w:rFonts w:ascii="Calibri" w:hAnsi="Times New Roman" w:cs="Calibri"/>
          <w:kern w:val="24"/>
          <w:sz w:val="24"/>
          <w:szCs w:val="24"/>
        </w:rPr>
        <w:br/>
      </w:r>
      <w:r w:rsidRPr="00CE7907">
        <w:rPr>
          <w:rFonts w:ascii="Calibri" w:hAnsi="Arial" w:cs="Arial"/>
          <w:kern w:val="24"/>
          <w:sz w:val="24"/>
          <w:szCs w:val="24"/>
          <w:rtl/>
        </w:rPr>
        <w:t xml:space="preserve">                  -   </w:t>
      </w:r>
      <w:r w:rsidRPr="00CE7907">
        <w:rPr>
          <w:rFonts w:ascii="Calibri" w:hAnsi="Arial" w:cs="Arial"/>
          <w:b/>
          <w:bCs/>
          <w:kern w:val="24"/>
          <w:sz w:val="24"/>
          <w:szCs w:val="24"/>
          <w:rtl/>
          <w:lang w:bidi="ar-JO"/>
        </w:rPr>
        <w:t>تغير الضغط الجوي أفقياً</w:t>
      </w:r>
      <w:r w:rsidRPr="00CE7907">
        <w:rPr>
          <w:rFonts w:ascii="Calibri" w:hAnsi="Times New Roman" w:cs="Calibri"/>
          <w:kern w:val="24"/>
          <w:sz w:val="24"/>
          <w:szCs w:val="24"/>
        </w:rPr>
        <w:br/>
      </w:r>
      <w:r w:rsidRPr="00CE7907">
        <w:rPr>
          <w:rFonts w:ascii="Calibri" w:hAnsi="Arial" w:cs="Arial"/>
          <w:kern w:val="24"/>
          <w:sz w:val="24"/>
          <w:szCs w:val="24"/>
          <w:rtl/>
        </w:rPr>
        <w:t xml:space="preserve">                  -   </w:t>
      </w:r>
      <w:r w:rsidRPr="00CE7907">
        <w:rPr>
          <w:rFonts w:ascii="Calibri" w:hAnsi="Arial" w:cs="Arial"/>
          <w:b/>
          <w:bCs/>
          <w:kern w:val="24"/>
          <w:sz w:val="24"/>
          <w:szCs w:val="24"/>
          <w:rtl/>
          <w:lang w:bidi="ar-JO"/>
        </w:rPr>
        <w:t>تمثيل الضغط الجوي في طبقات الجو العليا</w:t>
      </w:r>
      <w:r w:rsidRPr="00CE7907">
        <w:rPr>
          <w:rFonts w:ascii="Calibri" w:hAnsi="Times New Roman" w:cs="Calibri"/>
          <w:kern w:val="24"/>
          <w:sz w:val="24"/>
          <w:szCs w:val="24"/>
        </w:rPr>
        <w:br/>
      </w:r>
      <w:r w:rsidRPr="00CE7907">
        <w:rPr>
          <w:rFonts w:ascii="Calibri" w:hAnsi="Arial" w:cs="Arial"/>
          <w:kern w:val="24"/>
          <w:sz w:val="24"/>
          <w:szCs w:val="24"/>
          <w:rtl/>
        </w:rPr>
        <w:t xml:space="preserve">                  -   </w:t>
      </w:r>
      <w:proofErr w:type="spellStart"/>
      <w:r w:rsidRPr="00CE7907">
        <w:rPr>
          <w:rFonts w:ascii="Calibri" w:hAnsi="Arial" w:cs="Arial"/>
          <w:b/>
          <w:bCs/>
          <w:kern w:val="24"/>
          <w:sz w:val="24"/>
          <w:szCs w:val="24"/>
          <w:rtl/>
          <w:lang w:bidi="ar-JO"/>
        </w:rPr>
        <w:t>تحدر</w:t>
      </w:r>
      <w:proofErr w:type="spellEnd"/>
      <w:r w:rsidRPr="00CE7907">
        <w:rPr>
          <w:rFonts w:ascii="Calibri" w:hAnsi="Arial" w:cs="Arial"/>
          <w:b/>
          <w:bCs/>
          <w:kern w:val="24"/>
          <w:sz w:val="24"/>
          <w:szCs w:val="24"/>
          <w:rtl/>
          <w:lang w:bidi="ar-JO"/>
        </w:rPr>
        <w:t xml:space="preserve"> الضغط الجوي</w:t>
      </w:r>
      <w:r w:rsidRPr="00CE7907">
        <w:rPr>
          <w:rFonts w:ascii="Calibri" w:hAnsi="Times New Roman" w:cs="Calibri"/>
          <w:kern w:val="24"/>
          <w:sz w:val="24"/>
          <w:szCs w:val="24"/>
        </w:rPr>
        <w:br/>
      </w:r>
      <w:r w:rsidRPr="00CE7907">
        <w:rPr>
          <w:rFonts w:ascii="Calibri" w:hAnsi="Arial" w:cs="Arial"/>
          <w:kern w:val="24"/>
          <w:sz w:val="24"/>
          <w:szCs w:val="24"/>
          <w:rtl/>
        </w:rPr>
        <w:t xml:space="preserve">                  -   </w:t>
      </w:r>
      <w:r w:rsidRPr="00CE7907">
        <w:rPr>
          <w:rFonts w:ascii="Calibri" w:hAnsi="Arial" w:cs="Arial"/>
          <w:b/>
          <w:bCs/>
          <w:kern w:val="24"/>
          <w:sz w:val="24"/>
          <w:szCs w:val="24"/>
          <w:rtl/>
          <w:lang w:bidi="ar-JO"/>
        </w:rPr>
        <w:t>تجمع الهواء وتفرقه</w:t>
      </w:r>
      <w:r w:rsidRPr="00CE7907">
        <w:rPr>
          <w:rFonts w:ascii="Calibri" w:hAnsi="Times New Roman" w:cs="Calibri"/>
          <w:kern w:val="24"/>
          <w:sz w:val="24"/>
          <w:szCs w:val="24"/>
        </w:rPr>
        <w:br/>
        <w:t xml:space="preserve">  -                    </w:t>
      </w:r>
      <w:r w:rsidRPr="00CE7907">
        <w:rPr>
          <w:rFonts w:ascii="Calibri" w:hAnsi="Arial" w:cs="Arial"/>
          <w:b/>
          <w:bCs/>
          <w:kern w:val="24"/>
          <w:sz w:val="24"/>
          <w:szCs w:val="24"/>
          <w:rtl/>
          <w:lang w:bidi="ar-JO"/>
        </w:rPr>
        <w:t>التوزيع الجغرافي للضغط الجوي</w:t>
      </w:r>
      <w:r w:rsidRPr="00CE7907">
        <w:rPr>
          <w:rFonts w:ascii="Calibri" w:hAnsi="Times New Roman" w:cs="Calibri"/>
          <w:kern w:val="24"/>
          <w:sz w:val="24"/>
          <w:szCs w:val="24"/>
        </w:rPr>
        <w:br/>
        <w:t xml:space="preserve">  -                    </w:t>
      </w:r>
      <w:r w:rsidRPr="00CE7907">
        <w:rPr>
          <w:rFonts w:ascii="Calibri" w:hAnsi="Arial" w:cs="Arial"/>
          <w:b/>
          <w:bCs/>
          <w:kern w:val="24"/>
          <w:sz w:val="24"/>
          <w:szCs w:val="24"/>
          <w:rtl/>
          <w:lang w:bidi="ar-JO"/>
        </w:rPr>
        <w:t>اختلاف توزيع الضغط الجوي بين الصيف والشتاء</w:t>
      </w:r>
      <w:r w:rsidRPr="00CE7907">
        <w:rPr>
          <w:rFonts w:ascii="Calibri" w:hAnsi="Times New Roman" w:cs="Calibri"/>
          <w:kern w:val="24"/>
          <w:sz w:val="24"/>
          <w:szCs w:val="24"/>
        </w:rPr>
        <w:br/>
      </w:r>
    </w:p>
    <w:p w:rsidR="006D73B4" w:rsidRPr="00CE7907" w:rsidRDefault="006D73B4" w:rsidP="006D73B4">
      <w:pPr>
        <w:autoSpaceDE w:val="0"/>
        <w:autoSpaceDN w:val="0"/>
        <w:bidi w:val="0"/>
        <w:adjustRightInd w:val="0"/>
        <w:spacing w:after="0" w:line="240" w:lineRule="auto"/>
        <w:jc w:val="right"/>
        <w:rPr>
          <w:rFonts w:ascii="Calibri" w:hAnsi="Times New Roman" w:cs="Calibri"/>
          <w:kern w:val="24"/>
          <w:sz w:val="24"/>
          <w:szCs w:val="24"/>
        </w:rPr>
      </w:pPr>
      <w:r w:rsidRPr="00CE7907">
        <w:rPr>
          <w:rFonts w:ascii="Calibri" w:hAnsi="Arial" w:cs="Arial"/>
          <w:b/>
          <w:bCs/>
          <w:kern w:val="24"/>
          <w:sz w:val="24"/>
          <w:szCs w:val="24"/>
          <w:rtl/>
          <w:lang w:bidi="ar-JO"/>
        </w:rPr>
        <w:t>مفهوم الضغط الجوي</w:t>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 xml:space="preserve">هو وزن عمود الهواء الواقع على </w:t>
      </w:r>
      <w:proofErr w:type="spellStart"/>
      <w:r w:rsidRPr="00CE7907">
        <w:rPr>
          <w:rFonts w:ascii="Calibri" w:hAnsi="Arial" w:cs="Arial"/>
          <w:b/>
          <w:bCs/>
          <w:kern w:val="24"/>
          <w:sz w:val="24"/>
          <w:szCs w:val="24"/>
          <w:rtl/>
          <w:lang w:bidi="ar-JO"/>
        </w:rPr>
        <w:t>السنتيميتر</w:t>
      </w:r>
      <w:proofErr w:type="spellEnd"/>
      <w:r w:rsidRPr="00CE7907">
        <w:rPr>
          <w:rFonts w:ascii="Calibri" w:hAnsi="Arial" w:cs="Arial"/>
          <w:b/>
          <w:bCs/>
          <w:kern w:val="24"/>
          <w:sz w:val="24"/>
          <w:szCs w:val="24"/>
          <w:rtl/>
          <w:lang w:bidi="ar-JO"/>
        </w:rPr>
        <w:t xml:space="preserve"> المربع الواحد من سطح الأرض ويساوي عند مستوى سطح البحر كيلوغرام واحد لكل سنتيمتر مربع من سطح الأرض.</w:t>
      </w:r>
      <w:r w:rsidRPr="00CE7907">
        <w:rPr>
          <w:rFonts w:ascii="Calibri" w:hAnsi="Times New Roman" w:cs="Calibri"/>
          <w:kern w:val="24"/>
          <w:sz w:val="24"/>
          <w:szCs w:val="24"/>
        </w:rPr>
        <w:br/>
      </w:r>
      <w:r w:rsidRPr="00CE7907">
        <w:rPr>
          <w:rFonts w:ascii="Calibri" w:hAnsi="Arial" w:cs="Arial"/>
          <w:b/>
          <w:bCs/>
          <w:kern w:val="24"/>
          <w:sz w:val="24"/>
          <w:szCs w:val="24"/>
          <w:rtl/>
          <w:lang w:bidi="ar-JO"/>
        </w:rPr>
        <w:t>تناقص الضغط الجوي بالارتفاع :</w:t>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 xml:space="preserve">تتناقص كتلة الهواء الجوي بالارتفاع وبالتالي يتناقص الضغط الجوي بالارتفاع إلى أعلى، ومعلوم أن أكثر من نصف كتلة الغلاف الجوي توجد على ارتفاع يقل عن (5.5 ) كم، كما أن أكثر من (99%) منها توجد على ارتفاع يقل عن (32) كم. </w:t>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 xml:space="preserve">ويتم بعد ذلك رسم خطوط </w:t>
      </w:r>
      <w:proofErr w:type="spellStart"/>
      <w:r w:rsidRPr="00CE7907">
        <w:rPr>
          <w:rFonts w:ascii="Calibri" w:hAnsi="Arial" w:cs="Arial"/>
          <w:b/>
          <w:bCs/>
          <w:kern w:val="24"/>
          <w:sz w:val="24"/>
          <w:szCs w:val="24"/>
          <w:rtl/>
          <w:lang w:bidi="ar-JO"/>
        </w:rPr>
        <w:t>كنتورية</w:t>
      </w:r>
      <w:proofErr w:type="spellEnd"/>
      <w:r w:rsidRPr="00CE7907">
        <w:rPr>
          <w:rFonts w:ascii="Calibri" w:hAnsi="Arial" w:cs="Arial"/>
          <w:b/>
          <w:bCs/>
          <w:kern w:val="24"/>
          <w:sz w:val="24"/>
          <w:szCs w:val="24"/>
          <w:rtl/>
          <w:lang w:bidi="ar-JO"/>
        </w:rPr>
        <w:t xml:space="preserve"> تمثل الارتفاعات التي يوجد عليها ذلك المستوى.</w:t>
      </w:r>
      <w:r w:rsidRPr="00CE7907">
        <w:rPr>
          <w:rFonts w:ascii="Calibri" w:hAnsi="Times New Roman" w:cs="Calibri"/>
          <w:kern w:val="24"/>
          <w:sz w:val="24"/>
          <w:szCs w:val="24"/>
        </w:rPr>
        <w:br/>
      </w:r>
      <w:proofErr w:type="spellStart"/>
      <w:r w:rsidRPr="00CE7907">
        <w:rPr>
          <w:rFonts w:ascii="Calibri" w:hAnsi="Arial" w:cs="Arial"/>
          <w:b/>
          <w:bCs/>
          <w:kern w:val="24"/>
          <w:sz w:val="24"/>
          <w:szCs w:val="24"/>
          <w:rtl/>
          <w:lang w:bidi="ar-JO"/>
        </w:rPr>
        <w:t>تحدر</w:t>
      </w:r>
      <w:proofErr w:type="spellEnd"/>
      <w:r w:rsidRPr="00CE7907">
        <w:rPr>
          <w:rFonts w:ascii="Calibri" w:hAnsi="Arial" w:cs="Arial"/>
          <w:b/>
          <w:bCs/>
          <w:kern w:val="24"/>
          <w:sz w:val="24"/>
          <w:szCs w:val="24"/>
          <w:rtl/>
          <w:lang w:bidi="ar-JO"/>
        </w:rPr>
        <w:t xml:space="preserve"> الضغط الجوي (</w:t>
      </w:r>
      <w:r w:rsidRPr="00CE7907">
        <w:rPr>
          <w:rFonts w:ascii="Calibri" w:hAnsi="Times New Roman" w:cs="Calibri"/>
          <w:b/>
          <w:bCs/>
          <w:kern w:val="24"/>
          <w:sz w:val="24"/>
          <w:szCs w:val="24"/>
        </w:rPr>
        <w:t>Pressure Gradient</w:t>
      </w:r>
      <w:r w:rsidRPr="00CE7907">
        <w:rPr>
          <w:rFonts w:ascii="Calibri" w:hAnsi="Arial" w:cs="Arial"/>
          <w:b/>
          <w:bCs/>
          <w:kern w:val="24"/>
          <w:sz w:val="24"/>
          <w:szCs w:val="24"/>
          <w:rtl/>
          <w:lang w:bidi="ar-JO"/>
        </w:rPr>
        <w:t>):</w:t>
      </w:r>
      <w:r w:rsidRPr="00CE7907">
        <w:rPr>
          <w:rFonts w:ascii="Calibri" w:hAnsi="Times New Roman" w:cs="Calibri"/>
          <w:kern w:val="24"/>
          <w:sz w:val="24"/>
          <w:szCs w:val="24"/>
        </w:rPr>
        <w:br/>
      </w:r>
      <w:r w:rsidRPr="00CE7907">
        <w:rPr>
          <w:rFonts w:ascii="Calibri" w:hAnsi="Arial" w:cs="Arial"/>
          <w:b/>
          <w:bCs/>
          <w:kern w:val="24"/>
          <w:sz w:val="24"/>
          <w:szCs w:val="24"/>
          <w:rtl/>
          <w:lang w:bidi="ar-JO"/>
        </w:rPr>
        <w:t>يوصف الضغط الجوي بكونه إما مرتفعاً أو منخفضاً، فعندما يكون الضغط الجوي في منطقــة معينة أقل منه في المناطق المحيطة تصبح تلك المنطقة ذات ضغط جوي منخفض (</w:t>
      </w:r>
      <w:r w:rsidRPr="00CE7907">
        <w:rPr>
          <w:rFonts w:ascii="Calibri" w:hAnsi="Times New Roman" w:cs="Calibri"/>
          <w:b/>
          <w:bCs/>
          <w:kern w:val="24"/>
          <w:sz w:val="24"/>
          <w:szCs w:val="24"/>
        </w:rPr>
        <w:t>low pressure</w:t>
      </w:r>
      <w:r w:rsidRPr="00CE7907">
        <w:rPr>
          <w:rFonts w:ascii="Calibri" w:hAnsi="Arial" w:cs="Arial"/>
          <w:b/>
          <w:bCs/>
          <w:kern w:val="24"/>
          <w:sz w:val="24"/>
          <w:szCs w:val="24"/>
          <w:rtl/>
          <w:lang w:bidi="ar-JO"/>
        </w:rPr>
        <w:t>)، أما إذا كان الضغط في تلك المنطقة أكبر منه في المناطق المحيطة، فإنها تصبح ذات ضغط جوي مرتفع (</w:t>
      </w:r>
      <w:r w:rsidRPr="00CE7907">
        <w:rPr>
          <w:rFonts w:ascii="Calibri" w:hAnsi="Times New Roman" w:cs="Calibri"/>
          <w:b/>
          <w:bCs/>
          <w:kern w:val="24"/>
          <w:sz w:val="24"/>
          <w:szCs w:val="24"/>
        </w:rPr>
        <w:t>high pressure</w:t>
      </w:r>
      <w:r w:rsidRPr="00CE7907">
        <w:rPr>
          <w:rFonts w:ascii="Calibri" w:hAnsi="Arial" w:cs="Arial"/>
          <w:b/>
          <w:bCs/>
          <w:kern w:val="24"/>
          <w:sz w:val="24"/>
          <w:szCs w:val="24"/>
          <w:rtl/>
          <w:lang w:bidi="ar-JO"/>
        </w:rPr>
        <w:t>). انظر الشكلين في الكتاب صفحة 92.</w:t>
      </w:r>
    </w:p>
    <w:p w:rsidR="006D73B4" w:rsidRPr="00CE7907" w:rsidRDefault="006D73B4" w:rsidP="006D73B4">
      <w:pPr>
        <w:autoSpaceDE w:val="0"/>
        <w:autoSpaceDN w:val="0"/>
        <w:bidi w:val="0"/>
        <w:adjustRightInd w:val="0"/>
        <w:spacing w:after="0" w:line="240" w:lineRule="auto"/>
        <w:jc w:val="right"/>
        <w:rPr>
          <w:rFonts w:ascii="Calibri" w:hAnsi="Times New Roman" w:cs="Calibri"/>
          <w:kern w:val="24"/>
          <w:sz w:val="24"/>
          <w:szCs w:val="24"/>
        </w:rPr>
      </w:pPr>
      <w:r w:rsidRPr="00CE7907">
        <w:rPr>
          <w:rFonts w:ascii="Calibri" w:hAnsi="Arial" w:cs="Arial"/>
          <w:b/>
          <w:bCs/>
          <w:kern w:val="24"/>
          <w:sz w:val="24"/>
          <w:szCs w:val="24"/>
          <w:rtl/>
        </w:rPr>
        <w:t xml:space="preserve">    </w:t>
      </w:r>
      <w:r w:rsidRPr="00CE7907">
        <w:rPr>
          <w:rFonts w:ascii="Calibri" w:hAnsi="Arial" w:cs="Arial"/>
          <w:b/>
          <w:bCs/>
          <w:kern w:val="24"/>
          <w:sz w:val="24"/>
          <w:szCs w:val="24"/>
          <w:rtl/>
          <w:lang w:bidi="ar-JO"/>
        </w:rPr>
        <w:t>تتحرك الرياح من مراكز الضغط الجوي المرتفع إلى مراكز الضغط الجوي المنخفض، وتخرج الرياح من مراكز الضغط المرتفع في حركة مع اتجاه دوران عقارب الساعة، بينما تدور حول مراكـز الضغط المنخفض الجـوي فـي حـركة معاكسة لاتجاه عقارب الساعة (</w:t>
      </w:r>
      <w:r w:rsidRPr="00CE7907">
        <w:rPr>
          <w:rFonts w:ascii="Calibri" w:hAnsi="Times New Roman" w:cs="Calibri"/>
          <w:b/>
          <w:bCs/>
          <w:kern w:val="24"/>
          <w:sz w:val="24"/>
          <w:szCs w:val="24"/>
        </w:rPr>
        <w:t>counter clock wise</w:t>
      </w:r>
      <w:r w:rsidRPr="00CE7907">
        <w:rPr>
          <w:rFonts w:ascii="Calibri" w:hAnsi="Arial" w:cs="Arial"/>
          <w:b/>
          <w:bCs/>
          <w:kern w:val="24"/>
          <w:sz w:val="24"/>
          <w:szCs w:val="24"/>
          <w:rtl/>
          <w:lang w:bidi="ar-JO"/>
        </w:rPr>
        <w:t xml:space="preserve">)  </w:t>
      </w:r>
      <w:r w:rsidRPr="00CE7907">
        <w:rPr>
          <w:rFonts w:ascii="Calibri" w:hAnsi="Arial" w:cs="Arial"/>
          <w:b/>
          <w:bCs/>
          <w:kern w:val="24"/>
          <w:sz w:val="24"/>
          <w:szCs w:val="24"/>
          <w:rtl/>
        </w:rPr>
        <w:t xml:space="preserve">، </w:t>
      </w:r>
      <w:r w:rsidRPr="00CE7907">
        <w:rPr>
          <w:rFonts w:ascii="Calibri" w:hAnsi="Arial" w:cs="Arial"/>
          <w:b/>
          <w:bCs/>
          <w:kern w:val="24"/>
          <w:sz w:val="24"/>
          <w:szCs w:val="24"/>
          <w:rtl/>
          <w:lang w:bidi="ar-JO"/>
        </w:rPr>
        <w:t xml:space="preserve">ويعود سبب هذه الآلية في حركة الرياح إلى القوة </w:t>
      </w:r>
      <w:proofErr w:type="spellStart"/>
      <w:r w:rsidRPr="00CE7907">
        <w:rPr>
          <w:rFonts w:ascii="Calibri" w:hAnsi="Arial" w:cs="Arial"/>
          <w:b/>
          <w:bCs/>
          <w:kern w:val="24"/>
          <w:sz w:val="24"/>
          <w:szCs w:val="24"/>
          <w:rtl/>
          <w:lang w:bidi="ar-JO"/>
        </w:rPr>
        <w:t>الكارولية</w:t>
      </w:r>
      <w:proofErr w:type="spellEnd"/>
      <w:r w:rsidRPr="00CE7907">
        <w:rPr>
          <w:rFonts w:ascii="Calibri" w:hAnsi="Arial" w:cs="Arial"/>
          <w:b/>
          <w:bCs/>
          <w:kern w:val="24"/>
          <w:sz w:val="24"/>
          <w:szCs w:val="24"/>
          <w:rtl/>
          <w:lang w:bidi="ar-JO"/>
        </w:rPr>
        <w:t xml:space="preserve"> (</w:t>
      </w:r>
      <w:proofErr w:type="spellStart"/>
      <w:r w:rsidRPr="00CE7907">
        <w:rPr>
          <w:rFonts w:ascii="Calibri" w:hAnsi="Times New Roman" w:cs="Calibri"/>
          <w:b/>
          <w:bCs/>
          <w:kern w:val="24"/>
          <w:sz w:val="24"/>
          <w:szCs w:val="24"/>
        </w:rPr>
        <w:t>coriolus</w:t>
      </w:r>
      <w:proofErr w:type="spellEnd"/>
      <w:r w:rsidRPr="00CE7907">
        <w:rPr>
          <w:rFonts w:ascii="Calibri" w:hAnsi="Times New Roman" w:cs="Calibri"/>
          <w:b/>
          <w:bCs/>
          <w:kern w:val="24"/>
          <w:sz w:val="24"/>
          <w:szCs w:val="24"/>
        </w:rPr>
        <w:t xml:space="preserve"> force</w:t>
      </w:r>
      <w:r w:rsidRPr="00CE7907">
        <w:rPr>
          <w:rFonts w:ascii="Calibri" w:hAnsi="Arial" w:cs="Arial"/>
          <w:b/>
          <w:bCs/>
          <w:kern w:val="24"/>
          <w:sz w:val="24"/>
          <w:szCs w:val="24"/>
          <w:rtl/>
          <w:lang w:bidi="ar-JO"/>
        </w:rPr>
        <w:t>) أو تأثير دوران الأرض حول محورها والذي يؤثر في اتجاه الرياح ويحرفها إلى يمين اتجاهها في نصف الكرة الشمالي والى يسار اتجاهها في نصف الكرة الجنوبي.</w:t>
      </w:r>
    </w:p>
    <w:p w:rsidR="006D73B4" w:rsidRPr="00CE7907" w:rsidRDefault="006D73B4" w:rsidP="006D73B4">
      <w:pPr>
        <w:autoSpaceDE w:val="0"/>
        <w:autoSpaceDN w:val="0"/>
        <w:bidi w:val="0"/>
        <w:adjustRightInd w:val="0"/>
        <w:spacing w:after="0" w:line="240" w:lineRule="auto"/>
        <w:jc w:val="right"/>
        <w:rPr>
          <w:rFonts w:ascii="Calibri" w:hAnsi="Arial" w:cs="Arial"/>
          <w:kern w:val="24"/>
          <w:sz w:val="24"/>
          <w:szCs w:val="24"/>
        </w:rPr>
      </w:pPr>
      <w:r w:rsidRPr="00CE7907">
        <w:rPr>
          <w:rFonts w:ascii="Calibri" w:hAnsi="Arial" w:cs="Arial"/>
          <w:b/>
          <w:bCs/>
          <w:kern w:val="24"/>
          <w:sz w:val="24"/>
          <w:szCs w:val="24"/>
          <w:rtl/>
        </w:rPr>
        <w:t xml:space="preserve">     </w:t>
      </w:r>
      <w:r w:rsidRPr="00CE7907">
        <w:rPr>
          <w:rFonts w:ascii="Calibri" w:hAnsi="Arial" w:cs="Arial"/>
          <w:b/>
          <w:bCs/>
          <w:kern w:val="24"/>
          <w:sz w:val="24"/>
          <w:szCs w:val="24"/>
          <w:rtl/>
          <w:lang w:bidi="ar-JO"/>
        </w:rPr>
        <w:t>ويعرف معدل تناقص الضغط الجوي بين مراكز الضغط المر</w:t>
      </w:r>
      <w:r w:rsidRPr="00CE7907">
        <w:rPr>
          <w:rFonts w:ascii="Calibri" w:hAnsi="Arial" w:cs="Arial"/>
          <w:b/>
          <w:bCs/>
          <w:kern w:val="24"/>
          <w:sz w:val="24"/>
          <w:szCs w:val="24"/>
          <w:rtl/>
        </w:rPr>
        <w:t>ت</w:t>
      </w:r>
      <w:r w:rsidRPr="00CE7907">
        <w:rPr>
          <w:rFonts w:ascii="Calibri" w:hAnsi="Arial" w:cs="Arial"/>
          <w:b/>
          <w:bCs/>
          <w:kern w:val="24"/>
          <w:sz w:val="24"/>
          <w:szCs w:val="24"/>
          <w:rtl/>
          <w:lang w:bidi="ar-JO"/>
        </w:rPr>
        <w:t xml:space="preserve">فع ومركز الضغط المنخفض </w:t>
      </w:r>
      <w:proofErr w:type="spellStart"/>
      <w:r w:rsidRPr="00CE7907">
        <w:rPr>
          <w:rFonts w:ascii="Calibri" w:hAnsi="Arial" w:cs="Arial"/>
          <w:b/>
          <w:bCs/>
          <w:kern w:val="24"/>
          <w:sz w:val="24"/>
          <w:szCs w:val="24"/>
          <w:rtl/>
          <w:lang w:bidi="ar-JO"/>
        </w:rPr>
        <w:t>بتحدر</w:t>
      </w:r>
      <w:proofErr w:type="spellEnd"/>
      <w:r w:rsidRPr="00CE7907">
        <w:rPr>
          <w:rFonts w:ascii="Calibri" w:hAnsi="Arial" w:cs="Arial"/>
          <w:b/>
          <w:bCs/>
          <w:kern w:val="24"/>
          <w:sz w:val="24"/>
          <w:szCs w:val="24"/>
          <w:rtl/>
          <w:lang w:bidi="ar-JO"/>
        </w:rPr>
        <w:t xml:space="preserve"> الضغط (</w:t>
      </w:r>
      <w:r w:rsidRPr="00CE7907">
        <w:rPr>
          <w:rFonts w:ascii="Calibri" w:hAnsi="Times New Roman" w:cs="Calibri"/>
          <w:b/>
          <w:bCs/>
          <w:kern w:val="24"/>
          <w:sz w:val="24"/>
          <w:szCs w:val="24"/>
        </w:rPr>
        <w:t>pressure gradient</w:t>
      </w:r>
      <w:r w:rsidRPr="00CE7907">
        <w:rPr>
          <w:rFonts w:ascii="Calibri" w:hAnsi="Arial" w:cs="Arial"/>
          <w:b/>
          <w:bCs/>
          <w:kern w:val="24"/>
          <w:sz w:val="24"/>
          <w:szCs w:val="24"/>
          <w:rtl/>
          <w:lang w:bidi="ar-JO"/>
        </w:rPr>
        <w:t xml:space="preserve">)، ويزداد </w:t>
      </w:r>
      <w:proofErr w:type="spellStart"/>
      <w:r w:rsidRPr="00CE7907">
        <w:rPr>
          <w:rFonts w:ascii="Calibri" w:hAnsi="Arial" w:cs="Arial"/>
          <w:b/>
          <w:bCs/>
          <w:kern w:val="24"/>
          <w:sz w:val="24"/>
          <w:szCs w:val="24"/>
          <w:rtl/>
          <w:lang w:bidi="ar-JO"/>
        </w:rPr>
        <w:t>تحدر</w:t>
      </w:r>
      <w:proofErr w:type="spellEnd"/>
      <w:r w:rsidRPr="00CE7907">
        <w:rPr>
          <w:rFonts w:ascii="Calibri" w:hAnsi="Arial" w:cs="Arial"/>
          <w:b/>
          <w:bCs/>
          <w:kern w:val="24"/>
          <w:sz w:val="24"/>
          <w:szCs w:val="24"/>
          <w:rtl/>
          <w:lang w:bidi="ar-JO"/>
        </w:rPr>
        <w:t xml:space="preserve"> الضغط الجوي مع زيادة التباين في قيم مركز الضغط المترفع ومركز الضغط المنخفض، وتزداد بالتالي سرعة الرياح، ويستدل عن تقارب خطوط الضغط المتساوي على خرائط الطقس بوجود </w:t>
      </w:r>
      <w:proofErr w:type="spellStart"/>
      <w:r w:rsidRPr="00CE7907">
        <w:rPr>
          <w:rFonts w:ascii="Calibri" w:hAnsi="Arial" w:cs="Arial"/>
          <w:b/>
          <w:bCs/>
          <w:kern w:val="24"/>
          <w:sz w:val="24"/>
          <w:szCs w:val="24"/>
          <w:rtl/>
          <w:lang w:bidi="ar-JO"/>
        </w:rPr>
        <w:t>تحدر</w:t>
      </w:r>
      <w:proofErr w:type="spellEnd"/>
      <w:r w:rsidRPr="00CE7907">
        <w:rPr>
          <w:rFonts w:ascii="Calibri" w:hAnsi="Arial" w:cs="Arial"/>
          <w:b/>
          <w:bCs/>
          <w:kern w:val="24"/>
          <w:sz w:val="24"/>
          <w:szCs w:val="24"/>
          <w:rtl/>
          <w:lang w:bidi="ar-JO"/>
        </w:rPr>
        <w:t xml:space="preserve"> في الضغط الجوي (علاقة </w:t>
      </w:r>
      <w:proofErr w:type="spellStart"/>
      <w:r w:rsidRPr="00CE7907">
        <w:rPr>
          <w:rFonts w:ascii="Calibri" w:hAnsi="Arial" w:cs="Arial"/>
          <w:b/>
          <w:bCs/>
          <w:kern w:val="24"/>
          <w:sz w:val="24"/>
          <w:szCs w:val="24"/>
          <w:rtl/>
          <w:lang w:bidi="ar-JO"/>
        </w:rPr>
        <w:t>طردية</w:t>
      </w:r>
      <w:proofErr w:type="spellEnd"/>
      <w:r w:rsidRPr="00CE7907">
        <w:rPr>
          <w:rFonts w:ascii="Calibri" w:hAnsi="Arial" w:cs="Arial"/>
          <w:b/>
          <w:bCs/>
          <w:kern w:val="24"/>
          <w:sz w:val="24"/>
          <w:szCs w:val="24"/>
          <w:rtl/>
          <w:lang w:bidi="ar-JO"/>
        </w:rPr>
        <w:t>).</w:t>
      </w:r>
      <w:r w:rsidRPr="00CE7907">
        <w:rPr>
          <w:rFonts w:ascii="Calibri" w:hAnsi="Times New Roman" w:cs="Calibri"/>
          <w:kern w:val="24"/>
          <w:sz w:val="24"/>
          <w:szCs w:val="24"/>
        </w:rPr>
        <w:br/>
      </w:r>
    </w:p>
    <w:p w:rsidR="006D73B4" w:rsidRPr="00CE7907" w:rsidRDefault="006D73B4" w:rsidP="006D73B4">
      <w:pPr>
        <w:autoSpaceDE w:val="0"/>
        <w:autoSpaceDN w:val="0"/>
        <w:bidi w:val="0"/>
        <w:adjustRightInd w:val="0"/>
        <w:spacing w:after="0" w:line="240" w:lineRule="auto"/>
        <w:jc w:val="right"/>
        <w:rPr>
          <w:rFonts w:ascii="Calibri" w:hAnsi="Arial" w:cs="Arial"/>
          <w:kern w:val="24"/>
          <w:sz w:val="24"/>
          <w:szCs w:val="24"/>
        </w:rPr>
      </w:pPr>
      <w:r w:rsidRPr="00CE7907">
        <w:rPr>
          <w:rFonts w:ascii="Calibri" w:hAnsi="Arial" w:cs="Arial"/>
          <w:b/>
          <w:bCs/>
          <w:kern w:val="24"/>
          <w:sz w:val="24"/>
          <w:szCs w:val="24"/>
          <w:rtl/>
          <w:lang w:bidi="ar-JO"/>
        </w:rPr>
        <w:t>تجمع الهواء وتفرقه :</w:t>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يتجمع الهواء عندما تتناقص مساحته، ويتفرق عندما تزداد مساحته، ويؤدي تجمع الهواء وتفرقه (</w:t>
      </w:r>
      <w:r w:rsidRPr="00CE7907">
        <w:rPr>
          <w:rFonts w:ascii="Calibri" w:hAnsi="Times New Roman" w:cs="Calibri"/>
          <w:b/>
          <w:bCs/>
          <w:kern w:val="24"/>
          <w:sz w:val="24"/>
          <w:szCs w:val="24"/>
        </w:rPr>
        <w:t>convergence and divergence</w:t>
      </w:r>
      <w:r w:rsidRPr="00CE7907">
        <w:rPr>
          <w:rFonts w:ascii="Calibri" w:hAnsi="Arial" w:cs="Arial"/>
          <w:b/>
          <w:bCs/>
          <w:kern w:val="24"/>
          <w:sz w:val="24"/>
          <w:szCs w:val="24"/>
          <w:rtl/>
          <w:lang w:bidi="ar-JO"/>
        </w:rPr>
        <w:t>) دوراً هاماً في تشكل مراكز الضغط الجوي المرتفع والمنخفض على سطح الأرض وفي طبقات الجو العليا.</w:t>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 xml:space="preserve">ويرافق تجمع الهواء على سطح الأرض إلى حدوث تيارات هوائية صاعدة ()، وتكون مركز ضغط جوي منخفض، يقابله في طبقات الجو العليا منطقة تفرق للهواء، وتكون مركز ضغط مرتفع، كما يرافق تفرق الهواء على سطح الأرض حدوث تيارات هوائية هابطة ()، وتكون مركز ضغط جوي مرتفع، يقابله في طبقات الجو العليا </w:t>
      </w:r>
      <w:r w:rsidRPr="00CE7907">
        <w:rPr>
          <w:rFonts w:ascii="Calibri" w:hAnsi="Arial" w:cs="Arial"/>
          <w:b/>
          <w:bCs/>
          <w:kern w:val="24"/>
          <w:sz w:val="24"/>
          <w:szCs w:val="24"/>
          <w:rtl/>
          <w:lang w:bidi="ar-JO"/>
        </w:rPr>
        <w:lastRenderedPageBreak/>
        <w:t>منطقة تجمع للهواء، وتكون مركز ضغط منخفض.</w:t>
      </w:r>
      <w:r w:rsidRPr="00CE7907">
        <w:rPr>
          <w:rFonts w:ascii="Calibri" w:hAnsi="Times New Roman" w:cs="Calibri"/>
          <w:kern w:val="24"/>
          <w:sz w:val="24"/>
          <w:szCs w:val="24"/>
        </w:rPr>
        <w:br/>
      </w:r>
    </w:p>
    <w:p w:rsidR="006D73B4" w:rsidRPr="00CE7907" w:rsidRDefault="006D73B4" w:rsidP="006D73B4">
      <w:pPr>
        <w:autoSpaceDE w:val="0"/>
        <w:autoSpaceDN w:val="0"/>
        <w:bidi w:val="0"/>
        <w:adjustRightInd w:val="0"/>
        <w:spacing w:after="0" w:line="240" w:lineRule="auto"/>
        <w:jc w:val="right"/>
        <w:rPr>
          <w:rFonts w:ascii="Calibri" w:hAnsi="Arial" w:cs="Arial"/>
          <w:kern w:val="24"/>
          <w:sz w:val="24"/>
          <w:szCs w:val="24"/>
        </w:rPr>
      </w:pPr>
      <w:r w:rsidRPr="00CE7907">
        <w:rPr>
          <w:rFonts w:ascii="Calibri" w:hAnsi="Arial" w:cs="Arial"/>
          <w:b/>
          <w:bCs/>
          <w:kern w:val="24"/>
          <w:sz w:val="24"/>
          <w:szCs w:val="24"/>
          <w:rtl/>
          <w:lang w:bidi="ar-JO"/>
        </w:rPr>
        <w:t>العوامل المؤثرة في التوزيع الجغرافي للضغط الجوي:</w:t>
      </w:r>
      <w:r w:rsidRPr="00CE7907">
        <w:rPr>
          <w:rFonts w:ascii="Calibri" w:hAnsi="Times New Roman" w:cs="Calibri"/>
          <w:kern w:val="24"/>
          <w:sz w:val="24"/>
          <w:szCs w:val="24"/>
        </w:rPr>
        <w:br/>
      </w:r>
      <w:r w:rsidRPr="00CE7907">
        <w:rPr>
          <w:rFonts w:ascii="Calibri" w:hAnsi="Arial" w:cs="Arial"/>
          <w:b/>
          <w:bCs/>
          <w:kern w:val="24"/>
          <w:sz w:val="24"/>
          <w:szCs w:val="24"/>
          <w:rtl/>
          <w:lang w:bidi="ar-JO"/>
        </w:rPr>
        <w:t>1- الحرارة:</w:t>
      </w:r>
      <w:r w:rsidRPr="00CE7907">
        <w:rPr>
          <w:rFonts w:ascii="Calibri" w:hAnsi="Times New Roman" w:cs="Calibri"/>
          <w:kern w:val="24"/>
          <w:sz w:val="24"/>
          <w:szCs w:val="24"/>
        </w:rPr>
        <w:br/>
      </w:r>
      <w:r w:rsidRPr="00CE7907">
        <w:rPr>
          <w:rFonts w:ascii="Calibri" w:hAnsi="Arial" w:cs="Arial"/>
          <w:b/>
          <w:bCs/>
          <w:kern w:val="24"/>
          <w:sz w:val="24"/>
          <w:szCs w:val="24"/>
          <w:rtl/>
          <w:lang w:bidi="ar-JO"/>
        </w:rPr>
        <w:t>عندما ترتفع درجة حرارة الهواء في منطقة معينة أكثر من المناطق المجاورة فإنه يتمدد ويصعد إلى أعلى، وبالتالي تصبح المنطقة مركزاً لتجمع الهواء، أي أنها منطقة ضغط جوي منخفض.</w:t>
      </w:r>
      <w:r w:rsidRPr="00CE7907">
        <w:rPr>
          <w:rFonts w:ascii="Calibri" w:hAnsi="Times New Roman" w:cs="Calibri"/>
          <w:kern w:val="24"/>
          <w:sz w:val="24"/>
          <w:szCs w:val="24"/>
        </w:rPr>
        <w:br/>
      </w:r>
      <w:r w:rsidRPr="00CE7907">
        <w:rPr>
          <w:rFonts w:ascii="Calibri" w:hAnsi="Arial" w:cs="Arial"/>
          <w:b/>
          <w:bCs/>
          <w:kern w:val="24"/>
          <w:sz w:val="24"/>
          <w:szCs w:val="24"/>
          <w:rtl/>
          <w:lang w:bidi="ar-JO"/>
        </w:rPr>
        <w:t>وعندما تنخفض درجة حرارة الهواء في منطقة معينة أكثر من المناطق المجاورة لها، فإن الهواء يهبط إلى أسفل باتجاه سطح الأرض، وتصبح المنطقة مركز لتفرق الهواء، أي أنها منطقة ضغط جوي مرتفع.</w:t>
      </w:r>
      <w:r w:rsidRPr="00CE7907">
        <w:rPr>
          <w:rFonts w:ascii="Calibri" w:hAnsi="Times New Roman" w:cs="Calibri"/>
          <w:kern w:val="24"/>
          <w:sz w:val="24"/>
          <w:szCs w:val="24"/>
        </w:rPr>
        <w:br/>
      </w:r>
    </w:p>
    <w:p w:rsidR="006D73B4" w:rsidRPr="00CE7907" w:rsidRDefault="006D73B4" w:rsidP="006D73B4">
      <w:pPr>
        <w:autoSpaceDE w:val="0"/>
        <w:autoSpaceDN w:val="0"/>
        <w:bidi w:val="0"/>
        <w:adjustRightInd w:val="0"/>
        <w:spacing w:after="0" w:line="240" w:lineRule="auto"/>
        <w:jc w:val="right"/>
        <w:rPr>
          <w:rFonts w:ascii="Calibri" w:hAnsi="Times New Roman" w:cs="Calibri"/>
          <w:kern w:val="24"/>
          <w:sz w:val="24"/>
          <w:szCs w:val="24"/>
        </w:rPr>
      </w:pPr>
      <w:r w:rsidRPr="00CE7907">
        <w:rPr>
          <w:rFonts w:ascii="Calibri" w:hAnsi="Arial" w:cs="Arial"/>
          <w:b/>
          <w:bCs/>
          <w:kern w:val="24"/>
          <w:sz w:val="24"/>
          <w:szCs w:val="24"/>
          <w:rtl/>
        </w:rPr>
        <w:t xml:space="preserve">       </w:t>
      </w:r>
      <w:r w:rsidRPr="00CE7907">
        <w:rPr>
          <w:rFonts w:ascii="Calibri" w:hAnsi="Arial" w:cs="Arial"/>
          <w:b/>
          <w:bCs/>
          <w:kern w:val="24"/>
          <w:sz w:val="24"/>
          <w:szCs w:val="24"/>
          <w:rtl/>
          <w:lang w:bidi="ar-JO"/>
        </w:rPr>
        <w:t>يتضح مما سبق أن العلاقة بين درجة الحرارة والضغط الجوي علاقة عكسية، لذا فإن الضغط الجوي في الأيام العادية التي تخلو من وصول كتل وجبهات هوائية يكون منخفضاً في النهار ومرتفعاً في الليل. كما تكون أواسط القارات مراكز ضغط جوي منخفض في فصل الصيف ومراكز ضغط جوي مرتفع في فصل الشتاء.</w:t>
      </w:r>
    </w:p>
    <w:p w:rsidR="006D73B4" w:rsidRPr="00CE7907" w:rsidRDefault="006D73B4" w:rsidP="006D73B4">
      <w:pPr>
        <w:autoSpaceDE w:val="0"/>
        <w:autoSpaceDN w:val="0"/>
        <w:bidi w:val="0"/>
        <w:adjustRightInd w:val="0"/>
        <w:spacing w:after="0" w:line="240" w:lineRule="auto"/>
        <w:jc w:val="right"/>
        <w:rPr>
          <w:rFonts w:ascii="Calibri" w:hAnsi="Arial" w:cs="Arial"/>
          <w:kern w:val="24"/>
          <w:sz w:val="24"/>
          <w:szCs w:val="24"/>
        </w:rPr>
      </w:pPr>
      <w:r w:rsidRPr="00CE7907">
        <w:rPr>
          <w:rFonts w:ascii="Calibri" w:hAnsi="Arial" w:cs="Arial"/>
          <w:b/>
          <w:bCs/>
          <w:kern w:val="24"/>
          <w:sz w:val="24"/>
          <w:szCs w:val="24"/>
          <w:rtl/>
          <w:lang w:bidi="ar-JO"/>
        </w:rPr>
        <w:t>2- الارتفاع:</w:t>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يتناقص الضغط الجوي بالارتفاع، بحيث يصبح الضغط الجوي في المناطق الجبلية أقل منه في السهول المنخفضة.</w:t>
      </w:r>
      <w:r w:rsidRPr="00CE7907">
        <w:rPr>
          <w:rFonts w:ascii="Calibri" w:hAnsi="Times New Roman" w:cs="Calibri"/>
          <w:kern w:val="24"/>
          <w:sz w:val="24"/>
          <w:szCs w:val="24"/>
        </w:rPr>
        <w:br/>
      </w:r>
    </w:p>
    <w:p w:rsidR="006D73B4" w:rsidRPr="00CE7907" w:rsidRDefault="006D73B4" w:rsidP="006D73B4">
      <w:pPr>
        <w:autoSpaceDE w:val="0"/>
        <w:autoSpaceDN w:val="0"/>
        <w:bidi w:val="0"/>
        <w:adjustRightInd w:val="0"/>
        <w:spacing w:after="0" w:line="240" w:lineRule="auto"/>
        <w:jc w:val="right"/>
        <w:rPr>
          <w:rFonts w:ascii="Calibri" w:hAnsi="Arial" w:cs="Arial"/>
          <w:kern w:val="24"/>
          <w:sz w:val="24"/>
          <w:szCs w:val="24"/>
        </w:rPr>
      </w:pPr>
      <w:r w:rsidRPr="00CE7907">
        <w:rPr>
          <w:rFonts w:ascii="Calibri" w:hAnsi="Arial" w:cs="Arial"/>
          <w:b/>
          <w:bCs/>
          <w:kern w:val="24"/>
          <w:sz w:val="24"/>
          <w:szCs w:val="24"/>
          <w:rtl/>
          <w:lang w:bidi="ar-JO"/>
        </w:rPr>
        <w:t>3- رطوبة الهواء:</w:t>
      </w:r>
      <w:r w:rsidRPr="00CE7907">
        <w:rPr>
          <w:rFonts w:ascii="Calibri" w:hAnsi="Arial" w:cs="Arial"/>
          <w:b/>
          <w:bCs/>
          <w:kern w:val="24"/>
          <w:sz w:val="24"/>
          <w:szCs w:val="24"/>
          <w:rtl/>
        </w:rPr>
        <w:br/>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كلما ارتفعت نسبة بخار الماء في الجو، انخفض الضغط الجوي لأن كثافة بخار الماء أقل من كثافة الهواء، لهذا فإن الضغط الجوي في المناطق البحرية الرطبة، أقل منه في المناطق القارية ذات الهواء الجاف، كما أن الضغط الجوي في الأيام ذات الرطوبة النسبية المرتفعة أقل منه في الأيام الجافة.</w:t>
      </w:r>
      <w:r w:rsidRPr="00CE7907">
        <w:rPr>
          <w:rFonts w:ascii="Calibri" w:hAnsi="Times New Roman" w:cs="Calibri"/>
          <w:kern w:val="24"/>
          <w:sz w:val="24"/>
          <w:szCs w:val="24"/>
        </w:rPr>
        <w:br/>
      </w:r>
    </w:p>
    <w:p w:rsidR="006D73B4" w:rsidRPr="00CE7907" w:rsidRDefault="006D73B4" w:rsidP="006D73B4">
      <w:pPr>
        <w:autoSpaceDE w:val="0"/>
        <w:autoSpaceDN w:val="0"/>
        <w:bidi w:val="0"/>
        <w:adjustRightInd w:val="0"/>
        <w:spacing w:after="0" w:line="240" w:lineRule="auto"/>
        <w:jc w:val="right"/>
        <w:rPr>
          <w:rFonts w:ascii="Calibri" w:hAnsi="Arial" w:cs="Arial"/>
          <w:kern w:val="24"/>
          <w:sz w:val="24"/>
          <w:szCs w:val="24"/>
        </w:rPr>
      </w:pPr>
      <w:r w:rsidRPr="00CE7907">
        <w:rPr>
          <w:rFonts w:ascii="Calibri" w:hAnsi="Arial" w:cs="Arial"/>
          <w:b/>
          <w:bCs/>
          <w:kern w:val="24"/>
          <w:sz w:val="24"/>
          <w:szCs w:val="24"/>
          <w:rtl/>
          <w:lang w:bidi="ar-JO"/>
        </w:rPr>
        <w:t>4- توزيع اليابسة والماء:</w:t>
      </w:r>
      <w:r w:rsidRPr="00CE7907">
        <w:rPr>
          <w:rFonts w:ascii="Calibri" w:hAnsi="Arial" w:cs="Arial"/>
          <w:b/>
          <w:bCs/>
          <w:kern w:val="24"/>
          <w:sz w:val="24"/>
          <w:szCs w:val="24"/>
          <w:rtl/>
        </w:rPr>
        <w:t xml:space="preserve"> </w:t>
      </w:r>
      <w:r w:rsidRPr="00CE7907">
        <w:rPr>
          <w:rFonts w:ascii="Calibri" w:hAnsi="Arial" w:cs="Arial"/>
          <w:b/>
          <w:bCs/>
          <w:kern w:val="24"/>
          <w:sz w:val="24"/>
          <w:szCs w:val="24"/>
          <w:rtl/>
        </w:rPr>
        <w:br/>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تؤثر الاختلافات اليومية والفصلية لدرجة الحرارة بين اليابسة والماء على التوزيع الجغرافي للضغط الجوي.</w:t>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 xml:space="preserve">ففي فصل الصيف تصبح أواسط القارات مراكز ضغط جوي منخفض، في حين تكون المسطحات المائية المحيطة </w:t>
      </w:r>
      <w:proofErr w:type="spellStart"/>
      <w:r w:rsidRPr="00CE7907">
        <w:rPr>
          <w:rFonts w:ascii="Calibri" w:hAnsi="Arial" w:cs="Arial"/>
          <w:b/>
          <w:bCs/>
          <w:kern w:val="24"/>
          <w:sz w:val="24"/>
          <w:szCs w:val="24"/>
          <w:rtl/>
          <w:lang w:bidi="ar-JO"/>
        </w:rPr>
        <w:t>بها</w:t>
      </w:r>
      <w:proofErr w:type="spellEnd"/>
      <w:r w:rsidRPr="00CE7907">
        <w:rPr>
          <w:rFonts w:ascii="Calibri" w:hAnsi="Arial" w:cs="Arial"/>
          <w:b/>
          <w:bCs/>
          <w:kern w:val="24"/>
          <w:sz w:val="24"/>
          <w:szCs w:val="24"/>
          <w:rtl/>
          <w:lang w:bidi="ar-JO"/>
        </w:rPr>
        <w:t xml:space="preserve"> مراكز ضغط مرتفع تهب منها الرياح الموسمية (الصيفية) الرطبة باتجاه اليابسة كما هو الحال في جنوب شرق آسيا.</w:t>
      </w:r>
      <w:r w:rsidRPr="00CE7907">
        <w:rPr>
          <w:rFonts w:ascii="Calibri" w:hAnsi="Times New Roman" w:cs="Calibri"/>
          <w:kern w:val="24"/>
          <w:sz w:val="24"/>
          <w:szCs w:val="24"/>
        </w:rPr>
        <w:br/>
      </w:r>
    </w:p>
    <w:p w:rsidR="006D73B4" w:rsidRPr="00CE7907" w:rsidRDefault="006D73B4" w:rsidP="006D73B4">
      <w:pPr>
        <w:autoSpaceDE w:val="0"/>
        <w:autoSpaceDN w:val="0"/>
        <w:bidi w:val="0"/>
        <w:adjustRightInd w:val="0"/>
        <w:spacing w:after="0" w:line="240" w:lineRule="auto"/>
        <w:jc w:val="right"/>
        <w:rPr>
          <w:rFonts w:ascii="Calibri" w:hAnsi="Arial" w:cs="Arial"/>
          <w:kern w:val="24"/>
          <w:sz w:val="24"/>
          <w:szCs w:val="24"/>
        </w:rPr>
      </w:pPr>
      <w:r w:rsidRPr="00CE7907">
        <w:rPr>
          <w:rFonts w:ascii="Calibri" w:hAnsi="Arial" w:cs="Arial"/>
          <w:b/>
          <w:bCs/>
          <w:kern w:val="24"/>
          <w:sz w:val="24"/>
          <w:szCs w:val="24"/>
          <w:rtl/>
        </w:rPr>
        <w:t xml:space="preserve">         </w:t>
      </w:r>
      <w:r w:rsidRPr="00CE7907">
        <w:rPr>
          <w:rFonts w:ascii="Calibri" w:hAnsi="Arial" w:cs="Arial"/>
          <w:b/>
          <w:bCs/>
          <w:kern w:val="24"/>
          <w:sz w:val="24"/>
          <w:szCs w:val="24"/>
          <w:rtl/>
          <w:lang w:bidi="ar-JO"/>
        </w:rPr>
        <w:t>أما في فصل الشتاء، فتصبح اليابسة أبرد من المسطحات المائية، حيث تصبح هذه المسطحات ذات ضغط جوي منخفض بينما تتحول أواسط القارات إلى مراكز ضغط جوي مرتفع تهب منها الرياح الموسمية (الشتوية) باتجاه المسطحات المائية المقابلة لها كما هو الحال في منطقة جنوب شرق آسيا.</w:t>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وتنعكس الاختلافات اليومية بين اليابسة والماء في درجة الحرارة على توزيع الضغط الجوي وظهور نسيم البر ونسيم البحر في المناطق الساحلية.</w:t>
      </w:r>
      <w:r w:rsidRPr="00CE7907">
        <w:rPr>
          <w:rFonts w:ascii="Calibri" w:hAnsi="Times New Roman" w:cs="Calibri"/>
          <w:kern w:val="24"/>
          <w:sz w:val="24"/>
          <w:szCs w:val="24"/>
        </w:rPr>
        <w:br/>
      </w:r>
    </w:p>
    <w:p w:rsidR="006D73B4" w:rsidRPr="00CE7907" w:rsidRDefault="006D73B4" w:rsidP="006D73B4">
      <w:pPr>
        <w:autoSpaceDE w:val="0"/>
        <w:autoSpaceDN w:val="0"/>
        <w:bidi w:val="0"/>
        <w:adjustRightInd w:val="0"/>
        <w:spacing w:after="0" w:line="240" w:lineRule="auto"/>
        <w:jc w:val="right"/>
        <w:rPr>
          <w:rFonts w:ascii="Calibri" w:hAnsi="Arial" w:cs="Arial"/>
          <w:kern w:val="24"/>
          <w:sz w:val="24"/>
          <w:szCs w:val="24"/>
        </w:rPr>
      </w:pPr>
      <w:r w:rsidRPr="00CE7907">
        <w:rPr>
          <w:rFonts w:ascii="Calibri" w:hAnsi="Arial" w:cs="Arial"/>
          <w:b/>
          <w:bCs/>
          <w:kern w:val="24"/>
          <w:sz w:val="24"/>
          <w:szCs w:val="24"/>
          <w:rtl/>
        </w:rPr>
        <w:t xml:space="preserve">   5</w:t>
      </w:r>
      <w:r w:rsidRPr="00CE7907">
        <w:rPr>
          <w:rFonts w:ascii="Calibri" w:hAnsi="Arial" w:cs="Arial"/>
          <w:b/>
          <w:bCs/>
          <w:kern w:val="24"/>
          <w:sz w:val="24"/>
          <w:szCs w:val="24"/>
          <w:rtl/>
          <w:lang w:bidi="ar-JO"/>
        </w:rPr>
        <w:t>- التقاء كتلتين هوائيتين مختلفتين في خصائصهما، فتكون إحداهما باردة والأخرى دافئة، فإنهما تبقيان لفترة محافظتان على خصائصهما، حيث يند الهواء البارد تحت الهواء الدافئ ويعمل على رفعه إلى أعلى فتنشأ تيارات هوائية صاعدة، وتتحول منطقة التقاء الكتلتين إلى مركز لتجمع الهواء (</w:t>
      </w:r>
      <w:r w:rsidRPr="00CE7907">
        <w:rPr>
          <w:rFonts w:ascii="Calibri" w:hAnsi="Times New Roman" w:cs="Calibri"/>
          <w:b/>
          <w:bCs/>
          <w:kern w:val="24"/>
          <w:sz w:val="24"/>
          <w:szCs w:val="24"/>
        </w:rPr>
        <w:t>convergence</w:t>
      </w:r>
      <w:r w:rsidRPr="00CE7907">
        <w:rPr>
          <w:rFonts w:ascii="Calibri" w:hAnsi="Arial" w:cs="Arial"/>
          <w:b/>
          <w:bCs/>
          <w:kern w:val="24"/>
          <w:sz w:val="24"/>
          <w:szCs w:val="24"/>
          <w:rtl/>
          <w:lang w:bidi="ar-JO"/>
        </w:rPr>
        <w:t>) وتصبح منطقة ضغط جوي منخفض.</w:t>
      </w:r>
      <w:r w:rsidRPr="00CE7907">
        <w:rPr>
          <w:rFonts w:ascii="Calibri" w:hAnsi="Times New Roman" w:cs="Calibri"/>
          <w:kern w:val="24"/>
          <w:sz w:val="24"/>
          <w:szCs w:val="24"/>
        </w:rPr>
        <w:br/>
      </w:r>
    </w:p>
    <w:p w:rsidR="006D73B4" w:rsidRPr="00CE7907" w:rsidRDefault="006D73B4" w:rsidP="006D73B4">
      <w:pPr>
        <w:autoSpaceDE w:val="0"/>
        <w:autoSpaceDN w:val="0"/>
        <w:bidi w:val="0"/>
        <w:adjustRightInd w:val="0"/>
        <w:spacing w:after="0" w:line="240" w:lineRule="auto"/>
        <w:jc w:val="right"/>
        <w:rPr>
          <w:rFonts w:ascii="Calibri" w:hAnsi="Times New Roman" w:cs="Calibri"/>
          <w:kern w:val="24"/>
          <w:sz w:val="24"/>
          <w:szCs w:val="24"/>
        </w:rPr>
      </w:pPr>
      <w:r w:rsidRPr="00CE7907">
        <w:rPr>
          <w:rFonts w:ascii="Calibri" w:hAnsi="Arial" w:cs="Arial"/>
          <w:b/>
          <w:bCs/>
          <w:kern w:val="24"/>
          <w:sz w:val="24"/>
          <w:szCs w:val="24"/>
          <w:rtl/>
        </w:rPr>
        <w:t xml:space="preserve">      6</w:t>
      </w:r>
      <w:r w:rsidRPr="00CE7907">
        <w:rPr>
          <w:rFonts w:ascii="Calibri" w:hAnsi="Arial" w:cs="Arial"/>
          <w:b/>
          <w:bCs/>
          <w:kern w:val="24"/>
          <w:sz w:val="24"/>
          <w:szCs w:val="24"/>
          <w:rtl/>
          <w:lang w:bidi="ar-JO"/>
        </w:rPr>
        <w:t>- الدورة العامة للغلاف الجوي:</w:t>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رغم أهمية العوامل السابقة في اختلاف توزيع الضغط الجوي، إلا أن العامل الأهم عن التوزيع الجغرافي للضغط الجوي على سطح الأرض هو الدورة العامة للغلاف الجوي، فهي التي تحدد النطاقات الرئيسة للضغط المنخفض والضغط المرتفع.</w:t>
      </w:r>
    </w:p>
    <w:p w:rsidR="006D73B4" w:rsidRPr="00CE7907" w:rsidRDefault="006D73B4" w:rsidP="006D73B4">
      <w:pPr>
        <w:autoSpaceDE w:val="0"/>
        <w:autoSpaceDN w:val="0"/>
        <w:bidi w:val="0"/>
        <w:adjustRightInd w:val="0"/>
        <w:spacing w:after="0" w:line="240" w:lineRule="auto"/>
        <w:jc w:val="right"/>
        <w:rPr>
          <w:rFonts w:ascii="Calibri" w:hAnsi="Arial" w:cs="Arial"/>
          <w:kern w:val="24"/>
          <w:sz w:val="24"/>
          <w:szCs w:val="24"/>
        </w:rPr>
      </w:pPr>
      <w:r w:rsidRPr="00CE7907">
        <w:rPr>
          <w:rFonts w:ascii="Calibri" w:hAnsi="Arial" w:cs="Arial"/>
          <w:b/>
          <w:bCs/>
          <w:kern w:val="24"/>
          <w:sz w:val="24"/>
          <w:szCs w:val="24"/>
          <w:rtl/>
        </w:rPr>
        <w:lastRenderedPageBreak/>
        <w:t xml:space="preserve">         </w:t>
      </w:r>
      <w:r w:rsidRPr="00CE7907">
        <w:rPr>
          <w:rFonts w:ascii="Calibri" w:hAnsi="Arial" w:cs="Arial"/>
          <w:b/>
          <w:bCs/>
          <w:kern w:val="24"/>
          <w:sz w:val="24"/>
          <w:szCs w:val="24"/>
          <w:rtl/>
          <w:lang w:bidi="ar-JO"/>
        </w:rPr>
        <w:t>وبتتبع توزيع الضغط الجوي على كرة أرضية متجانسة ومستوية، فإن نطاقات الضغط الجوي تكون كما يلي:</w:t>
      </w:r>
      <w:r w:rsidRPr="00CE7907">
        <w:rPr>
          <w:rFonts w:ascii="Calibri" w:hAnsi="Times New Roman" w:cs="Calibri"/>
          <w:b/>
          <w:bCs/>
          <w:kern w:val="24"/>
          <w:sz w:val="24"/>
          <w:szCs w:val="24"/>
        </w:rPr>
        <w:br/>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أ- المنطقة الاستوائية ذات ضغط جوي منخفض لسببين:</w:t>
      </w:r>
      <w:r w:rsidRPr="00CE7907">
        <w:rPr>
          <w:rFonts w:ascii="Calibri" w:hAnsi="Arial" w:cs="Arial"/>
          <w:b/>
          <w:bCs/>
          <w:kern w:val="24"/>
          <w:sz w:val="24"/>
          <w:szCs w:val="24"/>
          <w:rtl/>
        </w:rPr>
        <w:br/>
      </w:r>
      <w:r w:rsidRPr="00CE7907">
        <w:rPr>
          <w:rFonts w:ascii="Calibri" w:hAnsi="Times New Roman" w:cs="Calibri"/>
          <w:kern w:val="24"/>
          <w:sz w:val="24"/>
          <w:szCs w:val="24"/>
        </w:rPr>
        <w:br/>
      </w:r>
      <w:r w:rsidRPr="00CE7907">
        <w:rPr>
          <w:rFonts w:ascii="Calibri" w:hAnsi="Arial" w:cs="Arial"/>
          <w:b/>
          <w:bCs/>
          <w:kern w:val="24"/>
          <w:sz w:val="24"/>
          <w:szCs w:val="24"/>
          <w:rtl/>
          <w:lang w:bidi="ar-JO"/>
        </w:rPr>
        <w:t xml:space="preserve">              - ارتفاع درجة حرارة طول العام.</w:t>
      </w:r>
      <w:r w:rsidRPr="00CE7907">
        <w:rPr>
          <w:rFonts w:ascii="Calibri" w:hAnsi="Times New Roman" w:cs="Calibri"/>
          <w:kern w:val="24"/>
          <w:sz w:val="24"/>
          <w:szCs w:val="24"/>
        </w:rPr>
        <w:br/>
      </w:r>
      <w:r w:rsidRPr="00CE7907">
        <w:rPr>
          <w:rFonts w:ascii="Calibri" w:hAnsi="Arial" w:cs="Arial"/>
          <w:b/>
          <w:bCs/>
          <w:kern w:val="24"/>
          <w:sz w:val="24"/>
          <w:szCs w:val="24"/>
          <w:rtl/>
          <w:lang w:bidi="ar-JO"/>
        </w:rPr>
        <w:t xml:space="preserve">              - النشاط الدائم للتيارات الهوائية الصاعدة فيها.</w:t>
      </w:r>
      <w:r w:rsidRPr="00CE7907">
        <w:rPr>
          <w:rFonts w:ascii="Calibri" w:hAnsi="Times New Roman" w:cs="Calibri"/>
          <w:kern w:val="24"/>
          <w:sz w:val="24"/>
          <w:szCs w:val="24"/>
        </w:rPr>
        <w:br/>
      </w:r>
    </w:p>
    <w:p w:rsidR="006D73B4" w:rsidRPr="00CE7907" w:rsidRDefault="006D73B4" w:rsidP="006D73B4">
      <w:pPr>
        <w:autoSpaceDE w:val="0"/>
        <w:autoSpaceDN w:val="0"/>
        <w:bidi w:val="0"/>
        <w:adjustRightInd w:val="0"/>
        <w:spacing w:after="0" w:line="240" w:lineRule="auto"/>
        <w:jc w:val="right"/>
        <w:rPr>
          <w:rFonts w:ascii="Calibri" w:hAnsi="Arial" w:cs="Arial"/>
          <w:kern w:val="24"/>
          <w:sz w:val="24"/>
          <w:szCs w:val="24"/>
        </w:rPr>
      </w:pPr>
      <w:r w:rsidRPr="00CE7907">
        <w:rPr>
          <w:rFonts w:ascii="Calibri" w:hAnsi="Arial" w:cs="Arial"/>
          <w:b/>
          <w:bCs/>
          <w:kern w:val="24"/>
          <w:sz w:val="24"/>
          <w:szCs w:val="24"/>
          <w:rtl/>
          <w:lang w:bidi="ar-JO"/>
        </w:rPr>
        <w:t>ب- المناطق المدارية ذات ضغط مرتفع بسبب:</w:t>
      </w:r>
      <w:r w:rsidRPr="00CE7907">
        <w:rPr>
          <w:rFonts w:ascii="Calibri" w:hAnsi="Times New Roman" w:cs="Calibri"/>
          <w:kern w:val="24"/>
          <w:sz w:val="24"/>
          <w:szCs w:val="24"/>
        </w:rPr>
        <w:br/>
      </w:r>
      <w:r w:rsidRPr="00CE7907">
        <w:rPr>
          <w:rFonts w:ascii="Calibri" w:hAnsi="Arial" w:cs="Arial"/>
          <w:b/>
          <w:bCs/>
          <w:kern w:val="24"/>
          <w:sz w:val="24"/>
          <w:szCs w:val="24"/>
          <w:rtl/>
          <w:lang w:bidi="ar-JO"/>
        </w:rPr>
        <w:t xml:space="preserve">              - الحركة الرأسية للتيارات الهوائية الهابطة.</w:t>
      </w:r>
      <w:r w:rsidRPr="00CE7907">
        <w:rPr>
          <w:rFonts w:ascii="Calibri" w:hAnsi="Times New Roman" w:cs="Calibri"/>
          <w:kern w:val="24"/>
          <w:sz w:val="24"/>
          <w:szCs w:val="24"/>
        </w:rPr>
        <w:br/>
      </w:r>
      <w:r w:rsidRPr="00CE7907">
        <w:rPr>
          <w:rFonts w:ascii="Calibri" w:hAnsi="Arial" w:cs="Arial"/>
          <w:b/>
          <w:bCs/>
          <w:kern w:val="24"/>
          <w:sz w:val="24"/>
          <w:szCs w:val="24"/>
          <w:rtl/>
          <w:lang w:bidi="ar-JO"/>
        </w:rPr>
        <w:t>ج- المناطق المعتدلة ذات ضغط منخفض لأنها:</w:t>
      </w:r>
      <w:r w:rsidRPr="00CE7907">
        <w:rPr>
          <w:rFonts w:ascii="Calibri" w:hAnsi="Times New Roman" w:cs="Calibri"/>
          <w:kern w:val="24"/>
          <w:sz w:val="24"/>
          <w:szCs w:val="24"/>
        </w:rPr>
        <w:br/>
      </w:r>
      <w:r w:rsidRPr="00CE7907">
        <w:rPr>
          <w:rFonts w:ascii="Calibri" w:hAnsi="Arial" w:cs="Arial"/>
          <w:b/>
          <w:bCs/>
          <w:kern w:val="24"/>
          <w:sz w:val="24"/>
          <w:szCs w:val="24"/>
          <w:rtl/>
          <w:lang w:bidi="ar-JO"/>
        </w:rPr>
        <w:t xml:space="preserve">              - مناطق تجمع والتقاء كتل هوائية مختلفة فتتكون حركة رأسية لتيارات هوائية صاعدة.</w:t>
      </w:r>
      <w:r w:rsidRPr="00CE7907">
        <w:rPr>
          <w:rFonts w:ascii="Calibri" w:hAnsi="Times New Roman" w:cs="Calibri"/>
          <w:kern w:val="24"/>
          <w:sz w:val="24"/>
          <w:szCs w:val="24"/>
        </w:rPr>
        <w:br/>
      </w:r>
      <w:r w:rsidRPr="00CE7907">
        <w:rPr>
          <w:rFonts w:ascii="Calibri" w:hAnsi="Arial" w:cs="Arial"/>
          <w:b/>
          <w:bCs/>
          <w:kern w:val="24"/>
          <w:sz w:val="24"/>
          <w:szCs w:val="24"/>
          <w:rtl/>
          <w:lang w:bidi="ar-JO"/>
        </w:rPr>
        <w:t>د- المنطقة القطبية ذات ضغط جوي مرتفع لسببين:</w:t>
      </w:r>
      <w:r w:rsidRPr="00CE7907">
        <w:rPr>
          <w:rFonts w:ascii="Calibri" w:hAnsi="Times New Roman" w:cs="Calibri"/>
          <w:kern w:val="24"/>
          <w:sz w:val="24"/>
          <w:szCs w:val="24"/>
        </w:rPr>
        <w:br/>
      </w:r>
      <w:r w:rsidRPr="00CE7907">
        <w:rPr>
          <w:rFonts w:ascii="Calibri" w:hAnsi="Arial" w:cs="Arial"/>
          <w:b/>
          <w:bCs/>
          <w:kern w:val="24"/>
          <w:sz w:val="24"/>
          <w:szCs w:val="24"/>
          <w:rtl/>
          <w:lang w:bidi="ar-JO"/>
        </w:rPr>
        <w:t xml:space="preserve">              - برودتها طول العام.</w:t>
      </w:r>
      <w:r w:rsidRPr="00CE7907">
        <w:rPr>
          <w:rFonts w:ascii="Calibri" w:hAnsi="Times New Roman" w:cs="Calibri"/>
          <w:kern w:val="24"/>
          <w:sz w:val="24"/>
          <w:szCs w:val="24"/>
        </w:rPr>
        <w:br/>
      </w:r>
      <w:r w:rsidRPr="00CE7907">
        <w:rPr>
          <w:rFonts w:ascii="Calibri" w:hAnsi="Arial" w:cs="Arial"/>
          <w:b/>
          <w:bCs/>
          <w:kern w:val="24"/>
          <w:sz w:val="24"/>
          <w:szCs w:val="24"/>
          <w:rtl/>
          <w:lang w:bidi="ar-JO"/>
        </w:rPr>
        <w:t xml:space="preserve">              - الحركة الرأسية للتيارات الهوائية الهابطة. انظر الشكل ص97.</w:t>
      </w:r>
      <w:r w:rsidRPr="00CE7907">
        <w:rPr>
          <w:rFonts w:ascii="Calibri" w:hAnsi="Times New Roman" w:cs="Calibri"/>
          <w:kern w:val="24"/>
          <w:sz w:val="24"/>
          <w:szCs w:val="24"/>
        </w:rPr>
        <w:br/>
      </w:r>
    </w:p>
    <w:p w:rsidR="006D73B4" w:rsidRPr="00CE7907" w:rsidRDefault="006D73B4" w:rsidP="006D73B4">
      <w:pPr>
        <w:autoSpaceDE w:val="0"/>
        <w:autoSpaceDN w:val="0"/>
        <w:bidi w:val="0"/>
        <w:adjustRightInd w:val="0"/>
        <w:spacing w:after="0" w:line="240" w:lineRule="auto"/>
        <w:jc w:val="right"/>
        <w:rPr>
          <w:rFonts w:ascii="Calibri" w:hAnsi="Arial" w:cs="Arial"/>
          <w:kern w:val="24"/>
          <w:sz w:val="24"/>
          <w:szCs w:val="24"/>
        </w:rPr>
      </w:pPr>
      <w:r w:rsidRPr="00CE7907">
        <w:rPr>
          <w:rFonts w:ascii="Calibri" w:hAnsi="Arial" w:cs="Arial"/>
          <w:b/>
          <w:bCs/>
          <w:kern w:val="24"/>
          <w:sz w:val="24"/>
          <w:szCs w:val="24"/>
          <w:rtl/>
          <w:lang w:bidi="ar-JO"/>
        </w:rPr>
        <w:t>اختلاف توزيع الضغط الجوي بين الصيف والشتاء:</w:t>
      </w:r>
      <w:r w:rsidRPr="00CE7907">
        <w:rPr>
          <w:rFonts w:ascii="Calibri" w:hAnsi="Times New Roman" w:cs="Calibri"/>
          <w:b/>
          <w:bCs/>
          <w:kern w:val="24"/>
          <w:sz w:val="24"/>
          <w:szCs w:val="24"/>
        </w:rPr>
        <w:br/>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يعتبر التوزيع الجغرافي السابق لطاقات الضغط الجوي توزيعاً، لأن اختلاف الخصائص الحرارية بين اليابسة والماء يؤدي إلى ظهور تعديلات في الصيف والشتاء ما بين اليابسة والماء وخاصة النصف الشمالي.</w:t>
      </w:r>
      <w:r w:rsidRPr="00CE7907">
        <w:rPr>
          <w:rFonts w:ascii="Calibri" w:hAnsi="Arial" w:cs="Arial"/>
          <w:b/>
          <w:bCs/>
          <w:kern w:val="24"/>
          <w:sz w:val="24"/>
          <w:szCs w:val="24"/>
          <w:rtl/>
        </w:rPr>
        <w:br/>
      </w:r>
      <w:r w:rsidRPr="00CE7907">
        <w:rPr>
          <w:rFonts w:ascii="Calibri" w:hAnsi="Times New Roman" w:cs="Calibri"/>
          <w:kern w:val="24"/>
          <w:sz w:val="24"/>
          <w:szCs w:val="24"/>
        </w:rPr>
        <w:br/>
      </w:r>
      <w:r w:rsidRPr="00CE7907">
        <w:rPr>
          <w:rFonts w:ascii="Calibri" w:hAnsi="Arial" w:cs="Arial"/>
          <w:kern w:val="24"/>
          <w:sz w:val="24"/>
          <w:szCs w:val="24"/>
          <w:rtl/>
        </w:rPr>
        <w:t xml:space="preserve">       </w:t>
      </w:r>
      <w:r w:rsidRPr="00CE7907">
        <w:rPr>
          <w:rFonts w:ascii="Calibri" w:hAnsi="Arial" w:cs="Arial"/>
          <w:b/>
          <w:bCs/>
          <w:kern w:val="24"/>
          <w:sz w:val="24"/>
          <w:szCs w:val="24"/>
          <w:rtl/>
          <w:lang w:bidi="ar-JO"/>
        </w:rPr>
        <w:t xml:space="preserve">ففي فصل الشتاء تصبح المسطحات المائية مراكز ضغط منخفض، وينقسم نطاق الضغط المنخفض للعوض المعتدلة إلى مركزين رئيسيين هما المنخفض </w:t>
      </w:r>
      <w:proofErr w:type="spellStart"/>
      <w:r w:rsidRPr="00CE7907">
        <w:rPr>
          <w:rFonts w:ascii="Calibri" w:hAnsi="Arial" w:cs="Arial"/>
          <w:b/>
          <w:bCs/>
          <w:kern w:val="24"/>
          <w:sz w:val="24"/>
          <w:szCs w:val="24"/>
          <w:rtl/>
          <w:lang w:bidi="ar-JO"/>
        </w:rPr>
        <w:t>الآيسلندي</w:t>
      </w:r>
      <w:proofErr w:type="spellEnd"/>
      <w:r w:rsidRPr="00CE7907">
        <w:rPr>
          <w:rFonts w:ascii="Calibri" w:hAnsi="Arial" w:cs="Arial"/>
          <w:b/>
          <w:bCs/>
          <w:kern w:val="24"/>
          <w:sz w:val="24"/>
          <w:szCs w:val="24"/>
          <w:rtl/>
          <w:lang w:bidi="ar-JO"/>
        </w:rPr>
        <w:t xml:space="preserve"> شمال المحيط الأطلسي والمنخفض </w:t>
      </w:r>
      <w:proofErr w:type="spellStart"/>
      <w:r w:rsidRPr="00CE7907">
        <w:rPr>
          <w:rFonts w:ascii="Calibri" w:hAnsi="Arial" w:cs="Arial"/>
          <w:b/>
          <w:bCs/>
          <w:kern w:val="24"/>
          <w:sz w:val="24"/>
          <w:szCs w:val="24"/>
          <w:rtl/>
          <w:lang w:bidi="ar-JO"/>
        </w:rPr>
        <w:t>الآلوشي</w:t>
      </w:r>
      <w:proofErr w:type="spellEnd"/>
      <w:r w:rsidRPr="00CE7907">
        <w:rPr>
          <w:rFonts w:ascii="Calibri" w:hAnsi="Arial" w:cs="Arial"/>
          <w:b/>
          <w:bCs/>
          <w:kern w:val="24"/>
          <w:sz w:val="24"/>
          <w:szCs w:val="24"/>
          <w:rtl/>
          <w:lang w:bidi="ar-JO"/>
        </w:rPr>
        <w:t xml:space="preserve"> شمال المحيط الهادي، بينما يتكون في أواسط القارات في المناطق المعتدلة مراكز ضغط مرتفع متصلة مع نطاق الضغط\ المداري المرتفع الذي يتزحزح جنوباً تبعاً لحركة الشمس الظاهرية.</w:t>
      </w:r>
      <w:r w:rsidRPr="00CE7907">
        <w:rPr>
          <w:rFonts w:ascii="Calibri" w:hAnsi="Times New Roman" w:cs="Calibri"/>
          <w:kern w:val="24"/>
          <w:sz w:val="24"/>
          <w:szCs w:val="24"/>
        </w:rPr>
        <w:br/>
      </w:r>
    </w:p>
    <w:p w:rsidR="006D73B4" w:rsidRPr="00CE7907" w:rsidRDefault="006D73B4" w:rsidP="006D73B4">
      <w:pPr>
        <w:autoSpaceDE w:val="0"/>
        <w:autoSpaceDN w:val="0"/>
        <w:bidi w:val="0"/>
        <w:adjustRightInd w:val="0"/>
        <w:spacing w:after="0" w:line="240" w:lineRule="auto"/>
        <w:jc w:val="right"/>
        <w:rPr>
          <w:rFonts w:ascii="Calibri" w:hAnsi="Times New Roman" w:cs="Calibri" w:hint="cs"/>
          <w:kern w:val="24"/>
          <w:sz w:val="24"/>
          <w:szCs w:val="24"/>
        </w:rPr>
      </w:pPr>
      <w:r w:rsidRPr="00CE7907">
        <w:rPr>
          <w:rFonts w:ascii="Calibri" w:hAnsi="Arial" w:cs="Arial"/>
          <w:b/>
          <w:bCs/>
          <w:kern w:val="24"/>
          <w:sz w:val="24"/>
          <w:szCs w:val="24"/>
          <w:rtl/>
        </w:rPr>
        <w:t xml:space="preserve">        </w:t>
      </w:r>
      <w:r w:rsidRPr="00CE7907">
        <w:rPr>
          <w:rFonts w:ascii="Calibri" w:hAnsi="Arial" w:cs="Arial"/>
          <w:b/>
          <w:bCs/>
          <w:kern w:val="24"/>
          <w:sz w:val="24"/>
          <w:szCs w:val="24"/>
          <w:rtl/>
          <w:lang w:bidi="ar-JO"/>
        </w:rPr>
        <w:t>أما في فصل الصيف، فإن نطاقات الضغط الجوي السابقة تتزحزح نحو الشمال، وتصبح المناطق الداخلية من قارتي آسيا وأمريكا الشمالية مراكز ضغط جوي منخفض، وتهب عليها الرياح من المناطق البحرية المجاورة، بينما تصبح المسطحات المائية مراكز ضغط مرتفع .</w:t>
      </w:r>
    </w:p>
    <w:p w:rsidR="006D73B4" w:rsidRPr="00CE7907" w:rsidRDefault="006D73B4" w:rsidP="006D73B4">
      <w:pPr>
        <w:autoSpaceDE w:val="0"/>
        <w:autoSpaceDN w:val="0"/>
        <w:bidi w:val="0"/>
        <w:adjustRightInd w:val="0"/>
        <w:spacing w:after="0" w:line="240" w:lineRule="auto"/>
        <w:jc w:val="right"/>
        <w:rPr>
          <w:rFonts w:ascii="Calibri" w:hAnsi="Arial" w:cs="Arial"/>
          <w:kern w:val="24"/>
          <w:sz w:val="24"/>
          <w:szCs w:val="24"/>
          <w:rtl/>
        </w:rPr>
      </w:pPr>
    </w:p>
    <w:p w:rsidR="006D73B4" w:rsidRPr="00CE7907" w:rsidRDefault="006D73B4" w:rsidP="006D73B4">
      <w:pPr>
        <w:rPr>
          <w:rFonts w:hint="cs"/>
          <w:sz w:val="24"/>
          <w:szCs w:val="24"/>
        </w:rPr>
      </w:pPr>
    </w:p>
    <w:p w:rsidR="006D73B4" w:rsidRPr="004F2516" w:rsidRDefault="006D73B4" w:rsidP="006D73B4">
      <w:pPr>
        <w:autoSpaceDE w:val="0"/>
        <w:autoSpaceDN w:val="0"/>
        <w:bidi w:val="0"/>
        <w:adjustRightInd w:val="0"/>
        <w:spacing w:after="0" w:line="240" w:lineRule="auto"/>
        <w:jc w:val="right"/>
        <w:rPr>
          <w:rFonts w:ascii="Calibri" w:hAnsi="Arial" w:cs="Arial"/>
          <w:kern w:val="24"/>
          <w:rtl/>
        </w:rPr>
      </w:pP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p>
    <w:p w:rsidR="006D73B4" w:rsidRPr="004F2516" w:rsidRDefault="006D73B4" w:rsidP="006D73B4">
      <w:pPr>
        <w:autoSpaceDE w:val="0"/>
        <w:autoSpaceDN w:val="0"/>
        <w:bidi w:val="0"/>
        <w:adjustRightInd w:val="0"/>
        <w:spacing w:after="0" w:line="240" w:lineRule="auto"/>
        <w:jc w:val="right"/>
        <w:rPr>
          <w:rFonts w:ascii="Calibri" w:hAnsi="Times New Roman" w:cs="Calibri"/>
          <w:kern w:val="24"/>
        </w:rPr>
      </w:pPr>
      <w:r w:rsidRPr="004F2516">
        <w:rPr>
          <w:rFonts w:ascii="Calibri" w:hAnsi="Arial" w:cs="Arial"/>
          <w:kern w:val="24"/>
          <w:rtl/>
        </w:rPr>
        <w:t>عنوان المحاضرة</w:t>
      </w:r>
    </w:p>
    <w:p w:rsidR="006D73B4" w:rsidRPr="004F2516" w:rsidRDefault="006D73B4" w:rsidP="006D73B4">
      <w:pPr>
        <w:autoSpaceDE w:val="0"/>
        <w:autoSpaceDN w:val="0"/>
        <w:bidi w:val="0"/>
        <w:adjustRightInd w:val="0"/>
        <w:spacing w:after="0" w:line="240" w:lineRule="auto"/>
        <w:jc w:val="right"/>
        <w:rPr>
          <w:rFonts w:ascii="Calibri" w:hAnsi="Times New Roman" w:cs="Calibri"/>
          <w:b/>
          <w:bCs/>
          <w:kern w:val="24"/>
        </w:rPr>
      </w:pPr>
      <w:r w:rsidRPr="004F2516">
        <w:rPr>
          <w:rFonts w:ascii="Calibri" w:hAnsi="Arial" w:cs="Arial"/>
          <w:b/>
          <w:bCs/>
          <w:kern w:val="24"/>
          <w:rtl/>
        </w:rPr>
        <w:t xml:space="preserve">المحاضرة السابعة </w:t>
      </w:r>
    </w:p>
    <w:p w:rsidR="006D73B4" w:rsidRPr="004F2516" w:rsidRDefault="006D73B4" w:rsidP="006D73B4">
      <w:pPr>
        <w:autoSpaceDE w:val="0"/>
        <w:autoSpaceDN w:val="0"/>
        <w:bidi w:val="0"/>
        <w:adjustRightInd w:val="0"/>
        <w:spacing w:after="0" w:line="240" w:lineRule="auto"/>
        <w:jc w:val="right"/>
        <w:rPr>
          <w:rFonts w:ascii="Calibri" w:hAnsi="Arial" w:cs="Arial" w:hint="cs"/>
          <w:b/>
          <w:bCs/>
          <w:kern w:val="24"/>
          <w:rtl/>
        </w:rPr>
      </w:pPr>
      <w:r w:rsidRPr="004F2516">
        <w:rPr>
          <w:rFonts w:ascii="Calibri" w:hAnsi="PT Bold Heading" w:cs="PT Bold Heading"/>
          <w:b/>
          <w:bCs/>
          <w:kern w:val="24"/>
          <w:rtl/>
          <w:lang w:bidi="ar-JO"/>
        </w:rPr>
        <w:t>الــريــــاح</w:t>
      </w:r>
    </w:p>
    <w:p w:rsidR="006D73B4" w:rsidRPr="004F2516" w:rsidRDefault="006D73B4" w:rsidP="006D73B4">
      <w:pPr>
        <w:autoSpaceDE w:val="0"/>
        <w:autoSpaceDN w:val="0"/>
        <w:bidi w:val="0"/>
        <w:adjustRightInd w:val="0"/>
        <w:spacing w:after="0" w:line="240" w:lineRule="auto"/>
        <w:jc w:val="right"/>
        <w:rPr>
          <w:rFonts w:ascii="Calibri" w:hAnsi="Times New Roman" w:cs="Calibri"/>
          <w:b/>
          <w:bCs/>
          <w:kern w:val="24"/>
        </w:rPr>
      </w:pP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Calibri" w:cs="Calibri"/>
          <w:kern w:val="24"/>
        </w:rPr>
        <w:br/>
        <w:t xml:space="preserve">                                  </w:t>
      </w:r>
      <w:r w:rsidRPr="004F2516">
        <w:rPr>
          <w:rFonts w:ascii="Calibri" w:hAnsi="Arial" w:cs="Arial"/>
          <w:b/>
          <w:bCs/>
          <w:kern w:val="24"/>
          <w:rtl/>
          <w:lang w:bidi="ar-JO"/>
        </w:rPr>
        <w:t>مقدمة</w:t>
      </w:r>
      <w:r w:rsidRPr="004F2516">
        <w:rPr>
          <w:rFonts w:ascii="Calibri" w:hAnsi="Calibri" w:cs="Calibri"/>
          <w:b/>
          <w:bCs/>
          <w:kern w:val="24"/>
        </w:rPr>
        <w:t xml:space="preserve">    : </w:t>
      </w:r>
      <w:r w:rsidRPr="004F2516">
        <w:rPr>
          <w:rFonts w:ascii="Calibri" w:hAnsi="Calibri" w:cs="Calibri"/>
          <w:kern w:val="24"/>
        </w:rPr>
        <w:br/>
        <w:t xml:space="preserve">                                             </w:t>
      </w:r>
      <w:r w:rsidRPr="004F2516">
        <w:rPr>
          <w:rFonts w:ascii="Calibri" w:hAnsi="Arial" w:cs="Arial"/>
          <w:b/>
          <w:bCs/>
          <w:kern w:val="24"/>
          <w:rtl/>
          <w:lang w:bidi="ar-JO"/>
        </w:rPr>
        <w:t>وظائف الرياح</w:t>
      </w:r>
      <w:r w:rsidRPr="004F2516">
        <w:rPr>
          <w:rFonts w:ascii="Calibri" w:hAnsi="Calibri" w:cs="Calibri"/>
          <w:kern w:val="24"/>
        </w:rPr>
        <w:br/>
        <w:t xml:space="preserve">                                             </w:t>
      </w:r>
      <w:r w:rsidRPr="004F2516">
        <w:rPr>
          <w:rFonts w:ascii="Calibri" w:hAnsi="Arial" w:cs="Arial"/>
          <w:b/>
          <w:bCs/>
          <w:kern w:val="24"/>
          <w:rtl/>
          <w:lang w:bidi="ar-JO"/>
        </w:rPr>
        <w:t>العوامل المؤثرة في حركة الرياح</w:t>
      </w:r>
      <w:r w:rsidRPr="004F2516">
        <w:rPr>
          <w:rFonts w:ascii="Calibri" w:hAnsi="Calibri" w:cs="Calibri"/>
          <w:kern w:val="24"/>
        </w:rPr>
        <w:br/>
        <w:t xml:space="preserve">                                             </w:t>
      </w:r>
      <w:r w:rsidRPr="004F2516">
        <w:rPr>
          <w:rFonts w:ascii="Calibri" w:hAnsi="Arial" w:cs="Arial"/>
          <w:b/>
          <w:bCs/>
          <w:kern w:val="24"/>
          <w:rtl/>
          <w:lang w:bidi="ar-JO"/>
        </w:rPr>
        <w:t>تغير سرعة الرياح بالارتفاع</w:t>
      </w:r>
      <w:r w:rsidRPr="004F2516">
        <w:rPr>
          <w:rFonts w:ascii="Calibri" w:hAnsi="Calibri" w:cs="Calibri"/>
          <w:kern w:val="24"/>
        </w:rPr>
        <w:br/>
        <w:t xml:space="preserve">                                             </w:t>
      </w:r>
      <w:r w:rsidRPr="004F2516">
        <w:rPr>
          <w:rFonts w:ascii="Calibri" w:hAnsi="Arial" w:cs="Arial"/>
          <w:b/>
          <w:bCs/>
          <w:kern w:val="24"/>
          <w:rtl/>
          <w:lang w:bidi="ar-JO"/>
        </w:rPr>
        <w:t>تغير اتجاه الرياح بالارتفاع</w:t>
      </w:r>
      <w:r w:rsidRPr="004F2516">
        <w:rPr>
          <w:rFonts w:ascii="Calibri" w:hAnsi="Calibri" w:cs="Calibri"/>
          <w:kern w:val="24"/>
        </w:rPr>
        <w:br/>
        <w:t xml:space="preserve">                                             </w:t>
      </w:r>
      <w:r w:rsidRPr="004F2516">
        <w:rPr>
          <w:rFonts w:ascii="Calibri" w:hAnsi="Arial" w:cs="Arial"/>
          <w:b/>
          <w:bCs/>
          <w:kern w:val="24"/>
          <w:rtl/>
          <w:lang w:bidi="ar-JO"/>
        </w:rPr>
        <w:t>الرياح العليا</w:t>
      </w:r>
      <w:r w:rsidRPr="004F2516">
        <w:rPr>
          <w:rFonts w:ascii="Calibri" w:hAnsi="Calibri" w:cs="Calibri"/>
          <w:kern w:val="24"/>
        </w:rPr>
        <w:br/>
        <w:t xml:space="preserve">                                             </w:t>
      </w:r>
      <w:r w:rsidRPr="004F2516">
        <w:rPr>
          <w:rFonts w:ascii="Calibri" w:hAnsi="Arial" w:cs="Arial"/>
          <w:b/>
          <w:bCs/>
          <w:kern w:val="24"/>
          <w:rtl/>
          <w:lang w:bidi="ar-JO"/>
        </w:rPr>
        <w:t>التيارات النفاثة</w:t>
      </w:r>
      <w:r w:rsidRPr="004F2516">
        <w:rPr>
          <w:rFonts w:ascii="Calibri" w:hAnsi="Calibri" w:cs="Calibri"/>
          <w:kern w:val="24"/>
        </w:rPr>
        <w:br/>
        <w:t xml:space="preserve">                                             </w:t>
      </w:r>
      <w:r w:rsidRPr="004F2516">
        <w:rPr>
          <w:rFonts w:ascii="Calibri" w:hAnsi="Arial" w:cs="Arial"/>
          <w:b/>
          <w:bCs/>
          <w:kern w:val="24"/>
          <w:rtl/>
          <w:lang w:bidi="ar-JO"/>
        </w:rPr>
        <w:t>التغير اليومي لسرعة الرياح</w:t>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Calibri" w:cs="Calibri"/>
          <w:b/>
          <w:bCs/>
          <w:kern w:val="24"/>
        </w:rPr>
        <w:lastRenderedPageBreak/>
        <w:t xml:space="preserve">     </w:t>
      </w:r>
      <w:r w:rsidRPr="004F2516">
        <w:rPr>
          <w:rFonts w:ascii="Calibri" w:hAnsi="Arial" w:cs="Arial"/>
          <w:b/>
          <w:bCs/>
          <w:kern w:val="24"/>
          <w:rtl/>
          <w:lang w:bidi="ar-JO"/>
        </w:rPr>
        <w:t>مقدمة :</w:t>
      </w:r>
      <w:r w:rsidRPr="004F2516">
        <w:rPr>
          <w:rFonts w:ascii="Calibri" w:hAnsi="Calibri" w:cs="Calibri"/>
          <w:b/>
          <w:bCs/>
          <w:kern w:val="24"/>
        </w:rPr>
        <w:br/>
      </w:r>
      <w:r w:rsidRPr="004F2516">
        <w:rPr>
          <w:rFonts w:ascii="Calibri" w:hAnsi="Calibri" w:cs="Calibri"/>
          <w:kern w:val="24"/>
        </w:rPr>
        <w:br/>
        <w:t xml:space="preserve">             </w:t>
      </w:r>
      <w:r w:rsidRPr="004F2516">
        <w:rPr>
          <w:rFonts w:ascii="Calibri" w:hAnsi="Arial" w:cs="Arial"/>
          <w:b/>
          <w:bCs/>
          <w:kern w:val="24"/>
          <w:rtl/>
          <w:lang w:bidi="ar-JO"/>
        </w:rPr>
        <w:t>لحركة الهواء نمطين أولاهما الرياح وهي الحركة الأفقية للهواء، وثانيهما التيارات الرأسية، وهي حركة التيارات الهوائية الصاعدة والهابطة.</w:t>
      </w:r>
      <w:r w:rsidRPr="004F2516">
        <w:rPr>
          <w:rFonts w:ascii="Calibri" w:hAnsi="Calibri" w:cs="Calibri"/>
          <w:b/>
          <w:bCs/>
          <w:kern w:val="24"/>
        </w:rPr>
        <w:br/>
      </w:r>
      <w:r w:rsidRPr="004F2516">
        <w:rPr>
          <w:rFonts w:ascii="Calibri" w:hAnsi="Calibri" w:cs="Calibri"/>
          <w:kern w:val="24"/>
        </w:rPr>
        <w:br/>
        <w:t xml:space="preserve">              </w:t>
      </w:r>
      <w:r w:rsidRPr="004F2516">
        <w:rPr>
          <w:rFonts w:ascii="Calibri" w:hAnsi="Arial" w:cs="Arial"/>
          <w:b/>
          <w:bCs/>
          <w:kern w:val="24"/>
          <w:rtl/>
          <w:lang w:bidi="ar-JO"/>
        </w:rPr>
        <w:t xml:space="preserve">والحركة الأفقية للهواء أشمل والأكثر انتشاراً، بينما تعد الحركة الرأسية للهواء محدودة لأنها محصورة ضمن طبقة </w:t>
      </w:r>
      <w:proofErr w:type="spellStart"/>
      <w:r w:rsidRPr="004F2516">
        <w:rPr>
          <w:rFonts w:ascii="Calibri" w:hAnsi="Arial" w:cs="Arial"/>
          <w:b/>
          <w:bCs/>
          <w:kern w:val="24"/>
          <w:rtl/>
          <w:lang w:bidi="ar-JO"/>
        </w:rPr>
        <w:t>التروبوسفير</w:t>
      </w:r>
      <w:proofErr w:type="spellEnd"/>
      <w:r w:rsidRPr="004F2516">
        <w:rPr>
          <w:rFonts w:ascii="Calibri" w:hAnsi="Arial" w:cs="Arial"/>
          <w:b/>
          <w:bCs/>
          <w:kern w:val="24"/>
          <w:rtl/>
          <w:lang w:bidi="ar-JO"/>
        </w:rPr>
        <w:t xml:space="preserve"> التي يتراوح سمكها بين 8-12كم.</w:t>
      </w:r>
      <w:r w:rsidRPr="004F2516">
        <w:rPr>
          <w:rFonts w:ascii="Calibri" w:hAnsi="Calibri" w:cs="Calibri"/>
          <w:kern w:val="24"/>
        </w:rPr>
        <w:br/>
      </w:r>
      <w:r w:rsidRPr="004F2516">
        <w:rPr>
          <w:rFonts w:ascii="Calibri" w:hAnsi="Calibri" w:cs="Calibri"/>
          <w:kern w:val="24"/>
        </w:rPr>
        <w:br/>
        <w:t xml:space="preserve">              </w:t>
      </w:r>
      <w:r w:rsidRPr="004F2516">
        <w:rPr>
          <w:rFonts w:ascii="Calibri" w:hAnsi="Arial" w:cs="Arial"/>
          <w:b/>
          <w:bCs/>
          <w:kern w:val="24"/>
          <w:rtl/>
          <w:lang w:bidi="ar-JO"/>
        </w:rPr>
        <w:t>كما أن للرياح (الحركة الأفقية للهواء) ركنين هما الاتجاه (</w:t>
      </w:r>
      <w:r w:rsidRPr="004F2516">
        <w:rPr>
          <w:rFonts w:ascii="Calibri" w:hAnsi="Calibri" w:cs="Calibri"/>
          <w:b/>
          <w:bCs/>
          <w:kern w:val="24"/>
        </w:rPr>
        <w:t>Direction</w:t>
      </w:r>
      <w:r w:rsidRPr="004F2516">
        <w:rPr>
          <w:rFonts w:ascii="Calibri" w:hAnsi="Arial" w:cs="Arial"/>
          <w:b/>
          <w:bCs/>
          <w:kern w:val="24"/>
          <w:rtl/>
          <w:lang w:bidi="ar-JO"/>
        </w:rPr>
        <w:t>) والسرعة (</w:t>
      </w:r>
      <w:r w:rsidRPr="004F2516">
        <w:rPr>
          <w:rFonts w:ascii="Calibri" w:hAnsi="Calibri" w:cs="Calibri"/>
          <w:b/>
          <w:bCs/>
          <w:kern w:val="24"/>
        </w:rPr>
        <w:t>velocity</w:t>
      </w:r>
      <w:r w:rsidRPr="004F2516">
        <w:rPr>
          <w:rFonts w:ascii="Calibri" w:hAnsi="Arial" w:cs="Arial"/>
          <w:b/>
          <w:bCs/>
          <w:kern w:val="24"/>
          <w:rtl/>
          <w:lang w:bidi="ar-JO"/>
        </w:rPr>
        <w:t>)، وهما في تغير مستمر.</w:t>
      </w:r>
      <w:r w:rsidRPr="004F2516">
        <w:rPr>
          <w:rFonts w:ascii="Calibri" w:hAnsi="Calibri" w:cs="Calibri"/>
          <w:kern w:val="24"/>
        </w:rPr>
        <w:br/>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Arial" w:cs="Arial"/>
          <w:b/>
          <w:bCs/>
          <w:kern w:val="24"/>
          <w:rtl/>
        </w:rPr>
        <w:t xml:space="preserve"> </w:t>
      </w:r>
      <w:r w:rsidRPr="004F2516">
        <w:rPr>
          <w:rFonts w:ascii="Calibri" w:hAnsi="Arial" w:cs="Arial"/>
          <w:b/>
          <w:bCs/>
          <w:kern w:val="24"/>
          <w:rtl/>
        </w:rPr>
        <w:br/>
        <w:t xml:space="preserve">   </w:t>
      </w:r>
      <w:r w:rsidRPr="004F2516">
        <w:rPr>
          <w:rFonts w:ascii="Calibri" w:hAnsi="Arial" w:cs="Arial"/>
          <w:b/>
          <w:bCs/>
          <w:kern w:val="24"/>
          <w:rtl/>
          <w:lang w:bidi="ar-JO"/>
        </w:rPr>
        <w:t>وظائف الرياح:</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للرياح وظائف وأدوار متعددة من الناحية المناخية أهمها :</w:t>
      </w:r>
      <w:r w:rsidRPr="004F2516">
        <w:rPr>
          <w:rFonts w:ascii="Calibri" w:hAnsi="Calibri" w:cs="Calibri"/>
          <w:b/>
          <w:bCs/>
          <w:kern w:val="24"/>
        </w:rPr>
        <w:br/>
      </w:r>
      <w:r w:rsidRPr="004F2516">
        <w:rPr>
          <w:rFonts w:ascii="Calibri" w:hAnsi="Arial" w:cs="Arial"/>
          <w:b/>
          <w:bCs/>
          <w:kern w:val="24"/>
          <w:rtl/>
          <w:lang w:bidi="ar-JO"/>
        </w:rPr>
        <w:t> 1- نقل الطاقة:</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 xml:space="preserve">تنقل الرياح كميات ضخمة من الطاقة الفائضة في المناطق المدارية الحارة ما بين درجتي عرض 35 شمالاً وجنوباً إلى المناطق الباردة والقطبية التي تعاني من عجز كبير في الطاقة. وهذا التباين الهائل في توازن الطاقة بين المناطق المدارية الحارة ذات الفائض </w:t>
      </w:r>
      <w:proofErr w:type="spellStart"/>
      <w:r w:rsidRPr="004F2516">
        <w:rPr>
          <w:rFonts w:ascii="Calibri" w:hAnsi="Arial" w:cs="Arial"/>
          <w:b/>
          <w:bCs/>
          <w:kern w:val="24"/>
          <w:rtl/>
          <w:lang w:bidi="ar-JO"/>
        </w:rPr>
        <w:t>الطاقي</w:t>
      </w:r>
      <w:proofErr w:type="spellEnd"/>
      <w:r w:rsidRPr="004F2516">
        <w:rPr>
          <w:rFonts w:ascii="Calibri" w:hAnsi="Arial" w:cs="Arial"/>
          <w:b/>
          <w:bCs/>
          <w:kern w:val="24"/>
          <w:rtl/>
          <w:lang w:bidi="ar-JO"/>
        </w:rPr>
        <w:t xml:space="preserve">، والمناطق الباردة والقطبية ذات العجز </w:t>
      </w:r>
      <w:proofErr w:type="spellStart"/>
      <w:r w:rsidRPr="004F2516">
        <w:rPr>
          <w:rFonts w:ascii="Calibri" w:hAnsi="Arial" w:cs="Arial"/>
          <w:b/>
          <w:bCs/>
          <w:kern w:val="24"/>
          <w:rtl/>
          <w:lang w:bidi="ar-JO"/>
        </w:rPr>
        <w:t>الطا</w:t>
      </w:r>
      <w:proofErr w:type="spellEnd"/>
      <w:r w:rsidRPr="004F2516">
        <w:rPr>
          <w:rFonts w:ascii="Calibri" w:hAnsi="Arial" w:cs="Arial"/>
          <w:b/>
          <w:bCs/>
          <w:kern w:val="24"/>
          <w:rtl/>
        </w:rPr>
        <w:t>ق</w:t>
      </w:r>
      <w:r w:rsidRPr="004F2516">
        <w:rPr>
          <w:rFonts w:ascii="Calibri" w:hAnsi="Arial" w:cs="Arial"/>
          <w:b/>
          <w:bCs/>
          <w:kern w:val="24"/>
          <w:rtl/>
          <w:lang w:bidi="ar-JO"/>
        </w:rPr>
        <w:t>ي هو المحرك الأساسي لحركة ونشأة الدورة العامة للرياح في الغلاف الجوي.</w:t>
      </w:r>
      <w:r w:rsidRPr="004F2516">
        <w:rPr>
          <w:rFonts w:ascii="Calibri" w:hAnsi="Calibri" w:cs="Calibri"/>
          <w:b/>
          <w:bCs/>
          <w:kern w:val="24"/>
        </w:rPr>
        <w:br/>
      </w:r>
      <w:r w:rsidRPr="004F2516">
        <w:rPr>
          <w:rFonts w:ascii="Calibri" w:hAnsi="Arial" w:cs="Arial"/>
          <w:b/>
          <w:bCs/>
          <w:kern w:val="24"/>
          <w:rtl/>
          <w:lang w:bidi="ar-JO"/>
        </w:rPr>
        <w:t xml:space="preserve">  2- نقل بخار الماء:</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تنقل الرياح بخار الماء من المسطحات المائية إلى اليابسة على شكل أمطار وثلوج، وتعتبر المسطحات المائية (البحار والمحيطات) المصدر الرئيسي لبخار الماء.</w:t>
      </w:r>
      <w:r w:rsidRPr="004F2516">
        <w:rPr>
          <w:rFonts w:ascii="Calibri" w:hAnsi="Calibri" w:cs="Calibri"/>
          <w:kern w:val="24"/>
        </w:rPr>
        <w:br/>
      </w:r>
    </w:p>
    <w:p w:rsidR="006D73B4" w:rsidRPr="004F2516" w:rsidRDefault="006D73B4" w:rsidP="006D73B4">
      <w:pPr>
        <w:autoSpaceDE w:val="0"/>
        <w:autoSpaceDN w:val="0"/>
        <w:adjustRightInd w:val="0"/>
        <w:spacing w:after="0" w:line="240" w:lineRule="auto"/>
        <w:rPr>
          <w:rFonts w:ascii="Calibri" w:hAnsi="Calibri" w:cs="Calibri"/>
          <w:kern w:val="24"/>
        </w:rPr>
      </w:pPr>
      <w:r w:rsidRPr="004F2516">
        <w:rPr>
          <w:rFonts w:ascii="Calibri" w:hAnsi="Arial" w:cs="Arial"/>
          <w:b/>
          <w:bCs/>
          <w:kern w:val="24"/>
          <w:rtl/>
        </w:rPr>
        <w:t xml:space="preserve">          </w:t>
      </w:r>
      <w:r w:rsidRPr="004F2516">
        <w:rPr>
          <w:rFonts w:ascii="Calibri" w:hAnsi="Arial" w:cs="Arial"/>
          <w:b/>
          <w:bCs/>
          <w:kern w:val="24"/>
          <w:rtl/>
          <w:lang w:bidi="ar-JO"/>
        </w:rPr>
        <w:t>العوامل المؤثرة في حركة الرياح:</w:t>
      </w:r>
      <w:r w:rsidRPr="004F2516">
        <w:rPr>
          <w:rFonts w:ascii="Calibri" w:hAnsi="Calibri" w:cs="Calibri"/>
          <w:kern w:val="24"/>
        </w:rPr>
        <w:br/>
      </w:r>
      <w:r w:rsidRPr="004F2516">
        <w:rPr>
          <w:rFonts w:ascii="Calibri" w:hAnsi="Arial" w:cs="Arial"/>
          <w:b/>
          <w:bCs/>
          <w:kern w:val="24"/>
          <w:rtl/>
          <w:lang w:bidi="ar-JO"/>
        </w:rPr>
        <w:t xml:space="preserve">أ- </w:t>
      </w:r>
      <w:proofErr w:type="spellStart"/>
      <w:r w:rsidRPr="004F2516">
        <w:rPr>
          <w:rFonts w:ascii="Calibri" w:hAnsi="Arial" w:cs="Arial"/>
          <w:b/>
          <w:bCs/>
          <w:kern w:val="24"/>
          <w:rtl/>
          <w:lang w:bidi="ar-JO"/>
        </w:rPr>
        <w:t>تحدر</w:t>
      </w:r>
      <w:proofErr w:type="spellEnd"/>
      <w:r w:rsidRPr="004F2516">
        <w:rPr>
          <w:rFonts w:ascii="Calibri" w:hAnsi="Arial" w:cs="Arial"/>
          <w:b/>
          <w:bCs/>
          <w:kern w:val="24"/>
          <w:rtl/>
          <w:lang w:bidi="ar-JO"/>
        </w:rPr>
        <w:t xml:space="preserve"> الضغط الجوي (</w:t>
      </w:r>
      <w:r w:rsidRPr="004F2516">
        <w:rPr>
          <w:rFonts w:ascii="Calibri" w:hAnsi="Calibri" w:cs="Calibri"/>
          <w:b/>
          <w:bCs/>
          <w:kern w:val="24"/>
        </w:rPr>
        <w:t>Pressure Gradient</w:t>
      </w:r>
      <w:r w:rsidRPr="004F2516">
        <w:rPr>
          <w:rFonts w:ascii="Calibri" w:hAnsi="Arial" w:cs="Arial"/>
          <w:b/>
          <w:bCs/>
          <w:kern w:val="24"/>
          <w:rtl/>
          <w:lang w:bidi="ar-JO"/>
        </w:rPr>
        <w:t>):</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 xml:space="preserve">يسمى التباين في قيم الضغط الجوي </w:t>
      </w:r>
      <w:proofErr w:type="spellStart"/>
      <w:r w:rsidRPr="004F2516">
        <w:rPr>
          <w:rFonts w:ascii="Calibri" w:hAnsi="Arial" w:cs="Arial"/>
          <w:b/>
          <w:bCs/>
          <w:kern w:val="24"/>
          <w:rtl/>
          <w:lang w:bidi="ar-JO"/>
        </w:rPr>
        <w:t>بتحدر</w:t>
      </w:r>
      <w:proofErr w:type="spellEnd"/>
      <w:r w:rsidRPr="004F2516">
        <w:rPr>
          <w:rFonts w:ascii="Calibri" w:hAnsi="Arial" w:cs="Arial"/>
          <w:b/>
          <w:bCs/>
          <w:kern w:val="24"/>
          <w:rtl/>
          <w:lang w:bidi="ar-JO"/>
        </w:rPr>
        <w:t xml:space="preserve"> </w:t>
      </w:r>
      <w:r w:rsidRPr="004F2516">
        <w:rPr>
          <w:rFonts w:ascii="Calibri" w:hAnsi="Arial" w:cs="Arial"/>
          <w:b/>
          <w:bCs/>
          <w:kern w:val="24"/>
          <w:rtl/>
        </w:rPr>
        <w:t xml:space="preserve">( تدرج ) </w:t>
      </w:r>
      <w:r w:rsidRPr="004F2516">
        <w:rPr>
          <w:rFonts w:ascii="Calibri" w:hAnsi="Arial" w:cs="Arial"/>
          <w:b/>
          <w:bCs/>
          <w:kern w:val="24"/>
          <w:rtl/>
          <w:lang w:bidi="ar-JO"/>
        </w:rPr>
        <w:t>الضغط الجوي</w:t>
      </w:r>
      <w:r w:rsidRPr="004F2516">
        <w:rPr>
          <w:rFonts w:ascii="Calibri" w:hAnsi="Arial" w:cs="Arial"/>
          <w:b/>
          <w:bCs/>
          <w:kern w:val="24"/>
          <w:rtl/>
        </w:rPr>
        <w:t>،</w:t>
      </w:r>
      <w:r w:rsidRPr="004F2516">
        <w:rPr>
          <w:rFonts w:ascii="Calibri" w:hAnsi="Arial" w:cs="Arial"/>
          <w:b/>
          <w:bCs/>
          <w:kern w:val="24"/>
          <w:rtl/>
          <w:lang w:bidi="ar-JO"/>
        </w:rPr>
        <w:t xml:space="preserve"> والعامل الرئيسي في تكون الرياح هو التباين في توزيع </w:t>
      </w:r>
      <w:r w:rsidRPr="004F2516">
        <w:rPr>
          <w:rFonts w:ascii="Calibri" w:hAnsi="Arial" w:cs="Arial"/>
          <w:b/>
          <w:bCs/>
          <w:kern w:val="24"/>
          <w:rtl/>
        </w:rPr>
        <w:t xml:space="preserve">قيم </w:t>
      </w:r>
      <w:r w:rsidRPr="004F2516">
        <w:rPr>
          <w:rFonts w:ascii="Calibri" w:hAnsi="Arial" w:cs="Arial"/>
          <w:b/>
          <w:bCs/>
          <w:kern w:val="24"/>
          <w:rtl/>
          <w:lang w:bidi="ar-JO"/>
        </w:rPr>
        <w:t xml:space="preserve">الضغط الجوي على سطح الأرض، حيث تزداد شدة الرياح (سرعتها) كلما كان </w:t>
      </w:r>
      <w:proofErr w:type="spellStart"/>
      <w:r w:rsidRPr="004F2516">
        <w:rPr>
          <w:rFonts w:ascii="Calibri" w:hAnsi="Arial" w:cs="Arial"/>
          <w:b/>
          <w:bCs/>
          <w:kern w:val="24"/>
          <w:rtl/>
          <w:lang w:bidi="ar-JO"/>
        </w:rPr>
        <w:t>تحدر</w:t>
      </w:r>
      <w:proofErr w:type="spellEnd"/>
      <w:r w:rsidRPr="004F2516">
        <w:rPr>
          <w:rFonts w:ascii="Calibri" w:hAnsi="Arial" w:cs="Arial"/>
          <w:b/>
          <w:bCs/>
          <w:kern w:val="24"/>
          <w:rtl/>
          <w:lang w:bidi="ar-JO"/>
        </w:rPr>
        <w:t xml:space="preserve"> الضغط الجوي شديداً.</w:t>
      </w:r>
    </w:p>
    <w:p w:rsidR="006D73B4" w:rsidRPr="004F2516" w:rsidRDefault="006D73B4" w:rsidP="006D73B4">
      <w:pPr>
        <w:autoSpaceDE w:val="0"/>
        <w:autoSpaceDN w:val="0"/>
        <w:adjustRightInd w:val="0"/>
        <w:spacing w:after="0" w:line="240" w:lineRule="auto"/>
        <w:rPr>
          <w:rFonts w:ascii="Calibri" w:hAnsi="Calibri" w:cs="Calibri"/>
          <w:kern w:val="24"/>
        </w:rPr>
      </w:pPr>
      <w:r w:rsidRPr="004F2516">
        <w:rPr>
          <w:rFonts w:ascii="Calibri" w:hAnsi="Arial" w:cs="Arial"/>
          <w:b/>
          <w:bCs/>
          <w:kern w:val="24"/>
          <w:rtl/>
        </w:rPr>
        <w:br/>
        <w:t xml:space="preserve">     </w:t>
      </w:r>
      <w:r w:rsidRPr="004F2516">
        <w:rPr>
          <w:rFonts w:ascii="Calibri" w:hAnsi="Arial" w:cs="Arial"/>
          <w:b/>
          <w:bCs/>
          <w:kern w:val="24"/>
          <w:rtl/>
          <w:lang w:bidi="ar-JO"/>
        </w:rPr>
        <w:t xml:space="preserve">ب- قوة </w:t>
      </w:r>
      <w:proofErr w:type="spellStart"/>
      <w:r w:rsidRPr="004F2516">
        <w:rPr>
          <w:rFonts w:ascii="Calibri" w:hAnsi="Arial" w:cs="Arial"/>
          <w:b/>
          <w:bCs/>
          <w:kern w:val="24"/>
          <w:rtl/>
          <w:lang w:bidi="ar-JO"/>
        </w:rPr>
        <w:t>كوريولس</w:t>
      </w:r>
      <w:proofErr w:type="spellEnd"/>
      <w:r w:rsidRPr="004F2516">
        <w:rPr>
          <w:rFonts w:ascii="Calibri" w:hAnsi="Calibri" w:cs="Calibri"/>
          <w:b/>
          <w:bCs/>
          <w:kern w:val="24"/>
        </w:rPr>
        <w:t xml:space="preserve"> </w:t>
      </w:r>
      <w:r w:rsidRPr="004F2516">
        <w:rPr>
          <w:rFonts w:ascii="Calibri" w:hAnsi="Arial" w:cs="Arial"/>
          <w:b/>
          <w:bCs/>
          <w:kern w:val="24"/>
          <w:rtl/>
          <w:lang w:bidi="ar-JO"/>
        </w:rPr>
        <w:t xml:space="preserve"> (</w:t>
      </w:r>
      <w:proofErr w:type="spellStart"/>
      <w:r w:rsidRPr="004F2516">
        <w:rPr>
          <w:rFonts w:ascii="Calibri" w:hAnsi="Calibri" w:cs="Calibri"/>
          <w:b/>
          <w:bCs/>
          <w:kern w:val="24"/>
        </w:rPr>
        <w:t>Coriolus</w:t>
      </w:r>
      <w:proofErr w:type="spellEnd"/>
      <w:r w:rsidRPr="004F2516">
        <w:rPr>
          <w:rFonts w:ascii="Calibri" w:hAnsi="Calibri" w:cs="Calibri"/>
          <w:b/>
          <w:bCs/>
          <w:kern w:val="24"/>
        </w:rPr>
        <w:t xml:space="preserve">  Force</w:t>
      </w:r>
      <w:r w:rsidRPr="004F2516">
        <w:rPr>
          <w:rFonts w:ascii="Calibri" w:hAnsi="Arial" w:cs="Arial"/>
          <w:b/>
          <w:bCs/>
          <w:kern w:val="24"/>
          <w:rtl/>
          <w:lang w:bidi="ar-JO"/>
        </w:rPr>
        <w:t>)</w:t>
      </w:r>
      <w:r w:rsidRPr="004F2516">
        <w:rPr>
          <w:rFonts w:ascii="Calibri" w:hAnsi="Arial" w:cs="Arial"/>
          <w:b/>
          <w:bCs/>
          <w:kern w:val="24"/>
          <w:rtl/>
        </w:rPr>
        <w:t xml:space="preserve"> :</w:t>
      </w:r>
      <w:r w:rsidRPr="004F2516">
        <w:rPr>
          <w:rFonts w:ascii="Calibri" w:hAnsi="Arial" w:cs="Arial"/>
          <w:b/>
          <w:bCs/>
          <w:kern w:val="24"/>
          <w:rtl/>
        </w:rPr>
        <w:br/>
      </w:r>
      <w:r w:rsidRPr="004F2516">
        <w:rPr>
          <w:rFonts w:ascii="Calibri" w:hAnsi="Arial" w:cs="Arial"/>
          <w:b/>
          <w:bCs/>
          <w:kern w:val="24"/>
          <w:rtl/>
        </w:rPr>
        <w:br/>
      </w:r>
      <w:r w:rsidRPr="004F2516">
        <w:rPr>
          <w:rFonts w:ascii="Calibri" w:hAnsi="Arial" w:cs="Arial"/>
          <w:kern w:val="24"/>
          <w:rtl/>
        </w:rPr>
        <w:t xml:space="preserve">       </w:t>
      </w:r>
      <w:r w:rsidRPr="004F2516">
        <w:rPr>
          <w:rFonts w:ascii="Calibri" w:hAnsi="Arial" w:cs="Arial"/>
          <w:b/>
          <w:bCs/>
          <w:kern w:val="24"/>
          <w:rtl/>
          <w:lang w:bidi="ar-JO"/>
        </w:rPr>
        <w:t>ينص هذا القانون على أ</w:t>
      </w:r>
      <w:r w:rsidRPr="004F2516">
        <w:rPr>
          <w:rFonts w:ascii="Calibri" w:hAnsi="Arial" w:cs="Arial"/>
          <w:b/>
          <w:bCs/>
          <w:kern w:val="24"/>
          <w:rtl/>
        </w:rPr>
        <w:t>ن</w:t>
      </w:r>
      <w:r w:rsidRPr="004F2516">
        <w:rPr>
          <w:rFonts w:ascii="Calibri" w:hAnsi="Arial" w:cs="Arial"/>
          <w:b/>
          <w:bCs/>
          <w:kern w:val="24"/>
          <w:rtl/>
          <w:lang w:bidi="ar-JO"/>
        </w:rPr>
        <w:t>ه بسبب دوران الأرض حول محورها، فإن الرياح تنحرف إلى يمين اتجاهها في نصف الكرة الشمالي والى يسار اتجاهها في النصف الجنوبي.</w:t>
      </w:r>
      <w:r w:rsidRPr="004F2516">
        <w:rPr>
          <w:rFonts w:ascii="Calibri" w:hAnsi="Arial" w:cs="Arial"/>
          <w:b/>
          <w:bCs/>
          <w:kern w:val="24"/>
          <w:rtl/>
        </w:rPr>
        <w:br/>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 xml:space="preserve">ينعدم تأثير قوة </w:t>
      </w:r>
      <w:proofErr w:type="spellStart"/>
      <w:r w:rsidRPr="004F2516">
        <w:rPr>
          <w:rFonts w:ascii="Calibri" w:hAnsi="Arial" w:cs="Arial"/>
          <w:b/>
          <w:bCs/>
          <w:kern w:val="24"/>
          <w:rtl/>
          <w:lang w:bidi="ar-JO"/>
        </w:rPr>
        <w:t>كوريولس</w:t>
      </w:r>
      <w:proofErr w:type="spellEnd"/>
      <w:r w:rsidRPr="004F2516">
        <w:rPr>
          <w:rFonts w:ascii="Calibri" w:hAnsi="Arial" w:cs="Arial"/>
          <w:b/>
          <w:bCs/>
          <w:kern w:val="24"/>
          <w:rtl/>
          <w:lang w:bidi="ar-JO"/>
        </w:rPr>
        <w:t xml:space="preserve"> عند خط الاستواء، ويزداد انحراف الرياح كلما ابتعدنا عن خط الاستواء باتجاه القطبين، حيث يبلغ الانحراف أقصاه (100%) عند القطب.</w:t>
      </w:r>
      <w:r w:rsidRPr="004F2516">
        <w:rPr>
          <w:rFonts w:ascii="Calibri" w:hAnsi="Arial" w:cs="Arial"/>
          <w:b/>
          <w:bCs/>
          <w:kern w:val="24"/>
          <w:rtl/>
        </w:rPr>
        <w:t xml:space="preserve">  </w:t>
      </w:r>
      <w:r w:rsidRPr="004F2516">
        <w:rPr>
          <w:rFonts w:ascii="Calibri" w:hAnsi="Arial" w:cs="Arial"/>
          <w:b/>
          <w:bCs/>
          <w:kern w:val="24"/>
          <w:rtl/>
          <w:lang w:bidi="ar-JO"/>
        </w:rPr>
        <w:t xml:space="preserve">انظر الشكل صفحة (102) </w:t>
      </w:r>
      <w:r w:rsidRPr="004F2516">
        <w:rPr>
          <w:rFonts w:ascii="Calibri" w:hAnsi="Arial" w:cs="Arial"/>
          <w:b/>
          <w:bCs/>
          <w:kern w:val="24"/>
          <w:rtl/>
        </w:rPr>
        <w:br/>
      </w:r>
      <w:r w:rsidRPr="004F2516">
        <w:rPr>
          <w:rFonts w:ascii="Calibri" w:hAnsi="Arial" w:cs="Arial"/>
          <w:b/>
          <w:bCs/>
          <w:kern w:val="24"/>
          <w:rtl/>
        </w:rPr>
        <w:br/>
        <w:t xml:space="preserve">     </w:t>
      </w:r>
      <w:r w:rsidRPr="004F2516">
        <w:rPr>
          <w:rFonts w:ascii="Calibri" w:hAnsi="Arial" w:cs="Arial"/>
          <w:b/>
          <w:bCs/>
          <w:kern w:val="24"/>
          <w:rtl/>
          <w:lang w:bidi="ar-JO"/>
        </w:rPr>
        <w:t xml:space="preserve"> ويرجع السبب في زيادة انحراف الرياح كلما ابتعدنا عن خط الاستواء باتجاه القطبين، إلى زيادة السرعة </w:t>
      </w:r>
      <w:proofErr w:type="spellStart"/>
      <w:r w:rsidRPr="004F2516">
        <w:rPr>
          <w:rFonts w:ascii="Calibri" w:hAnsi="Arial" w:cs="Arial"/>
          <w:b/>
          <w:bCs/>
          <w:kern w:val="24"/>
          <w:rtl/>
          <w:lang w:bidi="ar-JO"/>
        </w:rPr>
        <w:t>الدورانية</w:t>
      </w:r>
      <w:proofErr w:type="spellEnd"/>
      <w:r w:rsidRPr="004F2516">
        <w:rPr>
          <w:rFonts w:ascii="Calibri" w:hAnsi="Arial" w:cs="Arial"/>
          <w:b/>
          <w:bCs/>
          <w:kern w:val="24"/>
          <w:rtl/>
          <w:lang w:bidi="ar-JO"/>
        </w:rPr>
        <w:t xml:space="preserve"> للأرض كلما زادت درجة العرض، حيث تكون هذه السرعة على محور الدوران نفسه (خط الاستواء) تساوي صفراً، وتزداد مع زيادة درجات العرض، إلى أن تبلغ أقصاها عند القطب.</w:t>
      </w:r>
      <w:r w:rsidRPr="004F2516">
        <w:rPr>
          <w:rFonts w:ascii="Calibri" w:hAnsi="Calibri" w:cs="Calibri"/>
          <w:kern w:val="24"/>
        </w:rPr>
        <w:br/>
      </w:r>
    </w:p>
    <w:p w:rsidR="006D73B4" w:rsidRPr="004F2516" w:rsidRDefault="006D73B4" w:rsidP="006D73B4">
      <w:pPr>
        <w:autoSpaceDE w:val="0"/>
        <w:autoSpaceDN w:val="0"/>
        <w:adjustRightInd w:val="0"/>
        <w:spacing w:after="0" w:line="240" w:lineRule="auto"/>
        <w:rPr>
          <w:rFonts w:ascii="Calibri" w:hAnsi="Calibri" w:hint="cs"/>
          <w:kern w:val="24"/>
          <w:rtl/>
        </w:rPr>
      </w:pPr>
      <w:r w:rsidRPr="004F2516">
        <w:rPr>
          <w:rFonts w:ascii="Calibri" w:hAnsi="Arial" w:cs="Arial"/>
          <w:b/>
          <w:bCs/>
          <w:kern w:val="24"/>
          <w:rtl/>
        </w:rPr>
        <w:t xml:space="preserve">    </w:t>
      </w:r>
      <w:r w:rsidRPr="004F2516">
        <w:rPr>
          <w:rFonts w:ascii="Calibri" w:hAnsi="Arial" w:cs="Arial"/>
          <w:b/>
          <w:bCs/>
          <w:kern w:val="24"/>
          <w:rtl/>
          <w:lang w:bidi="ar-JO"/>
        </w:rPr>
        <w:t>ج- الاحتكاك (</w:t>
      </w:r>
      <w:r w:rsidRPr="004F2516">
        <w:rPr>
          <w:rFonts w:ascii="Calibri" w:hAnsi="Calibri" w:cs="Calibri"/>
          <w:b/>
          <w:bCs/>
          <w:kern w:val="24"/>
        </w:rPr>
        <w:t>Friction</w:t>
      </w:r>
      <w:r w:rsidRPr="004F2516">
        <w:rPr>
          <w:rFonts w:ascii="Calibri" w:hAnsi="Arial" w:cs="Arial"/>
          <w:b/>
          <w:bCs/>
          <w:kern w:val="24"/>
          <w:rtl/>
          <w:lang w:bidi="ar-JO"/>
        </w:rPr>
        <w:t>):</w:t>
      </w:r>
      <w:r w:rsidRPr="004F2516">
        <w:rPr>
          <w:rFonts w:ascii="Calibri" w:hAnsi="Arial" w:cs="Arial"/>
          <w:b/>
          <w:bCs/>
          <w:kern w:val="24"/>
          <w:rtl/>
        </w:rPr>
        <w:br/>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تزداد سرعة الرياح فوق السطح الأملس، بينما تخفف خشونة السطح من سرعتها، ويختلف تأثير الاحتكاك على سرعة الرياح تبعاً لاختلاف خشونة السطح، فالرياح تكون فوق المسطحات المائية أسرع منها فوق اليابسة وأشد انحرافاً إلى يمين اتجاهها، كما أن الرياح فوق المناطق السهلية أسرع منها فوق المناطق الوعرة، وفي المدن الكبيرة أقل منها في المناطق الريفية المفتوحة.</w:t>
      </w:r>
      <w:r w:rsidRPr="004F2516">
        <w:rPr>
          <w:rFonts w:ascii="Calibri" w:hAnsi="Calibri" w:cs="Calibri"/>
          <w:kern w:val="24"/>
        </w:rPr>
        <w:br/>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Arial" w:cs="Arial"/>
          <w:b/>
          <w:bCs/>
          <w:kern w:val="24"/>
          <w:rtl/>
          <w:lang w:bidi="ar-JO"/>
        </w:rPr>
        <w:t>تغير سرعة الرياح بالارتفاع:</w:t>
      </w:r>
      <w:r w:rsidRPr="004F2516">
        <w:rPr>
          <w:rFonts w:ascii="Calibri" w:hAnsi="Arial" w:cs="Arial"/>
          <w:b/>
          <w:bCs/>
          <w:kern w:val="24"/>
          <w:rtl/>
        </w:rPr>
        <w:t xml:space="preserve"> </w:t>
      </w:r>
      <w:r w:rsidRPr="004F2516">
        <w:rPr>
          <w:rFonts w:ascii="Calibri" w:hAnsi="Arial" w:cs="Arial"/>
          <w:b/>
          <w:bCs/>
          <w:kern w:val="24"/>
          <w:rtl/>
        </w:rPr>
        <w:br/>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يستمر تزايد سرعة الرياح السطحية بالارتفاع حتى ارتفاع أربعة كيلومترات تقريباً  لسببين:</w:t>
      </w:r>
      <w:r w:rsidRPr="004F2516">
        <w:rPr>
          <w:rFonts w:ascii="Calibri" w:hAnsi="Calibri" w:cs="Calibri"/>
          <w:kern w:val="24"/>
        </w:rPr>
        <w:br/>
      </w:r>
      <w:r w:rsidRPr="004F2516">
        <w:rPr>
          <w:rFonts w:ascii="Calibri" w:hAnsi="Arial" w:cs="Arial"/>
          <w:kern w:val="24"/>
          <w:rtl/>
        </w:rPr>
        <w:lastRenderedPageBreak/>
        <w:t xml:space="preserve">           -  </w:t>
      </w:r>
      <w:r w:rsidRPr="004F2516">
        <w:rPr>
          <w:rFonts w:ascii="Calibri" w:hAnsi="Arial" w:cs="Arial"/>
          <w:b/>
          <w:bCs/>
          <w:kern w:val="24"/>
          <w:rtl/>
          <w:lang w:bidi="ar-JO"/>
        </w:rPr>
        <w:t>تناقص تأثير عامل الاحتكاك.</w:t>
      </w:r>
      <w:r w:rsidRPr="004F2516">
        <w:rPr>
          <w:rFonts w:ascii="Calibri" w:hAnsi="Arial" w:cs="Arial"/>
          <w:b/>
          <w:bCs/>
          <w:kern w:val="24"/>
          <w:rtl/>
        </w:rPr>
        <w:br/>
        <w:t xml:space="preserve">           -  </w:t>
      </w:r>
      <w:r w:rsidRPr="004F2516">
        <w:rPr>
          <w:rFonts w:ascii="Calibri" w:hAnsi="Arial" w:cs="Arial"/>
          <w:b/>
          <w:bCs/>
          <w:kern w:val="24"/>
          <w:rtl/>
          <w:lang w:bidi="ar-JO"/>
        </w:rPr>
        <w:t xml:space="preserve">تزايد تأثير قوة </w:t>
      </w:r>
      <w:proofErr w:type="spellStart"/>
      <w:r w:rsidRPr="004F2516">
        <w:rPr>
          <w:rFonts w:ascii="Calibri" w:hAnsi="Arial" w:cs="Arial"/>
          <w:b/>
          <w:bCs/>
          <w:kern w:val="24"/>
          <w:rtl/>
          <w:lang w:bidi="ar-JO"/>
        </w:rPr>
        <w:t>كوريولوس</w:t>
      </w:r>
      <w:proofErr w:type="spellEnd"/>
      <w:r w:rsidRPr="004F2516">
        <w:rPr>
          <w:rFonts w:ascii="Calibri" w:hAnsi="Arial" w:cs="Arial"/>
          <w:b/>
          <w:bCs/>
          <w:kern w:val="24"/>
          <w:rtl/>
          <w:lang w:bidi="ar-JO"/>
        </w:rPr>
        <w:t xml:space="preserve"> (الحركة </w:t>
      </w:r>
      <w:proofErr w:type="spellStart"/>
      <w:r w:rsidRPr="004F2516">
        <w:rPr>
          <w:rFonts w:ascii="Calibri" w:hAnsi="Arial" w:cs="Arial"/>
          <w:b/>
          <w:bCs/>
          <w:kern w:val="24"/>
          <w:rtl/>
          <w:lang w:bidi="ar-JO"/>
        </w:rPr>
        <w:t>الدورانية</w:t>
      </w:r>
      <w:proofErr w:type="spellEnd"/>
      <w:r w:rsidRPr="004F2516">
        <w:rPr>
          <w:rFonts w:ascii="Calibri" w:hAnsi="Arial" w:cs="Arial"/>
          <w:b/>
          <w:bCs/>
          <w:kern w:val="24"/>
          <w:rtl/>
          <w:lang w:bidi="ar-JO"/>
        </w:rPr>
        <w:t xml:space="preserve"> للأرض) .</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 xml:space="preserve">وتصل سرعة الرياح الغربية في أعالي </w:t>
      </w:r>
      <w:proofErr w:type="spellStart"/>
      <w:r w:rsidRPr="004F2516">
        <w:rPr>
          <w:rFonts w:ascii="Calibri" w:hAnsi="Arial" w:cs="Arial"/>
          <w:b/>
          <w:bCs/>
          <w:kern w:val="24"/>
          <w:rtl/>
          <w:lang w:bidi="ar-JO"/>
        </w:rPr>
        <w:t>التروبوسفير</w:t>
      </w:r>
      <w:proofErr w:type="spellEnd"/>
      <w:r w:rsidRPr="004F2516">
        <w:rPr>
          <w:rFonts w:ascii="Calibri" w:hAnsi="Arial" w:cs="Arial"/>
          <w:b/>
          <w:bCs/>
          <w:kern w:val="24"/>
          <w:rtl/>
          <w:lang w:bidi="ar-JO"/>
        </w:rPr>
        <w:t xml:space="preserve"> حوالي (350) كم لكل ساعة، إلا أنها تتناقص في طبقة </w:t>
      </w:r>
      <w:proofErr w:type="spellStart"/>
      <w:r w:rsidRPr="004F2516">
        <w:rPr>
          <w:rFonts w:ascii="Calibri" w:hAnsi="Arial" w:cs="Arial"/>
          <w:b/>
          <w:bCs/>
          <w:kern w:val="24"/>
          <w:rtl/>
          <w:lang w:bidi="ar-JO"/>
        </w:rPr>
        <w:t>الستراتوسفير</w:t>
      </w:r>
      <w:proofErr w:type="spellEnd"/>
      <w:r w:rsidRPr="004F2516">
        <w:rPr>
          <w:rFonts w:ascii="Calibri" w:hAnsi="Arial" w:cs="Arial"/>
          <w:b/>
          <w:bCs/>
          <w:kern w:val="24"/>
          <w:rtl/>
          <w:lang w:bidi="ar-JO"/>
        </w:rPr>
        <w:t xml:space="preserve"> لارتفاع درجة الحرارة، حيث أن معدل تزايد سرعة الرياح بالارتفاع أكبر عندما تكون درجة الحرارة منخفضة.</w:t>
      </w:r>
    </w:p>
    <w:p w:rsidR="006D73B4" w:rsidRPr="004F2516" w:rsidRDefault="006D73B4" w:rsidP="006D73B4">
      <w:pPr>
        <w:autoSpaceDE w:val="0"/>
        <w:autoSpaceDN w:val="0"/>
        <w:adjustRightInd w:val="0"/>
        <w:spacing w:after="0" w:line="240" w:lineRule="auto"/>
        <w:rPr>
          <w:rFonts w:ascii="Calibri" w:hAnsi="Calibri" w:cs="Calibri"/>
          <w:kern w:val="24"/>
        </w:rPr>
      </w:pPr>
      <w:r w:rsidRPr="004F2516">
        <w:rPr>
          <w:rFonts w:ascii="Calibri" w:hAnsi="Arial" w:cs="Arial"/>
          <w:b/>
          <w:bCs/>
          <w:kern w:val="24"/>
          <w:rtl/>
        </w:rPr>
        <w:t xml:space="preserve">    </w:t>
      </w:r>
      <w:r w:rsidRPr="004F2516">
        <w:rPr>
          <w:rFonts w:ascii="Calibri" w:hAnsi="Arial" w:cs="Arial"/>
          <w:b/>
          <w:bCs/>
          <w:kern w:val="24"/>
          <w:rtl/>
          <w:lang w:bidi="ar-JO"/>
        </w:rPr>
        <w:t>تغير اتجاه الرياح بالارتفاع:</w:t>
      </w:r>
      <w:r w:rsidRPr="004F2516">
        <w:rPr>
          <w:rFonts w:ascii="Calibri" w:hAnsi="Calibri" w:cs="Calibri"/>
          <w:b/>
          <w:bCs/>
          <w:kern w:val="24"/>
        </w:rPr>
        <w:br/>
        <w:t xml:space="preserve">         </w:t>
      </w:r>
      <w:r w:rsidRPr="004F2516">
        <w:rPr>
          <w:rFonts w:ascii="Calibri" w:hAnsi="Arial" w:cs="Arial"/>
          <w:kern w:val="24"/>
          <w:rtl/>
        </w:rPr>
        <w:t xml:space="preserve">   </w:t>
      </w:r>
      <w:r w:rsidRPr="004F2516">
        <w:rPr>
          <w:rFonts w:ascii="Calibri" w:hAnsi="Arial" w:cs="Arial"/>
          <w:b/>
          <w:bCs/>
          <w:kern w:val="24"/>
          <w:rtl/>
          <w:lang w:bidi="ar-JO"/>
        </w:rPr>
        <w:t xml:space="preserve">يزداد انحراف الرياح (اتجاهها) مع زيادة الارتفاع إلى أن تصبح منحرفة تماماً عن اتجاهها الأصلي، وتصبح قوة </w:t>
      </w:r>
      <w:proofErr w:type="spellStart"/>
      <w:r w:rsidRPr="004F2516">
        <w:rPr>
          <w:rFonts w:ascii="Calibri" w:hAnsi="Arial" w:cs="Arial"/>
          <w:b/>
          <w:bCs/>
          <w:kern w:val="24"/>
          <w:rtl/>
          <w:lang w:bidi="ar-JO"/>
        </w:rPr>
        <w:t>كوريولوس</w:t>
      </w:r>
      <w:proofErr w:type="spellEnd"/>
      <w:r w:rsidRPr="004F2516">
        <w:rPr>
          <w:rFonts w:ascii="Calibri" w:hAnsi="Arial" w:cs="Arial"/>
          <w:b/>
          <w:bCs/>
          <w:kern w:val="24"/>
          <w:rtl/>
          <w:lang w:bidi="ar-JO"/>
        </w:rPr>
        <w:t xml:space="preserve"> القوة الوحيدة المتحكمة في اتجاهها، فبدل أن تتجه الرياح مثلاً من الجنوب إلى الشمال أو من الجنوب الغربي إلى الشمال الشرقي، تأخذ بالتحول إلى أن تصبح رياحاً غربية، وتستمر موازية لخطوط الضغط المتساوي في طبقات الجو العليا، وتسمى</w:t>
      </w:r>
      <w:r w:rsidRPr="004F2516">
        <w:rPr>
          <w:rFonts w:ascii="Calibri" w:hAnsi="Arial" w:cs="Arial"/>
          <w:b/>
          <w:bCs/>
          <w:kern w:val="24"/>
          <w:rtl/>
        </w:rPr>
        <w:t xml:space="preserve"> هذه</w:t>
      </w:r>
      <w:r w:rsidRPr="004F2516">
        <w:rPr>
          <w:rFonts w:ascii="Calibri" w:hAnsi="Arial" w:cs="Arial"/>
          <w:b/>
          <w:bCs/>
          <w:kern w:val="24"/>
          <w:rtl/>
          <w:lang w:bidi="ar-JO"/>
        </w:rPr>
        <w:t xml:space="preserve"> الرياح بالرياح العليا (</w:t>
      </w:r>
      <w:proofErr w:type="spellStart"/>
      <w:r w:rsidRPr="004F2516">
        <w:rPr>
          <w:rFonts w:ascii="Calibri" w:hAnsi="Arial" w:cs="Arial"/>
          <w:b/>
          <w:bCs/>
          <w:kern w:val="24"/>
          <w:rtl/>
          <w:lang w:bidi="ar-JO"/>
        </w:rPr>
        <w:t>الجيوستروفيه</w:t>
      </w:r>
      <w:r w:rsidRPr="004F2516">
        <w:rPr>
          <w:rFonts w:ascii="Calibri" w:hAnsi="Calibri" w:cs="Calibri"/>
          <w:b/>
          <w:bCs/>
          <w:kern w:val="24"/>
        </w:rPr>
        <w:t>Geostrophik</w:t>
      </w:r>
      <w:proofErr w:type="spellEnd"/>
      <w:r w:rsidRPr="004F2516">
        <w:rPr>
          <w:rFonts w:ascii="Calibri" w:hAnsi="Calibri" w:cs="Calibri"/>
          <w:b/>
          <w:bCs/>
          <w:kern w:val="24"/>
        </w:rPr>
        <w:t xml:space="preserve"> Wind </w:t>
      </w:r>
      <w:r w:rsidRPr="004F2516">
        <w:rPr>
          <w:rFonts w:ascii="Calibri" w:hAnsi="Arial" w:cs="Arial"/>
          <w:b/>
          <w:bCs/>
          <w:kern w:val="24"/>
          <w:rtl/>
          <w:lang w:bidi="ar-JO"/>
        </w:rPr>
        <w:t>).</w:t>
      </w:r>
    </w:p>
    <w:p w:rsidR="006D73B4" w:rsidRPr="004F2516" w:rsidRDefault="006D73B4" w:rsidP="006D73B4">
      <w:pPr>
        <w:autoSpaceDE w:val="0"/>
        <w:autoSpaceDN w:val="0"/>
        <w:adjustRightInd w:val="0"/>
        <w:spacing w:after="0" w:line="240" w:lineRule="auto"/>
        <w:rPr>
          <w:rFonts w:ascii="Calibri" w:hAnsi="Calibri" w:hint="cs"/>
          <w:kern w:val="24"/>
          <w:rtl/>
        </w:rPr>
      </w:pPr>
      <w:r w:rsidRPr="004F2516">
        <w:rPr>
          <w:rFonts w:ascii="Calibri" w:hAnsi="Calibri" w:cs="Calibri"/>
          <w:b/>
          <w:bCs/>
          <w:kern w:val="24"/>
        </w:rPr>
        <w:t xml:space="preserve">      </w:t>
      </w:r>
      <w:r w:rsidRPr="004F2516">
        <w:rPr>
          <w:rFonts w:ascii="Calibri" w:hAnsi="Arial" w:cs="Arial"/>
          <w:b/>
          <w:bCs/>
          <w:kern w:val="24"/>
          <w:rtl/>
          <w:lang w:bidi="ar-JO"/>
        </w:rPr>
        <w:t>الرياح العليا (</w:t>
      </w:r>
      <w:r w:rsidRPr="004F2516">
        <w:rPr>
          <w:rFonts w:ascii="Calibri" w:hAnsi="Arial" w:cs="Arial"/>
          <w:b/>
          <w:bCs/>
          <w:kern w:val="24"/>
          <w:rtl/>
        </w:rPr>
        <w:t xml:space="preserve"> </w:t>
      </w:r>
      <w:proofErr w:type="spellStart"/>
      <w:r w:rsidRPr="004F2516">
        <w:rPr>
          <w:rFonts w:ascii="Calibri" w:hAnsi="Calibri" w:cs="Calibri"/>
          <w:b/>
          <w:bCs/>
          <w:kern w:val="24"/>
        </w:rPr>
        <w:t>Geostropic</w:t>
      </w:r>
      <w:proofErr w:type="spellEnd"/>
      <w:r w:rsidRPr="004F2516">
        <w:rPr>
          <w:rFonts w:ascii="Calibri" w:hAnsi="Calibri" w:cs="Calibri"/>
          <w:b/>
          <w:bCs/>
          <w:kern w:val="24"/>
        </w:rPr>
        <w:t xml:space="preserve">  Winds</w:t>
      </w:r>
      <w:r w:rsidRPr="004F2516">
        <w:rPr>
          <w:rFonts w:ascii="Calibri" w:hAnsi="Arial" w:cs="Arial"/>
          <w:b/>
          <w:bCs/>
          <w:kern w:val="24"/>
          <w:rtl/>
          <w:lang w:bidi="ar-JO"/>
        </w:rPr>
        <w:t>)</w:t>
      </w:r>
      <w:r w:rsidRPr="004F2516">
        <w:rPr>
          <w:rFonts w:ascii="Calibri" w:hAnsi="Calibri" w:cs="Calibri"/>
          <w:kern w:val="24"/>
        </w:rPr>
        <w:br/>
        <w:t xml:space="preserve">        </w:t>
      </w:r>
      <w:r w:rsidRPr="004F2516">
        <w:rPr>
          <w:rFonts w:ascii="Calibri" w:hAnsi="Arial" w:cs="Arial"/>
          <w:b/>
          <w:bCs/>
          <w:kern w:val="24"/>
          <w:rtl/>
          <w:lang w:bidi="ar-JO"/>
        </w:rPr>
        <w:t xml:space="preserve">وهي رياح تجري في طبقات الجو العليا، ويكون اتجاهها في المناطق المعتدلة والباردة ، غربية بسبب انحرافها الكلي إلى يمين اتجاهها الأصلي بفعل تأثير قوة </w:t>
      </w:r>
      <w:proofErr w:type="spellStart"/>
      <w:r w:rsidRPr="004F2516">
        <w:rPr>
          <w:rFonts w:ascii="Calibri" w:hAnsi="Arial" w:cs="Arial"/>
          <w:b/>
          <w:bCs/>
          <w:kern w:val="24"/>
          <w:rtl/>
          <w:lang w:bidi="ar-JO"/>
        </w:rPr>
        <w:t>كوريولوس</w:t>
      </w:r>
      <w:proofErr w:type="spellEnd"/>
      <w:r w:rsidRPr="004F2516">
        <w:rPr>
          <w:rFonts w:ascii="Calibri" w:hAnsi="Arial" w:cs="Arial"/>
          <w:b/>
          <w:bCs/>
          <w:kern w:val="24"/>
          <w:rtl/>
          <w:lang w:bidi="ar-JO"/>
        </w:rPr>
        <w:t xml:space="preserve"> ، حيث أن الاتجاه الأصلي لهذه الرياح هو من الجنوب نحو الشمال، وتتجه من مناطق الضغط المداري المرتفع إلى المناطق الباردة والقطبية، لكن تأثير قوة </w:t>
      </w:r>
      <w:proofErr w:type="spellStart"/>
      <w:r w:rsidRPr="004F2516">
        <w:rPr>
          <w:rFonts w:ascii="Calibri" w:hAnsi="Arial" w:cs="Arial"/>
          <w:b/>
          <w:bCs/>
          <w:kern w:val="24"/>
          <w:rtl/>
          <w:lang w:bidi="ar-JO"/>
        </w:rPr>
        <w:t>كوريولوس</w:t>
      </w:r>
      <w:proofErr w:type="spellEnd"/>
      <w:r w:rsidRPr="004F2516">
        <w:rPr>
          <w:rFonts w:ascii="Calibri" w:hAnsi="Arial" w:cs="Arial"/>
          <w:b/>
          <w:bCs/>
          <w:kern w:val="24"/>
          <w:rtl/>
          <w:lang w:bidi="ar-JO"/>
        </w:rPr>
        <w:t xml:space="preserve"> يحرفها عن اتجاهها الأصلي كلياً ويجعلها رياحاً غربية.</w:t>
      </w:r>
      <w:r w:rsidRPr="004F2516">
        <w:rPr>
          <w:rFonts w:ascii="Calibri" w:hAnsi="Calibri" w:cs="Calibri"/>
          <w:kern w:val="24"/>
        </w:rPr>
        <w:br/>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Calibri" w:cs="Calibri"/>
          <w:b/>
          <w:bCs/>
          <w:kern w:val="24"/>
        </w:rPr>
        <w:t xml:space="preserve">         </w:t>
      </w:r>
      <w:r w:rsidRPr="004F2516">
        <w:rPr>
          <w:rFonts w:ascii="Calibri" w:hAnsi="Arial" w:cs="Arial"/>
          <w:b/>
          <w:bCs/>
          <w:kern w:val="24"/>
          <w:rtl/>
          <w:lang w:bidi="ar-JO"/>
        </w:rPr>
        <w:t>أما في المناطق الاستوائية والمدارية، فإن الرياح العليا (</w:t>
      </w:r>
      <w:proofErr w:type="spellStart"/>
      <w:r w:rsidRPr="004F2516">
        <w:rPr>
          <w:rFonts w:ascii="Calibri" w:hAnsi="Arial" w:cs="Arial"/>
          <w:b/>
          <w:bCs/>
          <w:kern w:val="24"/>
          <w:rtl/>
          <w:lang w:bidi="ar-JO"/>
        </w:rPr>
        <w:t>الجيوستروفيه</w:t>
      </w:r>
      <w:proofErr w:type="spellEnd"/>
      <w:r w:rsidRPr="004F2516">
        <w:rPr>
          <w:rFonts w:ascii="Calibri" w:hAnsi="Arial" w:cs="Arial"/>
          <w:b/>
          <w:bCs/>
          <w:kern w:val="24"/>
          <w:rtl/>
          <w:lang w:bidi="ar-JO"/>
        </w:rPr>
        <w:t xml:space="preserve">) هي رياح شرقية تماماً، أصلها شمالي أو شمالي شرقي، لكن تأثير قوة </w:t>
      </w:r>
      <w:proofErr w:type="spellStart"/>
      <w:r w:rsidRPr="004F2516">
        <w:rPr>
          <w:rFonts w:ascii="Calibri" w:hAnsi="Arial" w:cs="Arial"/>
          <w:b/>
          <w:bCs/>
          <w:kern w:val="24"/>
          <w:rtl/>
          <w:lang w:bidi="ar-JO"/>
        </w:rPr>
        <w:t>كوريولوس</w:t>
      </w:r>
      <w:proofErr w:type="spellEnd"/>
      <w:r w:rsidRPr="004F2516">
        <w:rPr>
          <w:rFonts w:ascii="Calibri" w:hAnsi="Arial" w:cs="Arial"/>
          <w:b/>
          <w:bCs/>
          <w:kern w:val="24"/>
          <w:rtl/>
          <w:lang w:bidi="ar-JO"/>
        </w:rPr>
        <w:t xml:space="preserve"> حرفها عن اتجاهها الأصلي، وأصبحت رياحاً شرقية.</w:t>
      </w:r>
      <w:r w:rsidRPr="004F2516">
        <w:rPr>
          <w:rFonts w:ascii="Calibri" w:hAnsi="Calibri" w:cs="Calibri"/>
          <w:kern w:val="24"/>
        </w:rPr>
        <w:br/>
        <w:t xml:space="preserve">          </w:t>
      </w:r>
      <w:r w:rsidRPr="004F2516">
        <w:rPr>
          <w:rFonts w:ascii="Calibri" w:hAnsi="Arial" w:cs="Arial"/>
          <w:b/>
          <w:bCs/>
          <w:kern w:val="24"/>
          <w:rtl/>
          <w:lang w:bidi="ar-JO"/>
        </w:rPr>
        <w:t xml:space="preserve">تمتاز الرياح العليا أو </w:t>
      </w:r>
      <w:proofErr w:type="spellStart"/>
      <w:r w:rsidRPr="004F2516">
        <w:rPr>
          <w:rFonts w:ascii="Calibri" w:hAnsi="Arial" w:cs="Arial"/>
          <w:b/>
          <w:bCs/>
          <w:kern w:val="24"/>
          <w:rtl/>
          <w:lang w:bidi="ar-JO"/>
        </w:rPr>
        <w:t>الجيوستروفيه</w:t>
      </w:r>
      <w:proofErr w:type="spellEnd"/>
      <w:r w:rsidRPr="004F2516">
        <w:rPr>
          <w:rFonts w:ascii="Calibri" w:hAnsi="Arial" w:cs="Arial"/>
          <w:b/>
          <w:bCs/>
          <w:kern w:val="24"/>
          <w:rtl/>
          <w:lang w:bidi="ar-JO"/>
        </w:rPr>
        <w:t xml:space="preserve"> بأنها ثابتة الاتجاه وتسير في خطوط موازية لخطوط الضغط المتساوي ولا تقطعها، بعكس الرياح السطحية متغيرة السرعة والاتجاه.</w:t>
      </w:r>
      <w:r w:rsidRPr="004F2516">
        <w:rPr>
          <w:rFonts w:ascii="Calibri" w:hAnsi="Calibri" w:cs="Calibri"/>
          <w:kern w:val="24"/>
        </w:rPr>
        <w:br/>
      </w:r>
      <w:r w:rsidRPr="004F2516">
        <w:rPr>
          <w:rFonts w:ascii="Calibri" w:hAnsi="Arial" w:cs="Arial"/>
          <w:b/>
          <w:bCs/>
          <w:kern w:val="24"/>
          <w:rtl/>
          <w:lang w:bidi="ar-JO"/>
        </w:rPr>
        <w:t>من جهة أخرى</w:t>
      </w:r>
      <w:r w:rsidRPr="004F2516">
        <w:rPr>
          <w:rFonts w:ascii="Calibri" w:hAnsi="Calibri" w:cs="Calibri"/>
          <w:b/>
          <w:bCs/>
          <w:kern w:val="24"/>
        </w:rPr>
        <w:t xml:space="preserve"> </w:t>
      </w:r>
      <w:r w:rsidRPr="004F2516">
        <w:rPr>
          <w:rFonts w:ascii="Calibri" w:hAnsi="Arial" w:cs="Arial"/>
          <w:b/>
          <w:bCs/>
          <w:kern w:val="24"/>
          <w:rtl/>
          <w:lang w:bidi="ar-JO"/>
        </w:rPr>
        <w:t>فإن الرياح العليا تؤثر كثيراً في حركة الاضطرابات الجوية السطحية.</w:t>
      </w:r>
      <w:r w:rsidRPr="004F2516">
        <w:rPr>
          <w:rFonts w:ascii="Calibri" w:hAnsi="Calibri" w:cs="Calibri"/>
          <w:kern w:val="24"/>
        </w:rPr>
        <w:br/>
      </w:r>
    </w:p>
    <w:p w:rsidR="006D73B4" w:rsidRPr="004F2516" w:rsidRDefault="006D73B4" w:rsidP="006D73B4">
      <w:pPr>
        <w:autoSpaceDE w:val="0"/>
        <w:autoSpaceDN w:val="0"/>
        <w:adjustRightInd w:val="0"/>
        <w:spacing w:after="0" w:line="240" w:lineRule="auto"/>
        <w:rPr>
          <w:rFonts w:ascii="Calibri" w:hAnsi="Calibri" w:cs="Calibri"/>
          <w:kern w:val="24"/>
        </w:rPr>
      </w:pPr>
      <w:r w:rsidRPr="004F2516">
        <w:rPr>
          <w:rFonts w:ascii="Calibri" w:hAnsi="Arial" w:cs="Arial"/>
          <w:b/>
          <w:bCs/>
          <w:kern w:val="24"/>
          <w:rtl/>
          <w:lang w:bidi="ar-JO"/>
        </w:rPr>
        <w:t>التيارات النفاثة</w:t>
      </w:r>
      <w:r w:rsidRPr="004F2516">
        <w:rPr>
          <w:rFonts w:ascii="Calibri" w:hAnsi="Arial" w:cs="Arial"/>
          <w:b/>
          <w:bCs/>
          <w:kern w:val="24"/>
          <w:rtl/>
        </w:rPr>
        <w:t xml:space="preserve"> </w:t>
      </w:r>
      <w:r w:rsidRPr="004F2516">
        <w:rPr>
          <w:rFonts w:ascii="Calibri" w:hAnsi="Arial" w:cs="Arial"/>
          <w:b/>
          <w:bCs/>
          <w:kern w:val="24"/>
          <w:rtl/>
          <w:lang w:bidi="ar-JO"/>
        </w:rPr>
        <w:t xml:space="preserve"> (</w:t>
      </w:r>
      <w:r w:rsidRPr="004F2516">
        <w:rPr>
          <w:rFonts w:ascii="Calibri" w:hAnsi="Arial" w:cs="Arial"/>
          <w:b/>
          <w:bCs/>
          <w:kern w:val="24"/>
          <w:rtl/>
        </w:rPr>
        <w:t xml:space="preserve"> </w:t>
      </w:r>
      <w:r w:rsidRPr="004F2516">
        <w:rPr>
          <w:rFonts w:ascii="Calibri" w:hAnsi="Calibri" w:cs="Calibri"/>
          <w:b/>
          <w:bCs/>
          <w:kern w:val="24"/>
        </w:rPr>
        <w:t>Jet Stream</w:t>
      </w:r>
      <w:r w:rsidRPr="004F2516">
        <w:rPr>
          <w:rFonts w:ascii="Calibri" w:hAnsi="Arial" w:cs="Arial"/>
          <w:b/>
          <w:bCs/>
          <w:kern w:val="24"/>
          <w:rtl/>
          <w:lang w:bidi="ar-JO"/>
        </w:rPr>
        <w:t>) :</w:t>
      </w:r>
      <w:r w:rsidRPr="004F2516">
        <w:rPr>
          <w:rFonts w:ascii="Calibri" w:hAnsi="Arial" w:cs="Arial"/>
          <w:b/>
          <w:bCs/>
          <w:kern w:val="24"/>
          <w:rtl/>
        </w:rPr>
        <w:br/>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التيار النفاث هو نطاق طولي من الرياح العليا التي تتجاوز سرعتها (350) كم/س، وتصل سماكته حوالي 1كم (1000متر)، وعرضه ما بين 500-600كم.</w:t>
      </w:r>
      <w:r w:rsidRPr="004F2516">
        <w:rPr>
          <w:rFonts w:ascii="Calibri" w:hAnsi="Arial" w:cs="Arial"/>
          <w:b/>
          <w:bCs/>
          <w:kern w:val="24"/>
          <w:rtl/>
        </w:rPr>
        <w:br/>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 xml:space="preserve">تظهر التيارات النفاثة في نصفي الكرة الأرضية، ففي النصف الشمالي يظهر عادة تياران نفاثان رئيسيان، يعرف الأول بالتيار النفاث </w:t>
      </w:r>
      <w:r w:rsidRPr="004F2516">
        <w:rPr>
          <w:rFonts w:ascii="Calibri" w:hAnsi="Arial" w:cs="Arial"/>
          <w:b/>
          <w:bCs/>
          <w:kern w:val="24"/>
          <w:rtl/>
        </w:rPr>
        <w:t xml:space="preserve">القطبي </w:t>
      </w:r>
      <w:r w:rsidRPr="004F2516">
        <w:rPr>
          <w:rFonts w:ascii="Calibri" w:hAnsi="Arial" w:cs="Arial"/>
          <w:b/>
          <w:bCs/>
          <w:kern w:val="24"/>
          <w:rtl/>
          <w:lang w:bidi="ar-JO"/>
        </w:rPr>
        <w:t>(</w:t>
      </w:r>
      <w:r w:rsidRPr="004F2516">
        <w:rPr>
          <w:rFonts w:ascii="Calibri" w:hAnsi="Calibri" w:cs="Calibri"/>
          <w:b/>
          <w:bCs/>
          <w:kern w:val="24"/>
        </w:rPr>
        <w:t>Polar Jet Stream</w:t>
      </w:r>
      <w:r w:rsidRPr="004F2516">
        <w:rPr>
          <w:rFonts w:ascii="Calibri" w:hAnsi="Arial" w:cs="Arial"/>
          <w:b/>
          <w:bCs/>
          <w:kern w:val="24"/>
          <w:rtl/>
          <w:lang w:bidi="ar-JO"/>
        </w:rPr>
        <w:t>)، ويكون موقعه فوق موقع الجبهة القطبية عند درجة عرض 60 شمالاً، ويعرف التيار الثاني بالتيار النفاث شبه المداري (</w:t>
      </w:r>
      <w:r w:rsidRPr="004F2516">
        <w:rPr>
          <w:rFonts w:ascii="Calibri" w:hAnsi="Calibri" w:cs="Calibri"/>
          <w:b/>
          <w:bCs/>
          <w:kern w:val="24"/>
        </w:rPr>
        <w:t>Sub-Tropical Jet Stream</w:t>
      </w:r>
      <w:r w:rsidRPr="004F2516">
        <w:rPr>
          <w:rFonts w:ascii="Calibri" w:hAnsi="Arial" w:cs="Arial"/>
          <w:b/>
          <w:bCs/>
          <w:kern w:val="24"/>
          <w:rtl/>
          <w:lang w:bidi="ar-JO"/>
        </w:rPr>
        <w:t>)، ويتفق موقعه مع نطاق الضغط المداري المرتفع، ويصل طرفه الشمالي حتى درجة عرض 30 شمالاً.</w:t>
      </w:r>
      <w:r w:rsidRPr="004F2516">
        <w:rPr>
          <w:rFonts w:ascii="Calibri" w:hAnsi="Calibri" w:cs="Calibri"/>
          <w:kern w:val="24"/>
        </w:rPr>
        <w:br/>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Arial" w:cs="Arial"/>
          <w:b/>
          <w:bCs/>
          <w:kern w:val="24"/>
          <w:rtl/>
        </w:rPr>
        <w:t xml:space="preserve">    </w:t>
      </w:r>
      <w:r w:rsidRPr="004F2516">
        <w:rPr>
          <w:rFonts w:ascii="Calibri" w:hAnsi="Arial" w:cs="Arial"/>
          <w:b/>
          <w:bCs/>
          <w:kern w:val="24"/>
          <w:rtl/>
        </w:rPr>
        <w:br/>
        <w:t xml:space="preserve">      </w:t>
      </w:r>
      <w:r w:rsidRPr="004F2516">
        <w:rPr>
          <w:rFonts w:ascii="Calibri" w:hAnsi="Arial" w:cs="Arial"/>
          <w:b/>
          <w:bCs/>
          <w:kern w:val="24"/>
          <w:rtl/>
          <w:lang w:bidi="ar-JO"/>
        </w:rPr>
        <w:t>تتزحزح مواقع التيارات النفاثة في نصف الكرة الشمالي نحو الشمال في الصيف ونحو الجنوب في الشتاء، وعكس ذلك في نصف الكرة الجنوبي.</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وقد وجد أن التيارات النفاثة أقوى في الشتاء منها في الصيف، ويعزى ذلك إلى مدى الفرق في درجة الحرارة بين المناطق المدارية والقطبية الذي يزيد في الشتاء عنه في الصيف.</w:t>
      </w:r>
      <w:r w:rsidRPr="004F2516">
        <w:rPr>
          <w:rFonts w:ascii="Calibri" w:hAnsi="Calibri" w:cs="Calibri"/>
          <w:kern w:val="24"/>
        </w:rPr>
        <w:br/>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Arial" w:cs="Arial"/>
          <w:b/>
          <w:bCs/>
          <w:kern w:val="24"/>
          <w:rtl/>
        </w:rPr>
        <w:t xml:space="preserve">    </w:t>
      </w:r>
      <w:r w:rsidRPr="004F2516">
        <w:rPr>
          <w:rFonts w:ascii="Calibri" w:hAnsi="Arial" w:cs="Arial"/>
          <w:b/>
          <w:bCs/>
          <w:kern w:val="24"/>
          <w:rtl/>
        </w:rPr>
        <w:br/>
        <w:t xml:space="preserve">         </w:t>
      </w:r>
      <w:r w:rsidRPr="004F2516">
        <w:rPr>
          <w:rFonts w:ascii="Calibri" w:hAnsi="Arial" w:cs="Arial"/>
          <w:b/>
          <w:bCs/>
          <w:kern w:val="24"/>
          <w:rtl/>
          <w:lang w:bidi="ar-JO"/>
        </w:rPr>
        <w:t>تتزحزح مواقع التيارات النفاثة في نصف الكرة الشمالي نحو الشمال في الصيف ونحو الجنوب في الشتاء، وعكس ذلك في نصف الكرة الجنوبي.</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وقد وجد أن التيارات النفاثة أقوى في الشتاء منها في الصيف، ويعزى ذلك إلى مدى الفرق في درجة الحرارة بين المناطق المدارية والقطبية الذي يزيد في الشتاء عنه في الصيف.</w:t>
      </w:r>
      <w:r w:rsidRPr="004F2516">
        <w:rPr>
          <w:rFonts w:ascii="Calibri" w:hAnsi="Calibri" w:cs="Calibri"/>
          <w:kern w:val="24"/>
        </w:rPr>
        <w:br/>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Arial" w:cs="Arial"/>
          <w:b/>
          <w:bCs/>
          <w:kern w:val="24"/>
          <w:rtl/>
        </w:rPr>
        <w:t xml:space="preserve">        </w:t>
      </w:r>
      <w:r w:rsidRPr="004F2516">
        <w:rPr>
          <w:rFonts w:ascii="Calibri" w:hAnsi="Arial" w:cs="Arial"/>
          <w:b/>
          <w:bCs/>
          <w:kern w:val="24"/>
          <w:rtl/>
          <w:lang w:bidi="ar-JO"/>
        </w:rPr>
        <w:t>المسار اليومي للرياح:</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 xml:space="preserve">يبدأ </w:t>
      </w:r>
      <w:proofErr w:type="spellStart"/>
      <w:r w:rsidRPr="004F2516">
        <w:rPr>
          <w:rFonts w:ascii="Calibri" w:hAnsi="Arial" w:cs="Arial"/>
          <w:b/>
          <w:bCs/>
          <w:kern w:val="24"/>
          <w:rtl/>
        </w:rPr>
        <w:t>ال</w:t>
      </w:r>
      <w:proofErr w:type="spellEnd"/>
      <w:r w:rsidRPr="004F2516">
        <w:rPr>
          <w:rFonts w:ascii="Calibri" w:hAnsi="Arial" w:cs="Arial"/>
          <w:b/>
          <w:bCs/>
          <w:kern w:val="24"/>
          <w:rtl/>
          <w:lang w:bidi="ar-JO"/>
        </w:rPr>
        <w:t xml:space="preserve">مسار اليومي لسرعة الرياح القريبة السطحية في </w:t>
      </w:r>
      <w:proofErr w:type="spellStart"/>
      <w:r w:rsidRPr="004F2516">
        <w:rPr>
          <w:rFonts w:ascii="Calibri" w:hAnsi="Arial" w:cs="Arial"/>
          <w:b/>
          <w:bCs/>
          <w:kern w:val="24"/>
          <w:rtl/>
          <w:lang w:bidi="ar-JO"/>
        </w:rPr>
        <w:t>الايام</w:t>
      </w:r>
      <w:proofErr w:type="spellEnd"/>
      <w:r w:rsidRPr="004F2516">
        <w:rPr>
          <w:rFonts w:ascii="Calibri" w:hAnsi="Arial" w:cs="Arial"/>
          <w:b/>
          <w:bCs/>
          <w:kern w:val="24"/>
          <w:rtl/>
          <w:lang w:bidi="ar-JO"/>
        </w:rPr>
        <w:t xml:space="preserve"> الهادئة الخالية من الجبهات والمنخفضات الجوية  بالتزايد بعد شروق الشمس، إلى أن يبلغ أقصى حد له بعد الظهر، ثم يأخذ في التناقص حتى يبلغ أدنى حد له قبيل شروق الشمس مباشرة . أما اتجاهها فهو أكثر انتظاما واقل تقلبا في النهار منه في الليل .</w:t>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Arial" w:cs="Arial"/>
          <w:b/>
          <w:bCs/>
          <w:kern w:val="24"/>
          <w:rtl/>
        </w:rPr>
        <w:t xml:space="preserve">       </w:t>
      </w:r>
      <w:r w:rsidRPr="004F2516">
        <w:rPr>
          <w:rFonts w:ascii="Calibri" w:hAnsi="Arial" w:cs="Arial"/>
          <w:b/>
          <w:bCs/>
          <w:kern w:val="24"/>
          <w:rtl/>
          <w:lang w:bidi="ar-JO"/>
        </w:rPr>
        <w:t>ويختلف المسار اليومي للرياح الواقعة على ارتفاعات أعلى عن المسار السابق، فهي أقوى في الليل واتجاهها أكثر ثباتناً، بينما تضعف سرعتها في النهار وتصبح متقلبة الاتجاه.</w:t>
      </w:r>
      <w:r w:rsidRPr="004F2516">
        <w:rPr>
          <w:rFonts w:ascii="Calibri" w:hAnsi="Arial" w:cs="Arial"/>
          <w:b/>
          <w:bCs/>
          <w:kern w:val="24"/>
          <w:rtl/>
        </w:rPr>
        <w:br/>
      </w:r>
      <w:r w:rsidRPr="004F2516">
        <w:rPr>
          <w:rFonts w:ascii="Calibri" w:hAnsi="Arial" w:cs="Arial"/>
          <w:b/>
          <w:bCs/>
          <w:kern w:val="24"/>
          <w:rtl/>
        </w:rPr>
        <w:lastRenderedPageBreak/>
        <w:t xml:space="preserve">        </w:t>
      </w:r>
      <w:r w:rsidRPr="004F2516">
        <w:rPr>
          <w:rFonts w:ascii="Calibri" w:hAnsi="Arial" w:cs="Arial"/>
          <w:kern w:val="24"/>
          <w:rtl/>
        </w:rPr>
        <w:t xml:space="preserve">  </w:t>
      </w:r>
      <w:r w:rsidRPr="004F2516">
        <w:rPr>
          <w:rFonts w:ascii="Calibri" w:hAnsi="Arial" w:cs="Arial"/>
          <w:b/>
          <w:bCs/>
          <w:kern w:val="24"/>
          <w:rtl/>
          <w:lang w:bidi="ar-JO"/>
        </w:rPr>
        <w:t>يمثل المسار اليومي السابق للرياح القريبة من سطح الأرض أو التي أعلى منها، نمط الرياح في الأيام الهادئة الخالية من تأثير الجبهات والمنخفضات الجوية، وهو يختلف أيضاً عن المسار اليومي للرياح الأعلى.</w:t>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Arial" w:cs="Arial"/>
          <w:b/>
          <w:bCs/>
          <w:kern w:val="24"/>
          <w:rtl/>
        </w:rPr>
        <w:t xml:space="preserve">         </w:t>
      </w:r>
      <w:r w:rsidRPr="004F2516">
        <w:rPr>
          <w:rFonts w:ascii="Calibri" w:hAnsi="Arial" w:cs="Arial"/>
          <w:b/>
          <w:bCs/>
          <w:kern w:val="24"/>
          <w:rtl/>
          <w:lang w:bidi="ar-JO"/>
        </w:rPr>
        <w:t>أنواع الرياح :</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يمكن تقسيم الرياح تبعاً لنظام هبوبها إلى ثلاثة أنواع هي</w:t>
      </w:r>
      <w:r w:rsidRPr="004F2516">
        <w:rPr>
          <w:rFonts w:ascii="Calibri" w:hAnsi="Arial" w:cs="Arial"/>
          <w:b/>
          <w:bCs/>
          <w:kern w:val="24"/>
          <w:rtl/>
        </w:rPr>
        <w:t>:</w:t>
      </w:r>
      <w:r w:rsidRPr="004F2516">
        <w:rPr>
          <w:rFonts w:ascii="Calibri" w:hAnsi="Arial" w:cs="Arial"/>
          <w:b/>
          <w:bCs/>
          <w:kern w:val="24"/>
          <w:rtl/>
        </w:rPr>
        <w:br/>
        <w:t xml:space="preserve">                                  1- </w:t>
      </w:r>
      <w:r w:rsidRPr="004F2516">
        <w:rPr>
          <w:rFonts w:ascii="Calibri" w:hAnsi="Arial" w:cs="Arial"/>
          <w:b/>
          <w:bCs/>
          <w:kern w:val="24"/>
          <w:rtl/>
          <w:lang w:bidi="ar-JO"/>
        </w:rPr>
        <w:t xml:space="preserve">الرياح الدائمة </w:t>
      </w:r>
      <w:r w:rsidRPr="004F2516">
        <w:rPr>
          <w:rFonts w:ascii="Calibri" w:hAnsi="Arial" w:cs="Arial"/>
          <w:b/>
          <w:bCs/>
          <w:kern w:val="24"/>
          <w:rtl/>
        </w:rPr>
        <w:br/>
        <w:t xml:space="preserve">                                  2 - </w:t>
      </w:r>
      <w:r w:rsidRPr="004F2516">
        <w:rPr>
          <w:rFonts w:ascii="Calibri" w:hAnsi="Arial" w:cs="Arial"/>
          <w:b/>
          <w:bCs/>
          <w:kern w:val="24"/>
          <w:rtl/>
          <w:lang w:bidi="ar-JO"/>
        </w:rPr>
        <w:t>الرياح الموسمية</w:t>
      </w:r>
      <w:r w:rsidRPr="004F2516">
        <w:rPr>
          <w:rFonts w:ascii="Calibri" w:hAnsi="Arial" w:cs="Arial"/>
          <w:b/>
          <w:bCs/>
          <w:kern w:val="24"/>
          <w:rtl/>
        </w:rPr>
        <w:br/>
      </w:r>
      <w:r w:rsidRPr="004F2516">
        <w:rPr>
          <w:rFonts w:ascii="Calibri" w:hAnsi="Arial" w:cs="Arial"/>
          <w:b/>
          <w:bCs/>
          <w:kern w:val="24"/>
          <w:rtl/>
          <w:lang w:bidi="ar-JO"/>
        </w:rPr>
        <w:t xml:space="preserve"> </w:t>
      </w:r>
      <w:r w:rsidRPr="004F2516">
        <w:rPr>
          <w:rFonts w:ascii="Calibri" w:hAnsi="Arial" w:cs="Arial"/>
          <w:b/>
          <w:bCs/>
          <w:kern w:val="24"/>
          <w:rtl/>
        </w:rPr>
        <w:t xml:space="preserve">                                 3 - </w:t>
      </w:r>
      <w:r w:rsidRPr="004F2516">
        <w:rPr>
          <w:rFonts w:ascii="Calibri" w:hAnsi="Arial" w:cs="Arial"/>
          <w:b/>
          <w:bCs/>
          <w:kern w:val="24"/>
          <w:rtl/>
          <w:lang w:bidi="ar-JO"/>
        </w:rPr>
        <w:t>الرياح المحلية.</w:t>
      </w:r>
      <w:r w:rsidRPr="004F2516">
        <w:rPr>
          <w:rFonts w:ascii="Calibri" w:hAnsi="Calibri" w:cs="Calibri"/>
          <w:kern w:val="24"/>
        </w:rPr>
        <w:br/>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Arial" w:cs="Arial"/>
          <w:b/>
          <w:bCs/>
          <w:kern w:val="24"/>
          <w:rtl/>
          <w:lang w:bidi="ar-JO"/>
        </w:rPr>
        <w:t>1   - الرياح الدائمة:</w:t>
      </w:r>
      <w:r w:rsidRPr="004F2516">
        <w:rPr>
          <w:rFonts w:ascii="Calibri" w:hAnsi="Arial" w:cs="Arial"/>
          <w:b/>
          <w:bCs/>
          <w:kern w:val="24"/>
          <w:rtl/>
        </w:rPr>
        <w:br/>
        <w:t xml:space="preserve">          </w:t>
      </w:r>
      <w:r w:rsidRPr="004F2516">
        <w:rPr>
          <w:rFonts w:ascii="Calibri" w:hAnsi="Arial" w:cs="Arial"/>
          <w:b/>
          <w:bCs/>
          <w:kern w:val="24"/>
          <w:rtl/>
          <w:lang w:bidi="ar-JO"/>
        </w:rPr>
        <w:t xml:space="preserve"> وهي رياح تتحكم فيها النطاقات الرئيسة للضغط الجوي في العالم، وتمتاز بأنها الرياح السائدة في بعض المناطق، وأهم هذه الرياح هي</w:t>
      </w:r>
      <w:r w:rsidRPr="004F2516">
        <w:rPr>
          <w:rFonts w:ascii="Calibri" w:hAnsi="Arial" w:cs="Arial"/>
          <w:b/>
          <w:bCs/>
          <w:kern w:val="24"/>
          <w:rtl/>
        </w:rPr>
        <w:t xml:space="preserve"> :</w:t>
      </w:r>
      <w:r w:rsidRPr="004F2516">
        <w:rPr>
          <w:rFonts w:ascii="Calibri" w:hAnsi="Arial" w:cs="Arial"/>
          <w:b/>
          <w:bCs/>
          <w:kern w:val="24"/>
          <w:rtl/>
        </w:rPr>
        <w:br/>
        <w:t xml:space="preserve">                           أ - </w:t>
      </w:r>
      <w:r w:rsidRPr="004F2516">
        <w:rPr>
          <w:rFonts w:ascii="Calibri" w:hAnsi="Arial" w:cs="Arial"/>
          <w:b/>
          <w:bCs/>
          <w:kern w:val="24"/>
          <w:rtl/>
          <w:lang w:bidi="ar-JO"/>
        </w:rPr>
        <w:t xml:space="preserve"> </w:t>
      </w:r>
      <w:r w:rsidRPr="004F2516">
        <w:rPr>
          <w:rFonts w:ascii="Calibri" w:hAnsi="Arial" w:cs="Arial"/>
          <w:b/>
          <w:bCs/>
          <w:kern w:val="24"/>
          <w:rtl/>
        </w:rPr>
        <w:t xml:space="preserve">الرياح </w:t>
      </w:r>
      <w:r w:rsidRPr="004F2516">
        <w:rPr>
          <w:rFonts w:ascii="Calibri" w:hAnsi="Arial" w:cs="Arial"/>
          <w:b/>
          <w:bCs/>
          <w:kern w:val="24"/>
          <w:rtl/>
          <w:lang w:bidi="ar-JO"/>
        </w:rPr>
        <w:t xml:space="preserve">التجارية </w:t>
      </w:r>
      <w:r w:rsidRPr="004F2516">
        <w:rPr>
          <w:rFonts w:ascii="Calibri" w:hAnsi="Arial" w:cs="Arial"/>
          <w:b/>
          <w:bCs/>
          <w:kern w:val="24"/>
          <w:rtl/>
        </w:rPr>
        <w:br/>
        <w:t xml:space="preserve">                           ب - الرياح </w:t>
      </w:r>
      <w:r w:rsidRPr="004F2516">
        <w:rPr>
          <w:rFonts w:ascii="Calibri" w:hAnsi="Arial" w:cs="Arial"/>
          <w:b/>
          <w:bCs/>
          <w:kern w:val="24"/>
          <w:rtl/>
          <w:lang w:bidi="ar-JO"/>
        </w:rPr>
        <w:t xml:space="preserve">الغربية العكسية </w:t>
      </w:r>
      <w:r w:rsidRPr="004F2516">
        <w:rPr>
          <w:rFonts w:ascii="Calibri" w:hAnsi="Arial" w:cs="Arial"/>
          <w:b/>
          <w:bCs/>
          <w:kern w:val="24"/>
          <w:rtl/>
        </w:rPr>
        <w:br/>
        <w:t xml:space="preserve">                          ج- -الرياح </w:t>
      </w:r>
      <w:r w:rsidRPr="004F2516">
        <w:rPr>
          <w:rFonts w:ascii="Calibri" w:hAnsi="Arial" w:cs="Arial"/>
          <w:b/>
          <w:bCs/>
          <w:kern w:val="24"/>
          <w:rtl/>
          <w:lang w:bidi="ar-JO"/>
        </w:rPr>
        <w:t>القطبية.</w:t>
      </w:r>
    </w:p>
    <w:p w:rsidR="006D73B4" w:rsidRPr="004F2516" w:rsidRDefault="006D73B4" w:rsidP="006D73B4">
      <w:pPr>
        <w:autoSpaceDE w:val="0"/>
        <w:autoSpaceDN w:val="0"/>
        <w:adjustRightInd w:val="0"/>
        <w:spacing w:after="0" w:line="240" w:lineRule="auto"/>
        <w:rPr>
          <w:rFonts w:ascii="Calibri" w:hAnsi="Calibri" w:cs="Calibri"/>
          <w:kern w:val="24"/>
        </w:rPr>
      </w:pPr>
      <w:r w:rsidRPr="004F2516">
        <w:rPr>
          <w:rFonts w:ascii="Calibri" w:hAnsi="Arial" w:cs="Arial"/>
          <w:b/>
          <w:bCs/>
          <w:kern w:val="24"/>
          <w:rtl/>
          <w:lang w:bidi="ar-JO"/>
        </w:rPr>
        <w:t>أ- الرياح التجارية (</w:t>
      </w:r>
      <w:r w:rsidRPr="004F2516">
        <w:rPr>
          <w:rFonts w:ascii="Calibri" w:hAnsi="Calibri" w:cs="Calibri"/>
          <w:b/>
          <w:bCs/>
          <w:kern w:val="24"/>
        </w:rPr>
        <w:t>Trade Winds</w:t>
      </w:r>
      <w:r w:rsidRPr="004F2516">
        <w:rPr>
          <w:rFonts w:ascii="Calibri" w:hAnsi="Arial" w:cs="Arial"/>
          <w:b/>
          <w:bCs/>
          <w:kern w:val="24"/>
          <w:rtl/>
          <w:lang w:bidi="ar-JO"/>
        </w:rPr>
        <w:t>):</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 xml:space="preserve">وتهب من مراكز الضغط المداري المرتفع إلى منطقة الضغط الاستوائي المنخفض، وتنحرف الرياح التجارية إلى يمين اتجاهها في النصف الشمالي وتصبح شرقية، والى يسار اتجاهها في النصف الجنوبي وتصبح جنوبية شرقية، وذلك بتأثير قوة </w:t>
      </w:r>
      <w:proofErr w:type="spellStart"/>
      <w:r w:rsidRPr="004F2516">
        <w:rPr>
          <w:rFonts w:ascii="Calibri" w:hAnsi="Arial" w:cs="Arial"/>
          <w:b/>
          <w:bCs/>
          <w:kern w:val="24"/>
          <w:rtl/>
          <w:lang w:bidi="ar-JO"/>
        </w:rPr>
        <w:t>كوريولس</w:t>
      </w:r>
      <w:proofErr w:type="spellEnd"/>
      <w:r w:rsidRPr="004F2516">
        <w:rPr>
          <w:rFonts w:ascii="Calibri" w:hAnsi="Arial" w:cs="Arial"/>
          <w:b/>
          <w:bCs/>
          <w:kern w:val="24"/>
          <w:rtl/>
          <w:lang w:bidi="ar-JO"/>
        </w:rPr>
        <w:t>.</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تكتسب الرياح التجارية التي تهب على السواحل الشرقية للقارات كميات كبيرة من بخار الماء نتيجة لمرورها مسافات طويلة فوق المسطحات المائية، مما يجعلها رياحاً رطبة ماطرة، كما هو الحال على سواحل جنوب شرق أفريقيا.</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أما الرياح التجارية التي تهب على السواحل الغربية للقارات، فإنها غالبا ما تكون جافة مثيرة للعواصف الترابية، بسبب مرورها فوق مساحات قارية واسعة.</w:t>
      </w:r>
    </w:p>
    <w:p w:rsidR="006D73B4" w:rsidRPr="004F2516" w:rsidRDefault="006D73B4" w:rsidP="006D73B4">
      <w:pPr>
        <w:autoSpaceDE w:val="0"/>
        <w:autoSpaceDN w:val="0"/>
        <w:adjustRightInd w:val="0"/>
        <w:spacing w:after="0" w:line="240" w:lineRule="auto"/>
        <w:rPr>
          <w:rFonts w:ascii="Calibri" w:hAnsi="Calibri" w:cs="Calibri"/>
          <w:kern w:val="24"/>
        </w:rPr>
      </w:pPr>
      <w:r w:rsidRPr="004F2516">
        <w:rPr>
          <w:rFonts w:ascii="Calibri" w:hAnsi="Arial" w:cs="Arial"/>
          <w:b/>
          <w:bCs/>
          <w:kern w:val="24"/>
          <w:rtl/>
          <w:lang w:bidi="ar-JO"/>
        </w:rPr>
        <w:t>ب- الرياح الغربية (</w:t>
      </w:r>
      <w:r w:rsidRPr="004F2516">
        <w:rPr>
          <w:rFonts w:ascii="Calibri" w:hAnsi="Calibri" w:cs="Calibri"/>
          <w:b/>
          <w:bCs/>
          <w:kern w:val="24"/>
        </w:rPr>
        <w:t>Western Winds</w:t>
      </w:r>
      <w:r w:rsidRPr="004F2516">
        <w:rPr>
          <w:rFonts w:ascii="Calibri" w:hAnsi="Arial" w:cs="Arial"/>
          <w:b/>
          <w:bCs/>
          <w:kern w:val="24"/>
          <w:rtl/>
          <w:lang w:bidi="ar-JO"/>
        </w:rPr>
        <w:t>):</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وهي الرياح التي تهب من مراكز الضغط المداري المرتفع إلى المناطق المعتدلة ذات الضغط المنخفض بين درجتي عرض 35-60، وتعتبر رياحاً سائدة في تلك المناطق.</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 xml:space="preserve">هذه الرياح جنوبية الأصل تهب من المناطق المدارية، لكنها تنحرف إلى يمين اتجاهها وتصبح جنوبية غربية في النصف الشمالي بفعل قوة </w:t>
      </w:r>
      <w:proofErr w:type="spellStart"/>
      <w:r w:rsidRPr="004F2516">
        <w:rPr>
          <w:rFonts w:ascii="Calibri" w:hAnsi="Arial" w:cs="Arial"/>
          <w:b/>
          <w:bCs/>
          <w:kern w:val="24"/>
          <w:rtl/>
          <w:lang w:bidi="ar-JO"/>
        </w:rPr>
        <w:t>كوريولوس</w:t>
      </w:r>
      <w:proofErr w:type="spellEnd"/>
      <w:r w:rsidRPr="004F2516">
        <w:rPr>
          <w:rFonts w:ascii="Calibri" w:hAnsi="Arial" w:cs="Arial"/>
          <w:b/>
          <w:bCs/>
          <w:kern w:val="24"/>
          <w:rtl/>
          <w:lang w:bidi="ar-JO"/>
        </w:rPr>
        <w:t xml:space="preserve">، ولنفس </w:t>
      </w:r>
      <w:r w:rsidRPr="004F2516">
        <w:rPr>
          <w:rFonts w:ascii="Calibri" w:hAnsi="Arial" w:cs="Arial"/>
          <w:b/>
          <w:bCs/>
          <w:kern w:val="24"/>
          <w:rtl/>
        </w:rPr>
        <w:t xml:space="preserve">  </w:t>
      </w:r>
      <w:r w:rsidRPr="004F2516">
        <w:rPr>
          <w:rFonts w:ascii="Calibri" w:hAnsi="Arial" w:cs="Arial"/>
          <w:b/>
          <w:bCs/>
          <w:kern w:val="24"/>
          <w:rtl/>
          <w:lang w:bidi="ar-JO"/>
        </w:rPr>
        <w:t>شمالية غربية.</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الرياح الغربية –عموماً- تجلب الدفء والمطر للمناطق التي تهب عليها، وخاصة على السواحل الغربية للقارات.</w:t>
      </w:r>
    </w:p>
    <w:p w:rsidR="006D73B4" w:rsidRPr="004F2516" w:rsidRDefault="006D73B4" w:rsidP="006D73B4">
      <w:pPr>
        <w:autoSpaceDE w:val="0"/>
        <w:autoSpaceDN w:val="0"/>
        <w:adjustRightInd w:val="0"/>
        <w:spacing w:after="0" w:line="240" w:lineRule="auto"/>
        <w:rPr>
          <w:rFonts w:ascii="Calibri" w:hAnsi="Calibri" w:cs="Calibri"/>
          <w:kern w:val="24"/>
        </w:rPr>
      </w:pPr>
      <w:r w:rsidRPr="004F2516">
        <w:rPr>
          <w:rFonts w:ascii="Calibri" w:hAnsi="Arial" w:cs="Arial"/>
          <w:b/>
          <w:bCs/>
          <w:kern w:val="24"/>
          <w:rtl/>
          <w:lang w:bidi="ar-JO"/>
        </w:rPr>
        <w:t xml:space="preserve"> ج- الرياح القطبية </w:t>
      </w:r>
      <w:r w:rsidRPr="004F2516">
        <w:rPr>
          <w:rFonts w:ascii="Calibri" w:hAnsi="Arial" w:cs="Arial"/>
          <w:b/>
          <w:bCs/>
          <w:kern w:val="24"/>
          <w:rtl/>
        </w:rPr>
        <w:t xml:space="preserve"> </w:t>
      </w:r>
      <w:r w:rsidRPr="004F2516">
        <w:rPr>
          <w:rFonts w:ascii="Calibri" w:hAnsi="Arial" w:cs="Arial"/>
          <w:b/>
          <w:bCs/>
          <w:kern w:val="24"/>
          <w:rtl/>
          <w:lang w:bidi="ar-JO"/>
        </w:rPr>
        <w:t>(</w:t>
      </w:r>
      <w:r w:rsidRPr="004F2516">
        <w:rPr>
          <w:rFonts w:ascii="Calibri" w:hAnsi="Calibri" w:cs="Calibri"/>
          <w:b/>
          <w:bCs/>
          <w:kern w:val="24"/>
        </w:rPr>
        <w:t xml:space="preserve"> Polar Winds </w:t>
      </w:r>
      <w:r w:rsidRPr="004F2516">
        <w:rPr>
          <w:rFonts w:ascii="Calibri" w:hAnsi="Arial" w:cs="Arial"/>
          <w:b/>
          <w:bCs/>
          <w:kern w:val="24"/>
          <w:rtl/>
          <w:lang w:bidi="ar-JO"/>
        </w:rPr>
        <w:t>):</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 xml:space="preserve">وهي رياح </w:t>
      </w:r>
      <w:r w:rsidRPr="004F2516">
        <w:rPr>
          <w:rFonts w:ascii="Calibri" w:hAnsi="Arial" w:cs="Arial"/>
          <w:b/>
          <w:bCs/>
          <w:kern w:val="24"/>
          <w:rtl/>
        </w:rPr>
        <w:t>باردة ت</w:t>
      </w:r>
      <w:r w:rsidRPr="004F2516">
        <w:rPr>
          <w:rFonts w:ascii="Calibri" w:hAnsi="Arial" w:cs="Arial"/>
          <w:b/>
          <w:bCs/>
          <w:kern w:val="24"/>
          <w:rtl/>
          <w:lang w:bidi="ar-JO"/>
        </w:rPr>
        <w:t>س</w:t>
      </w:r>
      <w:r w:rsidRPr="004F2516">
        <w:rPr>
          <w:rFonts w:ascii="Calibri" w:hAnsi="Arial" w:cs="Arial"/>
          <w:b/>
          <w:bCs/>
          <w:kern w:val="24"/>
          <w:rtl/>
        </w:rPr>
        <w:t>ود</w:t>
      </w:r>
      <w:r w:rsidRPr="004F2516">
        <w:rPr>
          <w:rFonts w:ascii="Calibri" w:hAnsi="Arial" w:cs="Arial"/>
          <w:b/>
          <w:bCs/>
          <w:kern w:val="24"/>
          <w:rtl/>
          <w:lang w:bidi="ar-JO"/>
        </w:rPr>
        <w:t xml:space="preserve"> في المناطق القطبية، تهب من مراكز الضغط القطبي </w:t>
      </w:r>
      <w:r w:rsidRPr="004F2516">
        <w:rPr>
          <w:rFonts w:ascii="Calibri" w:hAnsi="Arial" w:cs="Arial"/>
          <w:b/>
          <w:bCs/>
          <w:kern w:val="24"/>
          <w:rtl/>
        </w:rPr>
        <w:t xml:space="preserve">المرتفع </w:t>
      </w:r>
      <w:r w:rsidRPr="004F2516">
        <w:rPr>
          <w:rFonts w:ascii="Calibri" w:hAnsi="Arial" w:cs="Arial"/>
          <w:b/>
          <w:bCs/>
          <w:kern w:val="24"/>
          <w:rtl/>
          <w:lang w:bidi="ar-JO"/>
        </w:rPr>
        <w:t>إلى مناطق الضغط الجوي المنخفض حول الدائرة القطبية (66ْ)، وتكون الرياح القطبية شمالية شرقية باردة وقليلة الرطوبة في النصف الشمالي، وجنوبية شرقية في النصف الجنوبي.</w:t>
      </w:r>
    </w:p>
    <w:p w:rsidR="006D73B4" w:rsidRPr="004F2516" w:rsidRDefault="006D73B4" w:rsidP="006D73B4">
      <w:pPr>
        <w:autoSpaceDE w:val="0"/>
        <w:autoSpaceDN w:val="0"/>
        <w:adjustRightInd w:val="0"/>
        <w:spacing w:after="0" w:line="240" w:lineRule="auto"/>
        <w:rPr>
          <w:rFonts w:ascii="Calibri" w:hAnsi="Calibri" w:cs="Calibri"/>
          <w:kern w:val="24"/>
        </w:rPr>
      </w:pPr>
      <w:r w:rsidRPr="004F2516">
        <w:rPr>
          <w:rFonts w:ascii="Calibri" w:hAnsi="Arial" w:cs="Arial"/>
          <w:b/>
          <w:bCs/>
          <w:kern w:val="24"/>
          <w:rtl/>
        </w:rPr>
        <w:t>2</w:t>
      </w:r>
      <w:r w:rsidRPr="004F2516">
        <w:rPr>
          <w:rFonts w:ascii="Calibri" w:hAnsi="Arial" w:cs="Arial"/>
          <w:b/>
          <w:bCs/>
          <w:kern w:val="24"/>
          <w:rtl/>
          <w:lang w:bidi="ar-JO"/>
        </w:rPr>
        <w:t>- الرياح الموسمية (</w:t>
      </w:r>
      <w:r w:rsidRPr="004F2516">
        <w:rPr>
          <w:rFonts w:ascii="Calibri" w:hAnsi="Calibri" w:cs="Calibri"/>
          <w:b/>
          <w:bCs/>
          <w:kern w:val="24"/>
        </w:rPr>
        <w:t>Monsoon</w:t>
      </w:r>
      <w:r w:rsidRPr="004F2516">
        <w:rPr>
          <w:rFonts w:ascii="Calibri" w:hAnsi="Arial" w:cs="Arial"/>
          <w:b/>
          <w:bCs/>
          <w:kern w:val="24"/>
          <w:rtl/>
          <w:lang w:bidi="ar-JO"/>
        </w:rPr>
        <w:t>):</w:t>
      </w:r>
      <w:r w:rsidRPr="004F2516">
        <w:rPr>
          <w:rFonts w:ascii="Calibri" w:hAnsi="Arial" w:cs="Arial"/>
          <w:b/>
          <w:bCs/>
          <w:kern w:val="24"/>
          <w:rtl/>
        </w:rPr>
        <w:br/>
      </w:r>
      <w:r w:rsidRPr="004F2516">
        <w:rPr>
          <w:rFonts w:ascii="Calibri" w:hAnsi="Arial" w:cs="Arial"/>
          <w:kern w:val="24"/>
          <w:rtl/>
        </w:rPr>
        <w:t xml:space="preserve">          </w:t>
      </w:r>
      <w:r w:rsidRPr="004F2516">
        <w:rPr>
          <w:rFonts w:ascii="Calibri" w:hAnsi="Arial" w:cs="Arial"/>
          <w:b/>
          <w:bCs/>
          <w:kern w:val="24"/>
          <w:rtl/>
          <w:lang w:bidi="ar-JO"/>
        </w:rPr>
        <w:t xml:space="preserve">يطلق هذا المصطلح على الرياح التي تهب في موسم أو فصل معين، ومن أهم مناطق العالم التي تظهر فيها الرياح الموسمية هي منطقة جنوب شرق آسيا التي تتعرض خلال فصل الشتاء </w:t>
      </w:r>
      <w:r w:rsidRPr="004F2516">
        <w:rPr>
          <w:rFonts w:ascii="Calibri" w:hAnsi="Calibri" w:cs="Calibri"/>
          <w:b/>
          <w:bCs/>
          <w:kern w:val="24"/>
        </w:rPr>
        <w:t xml:space="preserve"> </w:t>
      </w:r>
      <w:r w:rsidRPr="004F2516">
        <w:rPr>
          <w:rFonts w:ascii="Calibri" w:hAnsi="Arial" w:cs="Arial"/>
          <w:b/>
          <w:bCs/>
          <w:kern w:val="24"/>
          <w:rtl/>
        </w:rPr>
        <w:t xml:space="preserve"> ( الموسميات الشتوية ) </w:t>
      </w:r>
      <w:r w:rsidRPr="004F2516">
        <w:rPr>
          <w:rFonts w:ascii="Calibri" w:hAnsi="Arial" w:cs="Arial"/>
          <w:b/>
          <w:bCs/>
          <w:kern w:val="24"/>
          <w:rtl/>
          <w:lang w:bidi="ar-JO"/>
        </w:rPr>
        <w:t xml:space="preserve">لرياح موسمية شمالية باردة وجافة قادمة من وسط قارة آسيا، بينما تهب عليه في الصيف </w:t>
      </w:r>
      <w:r w:rsidRPr="004F2516">
        <w:rPr>
          <w:rFonts w:ascii="Calibri" w:hAnsi="Arial" w:cs="Arial"/>
          <w:b/>
          <w:bCs/>
          <w:kern w:val="24"/>
          <w:rtl/>
        </w:rPr>
        <w:t xml:space="preserve"> (الموسميات الصيفية )</w:t>
      </w:r>
      <w:r w:rsidRPr="004F2516">
        <w:rPr>
          <w:rFonts w:ascii="Calibri" w:hAnsi="Arial" w:cs="Arial"/>
          <w:b/>
          <w:bCs/>
          <w:kern w:val="24"/>
          <w:rtl/>
          <w:lang w:bidi="ar-JO"/>
        </w:rPr>
        <w:t>رياحاً موسمية جنوبية (قادمة من المحيط الهادي) تتميز بالدفء والرطوبة، وتتسبب في سقوط كميا كبيرة من الأمطار، وينتج عنها في كثير من الأحيان حدوث فيضانات.</w:t>
      </w:r>
      <w:r w:rsidRPr="004F2516">
        <w:rPr>
          <w:rFonts w:ascii="Calibri" w:hAnsi="Arial" w:cs="Arial"/>
          <w:b/>
          <w:bCs/>
          <w:kern w:val="24"/>
          <w:rtl/>
        </w:rPr>
        <w:br/>
        <w:t xml:space="preserve">          </w:t>
      </w:r>
      <w:r w:rsidRPr="004F2516">
        <w:rPr>
          <w:rFonts w:ascii="Calibri" w:hAnsi="Arial" w:cs="Arial"/>
          <w:kern w:val="24"/>
          <w:rtl/>
        </w:rPr>
        <w:t xml:space="preserve"> </w:t>
      </w:r>
      <w:r w:rsidRPr="004F2516">
        <w:rPr>
          <w:rFonts w:ascii="Calibri" w:hAnsi="Arial" w:cs="Arial"/>
          <w:b/>
          <w:bCs/>
          <w:kern w:val="24"/>
          <w:rtl/>
          <w:lang w:bidi="ar-JO"/>
        </w:rPr>
        <w:t>يمكن تفسير نشأة الرياح الموسمية بمجموعة عوامل منها: تكون ضغط جوي منخفض في أواسط قارة آسيا صيفاً، يسهم في جذب الرياح الموسمية إلى جنوب وجنوب شرق آسيا، إضافة إلى مجاورة كتلة قارية ضخمة ممثلة في آسيا، لمسطحات مائية شاسعة ممثلة في المحيطين الهندي والهادي.</w:t>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Arial" w:cs="Arial"/>
          <w:b/>
          <w:bCs/>
          <w:kern w:val="24"/>
          <w:rtl/>
        </w:rPr>
        <w:t xml:space="preserve">  3 </w:t>
      </w:r>
      <w:r w:rsidRPr="004F2516">
        <w:rPr>
          <w:rFonts w:ascii="Calibri" w:hAnsi="Arial" w:cs="Arial"/>
          <w:b/>
          <w:bCs/>
          <w:kern w:val="24"/>
          <w:rtl/>
          <w:lang w:bidi="ar-JO"/>
        </w:rPr>
        <w:t>- الرياح المحلية:</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وهي تلك الرياح التي تشهد تغيراً يومياً أو شبه يومي، وتتلخص في</w:t>
      </w:r>
      <w:r w:rsidRPr="004F2516">
        <w:rPr>
          <w:rFonts w:ascii="Calibri" w:hAnsi="Arial" w:cs="Arial"/>
          <w:b/>
          <w:bCs/>
          <w:kern w:val="24"/>
          <w:rtl/>
        </w:rPr>
        <w:t xml:space="preserve"> :</w:t>
      </w:r>
      <w:r w:rsidRPr="004F2516">
        <w:rPr>
          <w:rFonts w:ascii="Calibri" w:hAnsi="Arial" w:cs="Arial"/>
          <w:b/>
          <w:bCs/>
          <w:kern w:val="24"/>
          <w:rtl/>
        </w:rPr>
        <w:br/>
        <w:t xml:space="preserve">                   أ - </w:t>
      </w:r>
      <w:r w:rsidRPr="004F2516">
        <w:rPr>
          <w:rFonts w:ascii="Calibri" w:hAnsi="Arial" w:cs="Arial"/>
          <w:b/>
          <w:bCs/>
          <w:kern w:val="24"/>
          <w:rtl/>
          <w:lang w:bidi="ar-JO"/>
        </w:rPr>
        <w:t xml:space="preserve"> نسيم البر  والبحر</w:t>
      </w:r>
      <w:r w:rsidRPr="004F2516">
        <w:rPr>
          <w:rFonts w:ascii="Calibri" w:hAnsi="Arial" w:cs="Arial"/>
          <w:b/>
          <w:bCs/>
          <w:kern w:val="24"/>
          <w:rtl/>
        </w:rPr>
        <w:br/>
        <w:t xml:space="preserve">                 ب - </w:t>
      </w:r>
      <w:r w:rsidRPr="004F2516">
        <w:rPr>
          <w:rFonts w:ascii="Calibri" w:hAnsi="Arial" w:cs="Arial"/>
          <w:b/>
          <w:bCs/>
          <w:kern w:val="24"/>
          <w:rtl/>
          <w:lang w:bidi="ar-JO"/>
        </w:rPr>
        <w:t xml:space="preserve"> ونسيم الوادي والجبل.</w:t>
      </w:r>
      <w:r w:rsidRPr="004F2516">
        <w:rPr>
          <w:rFonts w:ascii="Calibri" w:hAnsi="Calibri" w:cs="Calibri"/>
          <w:kern w:val="24"/>
        </w:rPr>
        <w:br/>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Arial" w:cs="Arial"/>
          <w:b/>
          <w:bCs/>
          <w:kern w:val="24"/>
          <w:rtl/>
        </w:rPr>
        <w:t xml:space="preserve">    </w:t>
      </w:r>
      <w:r w:rsidRPr="004F2516">
        <w:rPr>
          <w:rFonts w:ascii="Calibri" w:hAnsi="Arial" w:cs="Arial"/>
          <w:b/>
          <w:bCs/>
          <w:kern w:val="24"/>
          <w:rtl/>
          <w:lang w:bidi="ar-JO"/>
        </w:rPr>
        <w:t xml:space="preserve"> أ- نسيم البر والبحر:</w:t>
      </w:r>
      <w:r w:rsidRPr="004F2516">
        <w:rPr>
          <w:rFonts w:ascii="Calibri" w:hAnsi="Arial" w:cs="Arial"/>
          <w:b/>
          <w:bCs/>
          <w:kern w:val="24"/>
          <w:rtl/>
        </w:rPr>
        <w:br/>
      </w:r>
      <w:r w:rsidRPr="004F2516">
        <w:rPr>
          <w:rFonts w:ascii="Calibri" w:hAnsi="Calibri" w:cs="Calibri"/>
          <w:kern w:val="24"/>
        </w:rPr>
        <w:br/>
      </w:r>
      <w:r w:rsidRPr="004F2516">
        <w:rPr>
          <w:rFonts w:ascii="Calibri" w:hAnsi="Arial" w:cs="Arial"/>
          <w:b/>
          <w:bCs/>
          <w:kern w:val="24"/>
          <w:rtl/>
          <w:lang w:bidi="ar-JO"/>
        </w:rPr>
        <w:t xml:space="preserve"> </w:t>
      </w:r>
      <w:r w:rsidRPr="004F2516">
        <w:rPr>
          <w:rFonts w:ascii="Calibri" w:hAnsi="Arial" w:cs="Arial"/>
          <w:b/>
          <w:bCs/>
          <w:kern w:val="24"/>
          <w:rtl/>
        </w:rPr>
        <w:t xml:space="preserve">          </w:t>
      </w:r>
      <w:r w:rsidRPr="004F2516">
        <w:rPr>
          <w:rFonts w:ascii="Calibri" w:hAnsi="Arial" w:cs="Arial"/>
          <w:b/>
          <w:bCs/>
          <w:kern w:val="24"/>
          <w:rtl/>
          <w:lang w:bidi="ar-JO"/>
        </w:rPr>
        <w:t xml:space="preserve">ينجم نسيم البر والبحر عن التفاوت في درجة الحرارة والضغط الجوي بين اليابسة والبحر. ففي النهار تكون درجة حرارة اليابسة أعلى من درجة حرارة البحر المجاور، كما أن الضغط الجوي فوق اليابسة أقل منه فوق البحر المجاور، لذا </w:t>
      </w:r>
      <w:r w:rsidRPr="004F2516">
        <w:rPr>
          <w:rFonts w:ascii="Calibri" w:hAnsi="Arial" w:cs="Arial"/>
          <w:b/>
          <w:bCs/>
          <w:kern w:val="24"/>
          <w:rtl/>
          <w:lang w:bidi="ar-JO"/>
        </w:rPr>
        <w:lastRenderedPageBreak/>
        <w:t>تهب الرياح على شكل نسيم عليل من البحر إلى اليابسة.</w:t>
      </w:r>
      <w:r w:rsidRPr="004F2516">
        <w:rPr>
          <w:rFonts w:ascii="Calibri" w:hAnsi="Arial" w:cs="Arial"/>
          <w:b/>
          <w:bCs/>
          <w:kern w:val="24"/>
          <w:rtl/>
        </w:rPr>
        <w:br/>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أما في الليل فيحدث عكس ذلك، مما يؤدي إلى هبوب رياح من اليابسة باتجاه البحر على شكل نسيم بر. ومن الجدير ذكره أن نسيم البر والبحر يحدث في الأيام التي تخلو من تأثير الاضطرابات الجوية. يذكر أن نسيم البحر أقوى من نسيم البر، لأن سطح البر خشن وقد يصل تأثيره إلى اليابسة لمسافة 50كم تقريباً تباعً لعوامل كثيرة.</w:t>
      </w:r>
      <w:r w:rsidRPr="004F2516">
        <w:rPr>
          <w:rFonts w:ascii="Calibri" w:hAnsi="Arial" w:cs="Arial"/>
          <w:b/>
          <w:bCs/>
          <w:kern w:val="24"/>
          <w:rtl/>
        </w:rPr>
        <w:t xml:space="preserve">  </w:t>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Arial" w:cs="Arial"/>
          <w:b/>
          <w:bCs/>
          <w:kern w:val="24"/>
          <w:rtl/>
          <w:lang w:bidi="ar-JO"/>
        </w:rPr>
        <w:t xml:space="preserve"> ب- نسيم الجبل والوادي:</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في النهار: يسخن الهواء فوق سفوح الأودية المواجهة لأشعة الشمس أكثر من القيعان، مما يؤدي إلى تمدد الهواء وارتفاعه على تلك السفوح على شكل نسيم وادي.</w:t>
      </w:r>
      <w:r w:rsidRPr="004F2516">
        <w:rPr>
          <w:rFonts w:ascii="Calibri" w:hAnsi="Calibri" w:cs="Calibri"/>
          <w:kern w:val="24"/>
        </w:rPr>
        <w:br/>
      </w:r>
      <w:r w:rsidRPr="004F2516">
        <w:rPr>
          <w:rFonts w:ascii="Calibri" w:hAnsi="Arial" w:cs="Arial"/>
          <w:kern w:val="24"/>
          <w:rtl/>
        </w:rPr>
        <w:t xml:space="preserve">      </w:t>
      </w:r>
      <w:r w:rsidRPr="004F2516">
        <w:rPr>
          <w:rFonts w:ascii="Calibri" w:hAnsi="Arial" w:cs="Arial"/>
          <w:b/>
          <w:bCs/>
          <w:kern w:val="24"/>
          <w:rtl/>
          <w:lang w:bidi="ar-JO"/>
        </w:rPr>
        <w:t>أما في الليل: فتنخفض درجة حرارة الهواء فوق سفوح الأودية، فيبرد ويهبط منها إلى قيعان الأودية على شكل نسيم الجبل. ومعلوم أن نسيم الجبل أقوى من نسيم الوادي، لأن نسيم الجبل يهبط من أعلى إلى أسفل مع اتجاه الجاذبية الأرضية.</w:t>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Arial" w:cs="Arial"/>
          <w:b/>
          <w:bCs/>
          <w:kern w:val="24"/>
          <w:rtl/>
        </w:rPr>
        <w:t xml:space="preserve">       </w:t>
      </w:r>
      <w:r w:rsidRPr="004F2516">
        <w:rPr>
          <w:rFonts w:ascii="Calibri" w:hAnsi="Arial" w:cs="Arial"/>
          <w:b/>
          <w:bCs/>
          <w:kern w:val="24"/>
          <w:rtl/>
          <w:lang w:bidi="ar-JO"/>
        </w:rPr>
        <w:t xml:space="preserve">من جهة أخرى هناك أنواع أخرى من الرياح المحلية مثل الرياح الدافئة، التي تهب في مقدمة المنخفضات الجوية </w:t>
      </w:r>
      <w:r w:rsidRPr="004F2516">
        <w:rPr>
          <w:rFonts w:ascii="Calibri" w:hAnsi="Arial" w:cs="Arial"/>
          <w:b/>
          <w:bCs/>
          <w:kern w:val="24"/>
          <w:rtl/>
        </w:rPr>
        <w:t xml:space="preserve"> ومنها :</w:t>
      </w:r>
      <w:r w:rsidRPr="004F2516">
        <w:rPr>
          <w:rFonts w:ascii="Calibri" w:hAnsi="Arial" w:cs="Arial"/>
          <w:b/>
          <w:bCs/>
          <w:kern w:val="24"/>
          <w:rtl/>
        </w:rPr>
        <w:br/>
        <w:t xml:space="preserve"> أ - </w:t>
      </w:r>
      <w:r w:rsidRPr="004F2516">
        <w:rPr>
          <w:rFonts w:ascii="Calibri" w:hAnsi="Arial" w:cs="Arial"/>
          <w:b/>
          <w:bCs/>
          <w:kern w:val="24"/>
          <w:rtl/>
          <w:lang w:bidi="ar-JO"/>
        </w:rPr>
        <w:t>رياح الخماسين وهي رياح حارة جافة تهب من الصحراء الكبرى باتجاه مصر وبلاد الشام</w:t>
      </w:r>
      <w:r w:rsidRPr="004F2516">
        <w:rPr>
          <w:rFonts w:ascii="Calibri" w:hAnsi="Arial" w:cs="Arial"/>
          <w:b/>
          <w:bCs/>
          <w:kern w:val="24"/>
          <w:rtl/>
        </w:rPr>
        <w:t>.</w:t>
      </w:r>
      <w:r w:rsidRPr="004F2516">
        <w:rPr>
          <w:rFonts w:ascii="Calibri" w:hAnsi="Arial" w:cs="Arial"/>
          <w:b/>
          <w:bCs/>
          <w:kern w:val="24"/>
          <w:rtl/>
        </w:rPr>
        <w:br/>
        <w:t xml:space="preserve"> ب - </w:t>
      </w:r>
      <w:r w:rsidRPr="004F2516">
        <w:rPr>
          <w:rFonts w:ascii="Calibri" w:hAnsi="Arial" w:cs="Arial"/>
          <w:b/>
          <w:bCs/>
          <w:kern w:val="24"/>
          <w:rtl/>
          <w:lang w:bidi="ar-JO"/>
        </w:rPr>
        <w:t xml:space="preserve">رياح </w:t>
      </w:r>
      <w:proofErr w:type="spellStart"/>
      <w:r w:rsidRPr="004F2516">
        <w:rPr>
          <w:rFonts w:ascii="Calibri" w:hAnsi="Arial" w:cs="Arial"/>
          <w:b/>
          <w:bCs/>
          <w:kern w:val="24"/>
          <w:rtl/>
          <w:lang w:bidi="ar-JO"/>
        </w:rPr>
        <w:t>السيروكو</w:t>
      </w:r>
      <w:proofErr w:type="spellEnd"/>
      <w:r w:rsidRPr="004F2516">
        <w:rPr>
          <w:rFonts w:ascii="Calibri" w:hAnsi="Arial" w:cs="Arial"/>
          <w:b/>
          <w:bCs/>
          <w:kern w:val="24"/>
          <w:rtl/>
          <w:lang w:bidi="ar-JO"/>
        </w:rPr>
        <w:t xml:space="preserve"> وهي رياح الخماسين التي تقطع البحر المتوسط وتصل جنوبي أوروبا، وتكون </w:t>
      </w:r>
      <w:r w:rsidRPr="004F2516">
        <w:rPr>
          <w:rFonts w:ascii="Calibri" w:hAnsi="Arial" w:cs="Arial"/>
          <w:b/>
          <w:bCs/>
          <w:kern w:val="24"/>
          <w:rtl/>
        </w:rPr>
        <w:t xml:space="preserve">                                                                        </w:t>
      </w:r>
      <w:r w:rsidRPr="004F2516">
        <w:rPr>
          <w:rFonts w:ascii="Calibri" w:hAnsi="Arial" w:cs="Arial"/>
          <w:b/>
          <w:bCs/>
          <w:kern w:val="24"/>
          <w:rtl/>
          <w:lang w:bidi="ar-JO"/>
        </w:rPr>
        <w:t>قد تشبعت بالرطوبة، وقد تسقط أمطاراً</w:t>
      </w:r>
      <w:r w:rsidRPr="004F2516">
        <w:rPr>
          <w:rFonts w:ascii="Calibri" w:hAnsi="Arial" w:cs="Arial"/>
          <w:b/>
          <w:bCs/>
          <w:kern w:val="24"/>
          <w:rtl/>
        </w:rPr>
        <w:t>.</w:t>
      </w:r>
      <w:r w:rsidRPr="004F2516">
        <w:rPr>
          <w:rFonts w:ascii="Calibri" w:hAnsi="Arial" w:cs="Arial"/>
          <w:b/>
          <w:bCs/>
          <w:kern w:val="24"/>
          <w:rtl/>
        </w:rPr>
        <w:br/>
        <w:t xml:space="preserve">ج - </w:t>
      </w:r>
      <w:r w:rsidRPr="004F2516">
        <w:rPr>
          <w:rFonts w:ascii="Calibri" w:hAnsi="Arial" w:cs="Arial"/>
          <w:b/>
          <w:bCs/>
          <w:kern w:val="24"/>
          <w:rtl/>
          <w:lang w:bidi="ar-JO"/>
        </w:rPr>
        <w:t xml:space="preserve"> ورياح القبلي وهي رياح حارة وجافة تهب من الصحراء الكبرى على أقطار المغرب العربي</w:t>
      </w:r>
      <w:r w:rsidRPr="004F2516">
        <w:rPr>
          <w:rFonts w:ascii="Calibri" w:hAnsi="Arial" w:cs="Arial"/>
          <w:b/>
          <w:bCs/>
          <w:kern w:val="24"/>
          <w:rtl/>
        </w:rPr>
        <w:t xml:space="preserve"> .</w:t>
      </w:r>
      <w:r w:rsidRPr="004F2516">
        <w:rPr>
          <w:rFonts w:ascii="Calibri" w:hAnsi="Arial" w:cs="Arial"/>
          <w:b/>
          <w:bCs/>
          <w:kern w:val="24"/>
          <w:rtl/>
        </w:rPr>
        <w:br/>
        <w:t xml:space="preserve">د - </w:t>
      </w:r>
      <w:r w:rsidRPr="004F2516">
        <w:rPr>
          <w:rFonts w:ascii="Calibri" w:hAnsi="Arial" w:cs="Arial"/>
          <w:b/>
          <w:bCs/>
          <w:kern w:val="24"/>
          <w:rtl/>
          <w:lang w:bidi="ar-JO"/>
        </w:rPr>
        <w:t xml:space="preserve"> ورياح السموم وهي أيضاً رياح حارة وجافة ومثيرة للغبار مثل الخماسين والقبلي، وتهب على </w:t>
      </w:r>
      <w:r w:rsidRPr="004F2516">
        <w:rPr>
          <w:rFonts w:ascii="Calibri" w:hAnsi="Arial" w:cs="Arial"/>
          <w:b/>
          <w:bCs/>
          <w:kern w:val="24"/>
          <w:rtl/>
        </w:rPr>
        <w:t xml:space="preserve">  </w:t>
      </w:r>
      <w:r w:rsidRPr="004F2516">
        <w:rPr>
          <w:rFonts w:ascii="Calibri" w:hAnsi="Arial" w:cs="Arial"/>
          <w:b/>
          <w:bCs/>
          <w:kern w:val="24"/>
          <w:rtl/>
          <w:lang w:bidi="ar-JO"/>
        </w:rPr>
        <w:t>بعض أجزاء الجزيرة العربية.</w:t>
      </w:r>
      <w:r w:rsidRPr="004F2516">
        <w:rPr>
          <w:rFonts w:ascii="Calibri" w:hAnsi="Calibri" w:cs="Calibri"/>
          <w:kern w:val="24"/>
        </w:rPr>
        <w:br/>
      </w:r>
    </w:p>
    <w:p w:rsidR="006D73B4" w:rsidRPr="004F2516" w:rsidRDefault="006D73B4" w:rsidP="006D73B4">
      <w:pPr>
        <w:autoSpaceDE w:val="0"/>
        <w:autoSpaceDN w:val="0"/>
        <w:bidi w:val="0"/>
        <w:adjustRightInd w:val="0"/>
        <w:spacing w:after="0" w:line="240" w:lineRule="auto"/>
        <w:jc w:val="right"/>
        <w:rPr>
          <w:rFonts w:ascii="Calibri" w:hAnsi="Calibri" w:cs="Calibri"/>
          <w:kern w:val="24"/>
        </w:rPr>
      </w:pPr>
      <w:r w:rsidRPr="004F2516">
        <w:rPr>
          <w:rFonts w:ascii="Calibri" w:hAnsi="Arial" w:cs="Arial"/>
          <w:b/>
          <w:bCs/>
          <w:kern w:val="24"/>
          <w:rtl/>
        </w:rPr>
        <w:t xml:space="preserve">        </w:t>
      </w:r>
      <w:r w:rsidRPr="004F2516">
        <w:rPr>
          <w:rFonts w:ascii="Calibri" w:hAnsi="Arial" w:cs="Arial"/>
          <w:b/>
          <w:bCs/>
          <w:kern w:val="24"/>
          <w:rtl/>
          <w:lang w:bidi="ar-JO"/>
        </w:rPr>
        <w:t xml:space="preserve">ومن أنواع الرياح المحلية الأخرى الرياح الباردة، كرياح </w:t>
      </w:r>
      <w:proofErr w:type="spellStart"/>
      <w:r w:rsidRPr="004F2516">
        <w:rPr>
          <w:rFonts w:ascii="Calibri" w:hAnsi="Arial" w:cs="Arial"/>
          <w:b/>
          <w:bCs/>
          <w:kern w:val="24"/>
          <w:rtl/>
          <w:lang w:bidi="ar-JO"/>
        </w:rPr>
        <w:t>المسترال</w:t>
      </w:r>
      <w:proofErr w:type="spellEnd"/>
      <w:r w:rsidRPr="004F2516">
        <w:rPr>
          <w:rFonts w:ascii="Calibri" w:hAnsi="Arial" w:cs="Arial"/>
          <w:b/>
          <w:bCs/>
          <w:kern w:val="24"/>
          <w:rtl/>
          <w:lang w:bidi="ar-JO"/>
        </w:rPr>
        <w:t xml:space="preserve">، وهي رياح قطبية شمالية باردة تهب على أجزاء من غرب أوروبا ولا </w:t>
      </w:r>
      <w:proofErr w:type="spellStart"/>
      <w:r w:rsidRPr="004F2516">
        <w:rPr>
          <w:rFonts w:ascii="Calibri" w:hAnsi="Arial" w:cs="Arial"/>
          <w:b/>
          <w:bCs/>
          <w:kern w:val="24"/>
          <w:rtl/>
          <w:lang w:bidi="ar-JO"/>
        </w:rPr>
        <w:t>سيما</w:t>
      </w:r>
      <w:proofErr w:type="spellEnd"/>
      <w:r w:rsidRPr="004F2516">
        <w:rPr>
          <w:rFonts w:ascii="Calibri" w:hAnsi="Arial" w:cs="Arial"/>
          <w:b/>
          <w:bCs/>
          <w:kern w:val="24"/>
          <w:rtl/>
          <w:lang w:bidi="ar-JO"/>
        </w:rPr>
        <w:t xml:space="preserve"> على جنوب فرنسا.</w:t>
      </w:r>
      <w:r w:rsidRPr="004F2516">
        <w:rPr>
          <w:rFonts w:ascii="Calibri" w:hAnsi="Calibri" w:cs="Calibri"/>
          <w:kern w:val="24"/>
        </w:rPr>
        <w:br/>
      </w:r>
    </w:p>
    <w:p w:rsidR="006D73B4" w:rsidRPr="004F2516" w:rsidRDefault="006D73B4" w:rsidP="006D73B4">
      <w:pPr>
        <w:autoSpaceDE w:val="0"/>
        <w:autoSpaceDN w:val="0"/>
        <w:bidi w:val="0"/>
        <w:adjustRightInd w:val="0"/>
        <w:spacing w:after="0" w:line="240" w:lineRule="auto"/>
        <w:jc w:val="right"/>
        <w:rPr>
          <w:rFonts w:ascii="Calibri" w:hAnsi="Arial" w:cs="Arial"/>
          <w:kern w:val="24"/>
          <w:rtl/>
        </w:rPr>
      </w:pPr>
    </w:p>
    <w:p w:rsidR="006D73B4" w:rsidRPr="009D5939" w:rsidRDefault="006D73B4" w:rsidP="006D73B4">
      <w:pPr>
        <w:autoSpaceDE w:val="0"/>
        <w:autoSpaceDN w:val="0"/>
        <w:bidi w:val="0"/>
        <w:adjustRightInd w:val="0"/>
        <w:spacing w:after="0" w:line="240" w:lineRule="auto"/>
        <w:jc w:val="right"/>
        <w:rPr>
          <w:rFonts w:ascii="Calibri" w:hAnsi="Arial" w:cs="Arial"/>
          <w:kern w:val="24"/>
          <w:rtl/>
        </w:rPr>
      </w:pPr>
    </w:p>
    <w:p w:rsidR="006D73B4" w:rsidRPr="009D5939" w:rsidRDefault="006D73B4" w:rsidP="006D73B4">
      <w:pPr>
        <w:autoSpaceDE w:val="0"/>
        <w:autoSpaceDN w:val="0"/>
        <w:bidi w:val="0"/>
        <w:adjustRightInd w:val="0"/>
        <w:spacing w:after="0" w:line="240" w:lineRule="auto"/>
        <w:jc w:val="right"/>
        <w:rPr>
          <w:rFonts w:ascii="Calibri" w:hAnsi="Calibri" w:cs="Calibri"/>
          <w:kern w:val="24"/>
        </w:rPr>
      </w:pPr>
    </w:p>
    <w:p w:rsidR="006D73B4" w:rsidRPr="009D5939" w:rsidRDefault="006D73B4" w:rsidP="006D73B4">
      <w:pPr>
        <w:autoSpaceDE w:val="0"/>
        <w:autoSpaceDN w:val="0"/>
        <w:bidi w:val="0"/>
        <w:adjustRightInd w:val="0"/>
        <w:spacing w:after="0" w:line="240" w:lineRule="auto"/>
        <w:jc w:val="right"/>
        <w:rPr>
          <w:rFonts w:ascii="Calibri" w:hAnsi="Calibri" w:cs="Calibri"/>
          <w:kern w:val="24"/>
        </w:rPr>
      </w:pPr>
      <w:r w:rsidRPr="009D5939">
        <w:rPr>
          <w:rFonts w:ascii="Calibri" w:hAnsi="PT Bold Heading" w:cs="PT Bold Heading"/>
          <w:kern w:val="24"/>
          <w:rtl/>
        </w:rPr>
        <w:t>المحاضرة الثامنة</w:t>
      </w:r>
      <w:r w:rsidRPr="009D5939">
        <w:rPr>
          <w:rFonts w:ascii="Calibri" w:hAnsi="PT Bold Heading" w:cs="PT Bold Heading"/>
          <w:kern w:val="24"/>
          <w:rtl/>
        </w:rPr>
        <w:br/>
      </w:r>
      <w:r w:rsidRPr="009D5939">
        <w:rPr>
          <w:rFonts w:ascii="Calibri" w:hAnsi="PT Bold Heading" w:cs="PT Bold Heading"/>
          <w:kern w:val="24"/>
          <w:rtl/>
          <w:lang w:bidi="ar-JO"/>
        </w:rPr>
        <w:t>الــر</w:t>
      </w:r>
      <w:r w:rsidRPr="009D5939">
        <w:rPr>
          <w:rFonts w:ascii="Calibri" w:hAnsi="PT Bold Heading" w:cs="PT Bold Heading"/>
          <w:kern w:val="24"/>
          <w:rtl/>
        </w:rPr>
        <w:t>طوبة الجوية</w:t>
      </w:r>
    </w:p>
    <w:p w:rsidR="006D73B4" w:rsidRPr="009D5939" w:rsidRDefault="006D73B4" w:rsidP="006D73B4">
      <w:pPr>
        <w:autoSpaceDE w:val="0"/>
        <w:autoSpaceDN w:val="0"/>
        <w:adjustRightInd w:val="0"/>
        <w:spacing w:after="0" w:line="240" w:lineRule="auto"/>
        <w:rPr>
          <w:rFonts w:ascii="Calibri" w:hAnsi="Calibri" w:cs="Calibri"/>
          <w:kern w:val="24"/>
          <w:u w:val="single"/>
        </w:rPr>
      </w:pPr>
      <w:r w:rsidRPr="009D5939">
        <w:rPr>
          <w:rFonts w:ascii="Calibri" w:hAnsi="Arial" w:cs="Arial"/>
          <w:b/>
          <w:bCs/>
          <w:kern w:val="24"/>
          <w:rtl/>
        </w:rPr>
        <w:t xml:space="preserve">                   1 -  </w:t>
      </w:r>
      <w:r w:rsidRPr="009D5939">
        <w:rPr>
          <w:rFonts w:ascii="Calibri" w:hAnsi="Arial" w:cs="Arial"/>
          <w:b/>
          <w:bCs/>
          <w:kern w:val="24"/>
          <w:rtl/>
          <w:lang w:bidi="ar-JO"/>
        </w:rPr>
        <w:t>مقدمة</w:t>
      </w:r>
      <w:r w:rsidRPr="009D5939">
        <w:rPr>
          <w:rFonts w:ascii="Calibri" w:hAnsi="Calibri" w:cs="Calibri"/>
          <w:kern w:val="24"/>
        </w:rPr>
        <w:br/>
      </w:r>
      <w:r w:rsidRPr="009D5939">
        <w:rPr>
          <w:rFonts w:ascii="Calibri" w:hAnsi="Arial" w:cs="Arial"/>
          <w:kern w:val="24"/>
          <w:rtl/>
        </w:rPr>
        <w:t xml:space="preserve">                   2 - </w:t>
      </w:r>
      <w:r w:rsidRPr="009D5939">
        <w:rPr>
          <w:rFonts w:ascii="Calibri" w:hAnsi="Arial" w:cs="Arial"/>
          <w:b/>
          <w:bCs/>
          <w:kern w:val="24"/>
          <w:rtl/>
          <w:lang w:bidi="ar-JO"/>
        </w:rPr>
        <w:t>مقاييس الرطوبة</w:t>
      </w:r>
      <w:r w:rsidRPr="009D5939">
        <w:rPr>
          <w:rFonts w:ascii="Calibri" w:hAnsi="Arial" w:cs="Arial"/>
          <w:b/>
          <w:bCs/>
          <w:kern w:val="24"/>
          <w:rtl/>
        </w:rPr>
        <w:br/>
        <w:t xml:space="preserve">                    3- نقطة الندى </w:t>
      </w:r>
      <w:r w:rsidRPr="009D5939">
        <w:rPr>
          <w:rFonts w:ascii="Calibri" w:hAnsi="Calibri" w:cs="Calibri"/>
          <w:kern w:val="24"/>
        </w:rPr>
        <w:br/>
      </w:r>
      <w:r w:rsidRPr="009D5939">
        <w:rPr>
          <w:rFonts w:ascii="Calibri" w:hAnsi="Arial" w:cs="Arial"/>
          <w:kern w:val="24"/>
          <w:rtl/>
        </w:rPr>
        <w:t xml:space="preserve">                   4 - </w:t>
      </w:r>
      <w:r w:rsidRPr="009D5939">
        <w:rPr>
          <w:rFonts w:ascii="Calibri" w:hAnsi="Arial" w:cs="Arial"/>
          <w:b/>
          <w:bCs/>
          <w:kern w:val="24"/>
          <w:rtl/>
          <w:lang w:bidi="ar-JO"/>
        </w:rPr>
        <w:t>درجة حرارة الميزان الجاف والمبلل</w:t>
      </w:r>
      <w:r w:rsidRPr="009D5939">
        <w:rPr>
          <w:rFonts w:ascii="Calibri" w:hAnsi="Calibri" w:cs="Calibri"/>
          <w:kern w:val="24"/>
        </w:rPr>
        <w:br/>
      </w:r>
      <w:r w:rsidRPr="009D5939">
        <w:rPr>
          <w:rFonts w:ascii="Calibri" w:hAnsi="Arial" w:cs="Arial"/>
          <w:kern w:val="24"/>
          <w:rtl/>
        </w:rPr>
        <w:t xml:space="preserve">                   5  - </w:t>
      </w:r>
      <w:r w:rsidRPr="009D5939">
        <w:rPr>
          <w:rFonts w:ascii="Calibri" w:hAnsi="Arial" w:cs="Arial"/>
          <w:b/>
          <w:bCs/>
          <w:kern w:val="24"/>
          <w:rtl/>
          <w:lang w:bidi="ar-JO"/>
        </w:rPr>
        <w:t>العلاقة بين الرطوبة النسبية ودرجة الحرارة</w:t>
      </w:r>
      <w:r w:rsidRPr="009D5939">
        <w:rPr>
          <w:rFonts w:ascii="Calibri" w:hAnsi="Calibri" w:cs="Calibri"/>
          <w:kern w:val="24"/>
        </w:rPr>
        <w:br/>
      </w:r>
      <w:r w:rsidRPr="009D5939">
        <w:rPr>
          <w:rFonts w:ascii="Calibri" w:hAnsi="Arial" w:cs="Arial"/>
          <w:kern w:val="24"/>
          <w:rtl/>
        </w:rPr>
        <w:t xml:space="preserve">                   6- </w:t>
      </w:r>
      <w:r w:rsidRPr="009D5939">
        <w:rPr>
          <w:rFonts w:ascii="Calibri" w:hAnsi="Arial" w:cs="Arial"/>
          <w:b/>
          <w:bCs/>
          <w:kern w:val="24"/>
          <w:rtl/>
          <w:lang w:bidi="ar-JO"/>
        </w:rPr>
        <w:t>الدورة اليومية والفصلية للرطوبة</w:t>
      </w:r>
      <w:r w:rsidRPr="009D5939">
        <w:rPr>
          <w:rFonts w:ascii="Calibri" w:hAnsi="Calibri" w:cs="Calibri"/>
          <w:kern w:val="24"/>
        </w:rPr>
        <w:br/>
      </w:r>
      <w:r w:rsidRPr="009D5939">
        <w:rPr>
          <w:rFonts w:ascii="Calibri" w:hAnsi="Arial" w:cs="Arial"/>
          <w:kern w:val="24"/>
          <w:rtl/>
        </w:rPr>
        <w:t xml:space="preserve">                   7- </w:t>
      </w:r>
      <w:r w:rsidRPr="009D5939">
        <w:rPr>
          <w:rFonts w:ascii="Calibri" w:hAnsi="Arial" w:cs="Arial"/>
          <w:b/>
          <w:bCs/>
          <w:kern w:val="24"/>
          <w:rtl/>
          <w:lang w:bidi="ar-JO"/>
        </w:rPr>
        <w:t>التوزيع الجغرافي للرطوبة</w:t>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t xml:space="preserve">    أولا : </w:t>
      </w:r>
      <w:r w:rsidRPr="009D5939">
        <w:rPr>
          <w:rFonts w:ascii="Calibri" w:hAnsi="Arial" w:cs="Arial"/>
          <w:b/>
          <w:bCs/>
          <w:kern w:val="24"/>
          <w:rtl/>
          <w:lang w:bidi="ar-JO"/>
        </w:rPr>
        <w:t>مقدمة</w:t>
      </w:r>
      <w:r w:rsidRPr="009D5939">
        <w:rPr>
          <w:rFonts w:ascii="Calibri" w:hAnsi="Arial" w:cs="Arial"/>
          <w:b/>
          <w:bCs/>
          <w:kern w:val="24"/>
          <w:rtl/>
        </w:rPr>
        <w:br/>
        <w:t xml:space="preserve">       </w:t>
      </w:r>
      <w:r w:rsidRPr="009D5939">
        <w:rPr>
          <w:rFonts w:ascii="Calibri" w:hAnsi="Arial" w:cs="Arial"/>
          <w:b/>
          <w:bCs/>
          <w:kern w:val="24"/>
          <w:rtl/>
          <w:lang w:bidi="ar-JO"/>
        </w:rPr>
        <w:t xml:space="preserve">رغم ضآلة نسبة الماء الموجود في الغلاف الجوي والتي لا تتجاوز 0.01 % من الغلاف المائي، إلا أن هذه النسبة لها الدور الأساسي في تكوين السحب والضباب والندى وأشكال الرطوبة وهو </w:t>
      </w:r>
      <w:proofErr w:type="spellStart"/>
      <w:r w:rsidRPr="009D5939">
        <w:rPr>
          <w:rFonts w:ascii="Calibri" w:hAnsi="Arial" w:cs="Arial"/>
          <w:b/>
          <w:bCs/>
          <w:kern w:val="24"/>
          <w:rtl/>
          <w:lang w:bidi="ar-JO"/>
        </w:rPr>
        <w:t>المسؤول</w:t>
      </w:r>
      <w:proofErr w:type="spellEnd"/>
      <w:r w:rsidRPr="009D5939">
        <w:rPr>
          <w:rFonts w:ascii="Calibri" w:hAnsi="Arial" w:cs="Arial"/>
          <w:b/>
          <w:bCs/>
          <w:kern w:val="24"/>
          <w:rtl/>
          <w:lang w:bidi="ar-JO"/>
        </w:rPr>
        <w:t xml:space="preserve"> الأساسي عن جميع مظاهر الطقس الرئيسية مثل الأعاصير والمنخفضات الجوية. </w:t>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t xml:space="preserve">       </w:t>
      </w:r>
      <w:r w:rsidRPr="009D5939">
        <w:rPr>
          <w:rFonts w:ascii="Calibri" w:hAnsi="Arial" w:cs="Arial"/>
          <w:b/>
          <w:bCs/>
          <w:kern w:val="24"/>
          <w:rtl/>
        </w:rPr>
        <w:br/>
        <w:t xml:space="preserve">       </w:t>
      </w:r>
      <w:r w:rsidRPr="009D5939">
        <w:rPr>
          <w:rFonts w:ascii="Calibri" w:hAnsi="Arial" w:cs="Arial"/>
          <w:b/>
          <w:bCs/>
          <w:kern w:val="24"/>
          <w:rtl/>
          <w:lang w:bidi="ar-JO"/>
        </w:rPr>
        <w:t xml:space="preserve">ولبخار الماء </w:t>
      </w:r>
      <w:r w:rsidRPr="009D5939">
        <w:rPr>
          <w:rFonts w:ascii="Calibri" w:hAnsi="Arial" w:cs="Arial"/>
          <w:b/>
          <w:bCs/>
          <w:kern w:val="24"/>
          <w:u w:val="single"/>
          <w:rtl/>
          <w:lang w:bidi="ar-JO"/>
        </w:rPr>
        <w:t>وظائف</w:t>
      </w:r>
      <w:r w:rsidRPr="009D5939">
        <w:rPr>
          <w:rFonts w:ascii="Calibri" w:hAnsi="Arial" w:cs="Arial"/>
          <w:b/>
          <w:bCs/>
          <w:kern w:val="24"/>
          <w:rtl/>
          <w:lang w:bidi="ar-JO"/>
        </w:rPr>
        <w:t xml:space="preserve"> ضمن النظام الأرضي يمكن إجمالها بما يلي:</w:t>
      </w:r>
      <w:r w:rsidRPr="009D5939">
        <w:rPr>
          <w:rFonts w:ascii="Calibri" w:hAnsi="Arial" w:cs="Arial"/>
          <w:b/>
          <w:bCs/>
          <w:kern w:val="24"/>
          <w:rtl/>
        </w:rPr>
        <w:br/>
      </w:r>
      <w:r w:rsidRPr="009D5939">
        <w:rPr>
          <w:rFonts w:ascii="Calibri" w:hAnsi="Calibri" w:cs="Calibri"/>
          <w:kern w:val="24"/>
        </w:rPr>
        <w:br/>
      </w:r>
      <w:r w:rsidRPr="009D5939">
        <w:rPr>
          <w:rFonts w:ascii="Calibri" w:hAnsi="Arial" w:cs="Arial"/>
          <w:b/>
          <w:bCs/>
          <w:kern w:val="24"/>
          <w:rtl/>
          <w:lang w:bidi="ar-JO"/>
        </w:rPr>
        <w:t xml:space="preserve"> </w:t>
      </w:r>
      <w:r w:rsidRPr="009D5939">
        <w:rPr>
          <w:rFonts w:ascii="Calibri" w:hAnsi="Arial" w:cs="Arial"/>
          <w:b/>
          <w:bCs/>
          <w:kern w:val="24"/>
          <w:rtl/>
        </w:rPr>
        <w:t xml:space="preserve">   1 -   </w:t>
      </w:r>
      <w:r w:rsidRPr="009D5939">
        <w:rPr>
          <w:rFonts w:ascii="Calibri" w:hAnsi="Arial" w:cs="Arial"/>
          <w:b/>
          <w:bCs/>
          <w:kern w:val="24"/>
          <w:rtl/>
          <w:lang w:bidi="ar-JO"/>
        </w:rPr>
        <w:t>ينفرد الماء بوجوده في النظام الأرضي في الحالات الثلاث للمادة وهي الصلابة والسيولة والغازية، ويظل الماء في حركة مستمرة، فعندما يذوب يتحول من الصلابة إلى السيولة، وعندما يتبخر يتحول من السيولة إلى الغازية، وعندما يتكاثف يمكن أن يتحول إلى مطر أو ثلج .. الخ.</w:t>
      </w:r>
      <w:r w:rsidRPr="009D5939">
        <w:rPr>
          <w:rFonts w:ascii="Calibri" w:hAnsi="Calibri" w:cs="Calibri"/>
          <w:kern w:val="24"/>
        </w:rPr>
        <w:br/>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t xml:space="preserve">         </w:t>
      </w:r>
      <w:r w:rsidRPr="009D5939">
        <w:rPr>
          <w:rFonts w:ascii="Calibri" w:hAnsi="Arial" w:cs="Arial"/>
          <w:b/>
          <w:bCs/>
          <w:kern w:val="24"/>
          <w:rtl/>
          <w:lang w:bidi="ar-JO"/>
        </w:rPr>
        <w:t xml:space="preserve"> وتعرف دورة المياه في النظام الأرضي بالدورة الهيدرولوجية، وتتضمن إمكانية:</w:t>
      </w:r>
      <w:r w:rsidRPr="009D5939">
        <w:rPr>
          <w:rFonts w:ascii="Calibri" w:hAnsi="Arial" w:cs="Arial"/>
          <w:b/>
          <w:bCs/>
          <w:kern w:val="24"/>
          <w:rtl/>
        </w:rPr>
        <w:br/>
      </w:r>
      <w:r w:rsidRPr="009D5939">
        <w:rPr>
          <w:rFonts w:ascii="Calibri" w:hAnsi="Calibri" w:cs="Calibri"/>
          <w:kern w:val="24"/>
        </w:rPr>
        <w:br/>
      </w:r>
      <w:r w:rsidRPr="009D5939">
        <w:rPr>
          <w:rFonts w:ascii="Calibri" w:hAnsi="Arial" w:cs="Arial"/>
          <w:kern w:val="24"/>
          <w:rtl/>
        </w:rPr>
        <w:t xml:space="preserve">       </w:t>
      </w:r>
      <w:r w:rsidRPr="009D5939">
        <w:rPr>
          <w:rFonts w:ascii="Calibri" w:hAnsi="Arial" w:cs="Arial"/>
          <w:b/>
          <w:bCs/>
          <w:kern w:val="24"/>
          <w:rtl/>
        </w:rPr>
        <w:t xml:space="preserve">أ -  </w:t>
      </w:r>
      <w:r w:rsidRPr="009D5939">
        <w:rPr>
          <w:rFonts w:ascii="Calibri" w:hAnsi="Arial" w:cs="Arial"/>
          <w:b/>
          <w:bCs/>
          <w:kern w:val="24"/>
          <w:rtl/>
          <w:lang w:bidi="ar-JO"/>
        </w:rPr>
        <w:t xml:space="preserve">  تحول الماء من حالة إلى أخرى.</w:t>
      </w:r>
      <w:r w:rsidRPr="009D5939">
        <w:rPr>
          <w:rFonts w:ascii="Calibri" w:hAnsi="Calibri" w:cs="Calibri"/>
          <w:kern w:val="24"/>
        </w:rPr>
        <w:br/>
      </w:r>
      <w:r w:rsidRPr="009D5939">
        <w:rPr>
          <w:rFonts w:ascii="Calibri" w:hAnsi="Arial" w:cs="Arial"/>
          <w:kern w:val="24"/>
          <w:rtl/>
        </w:rPr>
        <w:t xml:space="preserve">      </w:t>
      </w:r>
      <w:r w:rsidRPr="009D5939">
        <w:rPr>
          <w:rFonts w:ascii="Calibri" w:hAnsi="Arial" w:cs="Arial"/>
          <w:b/>
          <w:bCs/>
          <w:kern w:val="24"/>
          <w:rtl/>
          <w:lang w:bidi="ar-JO"/>
        </w:rPr>
        <w:t xml:space="preserve">ب -    تبادل كبير للطاقة، فالماء عندما يتبخر يستمد الطاقة اللازمة لتبخره من المسطح المائي الذي تبخر منه، </w:t>
      </w:r>
      <w:r w:rsidRPr="009D5939">
        <w:rPr>
          <w:rFonts w:ascii="Calibri" w:hAnsi="Arial" w:cs="Arial"/>
          <w:b/>
          <w:bCs/>
          <w:kern w:val="24"/>
          <w:rtl/>
          <w:lang w:bidi="ar-JO"/>
        </w:rPr>
        <w:lastRenderedPageBreak/>
        <w:t>وتعرف هذه الطاقة بالحرارة الكامنة للتبخر وتساوي 573 سعراً حرارياً لكل غرام واحد من الماء، وعندما يتكاثف بخار الماء في الغلاف الجوي يطلق نفس الكمية من الطاقة، وهذه تعرف بالحرارة الكامنة للتكاثف.</w:t>
      </w:r>
      <w:r w:rsidRPr="009D5939">
        <w:rPr>
          <w:rFonts w:ascii="Calibri" w:hAnsi="Arial" w:cs="Arial"/>
          <w:b/>
          <w:bCs/>
          <w:kern w:val="24"/>
          <w:rtl/>
        </w:rPr>
        <w:br/>
        <w:t xml:space="preserve">   س: ما المقصود بالطاقة الكامنة للتبخر ؟</w:t>
      </w:r>
      <w:r w:rsidRPr="009D5939">
        <w:rPr>
          <w:rFonts w:ascii="Calibri" w:hAnsi="Arial" w:cs="Arial"/>
          <w:b/>
          <w:bCs/>
          <w:kern w:val="24"/>
          <w:rtl/>
        </w:rPr>
        <w:br/>
        <w:t xml:space="preserve">    س: ما المقصود بالطاقة الكامنة للتكاثف ؟</w:t>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t xml:space="preserve">       2  - </w:t>
      </w:r>
      <w:r w:rsidRPr="009D5939">
        <w:rPr>
          <w:rFonts w:ascii="Calibri" w:hAnsi="Calibri" w:cs="Calibri"/>
          <w:b/>
          <w:bCs/>
          <w:kern w:val="24"/>
        </w:rPr>
        <w:t xml:space="preserve"> </w:t>
      </w:r>
      <w:r w:rsidRPr="009D5939">
        <w:rPr>
          <w:rFonts w:ascii="Calibri" w:hAnsi="Arial" w:cs="Arial"/>
          <w:b/>
          <w:bCs/>
          <w:kern w:val="24"/>
          <w:rtl/>
          <w:lang w:bidi="ar-JO"/>
        </w:rPr>
        <w:t>ينظم بخار الماء وصول أشعة الشمس إلى سطح الأرض ، ويحجز معظم الإشعاع الشمسي ويبقيه قريباً من سطح الأرض، ولهذا لا تنخفض درجة الحرارة كثيراً ، كما يظل المدى الحراري اليومي والسنوي في المسطحات البحرية معتدلا.</w:t>
      </w:r>
    </w:p>
    <w:p w:rsidR="006D73B4" w:rsidRPr="009D5939" w:rsidRDefault="006D73B4" w:rsidP="006D73B4">
      <w:pPr>
        <w:autoSpaceDE w:val="0"/>
        <w:autoSpaceDN w:val="0"/>
        <w:adjustRightInd w:val="0"/>
        <w:spacing w:after="0" w:line="240" w:lineRule="auto"/>
        <w:rPr>
          <w:rFonts w:ascii="Calibri" w:hAnsi="Arial" w:cs="Arial"/>
          <w:kern w:val="24"/>
          <w:rtl/>
        </w:rPr>
      </w:pPr>
      <w:r w:rsidRPr="009D5939">
        <w:rPr>
          <w:rFonts w:ascii="Calibri" w:hAnsi="Arial" w:cs="Arial"/>
          <w:b/>
          <w:bCs/>
          <w:kern w:val="24"/>
          <w:rtl/>
        </w:rPr>
        <w:t xml:space="preserve">         3 - </w:t>
      </w:r>
      <w:r w:rsidRPr="009D5939">
        <w:rPr>
          <w:rFonts w:ascii="Calibri" w:hAnsi="Calibri" w:cs="Calibri"/>
          <w:b/>
          <w:bCs/>
          <w:kern w:val="24"/>
        </w:rPr>
        <w:t xml:space="preserve"> </w:t>
      </w:r>
      <w:r w:rsidRPr="009D5939">
        <w:rPr>
          <w:rFonts w:ascii="Calibri" w:hAnsi="Arial" w:cs="Arial"/>
          <w:b/>
          <w:bCs/>
          <w:kern w:val="24"/>
          <w:rtl/>
          <w:lang w:bidi="ar-JO"/>
        </w:rPr>
        <w:t xml:space="preserve">يوجد جميع بخار الماء تقريباً ضمن طبقة </w:t>
      </w:r>
      <w:proofErr w:type="spellStart"/>
      <w:r w:rsidRPr="009D5939">
        <w:rPr>
          <w:rFonts w:ascii="Calibri" w:hAnsi="Arial" w:cs="Arial"/>
          <w:b/>
          <w:bCs/>
          <w:kern w:val="24"/>
          <w:rtl/>
          <w:lang w:bidi="ar-JO"/>
        </w:rPr>
        <w:t>التروبوسفير</w:t>
      </w:r>
      <w:proofErr w:type="spellEnd"/>
      <w:r w:rsidRPr="009D5939">
        <w:rPr>
          <w:rFonts w:ascii="Calibri" w:hAnsi="Arial" w:cs="Arial"/>
          <w:b/>
          <w:bCs/>
          <w:kern w:val="24"/>
          <w:rtl/>
          <w:lang w:bidi="ar-JO"/>
        </w:rPr>
        <w:t>، ومعظمه في الجزء الأسفل من هذه الطبقة، حيث تحدث معظم مظاهر الأحوال الجوية.</w:t>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t xml:space="preserve">           4 - </w:t>
      </w:r>
      <w:r w:rsidRPr="009D5939">
        <w:rPr>
          <w:rFonts w:ascii="Calibri" w:hAnsi="Arial" w:cs="Arial"/>
          <w:b/>
          <w:bCs/>
          <w:kern w:val="24"/>
          <w:rtl/>
          <w:lang w:bidi="ar-JO"/>
        </w:rPr>
        <w:t>تختلف كمية بخار الماء بالارتفاع، كما تختلف من مكان إلى آخر ومن وقت إلى آخر، فالمناطق الاستوائية والمعتدلة هي أكثر المناطق رطوبة، بينما المناطق القطبية والمدارية الصحراوية أقلها.</w:t>
      </w:r>
      <w:r w:rsidRPr="009D5939">
        <w:rPr>
          <w:rFonts w:ascii="Calibri" w:hAnsi="Calibri" w:cs="Calibri"/>
          <w:kern w:val="24"/>
        </w:rPr>
        <w:br/>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t xml:space="preserve">   ثانيا :</w:t>
      </w:r>
      <w:r w:rsidRPr="009D5939">
        <w:rPr>
          <w:rFonts w:ascii="Calibri" w:hAnsi="Arial" w:cs="Arial"/>
          <w:b/>
          <w:bCs/>
          <w:kern w:val="24"/>
          <w:rtl/>
          <w:lang w:bidi="ar-JO"/>
        </w:rPr>
        <w:t xml:space="preserve">مقاييس الرطوبة </w:t>
      </w:r>
      <w:r w:rsidRPr="009D5939">
        <w:rPr>
          <w:rFonts w:ascii="Calibri" w:hAnsi="Calibri" w:cs="Calibri"/>
          <w:kern w:val="24"/>
        </w:rPr>
        <w:br/>
      </w:r>
      <w:r w:rsidRPr="009D5939">
        <w:rPr>
          <w:rFonts w:ascii="Calibri" w:hAnsi="Arial" w:cs="Arial"/>
          <w:kern w:val="24"/>
          <w:rtl/>
        </w:rPr>
        <w:t xml:space="preserve">       </w:t>
      </w:r>
      <w:r w:rsidRPr="009D5939">
        <w:rPr>
          <w:rFonts w:ascii="Calibri" w:hAnsi="Arial" w:cs="Arial"/>
          <w:b/>
          <w:bCs/>
          <w:kern w:val="24"/>
          <w:rtl/>
          <w:lang w:bidi="ar-JO"/>
        </w:rPr>
        <w:t>تستخدم عدة مقاييس للتعبير عن مقدار الرطوبة الجوية أهمها</w:t>
      </w:r>
      <w:r w:rsidRPr="009D5939">
        <w:rPr>
          <w:rFonts w:ascii="Calibri" w:hAnsi="Arial" w:cs="Arial"/>
          <w:b/>
          <w:bCs/>
          <w:kern w:val="24"/>
          <w:rtl/>
        </w:rPr>
        <w:t xml:space="preserve"> </w:t>
      </w:r>
      <w:r w:rsidRPr="009D5939">
        <w:rPr>
          <w:rFonts w:ascii="Calibri" w:hAnsi="Arial" w:cs="Arial"/>
          <w:b/>
          <w:bCs/>
          <w:kern w:val="24"/>
          <w:rtl/>
          <w:lang w:bidi="ar-JO"/>
        </w:rPr>
        <w:t xml:space="preserve">ضغط </w:t>
      </w:r>
      <w:r w:rsidRPr="009D5939">
        <w:rPr>
          <w:rFonts w:ascii="Calibri" w:hAnsi="Arial" w:cs="Arial"/>
          <w:b/>
          <w:bCs/>
          <w:kern w:val="24"/>
          <w:u w:val="single"/>
          <w:rtl/>
          <w:lang w:bidi="ar-JO"/>
        </w:rPr>
        <w:t>بخار الماء</w:t>
      </w:r>
      <w:r w:rsidRPr="009D5939">
        <w:rPr>
          <w:rFonts w:ascii="Calibri" w:hAnsi="Arial" w:cs="Arial"/>
          <w:b/>
          <w:bCs/>
          <w:kern w:val="24"/>
          <w:rtl/>
          <w:lang w:bidi="ar-JO"/>
        </w:rPr>
        <w:t xml:space="preserve"> </w:t>
      </w:r>
      <w:r w:rsidRPr="009D5939">
        <w:rPr>
          <w:rFonts w:ascii="Calibri" w:hAnsi="Calibri" w:cs="Calibri"/>
          <w:b/>
          <w:bCs/>
          <w:kern w:val="24"/>
        </w:rPr>
        <w:t xml:space="preserve"> </w:t>
      </w:r>
      <w:r w:rsidRPr="009D5939">
        <w:rPr>
          <w:rFonts w:ascii="Calibri" w:hAnsi="Arial" w:cs="Arial"/>
          <w:b/>
          <w:bCs/>
          <w:kern w:val="24"/>
          <w:u w:val="single"/>
          <w:rtl/>
          <w:lang w:bidi="ar-JO"/>
        </w:rPr>
        <w:t>والرطوبة النوعية</w:t>
      </w:r>
      <w:r w:rsidRPr="009D5939">
        <w:rPr>
          <w:rFonts w:ascii="Calibri" w:hAnsi="Arial" w:cs="Arial"/>
          <w:b/>
          <w:bCs/>
          <w:kern w:val="24"/>
          <w:rtl/>
          <w:lang w:bidi="ar-JO"/>
        </w:rPr>
        <w:t xml:space="preserve"> </w:t>
      </w:r>
      <w:r w:rsidRPr="009D5939">
        <w:rPr>
          <w:rFonts w:ascii="Calibri" w:hAnsi="Calibri" w:cs="Calibri"/>
          <w:b/>
          <w:bCs/>
          <w:kern w:val="24"/>
        </w:rPr>
        <w:t xml:space="preserve"> </w:t>
      </w:r>
      <w:r w:rsidRPr="009D5939">
        <w:rPr>
          <w:rFonts w:ascii="Calibri" w:hAnsi="Arial" w:cs="Arial"/>
          <w:b/>
          <w:bCs/>
          <w:kern w:val="24"/>
          <w:u w:val="single"/>
          <w:rtl/>
          <w:lang w:bidi="ar-JO"/>
        </w:rPr>
        <w:t>والرطوبة المطلقة</w:t>
      </w:r>
      <w:r w:rsidRPr="009D5939">
        <w:rPr>
          <w:rFonts w:ascii="Calibri" w:hAnsi="Arial" w:cs="Arial"/>
          <w:b/>
          <w:bCs/>
          <w:kern w:val="24"/>
          <w:rtl/>
          <w:lang w:bidi="ar-JO"/>
        </w:rPr>
        <w:t xml:space="preserve"> </w:t>
      </w:r>
      <w:r w:rsidRPr="009D5939">
        <w:rPr>
          <w:rFonts w:ascii="Calibri" w:hAnsi="Calibri" w:cs="Calibri"/>
          <w:b/>
          <w:bCs/>
          <w:kern w:val="24"/>
        </w:rPr>
        <w:t xml:space="preserve"> </w:t>
      </w:r>
      <w:r w:rsidRPr="009D5939">
        <w:rPr>
          <w:rFonts w:ascii="Calibri" w:hAnsi="Arial" w:cs="Arial"/>
          <w:b/>
          <w:bCs/>
          <w:kern w:val="24"/>
          <w:u w:val="single"/>
          <w:rtl/>
          <w:lang w:bidi="ar-JO"/>
        </w:rPr>
        <w:t>والرطوبة النسبية</w:t>
      </w:r>
      <w:r w:rsidRPr="009D5939">
        <w:rPr>
          <w:rFonts w:ascii="Calibri" w:hAnsi="Arial" w:cs="Arial"/>
          <w:b/>
          <w:bCs/>
          <w:kern w:val="24"/>
          <w:rtl/>
          <w:lang w:bidi="ar-JO"/>
        </w:rPr>
        <w:t xml:space="preserve"> :</w:t>
      </w:r>
      <w:r w:rsidRPr="009D5939">
        <w:rPr>
          <w:rFonts w:ascii="Calibri" w:hAnsi="Arial" w:cs="Arial"/>
          <w:b/>
          <w:bCs/>
          <w:kern w:val="24"/>
          <w:rtl/>
        </w:rPr>
        <w:br/>
        <w:t xml:space="preserve">    </w:t>
      </w:r>
      <w:r w:rsidRPr="009D5939">
        <w:rPr>
          <w:rFonts w:ascii="Calibri" w:hAnsi="Arial" w:cs="Arial"/>
          <w:kern w:val="24"/>
          <w:rtl/>
        </w:rPr>
        <w:t xml:space="preserve">  </w:t>
      </w:r>
      <w:r w:rsidRPr="009D5939">
        <w:rPr>
          <w:rFonts w:ascii="Calibri" w:hAnsi="Arial" w:cs="Arial"/>
          <w:b/>
          <w:bCs/>
          <w:kern w:val="24"/>
          <w:rtl/>
          <w:lang w:bidi="ar-JO"/>
        </w:rPr>
        <w:t>1</w:t>
      </w:r>
      <w:r w:rsidRPr="009D5939">
        <w:rPr>
          <w:rFonts w:ascii="Calibri" w:hAnsi="Arial" w:cs="Arial"/>
          <w:b/>
          <w:bCs/>
          <w:kern w:val="24"/>
          <w:rtl/>
        </w:rPr>
        <w:t xml:space="preserve"> </w:t>
      </w:r>
      <w:r w:rsidRPr="009D5939">
        <w:rPr>
          <w:rFonts w:ascii="Calibri" w:hAnsi="Arial" w:cs="Arial"/>
          <w:b/>
          <w:bCs/>
          <w:kern w:val="24"/>
          <w:rtl/>
          <w:lang w:bidi="ar-JO"/>
        </w:rPr>
        <w:t>- ضغط بخار الماء (</w:t>
      </w:r>
      <w:proofErr w:type="spellStart"/>
      <w:r w:rsidRPr="009D5939">
        <w:rPr>
          <w:rFonts w:ascii="Calibri" w:hAnsi="Calibri" w:cs="Calibri"/>
          <w:b/>
          <w:bCs/>
          <w:kern w:val="24"/>
        </w:rPr>
        <w:t>Vapour</w:t>
      </w:r>
      <w:proofErr w:type="spellEnd"/>
      <w:r w:rsidRPr="009D5939">
        <w:rPr>
          <w:rFonts w:ascii="Calibri" w:hAnsi="Calibri" w:cs="Calibri"/>
          <w:b/>
          <w:bCs/>
          <w:kern w:val="24"/>
        </w:rPr>
        <w:t xml:space="preserve"> Pressure</w:t>
      </w:r>
      <w:r w:rsidRPr="009D5939">
        <w:rPr>
          <w:rFonts w:ascii="Calibri" w:hAnsi="Arial" w:cs="Arial"/>
          <w:b/>
          <w:bCs/>
          <w:kern w:val="24"/>
          <w:rtl/>
          <w:lang w:bidi="ar-JO"/>
        </w:rPr>
        <w:t>):</w:t>
      </w:r>
      <w:r w:rsidRPr="009D5939">
        <w:rPr>
          <w:rFonts w:ascii="Calibri" w:hAnsi="Calibri" w:cs="Calibri"/>
          <w:kern w:val="24"/>
        </w:rPr>
        <w:br/>
      </w:r>
      <w:r w:rsidRPr="009D5939">
        <w:rPr>
          <w:rFonts w:ascii="Calibri" w:hAnsi="Arial" w:cs="Arial"/>
          <w:kern w:val="24"/>
          <w:rtl/>
        </w:rPr>
        <w:t xml:space="preserve">       </w:t>
      </w:r>
      <w:r w:rsidRPr="009D5939">
        <w:rPr>
          <w:rFonts w:ascii="Calibri" w:hAnsi="Arial" w:cs="Arial"/>
          <w:b/>
          <w:bCs/>
          <w:kern w:val="24"/>
          <w:rtl/>
          <w:lang w:bidi="ar-JO"/>
        </w:rPr>
        <w:t>بخار الماء هو أحد الغازات التي تدخل في تركيب الغلاف الجوي، ويشارك في تحديد ذلك الضغط، ويختلف ضغط بخار الماء، تبعاً لاختلاف مقدار بخار الماء الموجود في الغلاف الجوي، فإذا كانت نسبة بخار الماء في الجو مرتفعة يرتفع ضغطه، وإذا كانت قليلة ينخفض ضغطه.</w:t>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t xml:space="preserve">       </w:t>
      </w:r>
      <w:r w:rsidRPr="009D5939">
        <w:rPr>
          <w:rFonts w:ascii="Calibri" w:hAnsi="Arial" w:cs="Arial"/>
          <w:b/>
          <w:bCs/>
          <w:kern w:val="24"/>
          <w:rtl/>
          <w:lang w:bidi="ar-JO"/>
        </w:rPr>
        <w:t>ونسبة بخار الماء في الجو لا تستمر في الارتفاع إلى ما لانهاية، وإنما تتوقف عند حد معين يصبح الهواء عنده مشبعاً ببخار الماء، ولا يستطيع أن يحمل أية كمية إضافية، ويعرف ضغط بخار الماء عندها بالضغط المشبع لبخار الماء (</w:t>
      </w:r>
      <w:r w:rsidRPr="009D5939">
        <w:rPr>
          <w:rFonts w:ascii="Calibri" w:hAnsi="Calibri" w:cs="Calibri"/>
          <w:b/>
          <w:bCs/>
          <w:kern w:val="24"/>
        </w:rPr>
        <w:t xml:space="preserve">Saturation </w:t>
      </w:r>
      <w:proofErr w:type="spellStart"/>
      <w:r w:rsidRPr="009D5939">
        <w:rPr>
          <w:rFonts w:ascii="Calibri" w:hAnsi="Calibri" w:cs="Calibri"/>
          <w:b/>
          <w:bCs/>
          <w:kern w:val="24"/>
        </w:rPr>
        <w:t>Vapour</w:t>
      </w:r>
      <w:proofErr w:type="spellEnd"/>
      <w:r w:rsidRPr="009D5939">
        <w:rPr>
          <w:rFonts w:ascii="Calibri" w:hAnsi="Calibri" w:cs="Calibri"/>
          <w:b/>
          <w:bCs/>
          <w:kern w:val="24"/>
        </w:rPr>
        <w:t xml:space="preserve"> Pressure</w:t>
      </w:r>
      <w:r w:rsidRPr="009D5939">
        <w:rPr>
          <w:rFonts w:ascii="Calibri" w:hAnsi="Arial" w:cs="Arial"/>
          <w:b/>
          <w:bCs/>
          <w:kern w:val="24"/>
          <w:rtl/>
          <w:lang w:bidi="ar-JO"/>
        </w:rPr>
        <w:t>)</w:t>
      </w:r>
      <w:r w:rsidRPr="009D5939">
        <w:rPr>
          <w:rFonts w:ascii="Calibri" w:hAnsi="Arial" w:cs="Arial"/>
          <w:b/>
          <w:bCs/>
          <w:kern w:val="24"/>
          <w:rtl/>
        </w:rPr>
        <w:t xml:space="preserve"> .</w:t>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t xml:space="preserve">   </w:t>
      </w:r>
      <w:r w:rsidRPr="009D5939">
        <w:rPr>
          <w:rFonts w:ascii="Calibri" w:hAnsi="Arial" w:cs="Arial"/>
          <w:b/>
          <w:bCs/>
          <w:kern w:val="24"/>
          <w:rtl/>
        </w:rPr>
        <w:br/>
        <w:t xml:space="preserve">   </w:t>
      </w:r>
      <w:r w:rsidRPr="009D5939">
        <w:rPr>
          <w:rFonts w:ascii="Calibri" w:hAnsi="Arial" w:cs="Arial"/>
          <w:b/>
          <w:bCs/>
          <w:kern w:val="24"/>
          <w:rtl/>
          <w:lang w:bidi="ar-JO"/>
        </w:rPr>
        <w:t xml:space="preserve">ويعتمد مقدار الضغط المشبع لبخار الماء اعتماداً كلياً على درجة الحرارة، والعلاقة بينهما علاقة </w:t>
      </w:r>
      <w:r w:rsidRPr="009D5939">
        <w:rPr>
          <w:rFonts w:ascii="Calibri" w:hAnsi="Arial" w:cs="Arial"/>
          <w:b/>
          <w:bCs/>
          <w:kern w:val="24"/>
          <w:rtl/>
        </w:rPr>
        <w:t xml:space="preserve"> </w:t>
      </w:r>
      <w:proofErr w:type="spellStart"/>
      <w:r w:rsidRPr="009D5939">
        <w:rPr>
          <w:rFonts w:ascii="Calibri" w:hAnsi="Arial" w:cs="Arial"/>
          <w:b/>
          <w:bCs/>
          <w:kern w:val="24"/>
          <w:rtl/>
          <w:lang w:bidi="ar-JO"/>
        </w:rPr>
        <w:t>طردية</w:t>
      </w:r>
      <w:proofErr w:type="spellEnd"/>
      <w:r w:rsidRPr="009D5939">
        <w:rPr>
          <w:rFonts w:ascii="Calibri" w:hAnsi="Arial" w:cs="Arial"/>
          <w:b/>
          <w:bCs/>
          <w:kern w:val="24"/>
          <w:rtl/>
          <w:lang w:bidi="ar-JO"/>
        </w:rPr>
        <w:t>.</w:t>
      </w:r>
      <w:r w:rsidRPr="009D5939">
        <w:rPr>
          <w:rFonts w:ascii="Calibri" w:hAnsi="Arial" w:cs="Arial"/>
          <w:b/>
          <w:bCs/>
          <w:kern w:val="24"/>
          <w:rtl/>
        </w:rPr>
        <w:t xml:space="preserve">   </w:t>
      </w:r>
      <w:r w:rsidRPr="009D5939">
        <w:rPr>
          <w:rFonts w:ascii="Calibri" w:hAnsi="Arial" w:cs="Arial"/>
          <w:b/>
          <w:bCs/>
          <w:kern w:val="24"/>
          <w:rtl/>
        </w:rPr>
        <w:br/>
        <w:t xml:space="preserve">                   س : ما معنى العلاقة </w:t>
      </w:r>
      <w:proofErr w:type="spellStart"/>
      <w:r w:rsidRPr="009D5939">
        <w:rPr>
          <w:rFonts w:ascii="Calibri" w:hAnsi="Arial" w:cs="Arial"/>
          <w:b/>
          <w:bCs/>
          <w:kern w:val="24"/>
          <w:rtl/>
        </w:rPr>
        <w:t>الطردية</w:t>
      </w:r>
      <w:proofErr w:type="spellEnd"/>
      <w:r w:rsidRPr="009D5939">
        <w:rPr>
          <w:rFonts w:ascii="Calibri" w:hAnsi="Arial" w:cs="Arial"/>
          <w:b/>
          <w:bCs/>
          <w:kern w:val="24"/>
          <w:rtl/>
        </w:rPr>
        <w:t xml:space="preserve"> هنا ؟ </w:t>
      </w:r>
      <w:r w:rsidRPr="009D5939">
        <w:rPr>
          <w:rFonts w:ascii="Calibri" w:hAnsi="Calibri" w:cs="Calibri"/>
          <w:kern w:val="24"/>
        </w:rPr>
        <w:br/>
      </w:r>
    </w:p>
    <w:p w:rsidR="006D73B4" w:rsidRPr="009D5939" w:rsidRDefault="006D73B4" w:rsidP="006D73B4">
      <w:pPr>
        <w:autoSpaceDE w:val="0"/>
        <w:autoSpaceDN w:val="0"/>
        <w:bidi w:val="0"/>
        <w:adjustRightInd w:val="0"/>
        <w:spacing w:after="0" w:line="240" w:lineRule="auto"/>
        <w:jc w:val="right"/>
        <w:rPr>
          <w:rFonts w:ascii="Calibri" w:hAnsi="Calibri" w:cs="Calibri"/>
          <w:kern w:val="24"/>
        </w:rPr>
      </w:pPr>
      <w:r w:rsidRPr="009D5939">
        <w:rPr>
          <w:rFonts w:ascii="Calibri" w:hAnsi="Arial" w:cs="Arial"/>
          <w:b/>
          <w:bCs/>
          <w:kern w:val="24"/>
          <w:rtl/>
        </w:rPr>
        <w:t xml:space="preserve">    </w:t>
      </w:r>
      <w:r w:rsidRPr="009D5939">
        <w:rPr>
          <w:rFonts w:ascii="Calibri" w:hAnsi="Arial" w:cs="Arial"/>
          <w:b/>
          <w:bCs/>
          <w:kern w:val="24"/>
          <w:rtl/>
        </w:rPr>
        <w:br/>
        <w:t xml:space="preserve">     </w:t>
      </w:r>
      <w:r w:rsidRPr="009D5939">
        <w:rPr>
          <w:rFonts w:ascii="Calibri" w:hAnsi="Arial" w:cs="Arial"/>
          <w:b/>
          <w:bCs/>
          <w:kern w:val="24"/>
          <w:rtl/>
          <w:lang w:bidi="ar-JO"/>
        </w:rPr>
        <w:t>ولتحديد ضغط البخار يتم قياس درجة حرارة الهواء بوساطة ميزان الحرارة الجاف وميزان الحرارة المبلل، وتستخدم جداول خاصة معدة لهذا الغرض، وكلما قل الفرق في قراءة الميزانين (تقارب القراءتين)، فهذا يدل على أن كمية بخار الماء في الهواء كبيرة، وبالتالي يكون ضغط البخار عالياً.</w:t>
      </w:r>
      <w:r w:rsidRPr="009D5939">
        <w:rPr>
          <w:rFonts w:ascii="Calibri" w:hAnsi="Calibri" w:cs="Calibri"/>
          <w:kern w:val="24"/>
        </w:rPr>
        <w:br/>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t xml:space="preserve">  2</w:t>
      </w:r>
      <w:r w:rsidRPr="009D5939">
        <w:rPr>
          <w:rFonts w:ascii="Calibri" w:hAnsi="Arial" w:cs="Arial"/>
          <w:b/>
          <w:bCs/>
          <w:kern w:val="24"/>
          <w:rtl/>
          <w:lang w:bidi="ar-JO"/>
        </w:rPr>
        <w:t>- الرطوبة النوعية (</w:t>
      </w:r>
      <w:r w:rsidRPr="009D5939">
        <w:rPr>
          <w:rFonts w:ascii="Calibri" w:hAnsi="Calibri" w:cs="Calibri"/>
          <w:b/>
          <w:bCs/>
          <w:kern w:val="24"/>
        </w:rPr>
        <w:t>Specific Humidity</w:t>
      </w:r>
      <w:r w:rsidRPr="009D5939">
        <w:rPr>
          <w:rFonts w:ascii="Calibri" w:hAnsi="Arial" w:cs="Arial"/>
          <w:b/>
          <w:bCs/>
          <w:kern w:val="24"/>
          <w:rtl/>
          <w:lang w:bidi="ar-JO"/>
        </w:rPr>
        <w:t>):</w:t>
      </w:r>
      <w:r w:rsidRPr="009D5939">
        <w:rPr>
          <w:rFonts w:ascii="Calibri" w:hAnsi="Calibri" w:cs="Calibri"/>
          <w:kern w:val="24"/>
        </w:rPr>
        <w:br/>
      </w:r>
      <w:r w:rsidRPr="009D5939">
        <w:rPr>
          <w:rFonts w:ascii="Calibri" w:hAnsi="Arial" w:cs="Arial"/>
          <w:b/>
          <w:bCs/>
          <w:kern w:val="24"/>
          <w:rtl/>
          <w:lang w:bidi="ar-JO"/>
        </w:rPr>
        <w:t xml:space="preserve"> </w:t>
      </w:r>
      <w:r w:rsidRPr="009D5939">
        <w:rPr>
          <w:rFonts w:ascii="Calibri" w:hAnsi="Arial" w:cs="Arial"/>
          <w:b/>
          <w:bCs/>
          <w:kern w:val="24"/>
          <w:rtl/>
        </w:rPr>
        <w:t xml:space="preserve">     </w:t>
      </w:r>
      <w:r w:rsidRPr="009D5939">
        <w:rPr>
          <w:rFonts w:ascii="Calibri" w:hAnsi="Arial" w:cs="Arial"/>
          <w:b/>
          <w:bCs/>
          <w:kern w:val="24"/>
          <w:rtl/>
          <w:lang w:bidi="ar-JO"/>
        </w:rPr>
        <w:t>تستعمل الرطوبة النوعية للتعبير عن كتلة بخار الماء الموجودة في  الهواء الرطب من الغلاف الجوي (غم/كغم) ، أي عدد غرامات بخار الماء الموجودة في الكيلو غرام الواحد من الهواء الرطب، وكلما ازدادت كمية بخار الماء في الجو، ازداد وزنه، ولكن ليس إلى ما لا نهاية، وهنا يتم التمييز بين نوعين من الرطوبة النوعية هما :</w:t>
      </w:r>
      <w:r w:rsidRPr="009D5939">
        <w:rPr>
          <w:rFonts w:ascii="Calibri" w:hAnsi="Calibri" w:cs="Calibri"/>
          <w:kern w:val="24"/>
        </w:rPr>
        <w:br/>
      </w:r>
    </w:p>
    <w:p w:rsidR="006D73B4" w:rsidRPr="00FD4068" w:rsidRDefault="006D73B4" w:rsidP="006D73B4">
      <w:pPr>
        <w:autoSpaceDE w:val="0"/>
        <w:autoSpaceDN w:val="0"/>
        <w:adjustRightInd w:val="0"/>
        <w:spacing w:after="0" w:line="240" w:lineRule="auto"/>
        <w:rPr>
          <w:rFonts w:ascii="Calibri" w:hAnsi="Calibri" w:hint="cs"/>
          <w:kern w:val="24"/>
          <w:rtl/>
        </w:rPr>
      </w:pPr>
      <w:r w:rsidRPr="009D5939">
        <w:rPr>
          <w:rFonts w:ascii="Calibri" w:hAnsi="Arial" w:cs="Arial"/>
          <w:b/>
          <w:bCs/>
          <w:kern w:val="24"/>
          <w:rtl/>
        </w:rPr>
        <w:t xml:space="preserve"> </w:t>
      </w:r>
      <w:r w:rsidRPr="009D5939">
        <w:rPr>
          <w:rFonts w:ascii="Calibri" w:hAnsi="Arial" w:cs="Arial"/>
          <w:b/>
          <w:bCs/>
          <w:kern w:val="24"/>
          <w:rtl/>
        </w:rPr>
        <w:br/>
        <w:t xml:space="preserve">   </w:t>
      </w:r>
      <w:r w:rsidRPr="009D5939">
        <w:rPr>
          <w:rFonts w:ascii="Calibri" w:hAnsi="Arial" w:cs="Arial"/>
          <w:b/>
          <w:bCs/>
          <w:kern w:val="24"/>
          <w:rtl/>
          <w:lang w:bidi="ar-JO"/>
        </w:rPr>
        <w:t xml:space="preserve">أ -  الرطوبة النوعية </w:t>
      </w:r>
      <w:proofErr w:type="spellStart"/>
      <w:r w:rsidRPr="009D5939">
        <w:rPr>
          <w:rFonts w:ascii="Calibri" w:hAnsi="Arial" w:cs="Arial"/>
          <w:b/>
          <w:bCs/>
          <w:kern w:val="24"/>
          <w:rtl/>
          <w:lang w:bidi="ar-JO"/>
        </w:rPr>
        <w:t>الاشباعية</w:t>
      </w:r>
      <w:proofErr w:type="spellEnd"/>
      <w:r w:rsidRPr="009D5939">
        <w:rPr>
          <w:rFonts w:ascii="Calibri" w:hAnsi="Arial" w:cs="Arial"/>
          <w:b/>
          <w:bCs/>
          <w:kern w:val="24"/>
          <w:rtl/>
          <w:lang w:bidi="ar-JO"/>
        </w:rPr>
        <w:t xml:space="preserve"> </w:t>
      </w:r>
      <w:r w:rsidRPr="009D5939">
        <w:rPr>
          <w:rFonts w:ascii="Calibri" w:hAnsi="Arial" w:cs="Arial"/>
          <w:b/>
          <w:bCs/>
          <w:kern w:val="24"/>
          <w:rtl/>
        </w:rPr>
        <w:br/>
        <w:t xml:space="preserve">     </w:t>
      </w:r>
      <w:r w:rsidRPr="009D5939">
        <w:rPr>
          <w:rFonts w:ascii="Calibri" w:hAnsi="Arial" w:cs="Arial"/>
          <w:b/>
          <w:bCs/>
          <w:kern w:val="24"/>
          <w:rtl/>
          <w:lang w:bidi="ar-JO"/>
        </w:rPr>
        <w:t xml:space="preserve">وتعني أن يصبح الهواء مشبعاً ببخار الماء بحيث لا يستطيع الهواء أن يستوعب بعدها أية كمية إضافية من بخار الماء، أي أن كتلة بخار الماء قد وصلت إلى الحد الأقصى في الجو. وبهذا تمثل الرطوبة النوعية </w:t>
      </w:r>
      <w:proofErr w:type="spellStart"/>
      <w:r w:rsidRPr="009D5939">
        <w:rPr>
          <w:rFonts w:ascii="Calibri" w:hAnsi="Arial" w:cs="Arial"/>
          <w:b/>
          <w:bCs/>
          <w:kern w:val="24"/>
          <w:rtl/>
          <w:lang w:bidi="ar-JO"/>
        </w:rPr>
        <w:t>الاشباعية</w:t>
      </w:r>
      <w:proofErr w:type="spellEnd"/>
      <w:r w:rsidRPr="009D5939">
        <w:rPr>
          <w:rFonts w:ascii="Calibri" w:hAnsi="Arial" w:cs="Arial"/>
          <w:b/>
          <w:bCs/>
          <w:kern w:val="24"/>
          <w:rtl/>
          <w:lang w:bidi="ar-JO"/>
        </w:rPr>
        <w:t xml:space="preserve"> مقياساً لمقدرة الهواء على حمل بخار الماء، وهي تزداد كلما ارتفعت درجة الحرارة.</w:t>
      </w:r>
      <w:r w:rsidRPr="009D5939">
        <w:rPr>
          <w:rFonts w:ascii="Calibri" w:hAnsi="Calibri" w:cs="Calibri"/>
          <w:kern w:val="24"/>
        </w:rPr>
        <w:br/>
      </w:r>
    </w:p>
    <w:p w:rsidR="006D73B4" w:rsidRPr="009D5939" w:rsidRDefault="006D73B4" w:rsidP="006D73B4">
      <w:pPr>
        <w:autoSpaceDE w:val="0"/>
        <w:autoSpaceDN w:val="0"/>
        <w:bidi w:val="0"/>
        <w:adjustRightInd w:val="0"/>
        <w:spacing w:after="0" w:line="240" w:lineRule="auto"/>
        <w:jc w:val="right"/>
        <w:rPr>
          <w:rFonts w:ascii="Calibri" w:hAnsi="Calibri" w:cs="Calibri"/>
          <w:kern w:val="24"/>
        </w:rPr>
      </w:pPr>
      <w:r w:rsidRPr="009D5939">
        <w:rPr>
          <w:rFonts w:ascii="Calibri" w:hAnsi="Arial" w:cs="Arial"/>
          <w:b/>
          <w:bCs/>
          <w:kern w:val="24"/>
          <w:rtl/>
        </w:rPr>
        <w:t xml:space="preserve">     </w:t>
      </w:r>
      <w:r w:rsidRPr="009D5939">
        <w:rPr>
          <w:rFonts w:ascii="Calibri" w:hAnsi="Arial" w:cs="Arial"/>
          <w:b/>
          <w:bCs/>
          <w:kern w:val="24"/>
          <w:rtl/>
          <w:lang w:bidi="ar-JO"/>
        </w:rPr>
        <w:t xml:space="preserve">ب -  الرطوبة النوعية </w:t>
      </w:r>
      <w:proofErr w:type="spellStart"/>
      <w:r w:rsidRPr="009D5939">
        <w:rPr>
          <w:rFonts w:ascii="Calibri" w:hAnsi="Arial" w:cs="Arial"/>
          <w:b/>
          <w:bCs/>
          <w:kern w:val="24"/>
          <w:rtl/>
          <w:lang w:bidi="ar-JO"/>
        </w:rPr>
        <w:t>الحقيقية</w:t>
      </w:r>
      <w:proofErr w:type="spellEnd"/>
      <w:r w:rsidRPr="009D5939">
        <w:rPr>
          <w:rFonts w:ascii="Calibri" w:hAnsi="Arial" w:cs="Arial"/>
          <w:b/>
          <w:bCs/>
          <w:kern w:val="24"/>
          <w:rtl/>
        </w:rPr>
        <w:br/>
        <w:t xml:space="preserve">       </w:t>
      </w:r>
      <w:r w:rsidRPr="009D5939">
        <w:rPr>
          <w:rFonts w:ascii="Calibri" w:hAnsi="Arial" w:cs="Arial"/>
          <w:b/>
          <w:bCs/>
          <w:kern w:val="24"/>
          <w:rtl/>
          <w:lang w:bidi="ar-JO"/>
        </w:rPr>
        <w:t>وهي مقياس لكمية بخار الماء الموجود في الهواء فعلاً، وهي تعتمد أيضاً على درجة الحرارة.</w:t>
      </w:r>
      <w:r w:rsidRPr="009D5939">
        <w:rPr>
          <w:rFonts w:ascii="Calibri" w:hAnsi="Calibri" w:cs="Calibri"/>
          <w:kern w:val="24"/>
        </w:rPr>
        <w:br/>
      </w:r>
    </w:p>
    <w:p w:rsidR="006D73B4" w:rsidRPr="009D5939" w:rsidRDefault="006D73B4" w:rsidP="006D73B4">
      <w:pPr>
        <w:autoSpaceDE w:val="0"/>
        <w:autoSpaceDN w:val="0"/>
        <w:adjustRightInd w:val="0"/>
        <w:spacing w:after="0" w:line="240" w:lineRule="auto"/>
        <w:ind w:firstLine="720"/>
        <w:rPr>
          <w:rFonts w:ascii="Calibri" w:hAnsi="Calibri" w:cs="Calibri"/>
          <w:kern w:val="24"/>
        </w:rPr>
      </w:pPr>
      <w:r w:rsidRPr="009D5939">
        <w:rPr>
          <w:rFonts w:ascii="Calibri" w:hAnsi="Arial" w:cs="Arial"/>
          <w:b/>
          <w:bCs/>
          <w:kern w:val="24"/>
          <w:rtl/>
        </w:rPr>
        <w:t>3</w:t>
      </w:r>
      <w:r w:rsidRPr="009D5939">
        <w:rPr>
          <w:rFonts w:ascii="Calibri" w:hAnsi="Arabic Transparent" w:cs="Arabic Transparent"/>
          <w:b/>
          <w:bCs/>
          <w:kern w:val="24"/>
          <w:rtl/>
          <w:lang w:bidi="ar-JO"/>
        </w:rPr>
        <w:t>- الرطوبة المطلقة (</w:t>
      </w:r>
      <w:r w:rsidRPr="009D5939">
        <w:rPr>
          <w:rFonts w:ascii="Calibri" w:eastAsia="Times New Roman" w:hAnsi="Times New Roman" w:cs="Calibri"/>
          <w:b/>
          <w:bCs/>
          <w:kern w:val="24"/>
        </w:rPr>
        <w:t>Absolute Humidity</w:t>
      </w:r>
      <w:r w:rsidRPr="009D5939">
        <w:rPr>
          <w:rFonts w:ascii="Calibri" w:hAnsi="Arabic Transparent" w:cs="Arabic Transparent"/>
          <w:b/>
          <w:bCs/>
          <w:kern w:val="24"/>
          <w:rtl/>
          <w:lang w:bidi="ar-JO"/>
        </w:rPr>
        <w:t>):</w:t>
      </w:r>
      <w:r w:rsidRPr="009D5939">
        <w:rPr>
          <w:rFonts w:ascii="Arial" w:hAnsi="Times New Roman" w:cs="Arial"/>
          <w:kern w:val="24"/>
        </w:rPr>
        <w:br/>
      </w:r>
      <w:r w:rsidRPr="009D5939">
        <w:rPr>
          <w:rFonts w:ascii="Arial" w:hAnsi="Arial" w:cs="Arial"/>
          <w:kern w:val="24"/>
          <w:rtl/>
        </w:rPr>
        <w:t xml:space="preserve">          </w:t>
      </w:r>
      <w:r w:rsidRPr="009D5939">
        <w:rPr>
          <w:rFonts w:ascii="Calibri" w:hAnsi="Arabic Transparent" w:cs="Arabic Transparent"/>
          <w:b/>
          <w:bCs/>
          <w:kern w:val="24"/>
          <w:rtl/>
          <w:lang w:bidi="ar-JO"/>
        </w:rPr>
        <w:t>وهي كتلة بخار الماء الموجود في حجم معين من الهواء</w:t>
      </w:r>
      <w:r w:rsidRPr="009D5939">
        <w:rPr>
          <w:rFonts w:ascii="Calibri" w:hAnsi="Arabic Transparent" w:cs="Arabic Transparent"/>
          <w:b/>
          <w:bCs/>
          <w:kern w:val="24"/>
          <w:rtl/>
        </w:rPr>
        <w:t xml:space="preserve">  </w:t>
      </w:r>
      <w:r w:rsidRPr="009D5939">
        <w:rPr>
          <w:rFonts w:ascii="Calibri" w:hAnsi="Arabic Transparent" w:cs="Arabic Transparent"/>
          <w:b/>
          <w:bCs/>
          <w:kern w:val="24"/>
          <w:rtl/>
          <w:lang w:bidi="ar-JO"/>
        </w:rPr>
        <w:t xml:space="preserve"> ( غم / م</w:t>
      </w:r>
      <w:r w:rsidRPr="009D5939">
        <w:rPr>
          <w:rFonts w:ascii="Calibri" w:hAnsi="Arabic Transparent" w:cs="Arabic Transparent"/>
          <w:b/>
          <w:bCs/>
          <w:kern w:val="24"/>
          <w:vertAlign w:val="superscript"/>
          <w:rtl/>
          <w:lang w:bidi="ar-JO"/>
        </w:rPr>
        <w:t xml:space="preserve">3  </w:t>
      </w:r>
      <w:r w:rsidRPr="009D5939">
        <w:rPr>
          <w:rFonts w:ascii="Calibri" w:hAnsi="Arabic Transparent" w:cs="Arabic Transparent"/>
          <w:b/>
          <w:bCs/>
          <w:kern w:val="24"/>
          <w:rtl/>
          <w:lang w:bidi="ar-JO"/>
        </w:rPr>
        <w:t>) ، كأن نقول أن المتر المكعب الواحد من الهواء الطبيعي يحتوي على 70 غراما من بخار الماء . لذا فان الرطوبة النوعية تعبر عن كمية بخار الماء الموجودة فعليا في الجو (الهواء ) .</w:t>
      </w:r>
      <w:r w:rsidRPr="009D5939">
        <w:rPr>
          <w:rFonts w:ascii="Arial" w:hAnsi="Arial" w:cs="Arial"/>
          <w:kern w:val="24"/>
          <w:rtl/>
          <w:lang w:bidi="ar-JO"/>
        </w:rPr>
        <w:br/>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lastRenderedPageBreak/>
        <w:t xml:space="preserve">  </w:t>
      </w:r>
      <w:r w:rsidRPr="009D5939">
        <w:rPr>
          <w:rFonts w:ascii="Calibri" w:hAnsi="Arial" w:cs="Arial"/>
          <w:b/>
          <w:bCs/>
          <w:kern w:val="24"/>
          <w:rtl/>
        </w:rPr>
        <w:br/>
      </w:r>
      <w:r w:rsidRPr="009D5939">
        <w:rPr>
          <w:rFonts w:ascii="Calibri" w:hAnsi="Arial" w:cs="Arial"/>
          <w:b/>
          <w:bCs/>
          <w:kern w:val="24"/>
          <w:rtl/>
        </w:rPr>
        <w:br/>
      </w:r>
      <w:r w:rsidRPr="009D5939">
        <w:rPr>
          <w:rFonts w:ascii="Calibri" w:hAnsi="Arial" w:cs="Arial"/>
          <w:b/>
          <w:bCs/>
          <w:kern w:val="24"/>
          <w:rtl/>
        </w:rPr>
        <w:br/>
      </w:r>
      <w:r w:rsidRPr="009D5939">
        <w:rPr>
          <w:rFonts w:ascii="Calibri" w:hAnsi="Arial" w:cs="Arial"/>
          <w:b/>
          <w:bCs/>
          <w:kern w:val="24"/>
          <w:rtl/>
        </w:rPr>
        <w:br/>
        <w:t xml:space="preserve">  4</w:t>
      </w:r>
      <w:r w:rsidRPr="009D5939">
        <w:rPr>
          <w:rFonts w:ascii="Calibri" w:hAnsi="Arial" w:cs="Arial"/>
          <w:b/>
          <w:bCs/>
          <w:kern w:val="24"/>
          <w:rtl/>
          <w:lang w:bidi="ar-JO"/>
        </w:rPr>
        <w:t>- الرطوبة النسبية (</w:t>
      </w:r>
      <w:r w:rsidRPr="009D5939">
        <w:rPr>
          <w:rFonts w:ascii="Calibri" w:hAnsi="Calibri" w:cs="Calibri"/>
          <w:b/>
          <w:bCs/>
          <w:kern w:val="24"/>
        </w:rPr>
        <w:t>Relative Humidity</w:t>
      </w:r>
      <w:r w:rsidRPr="009D5939">
        <w:rPr>
          <w:rFonts w:ascii="Calibri" w:hAnsi="Arial" w:cs="Arial"/>
          <w:b/>
          <w:bCs/>
          <w:kern w:val="24"/>
          <w:rtl/>
          <w:lang w:bidi="ar-JO"/>
        </w:rPr>
        <w:t>):</w:t>
      </w:r>
      <w:r w:rsidRPr="009D5939">
        <w:rPr>
          <w:rFonts w:ascii="Calibri" w:hAnsi="Arial" w:cs="Arial"/>
          <w:b/>
          <w:bCs/>
          <w:kern w:val="24"/>
          <w:rtl/>
        </w:rPr>
        <w:br/>
        <w:t xml:space="preserve">             </w:t>
      </w:r>
      <w:r w:rsidRPr="009D5939">
        <w:rPr>
          <w:rFonts w:ascii="Calibri" w:hAnsi="Arial" w:cs="Arial"/>
          <w:b/>
          <w:bCs/>
          <w:kern w:val="24"/>
          <w:rtl/>
          <w:lang w:bidi="ar-JO"/>
        </w:rPr>
        <w:t>تقيس النسبة بين كمية بخار الماء الموجودة في الهواء فعلاً وبين كمية بخار الماء اللازمة حتى يكون ذلك الهواء مشبعاً، ويعبر عنها كنسبة مئوية كما يلي:</w:t>
      </w:r>
      <w:r w:rsidRPr="009D5939">
        <w:rPr>
          <w:rFonts w:ascii="Calibri" w:hAnsi="Calibri" w:cs="Calibri"/>
          <w:kern w:val="24"/>
        </w:rPr>
        <w:br/>
      </w:r>
      <w:r w:rsidRPr="009D5939">
        <w:rPr>
          <w:rFonts w:ascii="Calibri" w:hAnsi="Calibri" w:cs="Calibri"/>
          <w:b/>
          <w:bCs/>
          <w:kern w:val="24"/>
        </w:rPr>
        <w:t> </w:t>
      </w:r>
      <w:r w:rsidRPr="009D5939">
        <w:rPr>
          <w:rFonts w:ascii="Calibri" w:hAnsi="Calibri" w:cs="Calibri"/>
          <w:kern w:val="24"/>
        </w:rPr>
        <w:br/>
      </w:r>
      <w:r w:rsidRPr="009D5939">
        <w:rPr>
          <w:rFonts w:ascii="Calibri" w:hAnsi="Arial" w:cs="Arial"/>
          <w:b/>
          <w:bCs/>
          <w:kern w:val="24"/>
          <w:rtl/>
          <w:lang w:bidi="ar-JO"/>
        </w:rPr>
        <w:t> </w:t>
      </w:r>
      <w:r w:rsidRPr="009D5939">
        <w:rPr>
          <w:rFonts w:ascii="Calibri" w:hAnsi="Calibri" w:cs="Calibri"/>
          <w:kern w:val="24"/>
        </w:rPr>
        <w:br/>
      </w:r>
      <w:r w:rsidRPr="009D5939">
        <w:rPr>
          <w:rFonts w:ascii="Calibri" w:hAnsi="Arial" w:cs="Arial"/>
          <w:b/>
          <w:bCs/>
          <w:kern w:val="24"/>
          <w:rtl/>
          <w:lang w:bidi="ar-JO"/>
        </w:rPr>
        <w:t> </w:t>
      </w:r>
      <w:r w:rsidRPr="009D5939">
        <w:rPr>
          <w:rFonts w:ascii="Calibri" w:hAnsi="Calibri" w:cs="Calibri"/>
          <w:kern w:val="24"/>
        </w:rPr>
        <w:br/>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t xml:space="preserve">                          </w:t>
      </w:r>
      <w:r w:rsidRPr="009D5939">
        <w:rPr>
          <w:rFonts w:ascii="Calibri" w:hAnsi="Arial" w:cs="Arial"/>
          <w:b/>
          <w:bCs/>
          <w:kern w:val="24"/>
          <w:rtl/>
          <w:lang w:bidi="ar-JO"/>
        </w:rPr>
        <w:t xml:space="preserve"> كمية بخار الماء الموجودة فعلا في الهواء</w:t>
      </w:r>
      <w:r w:rsidRPr="009D5939">
        <w:rPr>
          <w:rFonts w:ascii="Calibri" w:hAnsi="Calibri" w:cs="Calibri"/>
          <w:kern w:val="24"/>
        </w:rPr>
        <w:br/>
      </w:r>
      <w:r w:rsidRPr="009D5939">
        <w:rPr>
          <w:rFonts w:ascii="Calibri" w:hAnsi="Arial" w:cs="Arial"/>
          <w:b/>
          <w:bCs/>
          <w:kern w:val="24"/>
          <w:rtl/>
          <w:lang w:bidi="ar-JO"/>
        </w:rPr>
        <w:t>الرطوبة النسبية = ـــــــــــــــــــــــــــــــ</w:t>
      </w:r>
      <w:r w:rsidRPr="009D5939">
        <w:rPr>
          <w:rFonts w:ascii="Calibri" w:hAnsi="Arial" w:cs="Arial"/>
          <w:b/>
          <w:bCs/>
          <w:kern w:val="24"/>
          <w:rtl/>
        </w:rPr>
        <w:t xml:space="preserve">ــــــــــــــــــــــــــــــــــــــــــ  </w:t>
      </w:r>
      <w:r w:rsidRPr="009D5939">
        <w:rPr>
          <w:rFonts w:ascii="Calibri" w:hAnsi="Arial" w:cs="Arial"/>
          <w:b/>
          <w:bCs/>
          <w:kern w:val="24"/>
          <w:rtl/>
          <w:lang w:bidi="ar-JO"/>
        </w:rPr>
        <w:t>× 100%</w:t>
      </w:r>
      <w:r w:rsidRPr="009D5939">
        <w:rPr>
          <w:rFonts w:ascii="Calibri" w:hAnsi="Calibri" w:cs="Calibri"/>
          <w:kern w:val="24"/>
        </w:rPr>
        <w:br/>
      </w:r>
      <w:r w:rsidRPr="009D5939">
        <w:rPr>
          <w:rFonts w:ascii="Calibri" w:hAnsi="Arial" w:cs="Arial"/>
          <w:b/>
          <w:bCs/>
          <w:kern w:val="24"/>
          <w:rtl/>
          <w:lang w:bidi="ar-JO"/>
        </w:rPr>
        <w:t xml:space="preserve">                       كمية بخار الماء اللازمة للتشبع عند نفس درجة الحرارة</w:t>
      </w:r>
      <w:r w:rsidRPr="009D5939">
        <w:rPr>
          <w:rFonts w:ascii="Calibri" w:hAnsi="Arial" w:cs="Arial"/>
          <w:b/>
          <w:bCs/>
          <w:kern w:val="24"/>
          <w:rtl/>
        </w:rPr>
        <w:br/>
      </w:r>
      <w:r w:rsidRPr="009D5939">
        <w:rPr>
          <w:rFonts w:ascii="Calibri" w:hAnsi="Arial" w:cs="Arial"/>
          <w:b/>
          <w:bCs/>
          <w:kern w:val="24"/>
          <w:rtl/>
        </w:rPr>
        <w:br/>
        <w:t xml:space="preserve">           </w:t>
      </w:r>
      <w:r w:rsidRPr="009D5939">
        <w:rPr>
          <w:rFonts w:ascii="Calibri" w:hAnsi="Arial" w:cs="Arial"/>
          <w:b/>
          <w:bCs/>
          <w:kern w:val="24"/>
          <w:rtl/>
          <w:lang w:bidi="ar-JO"/>
        </w:rPr>
        <w:t>والرطوبة النسبية مؤشر لقرب أو بعد الهواء عن الإشباع. فكمية بخار الماء الموجودة في هواء رطوبته النسبية 50% هي نصف الكمية التي يحملها عندما يكون مشبعاً.</w:t>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t xml:space="preserve">    </w:t>
      </w:r>
      <w:r w:rsidRPr="009D5939">
        <w:rPr>
          <w:rFonts w:ascii="Calibri" w:hAnsi="Arial" w:cs="Arial"/>
          <w:b/>
          <w:bCs/>
          <w:kern w:val="24"/>
          <w:u w:val="single"/>
          <w:rtl/>
        </w:rPr>
        <w:t xml:space="preserve">ثالثا : </w:t>
      </w:r>
      <w:r w:rsidRPr="009D5939">
        <w:rPr>
          <w:rFonts w:ascii="Calibri" w:hAnsi="Arial" w:cs="Arial"/>
          <w:b/>
          <w:bCs/>
          <w:kern w:val="24"/>
          <w:u w:val="single"/>
          <w:rtl/>
          <w:lang w:bidi="ar-JO"/>
        </w:rPr>
        <w:t>نقطة الندى</w:t>
      </w:r>
      <w:r w:rsidRPr="009D5939">
        <w:rPr>
          <w:rFonts w:ascii="Calibri" w:hAnsi="Arial" w:cs="Arial"/>
          <w:b/>
          <w:bCs/>
          <w:kern w:val="24"/>
          <w:rtl/>
          <w:lang w:bidi="ar-JO"/>
        </w:rPr>
        <w:t xml:space="preserve"> (</w:t>
      </w:r>
      <w:r w:rsidRPr="009D5939">
        <w:rPr>
          <w:rFonts w:ascii="Calibri" w:hAnsi="Calibri" w:cs="Calibri"/>
          <w:b/>
          <w:bCs/>
          <w:kern w:val="24"/>
        </w:rPr>
        <w:t>Dew Point</w:t>
      </w:r>
      <w:r w:rsidRPr="009D5939">
        <w:rPr>
          <w:rFonts w:ascii="Calibri" w:hAnsi="Arial" w:cs="Arial"/>
          <w:b/>
          <w:bCs/>
          <w:kern w:val="24"/>
          <w:rtl/>
          <w:lang w:bidi="ar-JO"/>
        </w:rPr>
        <w:t>)</w:t>
      </w:r>
      <w:r w:rsidRPr="009D5939">
        <w:rPr>
          <w:rFonts w:ascii="Calibri" w:hAnsi="Arial" w:cs="Arial"/>
          <w:b/>
          <w:bCs/>
          <w:kern w:val="24"/>
          <w:rtl/>
        </w:rPr>
        <w:br/>
        <w:t xml:space="preserve">          </w:t>
      </w:r>
      <w:r w:rsidRPr="009D5939">
        <w:rPr>
          <w:rFonts w:ascii="Calibri" w:hAnsi="Arial" w:cs="Arial"/>
          <w:b/>
          <w:bCs/>
          <w:kern w:val="24"/>
          <w:rtl/>
          <w:lang w:bidi="ar-JO"/>
        </w:rPr>
        <w:t>وهي درجة الحرارة التي يصبح الهواء عندها مشبعاً ببخار الماء، أي تصبح رطوبته النسبية 100%. وتعبر نقطة الندى عن درجة الحرارة التي يحدث عندها تشبع الهواء ببخار الماء عن طريق انخفاض درجة حرارته أو تبرده وليس بإضافة بخار الماء إليه</w:t>
      </w:r>
      <w:r w:rsidRPr="009D5939">
        <w:rPr>
          <w:rFonts w:ascii="Calibri" w:hAnsi="Calibri" w:cs="Calibri"/>
          <w:b/>
          <w:bCs/>
          <w:kern w:val="24"/>
        </w:rPr>
        <w:t xml:space="preserve">  </w:t>
      </w:r>
      <w:r w:rsidRPr="009D5939">
        <w:rPr>
          <w:rFonts w:ascii="Calibri" w:hAnsi="Arial" w:cs="Arial"/>
          <w:b/>
          <w:bCs/>
          <w:kern w:val="24"/>
          <w:rtl/>
        </w:rPr>
        <w:t xml:space="preserve"> ،</w:t>
      </w:r>
      <w:r w:rsidRPr="009D5939">
        <w:rPr>
          <w:rFonts w:ascii="Calibri" w:hAnsi="Arial" w:cs="Arial"/>
          <w:b/>
          <w:bCs/>
          <w:kern w:val="24"/>
          <w:rtl/>
        </w:rPr>
        <w:br/>
        <w:t xml:space="preserve">            ويحدث خفض درجة حرارة الهواء إلى الحد الذي تصبح كمية بخار الماء الموجودة فيه كافية لإشباعه ، خاصة أنه كلما انخفضت درجة حرارة الهواء أصبحت كمية بخار الماء اللازمة لإشباعه أقل  ،</w:t>
      </w:r>
      <w:r w:rsidRPr="009D5939">
        <w:rPr>
          <w:rFonts w:ascii="Calibri" w:hAnsi="Arial" w:cs="Arial"/>
          <w:b/>
          <w:bCs/>
          <w:kern w:val="24"/>
          <w:rtl/>
          <w:lang w:bidi="ar-JO"/>
        </w:rPr>
        <w:t xml:space="preserve">  وإذا برد الهواء إلى أقل من نقطة الندى فإنه يحدث تكاثف .  </w:t>
      </w:r>
      <w:r w:rsidRPr="009D5939">
        <w:rPr>
          <w:rFonts w:ascii="Calibri" w:hAnsi="Arial" w:cs="Arial"/>
          <w:b/>
          <w:bCs/>
          <w:kern w:val="24"/>
          <w:rtl/>
        </w:rPr>
        <w:br/>
        <w:t xml:space="preserve">            يشترط في تبريد الهواء حتى يصل إلى درجة الندى أن يبقى على نفس المستوى من الضغط الجوي ،أي عدم تغير الضغط الجوي أثناء تبريد الهواء ليصل إلى درجة الندى .</w:t>
      </w:r>
      <w:r w:rsidRPr="009D5939">
        <w:rPr>
          <w:rFonts w:ascii="Calibri" w:hAnsi="Arial" w:cs="Arial"/>
          <w:b/>
          <w:bCs/>
          <w:kern w:val="24"/>
          <w:rtl/>
          <w:lang w:bidi="ar-JO"/>
        </w:rPr>
        <w:t xml:space="preserve"> </w:t>
      </w:r>
      <w:r w:rsidRPr="009D5939">
        <w:rPr>
          <w:rFonts w:ascii="Calibri" w:hAnsi="Calibri" w:cs="Calibri"/>
          <w:kern w:val="24"/>
        </w:rPr>
        <w:br/>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t xml:space="preserve">  </w:t>
      </w:r>
      <w:r w:rsidRPr="009D5939">
        <w:rPr>
          <w:rFonts w:ascii="Calibri" w:hAnsi="Arial" w:cs="Arial"/>
          <w:b/>
          <w:bCs/>
          <w:kern w:val="24"/>
          <w:u w:val="single"/>
          <w:rtl/>
        </w:rPr>
        <w:t>رابعا :</w:t>
      </w:r>
      <w:r w:rsidRPr="009D5939">
        <w:rPr>
          <w:rFonts w:ascii="Calibri" w:hAnsi="Arial" w:cs="Arial"/>
          <w:b/>
          <w:bCs/>
          <w:kern w:val="24"/>
          <w:u w:val="single"/>
          <w:rtl/>
          <w:lang w:bidi="ar-JO"/>
        </w:rPr>
        <w:t>العلاقة بين الرطوبة النسبية ودرجة الحرارة</w:t>
      </w:r>
      <w:r w:rsidRPr="009D5939">
        <w:rPr>
          <w:rFonts w:ascii="Calibri" w:hAnsi="Calibri" w:cs="Calibri"/>
          <w:kern w:val="24"/>
        </w:rPr>
        <w:br/>
      </w:r>
      <w:r w:rsidRPr="009D5939">
        <w:rPr>
          <w:rFonts w:ascii="Calibri" w:hAnsi="Arial" w:cs="Arial"/>
          <w:kern w:val="24"/>
          <w:rtl/>
        </w:rPr>
        <w:t xml:space="preserve">        </w:t>
      </w:r>
      <w:r w:rsidRPr="009D5939">
        <w:rPr>
          <w:rFonts w:ascii="Calibri" w:hAnsi="Arial" w:cs="Arial"/>
          <w:b/>
          <w:bCs/>
          <w:kern w:val="24"/>
          <w:rtl/>
          <w:lang w:bidi="ar-JO"/>
        </w:rPr>
        <w:t xml:space="preserve">العلاقة بين درجة حرارة الهواء والرطوبة النسبية علاقة عكسية، فعندما ترتفع درجة الحرارة تنخفض الرطوبة النسبية ، وعندما تنخفض درجة الحرارة، فإن الرطوبة النسبية تزداد. </w:t>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rtl/>
        </w:rPr>
        <w:t xml:space="preserve">  </w:t>
      </w:r>
      <w:r w:rsidRPr="009D5939">
        <w:rPr>
          <w:rFonts w:ascii="Calibri" w:hAnsi="Arial" w:cs="Arial"/>
          <w:b/>
          <w:bCs/>
          <w:kern w:val="24"/>
          <w:u w:val="single"/>
          <w:rtl/>
        </w:rPr>
        <w:t>خامسا̋  : الدورة اليومية والفصلية للرطوبة</w:t>
      </w:r>
      <w:r w:rsidRPr="009D5939">
        <w:rPr>
          <w:rFonts w:ascii="Calibri" w:hAnsi="Arial" w:cs="Arial"/>
          <w:b/>
          <w:bCs/>
          <w:kern w:val="24"/>
          <w:rtl/>
        </w:rPr>
        <w:t xml:space="preserve">     </w:t>
      </w:r>
      <w:r w:rsidRPr="009D5939">
        <w:rPr>
          <w:rFonts w:ascii="Calibri" w:hAnsi="Arial" w:cs="Arial"/>
          <w:b/>
          <w:bCs/>
          <w:kern w:val="24"/>
          <w:rtl/>
        </w:rPr>
        <w:br/>
        <w:t xml:space="preserve">        </w:t>
      </w:r>
      <w:r w:rsidRPr="009D5939">
        <w:rPr>
          <w:rFonts w:ascii="Calibri" w:hAnsi="Arial" w:cs="Arial"/>
          <w:b/>
          <w:bCs/>
          <w:kern w:val="24"/>
          <w:rtl/>
          <w:lang w:bidi="ar-JO"/>
        </w:rPr>
        <w:t>تعتبر درجة الحرارة وكمية بخار الماء الموجودة في الهواء أهم عاملين يؤثران في الرطوبة النسبية، وفي الأيام الهادئة التي تخلو من جبهات أو كتل هوائية، فإن الرطوبة النسبية تأخذ بالانخفاض بعد شروق الشمس، وتستمر في الانخفاض فترة الظهيرة، ثم تبدأ بالارتفاع حتى تبلغ أعلى حد لها في ساعات الصباح الأولى قبل شروق الشمس، وهذا مؤشر على أن الدورة اليومية للرطوبة النسبية في مثل هذه الظروف تكون معاكسة للدورة اليومية لدرجة الحرارة.</w:t>
      </w:r>
      <w:r w:rsidRPr="009D5939">
        <w:rPr>
          <w:rFonts w:ascii="Calibri" w:hAnsi="Arial" w:cs="Arial"/>
          <w:b/>
          <w:bCs/>
          <w:kern w:val="24"/>
          <w:rtl/>
        </w:rPr>
        <w:t xml:space="preserve"> </w:t>
      </w:r>
      <w:r w:rsidRPr="009D5939">
        <w:rPr>
          <w:rFonts w:ascii="Calibri" w:hAnsi="Arial" w:cs="Arial"/>
          <w:b/>
          <w:bCs/>
          <w:kern w:val="24"/>
          <w:rtl/>
        </w:rPr>
        <w:br/>
        <w:t xml:space="preserve">          لهذا يكون المدى اليومي للرطوبة النسبية في المناطق القارية والجافة أكبر منه في المناطق البحرية الرطبة . كما تكون الرطوبة النسبية في المناطق المدارية البحرية أعلى في الصيف منها في الشتاء ، وفي المناطق المعتدلة والباردة ، تكون الرطوبة النسبية في فصل الشتاء أعلى منها في فصل الصيف .</w:t>
      </w:r>
    </w:p>
    <w:p w:rsidR="006D73B4" w:rsidRPr="009D5939" w:rsidRDefault="006D73B4" w:rsidP="006D73B4">
      <w:pPr>
        <w:autoSpaceDE w:val="0"/>
        <w:autoSpaceDN w:val="0"/>
        <w:adjustRightInd w:val="0"/>
        <w:spacing w:after="0" w:line="240" w:lineRule="auto"/>
        <w:rPr>
          <w:rFonts w:ascii="Calibri" w:hAnsi="Calibri" w:cs="Calibri"/>
          <w:kern w:val="24"/>
        </w:rPr>
      </w:pPr>
      <w:r w:rsidRPr="009D5939">
        <w:rPr>
          <w:rFonts w:ascii="Calibri" w:hAnsi="Arial" w:cs="Arial"/>
          <w:b/>
          <w:bCs/>
          <w:kern w:val="24"/>
          <w:u w:val="single"/>
          <w:rtl/>
        </w:rPr>
        <w:t>سادسا̋   :  ا</w:t>
      </w:r>
      <w:r w:rsidRPr="009D5939">
        <w:rPr>
          <w:rFonts w:ascii="Calibri" w:hAnsi="Arial" w:cs="Arial"/>
          <w:b/>
          <w:bCs/>
          <w:kern w:val="24"/>
          <w:u w:val="single"/>
          <w:rtl/>
          <w:lang w:bidi="ar-JO"/>
        </w:rPr>
        <w:t>لتوزيع الجغرافي للرطوبة</w:t>
      </w:r>
      <w:r w:rsidRPr="009D5939">
        <w:rPr>
          <w:rFonts w:ascii="Calibri" w:hAnsi="Arial" w:cs="Arial"/>
          <w:b/>
          <w:bCs/>
          <w:kern w:val="24"/>
          <w:rtl/>
          <w:lang w:bidi="ar-JO"/>
        </w:rPr>
        <w:t xml:space="preserve"> :</w:t>
      </w:r>
      <w:r w:rsidRPr="009D5939">
        <w:rPr>
          <w:rFonts w:ascii="Calibri" w:hAnsi="Arial" w:cs="Arial"/>
          <w:b/>
          <w:bCs/>
          <w:kern w:val="24"/>
          <w:rtl/>
        </w:rPr>
        <w:br/>
      </w:r>
      <w:r w:rsidRPr="009D5939">
        <w:rPr>
          <w:rFonts w:ascii="Calibri" w:hAnsi="Calibri" w:cs="Calibri"/>
          <w:kern w:val="24"/>
        </w:rPr>
        <w:br/>
      </w:r>
      <w:r w:rsidRPr="009D5939">
        <w:rPr>
          <w:rFonts w:ascii="Calibri" w:hAnsi="Arial" w:cs="Arial"/>
          <w:kern w:val="24"/>
          <w:rtl/>
        </w:rPr>
        <w:t xml:space="preserve">           </w:t>
      </w:r>
      <w:r w:rsidRPr="009D5939">
        <w:rPr>
          <w:rFonts w:ascii="Calibri" w:hAnsi="Arial" w:cs="Arial"/>
          <w:b/>
          <w:bCs/>
          <w:kern w:val="24"/>
          <w:rtl/>
          <w:lang w:bidi="ar-JO"/>
        </w:rPr>
        <w:t>تبلغ الرطوبة النسبية أقصى حد لها في المناطق الاستوائية، وتتناقص بشدة باتجاه المناطق المدارية الجافة لسببين:</w:t>
      </w:r>
      <w:r w:rsidRPr="009D5939">
        <w:rPr>
          <w:rFonts w:ascii="Calibri" w:hAnsi="Arial" w:cs="Arial"/>
          <w:b/>
          <w:bCs/>
          <w:kern w:val="24"/>
          <w:rtl/>
        </w:rPr>
        <w:br/>
      </w:r>
      <w:r w:rsidRPr="009D5939">
        <w:rPr>
          <w:rFonts w:ascii="Calibri" w:hAnsi="Calibri" w:cs="Calibri"/>
          <w:kern w:val="24"/>
        </w:rPr>
        <w:br/>
      </w:r>
      <w:r w:rsidRPr="009D5939">
        <w:rPr>
          <w:rFonts w:ascii="Calibri" w:hAnsi="Arial" w:cs="Arial"/>
          <w:b/>
          <w:bCs/>
          <w:kern w:val="24"/>
          <w:rtl/>
        </w:rPr>
        <w:t xml:space="preserve">                         1-</w:t>
      </w:r>
      <w:r w:rsidRPr="009D5939">
        <w:rPr>
          <w:rFonts w:ascii="Calibri" w:hAnsi="Arial" w:cs="Arial"/>
          <w:b/>
          <w:bCs/>
          <w:kern w:val="24"/>
          <w:rtl/>
          <w:lang w:bidi="ar-JO"/>
        </w:rPr>
        <w:t xml:space="preserve">  سيادة الجفاف </w:t>
      </w:r>
      <w:r w:rsidRPr="009D5939">
        <w:rPr>
          <w:rFonts w:ascii="Calibri" w:hAnsi="Arial" w:cs="Arial"/>
          <w:b/>
          <w:bCs/>
          <w:kern w:val="24"/>
          <w:rtl/>
        </w:rPr>
        <w:br/>
      </w:r>
      <w:r w:rsidRPr="009D5939">
        <w:rPr>
          <w:rFonts w:ascii="Calibri" w:hAnsi="Calibri" w:cs="Calibri"/>
          <w:kern w:val="24"/>
        </w:rPr>
        <w:br/>
      </w:r>
      <w:r w:rsidRPr="009D5939">
        <w:rPr>
          <w:rFonts w:ascii="Calibri" w:hAnsi="Arial" w:cs="Arial"/>
          <w:kern w:val="24"/>
          <w:rtl/>
        </w:rPr>
        <w:t xml:space="preserve">                         </w:t>
      </w:r>
      <w:r w:rsidRPr="009D5939">
        <w:rPr>
          <w:rFonts w:ascii="Calibri" w:hAnsi="Arial" w:cs="Arial"/>
          <w:b/>
          <w:bCs/>
          <w:kern w:val="24"/>
          <w:rtl/>
          <w:lang w:bidi="ar-JO"/>
        </w:rPr>
        <w:t>2 - نشاط التيارات الهوائية الهابطة.</w:t>
      </w:r>
      <w:r w:rsidRPr="009D5939">
        <w:rPr>
          <w:rFonts w:ascii="Calibri" w:hAnsi="Calibri" w:cs="Calibri"/>
          <w:kern w:val="24"/>
        </w:rPr>
        <w:br/>
      </w:r>
    </w:p>
    <w:p w:rsidR="006D73B4" w:rsidRPr="00366998" w:rsidRDefault="006D73B4" w:rsidP="006D73B4">
      <w:pPr>
        <w:autoSpaceDE w:val="0"/>
        <w:autoSpaceDN w:val="0"/>
        <w:adjustRightInd w:val="0"/>
        <w:spacing w:after="0" w:line="240" w:lineRule="auto"/>
        <w:rPr>
          <w:rFonts w:ascii="Calibri" w:hAnsi="Calibri" w:hint="cs"/>
          <w:kern w:val="24"/>
          <w:rtl/>
        </w:rPr>
      </w:pPr>
      <w:r w:rsidRPr="009D5939">
        <w:rPr>
          <w:rFonts w:ascii="Calibri" w:hAnsi="Arial" w:cs="Arial"/>
          <w:b/>
          <w:bCs/>
          <w:kern w:val="24"/>
          <w:rtl/>
        </w:rPr>
        <w:t xml:space="preserve">      </w:t>
      </w:r>
      <w:r w:rsidRPr="009D5939">
        <w:rPr>
          <w:rFonts w:ascii="Calibri" w:hAnsi="Arial" w:cs="Arial"/>
          <w:b/>
          <w:bCs/>
          <w:kern w:val="24"/>
          <w:rtl/>
        </w:rPr>
        <w:br/>
        <w:t xml:space="preserve">       </w:t>
      </w:r>
      <w:r w:rsidRPr="009D5939">
        <w:rPr>
          <w:rFonts w:ascii="Calibri" w:hAnsi="Arial" w:cs="Arial"/>
          <w:b/>
          <w:bCs/>
          <w:kern w:val="24"/>
          <w:rtl/>
          <w:lang w:bidi="ar-JO"/>
        </w:rPr>
        <w:t>وفي المناطق المعتدلة ترتفع الرطوبة النسبية لسببين:</w:t>
      </w:r>
      <w:r w:rsidRPr="009D5939">
        <w:rPr>
          <w:rFonts w:ascii="Calibri" w:hAnsi="Arial" w:cs="Arial"/>
          <w:b/>
          <w:bCs/>
          <w:kern w:val="24"/>
          <w:rtl/>
        </w:rPr>
        <w:br/>
        <w:t xml:space="preserve">  أ - </w:t>
      </w:r>
      <w:r w:rsidRPr="009D5939">
        <w:rPr>
          <w:rFonts w:ascii="Calibri" w:hAnsi="Arial" w:cs="Arial"/>
          <w:b/>
          <w:bCs/>
          <w:kern w:val="24"/>
          <w:rtl/>
          <w:lang w:bidi="ar-JO"/>
        </w:rPr>
        <w:t xml:space="preserve"> انخفاض درجة الحرارة في الشتاء</w:t>
      </w:r>
      <w:r w:rsidRPr="009D5939">
        <w:rPr>
          <w:rFonts w:ascii="Calibri" w:hAnsi="Arial" w:cs="Arial"/>
          <w:b/>
          <w:bCs/>
          <w:kern w:val="24"/>
          <w:rtl/>
        </w:rPr>
        <w:br/>
      </w:r>
      <w:r w:rsidRPr="009D5939">
        <w:rPr>
          <w:rFonts w:ascii="Calibri" w:hAnsi="Arial" w:cs="Arial"/>
          <w:b/>
          <w:bCs/>
          <w:kern w:val="24"/>
          <w:rtl/>
        </w:rPr>
        <w:lastRenderedPageBreak/>
        <w:t xml:space="preserve">  ب - </w:t>
      </w:r>
      <w:r w:rsidRPr="009D5939">
        <w:rPr>
          <w:rFonts w:ascii="Calibri" w:hAnsi="Arial" w:cs="Arial"/>
          <w:b/>
          <w:bCs/>
          <w:kern w:val="24"/>
          <w:rtl/>
          <w:lang w:bidi="ar-JO"/>
        </w:rPr>
        <w:t xml:space="preserve"> وحدوث التيارات الهوائية الصاعدة بفعل الجبهات الهوائية.</w:t>
      </w:r>
      <w:r w:rsidRPr="009D5939">
        <w:rPr>
          <w:rFonts w:ascii="Calibri" w:hAnsi="Arial" w:cs="Arial"/>
          <w:b/>
          <w:bCs/>
          <w:kern w:val="24"/>
          <w:rtl/>
        </w:rPr>
        <w:br/>
        <w:t xml:space="preserve">   </w:t>
      </w:r>
      <w:r w:rsidRPr="009D5939">
        <w:rPr>
          <w:rFonts w:ascii="Calibri" w:hAnsi="Arial" w:cs="Arial"/>
          <w:b/>
          <w:bCs/>
          <w:kern w:val="24"/>
          <w:rtl/>
          <w:lang w:bidi="ar-JO"/>
        </w:rPr>
        <w:t xml:space="preserve"> </w:t>
      </w:r>
      <w:r w:rsidRPr="009D5939">
        <w:rPr>
          <w:rFonts w:ascii="Calibri" w:hAnsi="Arial" w:cs="Arial"/>
          <w:b/>
          <w:bCs/>
          <w:kern w:val="24"/>
          <w:rtl/>
        </w:rPr>
        <w:t>و</w:t>
      </w:r>
      <w:r w:rsidRPr="009D5939">
        <w:rPr>
          <w:rFonts w:ascii="Calibri" w:hAnsi="Arial" w:cs="Arial"/>
          <w:b/>
          <w:bCs/>
          <w:kern w:val="24"/>
          <w:rtl/>
          <w:lang w:bidi="ar-JO"/>
        </w:rPr>
        <w:t xml:space="preserve">من جهة </w:t>
      </w:r>
      <w:r w:rsidRPr="009D5939">
        <w:rPr>
          <w:rFonts w:ascii="Calibri" w:hAnsi="Arial" w:cs="Arial"/>
          <w:b/>
          <w:bCs/>
          <w:kern w:val="24"/>
          <w:rtl/>
        </w:rPr>
        <w:t xml:space="preserve">أخرى </w:t>
      </w:r>
      <w:r w:rsidRPr="009D5939">
        <w:rPr>
          <w:rFonts w:ascii="Calibri" w:hAnsi="Arial" w:cs="Arial"/>
          <w:b/>
          <w:bCs/>
          <w:kern w:val="24"/>
          <w:rtl/>
          <w:lang w:bidi="ar-JO"/>
        </w:rPr>
        <w:t>تزيد الرطوبة النسبية فوق اليابسة في الشتاء عنها في الصيف، باستثناء المناطق الموسمية في جنوب شرق آسيا التي تتعرض لكتل هوائية رطبة في الصيف، مما يجعل الرطوبة النسبية في الصيف أعلى منها في الشتاء.</w:t>
      </w:r>
      <w:r w:rsidRPr="009D5939">
        <w:rPr>
          <w:rFonts w:ascii="Calibri" w:hAnsi="Calibri" w:cs="Calibri"/>
          <w:kern w:val="24"/>
        </w:rPr>
        <w:br/>
      </w:r>
    </w:p>
    <w:p w:rsidR="006D73B4" w:rsidRPr="009D5939" w:rsidRDefault="006D73B4" w:rsidP="006D73B4">
      <w:pPr>
        <w:autoSpaceDE w:val="0"/>
        <w:autoSpaceDN w:val="0"/>
        <w:bidi w:val="0"/>
        <w:adjustRightInd w:val="0"/>
        <w:spacing w:after="0" w:line="240" w:lineRule="auto"/>
        <w:jc w:val="right"/>
        <w:rPr>
          <w:rFonts w:ascii="Calibri" w:hAnsi="Arial" w:cs="Arial"/>
          <w:kern w:val="24"/>
          <w:rtl/>
        </w:rPr>
      </w:pPr>
    </w:p>
    <w:p w:rsidR="006D73B4" w:rsidRPr="009D5939" w:rsidRDefault="006D73B4" w:rsidP="006D73B4">
      <w:pPr>
        <w:rPr>
          <w:rFonts w:hint="cs"/>
        </w:rPr>
      </w:pPr>
    </w:p>
    <w:p w:rsidR="006D73B4" w:rsidRPr="0041139F" w:rsidRDefault="006D73B4" w:rsidP="006D73B4">
      <w:pPr>
        <w:autoSpaceDE w:val="0"/>
        <w:autoSpaceDN w:val="0"/>
        <w:bidi w:val="0"/>
        <w:adjustRightInd w:val="0"/>
        <w:spacing w:after="0" w:line="240" w:lineRule="auto"/>
        <w:rPr>
          <w:rFonts w:ascii="Calibri" w:hAnsi="Arial" w:cs="Arial"/>
          <w:kern w:val="24"/>
          <w:sz w:val="24"/>
          <w:szCs w:val="24"/>
          <w:rtl/>
        </w:rPr>
      </w:pPr>
    </w:p>
    <w:p w:rsidR="006D73B4" w:rsidRPr="0041139F" w:rsidRDefault="006D73B4" w:rsidP="006D73B4">
      <w:pPr>
        <w:autoSpaceDE w:val="0"/>
        <w:autoSpaceDN w:val="0"/>
        <w:bidi w:val="0"/>
        <w:adjustRightInd w:val="0"/>
        <w:spacing w:after="0" w:line="240" w:lineRule="auto"/>
        <w:jc w:val="right"/>
        <w:rPr>
          <w:rFonts w:ascii="Calibri" w:hAnsi="Calibri" w:cs="Calibri"/>
          <w:kern w:val="24"/>
          <w:sz w:val="24"/>
          <w:szCs w:val="24"/>
        </w:rPr>
      </w:pP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PT Bold Heading" w:cs="PT Bold Heading"/>
          <w:kern w:val="24"/>
          <w:sz w:val="24"/>
          <w:szCs w:val="24"/>
          <w:rtl/>
        </w:rPr>
        <w:t>المحاضرة التاسعة</w:t>
      </w:r>
      <w:r w:rsidRPr="0041139F">
        <w:rPr>
          <w:rFonts w:ascii="Calibri" w:hAnsi="PT Bold Heading" w:cs="PT Bold Heading"/>
          <w:kern w:val="24"/>
          <w:sz w:val="24"/>
          <w:szCs w:val="24"/>
          <w:rtl/>
        </w:rPr>
        <w:br/>
        <w:t>التــــكاثــف</w:t>
      </w:r>
    </w:p>
    <w:p w:rsidR="006D73B4" w:rsidRPr="0041139F" w:rsidRDefault="006D73B4" w:rsidP="006D73B4">
      <w:pPr>
        <w:autoSpaceDE w:val="0"/>
        <w:autoSpaceDN w:val="0"/>
        <w:bidi w:val="0"/>
        <w:adjustRightInd w:val="0"/>
        <w:spacing w:after="0" w:line="240" w:lineRule="auto"/>
        <w:jc w:val="right"/>
        <w:rPr>
          <w:rFonts w:ascii="Calibri" w:hAnsi="Calibri" w:cs="Calibri"/>
          <w:kern w:val="24"/>
          <w:sz w:val="24"/>
          <w:szCs w:val="24"/>
        </w:rPr>
      </w:pPr>
      <w:r w:rsidRPr="0041139F">
        <w:rPr>
          <w:rFonts w:ascii="Calibri" w:hAnsi="Calibri" w:cs="Calibri"/>
          <w:b/>
          <w:bCs/>
          <w:kern w:val="24"/>
          <w:sz w:val="24"/>
          <w:szCs w:val="24"/>
        </w:rPr>
        <w:t xml:space="preserve">    </w:t>
      </w:r>
      <w:r w:rsidRPr="0041139F">
        <w:rPr>
          <w:rFonts w:ascii="Calibri" w:hAnsi="Arial" w:cs="Arial"/>
          <w:b/>
          <w:bCs/>
          <w:kern w:val="24"/>
          <w:sz w:val="24"/>
          <w:szCs w:val="24"/>
          <w:rtl/>
          <w:lang w:bidi="ar-JO"/>
        </w:rPr>
        <w:t>مقدم</w:t>
      </w:r>
      <w:r w:rsidRPr="0041139F">
        <w:rPr>
          <w:rFonts w:ascii="Calibri" w:hAnsi="Arial" w:cs="Arial"/>
          <w:b/>
          <w:bCs/>
          <w:kern w:val="24"/>
          <w:sz w:val="24"/>
          <w:szCs w:val="24"/>
          <w:rtl/>
        </w:rPr>
        <w:t>ــــــــــــــــــــ</w:t>
      </w:r>
      <w:r w:rsidRPr="0041139F">
        <w:rPr>
          <w:rFonts w:ascii="Calibri" w:hAnsi="Arial" w:cs="Arial"/>
          <w:b/>
          <w:bCs/>
          <w:kern w:val="24"/>
          <w:sz w:val="24"/>
          <w:szCs w:val="24"/>
          <w:rtl/>
          <w:lang w:bidi="ar-JO"/>
        </w:rPr>
        <w:t>ة</w:t>
      </w:r>
      <w:r w:rsidRPr="0041139F">
        <w:rPr>
          <w:rFonts w:ascii="Calibri" w:hAnsi="Arial" w:cs="Arial"/>
          <w:b/>
          <w:bCs/>
          <w:kern w:val="24"/>
          <w:sz w:val="24"/>
          <w:szCs w:val="24"/>
          <w:rtl/>
        </w:rPr>
        <w:t xml:space="preserve">              </w:t>
      </w:r>
      <w:r w:rsidRPr="0041139F">
        <w:rPr>
          <w:rFonts w:ascii="Calibri" w:hAnsi="Arial" w:cs="Arial"/>
          <w:b/>
          <w:bCs/>
          <w:kern w:val="24"/>
          <w:sz w:val="24"/>
          <w:szCs w:val="24"/>
          <w:rtl/>
        </w:rPr>
        <w:br/>
      </w:r>
      <w:r w:rsidRPr="0041139F">
        <w:rPr>
          <w:rFonts w:ascii="Calibri" w:hAnsi="Calibri" w:cs="Calibri"/>
          <w:kern w:val="24"/>
          <w:sz w:val="24"/>
          <w:szCs w:val="24"/>
        </w:rPr>
        <w:br/>
        <w:t xml:space="preserve"> </w:t>
      </w:r>
      <w:r w:rsidRPr="0041139F">
        <w:rPr>
          <w:rFonts w:ascii="Calibri" w:hAnsi="Arial" w:cs="Arial"/>
          <w:b/>
          <w:bCs/>
          <w:kern w:val="24"/>
          <w:sz w:val="24"/>
          <w:szCs w:val="24"/>
          <w:rtl/>
          <w:lang w:bidi="ar-JO"/>
        </w:rPr>
        <w:t>التكاثف السطحي :</w:t>
      </w:r>
      <w:r w:rsidRPr="0041139F">
        <w:rPr>
          <w:rFonts w:ascii="Calibri" w:hAnsi="Calibri" w:cs="Calibri"/>
          <w:kern w:val="24"/>
          <w:sz w:val="24"/>
          <w:szCs w:val="24"/>
        </w:rPr>
        <w:br/>
      </w:r>
      <w:r w:rsidRPr="0041139F">
        <w:rPr>
          <w:rFonts w:ascii="Calibri" w:hAnsi="Arial" w:cs="Arial"/>
          <w:b/>
          <w:bCs/>
          <w:kern w:val="24"/>
          <w:sz w:val="24"/>
          <w:szCs w:val="24"/>
          <w:rtl/>
          <w:lang w:bidi="ar-JO"/>
        </w:rPr>
        <w:t xml:space="preserve">         وفيه الموضوعات التالية:</w:t>
      </w:r>
      <w:r w:rsidRPr="0041139F">
        <w:rPr>
          <w:rFonts w:ascii="Calibri" w:hAnsi="Calibri" w:cs="Calibri"/>
          <w:kern w:val="24"/>
          <w:sz w:val="24"/>
          <w:szCs w:val="24"/>
        </w:rPr>
        <w:br/>
      </w:r>
      <w:r w:rsidRPr="0041139F">
        <w:rPr>
          <w:rFonts w:ascii="Calibri" w:hAnsi="Arial" w:cs="Arial"/>
          <w:b/>
          <w:bCs/>
          <w:kern w:val="24"/>
          <w:sz w:val="24"/>
          <w:szCs w:val="24"/>
          <w:rtl/>
          <w:lang w:bidi="ar-JO"/>
        </w:rPr>
        <w:t xml:space="preserve">                         أ - </w:t>
      </w:r>
      <w:proofErr w:type="spellStart"/>
      <w:r w:rsidRPr="0041139F">
        <w:rPr>
          <w:rFonts w:ascii="Calibri" w:hAnsi="Arial" w:cs="Arial"/>
          <w:b/>
          <w:bCs/>
          <w:kern w:val="24"/>
          <w:sz w:val="24"/>
          <w:szCs w:val="24"/>
          <w:rtl/>
          <w:lang w:bidi="ar-JO"/>
        </w:rPr>
        <w:t>نويات</w:t>
      </w:r>
      <w:proofErr w:type="spellEnd"/>
      <w:r w:rsidRPr="0041139F">
        <w:rPr>
          <w:rFonts w:ascii="Calibri" w:hAnsi="Arial" w:cs="Arial"/>
          <w:b/>
          <w:bCs/>
          <w:kern w:val="24"/>
          <w:sz w:val="24"/>
          <w:szCs w:val="24"/>
          <w:rtl/>
          <w:lang w:bidi="ar-JO"/>
        </w:rPr>
        <w:t xml:space="preserve"> التكاثف.  </w:t>
      </w:r>
      <w:r w:rsidRPr="0041139F">
        <w:rPr>
          <w:rFonts w:ascii="Calibri" w:hAnsi="Calibri" w:cs="Calibri"/>
          <w:kern w:val="24"/>
          <w:sz w:val="24"/>
          <w:szCs w:val="24"/>
        </w:rPr>
        <w:br/>
      </w:r>
      <w:r w:rsidRPr="0041139F">
        <w:rPr>
          <w:rFonts w:ascii="Calibri" w:hAnsi="Arial" w:cs="Arial"/>
          <w:b/>
          <w:bCs/>
          <w:kern w:val="24"/>
          <w:sz w:val="24"/>
          <w:szCs w:val="24"/>
          <w:rtl/>
          <w:lang w:bidi="ar-JO"/>
        </w:rPr>
        <w:t xml:space="preserve">                         ب - الضباب          </w:t>
      </w:r>
      <w:r w:rsidRPr="0041139F">
        <w:rPr>
          <w:rFonts w:ascii="Calibri" w:hAnsi="Arial" w:cs="Arial"/>
          <w:b/>
          <w:bCs/>
          <w:kern w:val="24"/>
          <w:sz w:val="24"/>
          <w:szCs w:val="24"/>
          <w:rtl/>
        </w:rPr>
        <w:br/>
        <w:t xml:space="preserve">                       </w:t>
      </w:r>
      <w:r w:rsidRPr="0041139F">
        <w:rPr>
          <w:rFonts w:ascii="Calibri" w:hAnsi="Arial" w:cs="Arial"/>
          <w:b/>
          <w:bCs/>
          <w:kern w:val="24"/>
          <w:sz w:val="24"/>
          <w:szCs w:val="24"/>
          <w:rtl/>
          <w:lang w:bidi="ar-JO"/>
        </w:rPr>
        <w:t xml:space="preserve"> ج - الندى                                                </w:t>
      </w:r>
      <w:r w:rsidRPr="0041139F">
        <w:rPr>
          <w:rFonts w:ascii="Calibri" w:hAnsi="Calibri" w:cs="Calibri"/>
          <w:kern w:val="24"/>
          <w:sz w:val="24"/>
          <w:szCs w:val="24"/>
        </w:rPr>
        <w:br/>
      </w:r>
      <w:r w:rsidRPr="0041139F">
        <w:rPr>
          <w:rFonts w:ascii="Calibri" w:hAnsi="Arial" w:cs="Arial"/>
          <w:b/>
          <w:bCs/>
          <w:kern w:val="24"/>
          <w:sz w:val="24"/>
          <w:szCs w:val="24"/>
          <w:rtl/>
          <w:lang w:bidi="ar-JO"/>
        </w:rPr>
        <w:t xml:space="preserve">                        د - الصقيع                                                        </w:t>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br/>
        <w:t xml:space="preserve">    </w:t>
      </w:r>
      <w:r w:rsidRPr="0041139F">
        <w:rPr>
          <w:rFonts w:ascii="Calibri" w:hAnsi="Arial" w:cs="Arial"/>
          <w:b/>
          <w:bCs/>
          <w:kern w:val="24"/>
          <w:sz w:val="24"/>
          <w:szCs w:val="24"/>
          <w:rtl/>
          <w:lang w:bidi="ar-JO"/>
        </w:rPr>
        <w:t>مقدم</w:t>
      </w:r>
      <w:r w:rsidRPr="0041139F">
        <w:rPr>
          <w:rFonts w:ascii="Calibri" w:hAnsi="Arial" w:cs="Arial"/>
          <w:b/>
          <w:bCs/>
          <w:kern w:val="24"/>
          <w:sz w:val="24"/>
          <w:szCs w:val="24"/>
          <w:rtl/>
        </w:rPr>
        <w:t>ــــــــ</w:t>
      </w:r>
      <w:r w:rsidRPr="0041139F">
        <w:rPr>
          <w:rFonts w:ascii="Calibri" w:hAnsi="Arial" w:cs="Arial"/>
          <w:b/>
          <w:bCs/>
          <w:kern w:val="24"/>
          <w:sz w:val="24"/>
          <w:szCs w:val="24"/>
          <w:rtl/>
          <w:lang w:bidi="ar-JO"/>
        </w:rPr>
        <w:t>ة :</w:t>
      </w:r>
      <w:r w:rsidRPr="0041139F">
        <w:rPr>
          <w:rFonts w:ascii="Calibri" w:hAnsi="Calibri" w:cs="Calibri"/>
          <w:kern w:val="24"/>
          <w:sz w:val="24"/>
          <w:szCs w:val="24"/>
        </w:rPr>
        <w:br/>
      </w:r>
      <w:r w:rsidRPr="0041139F">
        <w:rPr>
          <w:rFonts w:ascii="Calibri" w:hAnsi="Arial" w:cs="Arial"/>
          <w:kern w:val="24"/>
          <w:sz w:val="24"/>
          <w:szCs w:val="24"/>
          <w:rtl/>
        </w:rPr>
        <w:t xml:space="preserve">           </w:t>
      </w:r>
      <w:r w:rsidRPr="0041139F">
        <w:rPr>
          <w:rFonts w:ascii="Calibri" w:hAnsi="Arial" w:cs="Arial"/>
          <w:b/>
          <w:bCs/>
          <w:kern w:val="24"/>
          <w:sz w:val="24"/>
          <w:szCs w:val="24"/>
          <w:rtl/>
          <w:lang w:bidi="ar-JO"/>
        </w:rPr>
        <w:t>التكاثف</w:t>
      </w:r>
      <w:r w:rsidRPr="0041139F">
        <w:rPr>
          <w:rFonts w:ascii="Calibri" w:hAnsi="Arial" w:cs="Arial"/>
          <w:b/>
          <w:bCs/>
          <w:kern w:val="24"/>
          <w:sz w:val="24"/>
          <w:szCs w:val="24"/>
          <w:rtl/>
        </w:rPr>
        <w:t xml:space="preserve"> </w:t>
      </w:r>
      <w:r w:rsidRPr="0041139F">
        <w:rPr>
          <w:rFonts w:ascii="Calibri" w:hAnsi="Arial" w:cs="Arial"/>
          <w:b/>
          <w:bCs/>
          <w:kern w:val="24"/>
          <w:sz w:val="24"/>
          <w:szCs w:val="24"/>
          <w:rtl/>
          <w:lang w:bidi="ar-JO"/>
        </w:rPr>
        <w:t>(</w:t>
      </w:r>
      <w:r w:rsidRPr="0041139F">
        <w:rPr>
          <w:rFonts w:ascii="Calibri" w:hAnsi="Calibri" w:cs="Calibri"/>
          <w:b/>
          <w:bCs/>
          <w:kern w:val="24"/>
          <w:sz w:val="24"/>
          <w:szCs w:val="24"/>
        </w:rPr>
        <w:t>Condensation</w:t>
      </w:r>
      <w:r w:rsidRPr="0041139F">
        <w:rPr>
          <w:rFonts w:ascii="Calibri" w:hAnsi="Arial" w:cs="Arial"/>
          <w:b/>
          <w:bCs/>
          <w:kern w:val="24"/>
          <w:sz w:val="24"/>
          <w:szCs w:val="24"/>
          <w:rtl/>
          <w:lang w:bidi="ar-JO"/>
        </w:rPr>
        <w:t xml:space="preserve">) نوعان رئيسيان هما: التكاثف السطحي وهو تحول بخار الماء من الحالة الغازية إلى الحالة السائلة على سطح الأرض مباشرة أو في طبقة الهواء الملامسة أو القريبة منه وتسمى هذه بطبقة الهواء السطحية. والنوع الثاني هو التكاثف العلوي ويقصد </w:t>
      </w:r>
      <w:proofErr w:type="spellStart"/>
      <w:r w:rsidRPr="0041139F">
        <w:rPr>
          <w:rFonts w:ascii="Calibri" w:hAnsi="Arial" w:cs="Arial"/>
          <w:b/>
          <w:bCs/>
          <w:kern w:val="24"/>
          <w:sz w:val="24"/>
          <w:szCs w:val="24"/>
          <w:rtl/>
          <w:lang w:bidi="ar-JO"/>
        </w:rPr>
        <w:t>به</w:t>
      </w:r>
      <w:proofErr w:type="spellEnd"/>
      <w:r w:rsidRPr="0041139F">
        <w:rPr>
          <w:rFonts w:ascii="Calibri" w:hAnsi="Arial" w:cs="Arial"/>
          <w:b/>
          <w:bCs/>
          <w:kern w:val="24"/>
          <w:sz w:val="24"/>
          <w:szCs w:val="24"/>
          <w:rtl/>
          <w:lang w:bidi="ar-JO"/>
        </w:rPr>
        <w:t xml:space="preserve"> تكاثف بخار الماء في طبقات الجو العليا على شكل غيوم أو سحب.</w:t>
      </w:r>
      <w:r w:rsidRPr="0041139F">
        <w:rPr>
          <w:rFonts w:ascii="Calibri" w:hAnsi="Arial" w:cs="Arial"/>
          <w:kern w:val="24"/>
          <w:sz w:val="24"/>
          <w:szCs w:val="24"/>
          <w:rtl/>
        </w:rPr>
        <w:br/>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lang w:bidi="ar-JO"/>
        </w:rPr>
        <w:t xml:space="preserve">أ- </w:t>
      </w:r>
      <w:proofErr w:type="spellStart"/>
      <w:r w:rsidRPr="0041139F">
        <w:rPr>
          <w:rFonts w:ascii="Calibri" w:hAnsi="Arial" w:cs="Arial"/>
          <w:b/>
          <w:bCs/>
          <w:kern w:val="24"/>
          <w:sz w:val="24"/>
          <w:szCs w:val="24"/>
          <w:rtl/>
          <w:lang w:bidi="ar-JO"/>
        </w:rPr>
        <w:t>نويات</w:t>
      </w:r>
      <w:proofErr w:type="spellEnd"/>
      <w:r w:rsidRPr="0041139F">
        <w:rPr>
          <w:rFonts w:ascii="Calibri" w:hAnsi="Arial" w:cs="Arial"/>
          <w:b/>
          <w:bCs/>
          <w:kern w:val="24"/>
          <w:sz w:val="24"/>
          <w:szCs w:val="24"/>
          <w:rtl/>
          <w:lang w:bidi="ar-JO"/>
        </w:rPr>
        <w:t xml:space="preserve"> التكاثف:</w:t>
      </w:r>
      <w:r w:rsidRPr="0041139F">
        <w:rPr>
          <w:rFonts w:ascii="Calibri" w:hAnsi="Calibri" w:cs="Calibri"/>
          <w:kern w:val="24"/>
          <w:sz w:val="24"/>
          <w:szCs w:val="24"/>
        </w:rPr>
        <w:br/>
      </w:r>
      <w:r w:rsidRPr="0041139F">
        <w:rPr>
          <w:rFonts w:ascii="Calibri" w:hAnsi="Arial" w:cs="Arial"/>
          <w:kern w:val="24"/>
          <w:sz w:val="24"/>
          <w:szCs w:val="24"/>
          <w:rtl/>
        </w:rPr>
        <w:t xml:space="preserve">          </w:t>
      </w:r>
      <w:r w:rsidRPr="0041139F">
        <w:rPr>
          <w:rFonts w:ascii="Calibri" w:hAnsi="Arial" w:cs="Arial"/>
          <w:b/>
          <w:bCs/>
          <w:kern w:val="24"/>
          <w:sz w:val="24"/>
          <w:szCs w:val="24"/>
          <w:rtl/>
          <w:lang w:bidi="ar-JO"/>
        </w:rPr>
        <w:t xml:space="preserve">إن بخار الماء لا يتكاثف في الهواء النقي الخالي من الشوائب الموجودة في الغلاف الجوي، ومع وجود هذه الشوائب، فإن التكاثف يمكن أن يبدأ عند وصول الهواء إلى درجة الإشباع، بل إن هذه الشوائب الجوية تقوم بدور </w:t>
      </w:r>
      <w:proofErr w:type="spellStart"/>
      <w:r w:rsidRPr="0041139F">
        <w:rPr>
          <w:rFonts w:ascii="Calibri" w:hAnsi="Arial" w:cs="Arial"/>
          <w:b/>
          <w:bCs/>
          <w:kern w:val="24"/>
          <w:sz w:val="24"/>
          <w:szCs w:val="24"/>
          <w:rtl/>
          <w:lang w:bidi="ar-JO"/>
        </w:rPr>
        <w:t>نويات</w:t>
      </w:r>
      <w:proofErr w:type="spellEnd"/>
      <w:r w:rsidRPr="0041139F">
        <w:rPr>
          <w:rFonts w:ascii="Calibri" w:hAnsi="Arial" w:cs="Arial"/>
          <w:b/>
          <w:bCs/>
          <w:kern w:val="24"/>
          <w:sz w:val="24"/>
          <w:szCs w:val="24"/>
          <w:rtl/>
          <w:lang w:bidi="ar-JO"/>
        </w:rPr>
        <w:t xml:space="preserve"> دقيقة يتكاثف بخار الماء حولها حتى قبل أن يصل الهواء إلى درجة الإشباع.</w:t>
      </w:r>
      <w:r w:rsidRPr="0041139F">
        <w:rPr>
          <w:rFonts w:ascii="Calibri" w:hAnsi="Calibri" w:cs="Calibri"/>
          <w:kern w:val="24"/>
          <w:sz w:val="24"/>
          <w:szCs w:val="24"/>
        </w:rPr>
        <w:br/>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w:t>
      </w:r>
      <w:r w:rsidRPr="0041139F">
        <w:rPr>
          <w:rFonts w:ascii="Calibri" w:hAnsi="Arial" w:cs="Arial"/>
          <w:b/>
          <w:bCs/>
          <w:kern w:val="24"/>
          <w:sz w:val="24"/>
          <w:szCs w:val="24"/>
          <w:rtl/>
          <w:lang w:bidi="ar-JO"/>
        </w:rPr>
        <w:t xml:space="preserve">ومصادر الشوائب في الغلاف الجوي كثيرة، أهمها: سطح الأرض والرماد البركاني والشهب والنيازك والغبار الكوني، وتختلف نسبة الشوائب من منطقة إلى أخرى ومن وقت إلى آخر، فهي تختلف مثلاً ما بين المناطق الريفية والتجمعات الصناعية الضخمة، وما بين مناطق البراكين الثائرة التي تقذف بلا˜لاف من أطنان الرماد البركاني والمناطق البعيدة عنها، وكذلك ما بين المناطق القارية والبحرية، فاللتر الواحد من هواء المناطق البحرية يحتوي على أكثر من مليون </w:t>
      </w:r>
      <w:proofErr w:type="spellStart"/>
      <w:r w:rsidRPr="0041139F">
        <w:rPr>
          <w:rFonts w:ascii="Calibri" w:hAnsi="Arial" w:cs="Arial"/>
          <w:b/>
          <w:bCs/>
          <w:kern w:val="24"/>
          <w:sz w:val="24"/>
          <w:szCs w:val="24"/>
          <w:rtl/>
          <w:lang w:bidi="ar-JO"/>
        </w:rPr>
        <w:t>نوية</w:t>
      </w:r>
      <w:proofErr w:type="spellEnd"/>
      <w:r w:rsidRPr="0041139F">
        <w:rPr>
          <w:rFonts w:ascii="Calibri" w:hAnsi="Arial" w:cs="Arial"/>
          <w:b/>
          <w:bCs/>
          <w:kern w:val="24"/>
          <w:sz w:val="24"/>
          <w:szCs w:val="24"/>
          <w:rtl/>
          <w:lang w:bidi="ar-JO"/>
        </w:rPr>
        <w:t xml:space="preserve"> تكاثف، بينما هواء المناطق القارية يحتوي على أكثر من خمسة ملايين </w:t>
      </w:r>
      <w:proofErr w:type="spellStart"/>
      <w:r w:rsidRPr="0041139F">
        <w:rPr>
          <w:rFonts w:ascii="Calibri" w:hAnsi="Arial" w:cs="Arial"/>
          <w:b/>
          <w:bCs/>
          <w:kern w:val="24"/>
          <w:sz w:val="24"/>
          <w:szCs w:val="24"/>
          <w:rtl/>
          <w:lang w:bidi="ar-JO"/>
        </w:rPr>
        <w:t>نوية</w:t>
      </w:r>
      <w:proofErr w:type="spellEnd"/>
      <w:r w:rsidRPr="0041139F">
        <w:rPr>
          <w:rFonts w:ascii="Calibri" w:hAnsi="Arial" w:cs="Arial"/>
          <w:b/>
          <w:bCs/>
          <w:kern w:val="24"/>
          <w:sz w:val="24"/>
          <w:szCs w:val="24"/>
          <w:rtl/>
          <w:lang w:bidi="ar-JO"/>
        </w:rPr>
        <w:t>.</w:t>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w:t>
      </w:r>
      <w:r w:rsidRPr="0041139F">
        <w:rPr>
          <w:rFonts w:ascii="Calibri" w:hAnsi="Arial" w:cs="Arial"/>
          <w:b/>
          <w:bCs/>
          <w:kern w:val="24"/>
          <w:sz w:val="24"/>
          <w:szCs w:val="24"/>
          <w:rtl/>
          <w:lang w:bidi="ar-JO"/>
        </w:rPr>
        <w:t xml:space="preserve">تعتبر </w:t>
      </w:r>
      <w:proofErr w:type="spellStart"/>
      <w:r w:rsidRPr="0041139F">
        <w:rPr>
          <w:rFonts w:ascii="Calibri" w:hAnsi="Arial" w:cs="Arial"/>
          <w:b/>
          <w:bCs/>
          <w:kern w:val="24"/>
          <w:sz w:val="24"/>
          <w:szCs w:val="24"/>
          <w:rtl/>
          <w:lang w:bidi="ar-JO"/>
        </w:rPr>
        <w:t>النويات</w:t>
      </w:r>
      <w:proofErr w:type="spellEnd"/>
      <w:r w:rsidRPr="0041139F">
        <w:rPr>
          <w:rFonts w:ascii="Calibri" w:hAnsi="Arial" w:cs="Arial"/>
          <w:b/>
          <w:bCs/>
          <w:kern w:val="24"/>
          <w:sz w:val="24"/>
          <w:szCs w:val="24"/>
          <w:rtl/>
          <w:lang w:bidi="ar-JO"/>
        </w:rPr>
        <w:t xml:space="preserve"> المشبعة </w:t>
      </w:r>
      <w:r w:rsidRPr="0041139F">
        <w:rPr>
          <w:rFonts w:ascii="Calibri" w:hAnsi="Arial" w:cs="Arial"/>
          <w:b/>
          <w:bCs/>
          <w:kern w:val="24"/>
          <w:sz w:val="24"/>
          <w:szCs w:val="24"/>
          <w:rtl/>
        </w:rPr>
        <w:t>أو المتميعة</w:t>
      </w:r>
      <w:r w:rsidRPr="0041139F">
        <w:rPr>
          <w:rFonts w:ascii="Calibri" w:hAnsi="Arial" w:cs="Arial"/>
          <w:b/>
          <w:bCs/>
          <w:kern w:val="24"/>
          <w:sz w:val="24"/>
          <w:szCs w:val="24"/>
          <w:rtl/>
          <w:lang w:bidi="ar-JO"/>
        </w:rPr>
        <w:t xml:space="preserve"> (</w:t>
      </w:r>
      <w:r w:rsidRPr="0041139F">
        <w:rPr>
          <w:rFonts w:ascii="Calibri" w:hAnsi="Calibri" w:cs="Calibri"/>
          <w:b/>
          <w:bCs/>
          <w:kern w:val="24"/>
          <w:sz w:val="24"/>
          <w:szCs w:val="24"/>
        </w:rPr>
        <w:t xml:space="preserve">Hygroscopic </w:t>
      </w:r>
      <w:proofErr w:type="spellStart"/>
      <w:r w:rsidRPr="0041139F">
        <w:rPr>
          <w:rFonts w:ascii="Calibri" w:hAnsi="Calibri" w:cs="Calibri"/>
          <w:b/>
          <w:bCs/>
          <w:kern w:val="24"/>
          <w:sz w:val="24"/>
          <w:szCs w:val="24"/>
        </w:rPr>
        <w:t>nuclie</w:t>
      </w:r>
      <w:proofErr w:type="spellEnd"/>
      <w:r w:rsidRPr="0041139F">
        <w:rPr>
          <w:rFonts w:ascii="Calibri" w:hAnsi="Arial" w:cs="Arial"/>
          <w:b/>
          <w:bCs/>
          <w:kern w:val="24"/>
          <w:sz w:val="24"/>
          <w:szCs w:val="24"/>
          <w:rtl/>
          <w:lang w:bidi="ar-JO"/>
        </w:rPr>
        <w:t xml:space="preserve">) </w:t>
      </w:r>
      <w:proofErr w:type="spellStart"/>
      <w:r w:rsidRPr="0041139F">
        <w:rPr>
          <w:rFonts w:ascii="Calibri" w:hAnsi="Arial" w:cs="Arial"/>
          <w:b/>
          <w:bCs/>
          <w:kern w:val="24"/>
          <w:sz w:val="24"/>
          <w:szCs w:val="24"/>
          <w:rtl/>
          <w:lang w:bidi="ar-JO"/>
        </w:rPr>
        <w:t>المسؤولة</w:t>
      </w:r>
      <w:proofErr w:type="spellEnd"/>
      <w:r w:rsidRPr="0041139F">
        <w:rPr>
          <w:rFonts w:ascii="Calibri" w:hAnsi="Arial" w:cs="Arial"/>
          <w:b/>
          <w:bCs/>
          <w:kern w:val="24"/>
          <w:sz w:val="24"/>
          <w:szCs w:val="24"/>
          <w:rtl/>
          <w:lang w:bidi="ar-JO"/>
        </w:rPr>
        <w:t xml:space="preserve"> عن تكاثف بخار الماء في الغلاف الجوي ، وهي أكثر فاعلية من </w:t>
      </w:r>
      <w:proofErr w:type="spellStart"/>
      <w:r w:rsidRPr="0041139F">
        <w:rPr>
          <w:rFonts w:ascii="Calibri" w:hAnsi="Arial" w:cs="Arial"/>
          <w:b/>
          <w:bCs/>
          <w:kern w:val="24"/>
          <w:sz w:val="24"/>
          <w:szCs w:val="24"/>
          <w:rtl/>
          <w:lang w:bidi="ar-JO"/>
        </w:rPr>
        <w:t>ذرات</w:t>
      </w:r>
      <w:proofErr w:type="spellEnd"/>
      <w:r w:rsidRPr="0041139F">
        <w:rPr>
          <w:rFonts w:ascii="Calibri" w:hAnsi="Arial" w:cs="Arial"/>
          <w:b/>
          <w:bCs/>
          <w:kern w:val="24"/>
          <w:sz w:val="24"/>
          <w:szCs w:val="24"/>
          <w:rtl/>
          <w:lang w:bidi="ar-JO"/>
        </w:rPr>
        <w:t xml:space="preserve"> الغبار والرمال في حدوث عملية التكاثف. ، </w:t>
      </w:r>
      <w:proofErr w:type="spellStart"/>
      <w:r w:rsidRPr="0041139F">
        <w:rPr>
          <w:rFonts w:ascii="Calibri" w:hAnsi="Arial" w:cs="Arial"/>
          <w:b/>
          <w:bCs/>
          <w:kern w:val="24"/>
          <w:sz w:val="24"/>
          <w:szCs w:val="24"/>
          <w:rtl/>
          <w:lang w:bidi="ar-JO"/>
        </w:rPr>
        <w:t>والنويات</w:t>
      </w:r>
      <w:proofErr w:type="spellEnd"/>
      <w:r w:rsidRPr="0041139F">
        <w:rPr>
          <w:rFonts w:ascii="Calibri" w:hAnsi="Arial" w:cs="Arial"/>
          <w:b/>
          <w:bCs/>
          <w:kern w:val="24"/>
          <w:sz w:val="24"/>
          <w:szCs w:val="24"/>
          <w:rtl/>
          <w:lang w:bidi="ar-JO"/>
        </w:rPr>
        <w:t xml:space="preserve"> المتميعة هي مجموعة من الأملاح ( مثل </w:t>
      </w:r>
      <w:proofErr w:type="spellStart"/>
      <w:r w:rsidRPr="0041139F">
        <w:rPr>
          <w:rFonts w:ascii="Calibri" w:hAnsi="Arial" w:cs="Arial"/>
          <w:b/>
          <w:bCs/>
          <w:kern w:val="24"/>
          <w:sz w:val="24"/>
          <w:szCs w:val="24"/>
          <w:rtl/>
          <w:lang w:bidi="ar-JO"/>
        </w:rPr>
        <w:t>كلوريد</w:t>
      </w:r>
      <w:proofErr w:type="spellEnd"/>
      <w:r w:rsidRPr="0041139F">
        <w:rPr>
          <w:rFonts w:ascii="Calibri" w:hAnsi="Arial" w:cs="Arial"/>
          <w:b/>
          <w:bCs/>
          <w:kern w:val="24"/>
          <w:sz w:val="24"/>
          <w:szCs w:val="24"/>
          <w:rtl/>
          <w:lang w:bidi="ar-JO"/>
        </w:rPr>
        <w:t xml:space="preserve"> الصوديوم) والحوامض ، التي تذوب في الجو الرطب وتكون محاولاً ذائباً يتكاثف عليه بخار الماء بسرعة ، حتى قبل أن يصل الهواء إلى درجة التشبع، لأن الضغط </w:t>
      </w:r>
      <w:proofErr w:type="spellStart"/>
      <w:r w:rsidRPr="0041139F">
        <w:rPr>
          <w:rFonts w:ascii="Calibri" w:hAnsi="Arial" w:cs="Arial"/>
          <w:b/>
          <w:bCs/>
          <w:kern w:val="24"/>
          <w:sz w:val="24"/>
          <w:szCs w:val="24"/>
          <w:rtl/>
          <w:lang w:bidi="ar-JO"/>
        </w:rPr>
        <w:t>الاشباعي</w:t>
      </w:r>
      <w:proofErr w:type="spellEnd"/>
      <w:r w:rsidRPr="0041139F">
        <w:rPr>
          <w:rFonts w:ascii="Calibri" w:hAnsi="Arial" w:cs="Arial"/>
          <w:b/>
          <w:bCs/>
          <w:kern w:val="24"/>
          <w:sz w:val="24"/>
          <w:szCs w:val="24"/>
          <w:rtl/>
          <w:lang w:bidi="ar-JO"/>
        </w:rPr>
        <w:t xml:space="preserve"> لبخار الماء حولها أقل منه حول قطرات الماء العادية -  وتشكل الأملاح في أجواء المسطحات البحرية المصدر الرئيس لتلك </w:t>
      </w:r>
      <w:proofErr w:type="spellStart"/>
      <w:r w:rsidRPr="0041139F">
        <w:rPr>
          <w:rFonts w:ascii="Calibri" w:hAnsi="Arial" w:cs="Arial"/>
          <w:b/>
          <w:bCs/>
          <w:kern w:val="24"/>
          <w:sz w:val="24"/>
          <w:szCs w:val="24"/>
          <w:rtl/>
          <w:lang w:bidi="ar-JO"/>
        </w:rPr>
        <w:t>النويات</w:t>
      </w:r>
      <w:proofErr w:type="spellEnd"/>
      <w:r w:rsidRPr="0041139F">
        <w:rPr>
          <w:rFonts w:ascii="Calibri" w:hAnsi="Arial" w:cs="Arial"/>
          <w:b/>
          <w:bCs/>
          <w:kern w:val="24"/>
          <w:sz w:val="24"/>
          <w:szCs w:val="24"/>
          <w:rtl/>
          <w:lang w:bidi="ar-JO"/>
        </w:rPr>
        <w:t>، حيث تدخل الغلاف الجوي عند انفجار فقاعات المياه في أمواج البحار .</w:t>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w:t>
      </w:r>
      <w:r w:rsidRPr="0041139F">
        <w:rPr>
          <w:rFonts w:ascii="Calibri" w:hAnsi="Arial" w:cs="Arial"/>
          <w:b/>
          <w:bCs/>
          <w:kern w:val="24"/>
          <w:sz w:val="24"/>
          <w:szCs w:val="24"/>
          <w:rtl/>
          <w:lang w:bidi="ar-JO"/>
        </w:rPr>
        <w:t xml:space="preserve">وتختلف </w:t>
      </w:r>
      <w:proofErr w:type="spellStart"/>
      <w:r w:rsidRPr="0041139F">
        <w:rPr>
          <w:rFonts w:ascii="Calibri" w:hAnsi="Arial" w:cs="Arial"/>
          <w:b/>
          <w:bCs/>
          <w:kern w:val="24"/>
          <w:sz w:val="24"/>
          <w:szCs w:val="24"/>
          <w:rtl/>
          <w:lang w:bidi="ar-JO"/>
        </w:rPr>
        <w:t>نويات</w:t>
      </w:r>
      <w:proofErr w:type="spellEnd"/>
      <w:r w:rsidRPr="0041139F">
        <w:rPr>
          <w:rFonts w:ascii="Calibri" w:hAnsi="Arial" w:cs="Arial"/>
          <w:b/>
          <w:bCs/>
          <w:kern w:val="24"/>
          <w:sz w:val="24"/>
          <w:szCs w:val="24"/>
          <w:rtl/>
          <w:lang w:bidi="ar-JO"/>
        </w:rPr>
        <w:t xml:space="preserve"> التكاثف من حيث حجمها، لكن أكثر </w:t>
      </w:r>
      <w:proofErr w:type="spellStart"/>
      <w:r w:rsidRPr="0041139F">
        <w:rPr>
          <w:rFonts w:ascii="Calibri" w:hAnsi="Arial" w:cs="Arial"/>
          <w:b/>
          <w:bCs/>
          <w:kern w:val="24"/>
          <w:sz w:val="24"/>
          <w:szCs w:val="24"/>
          <w:rtl/>
          <w:lang w:bidi="ar-JO"/>
        </w:rPr>
        <w:t>نويات</w:t>
      </w:r>
      <w:proofErr w:type="spellEnd"/>
      <w:r w:rsidRPr="0041139F">
        <w:rPr>
          <w:rFonts w:ascii="Calibri" w:hAnsi="Arial" w:cs="Arial"/>
          <w:b/>
          <w:bCs/>
          <w:kern w:val="24"/>
          <w:sz w:val="24"/>
          <w:szCs w:val="24"/>
          <w:rtl/>
          <w:lang w:bidi="ar-JO"/>
        </w:rPr>
        <w:t xml:space="preserve"> التكاثف فاعلية يتراوح نصف قطر الواحدة منها ما بين </w:t>
      </w:r>
      <w:proofErr w:type="spellStart"/>
      <w:r w:rsidRPr="0041139F">
        <w:rPr>
          <w:rFonts w:ascii="Calibri" w:hAnsi="Arial" w:cs="Arial"/>
          <w:b/>
          <w:bCs/>
          <w:kern w:val="24"/>
          <w:sz w:val="24"/>
          <w:szCs w:val="24"/>
          <w:rtl/>
          <w:lang w:bidi="ar-JO"/>
        </w:rPr>
        <w:t>ميكرون</w:t>
      </w:r>
      <w:proofErr w:type="spellEnd"/>
      <w:r w:rsidRPr="0041139F">
        <w:rPr>
          <w:rFonts w:ascii="Calibri" w:hAnsi="Arial" w:cs="Arial"/>
          <w:b/>
          <w:bCs/>
          <w:kern w:val="24"/>
          <w:sz w:val="24"/>
          <w:szCs w:val="24"/>
          <w:rtl/>
          <w:lang w:bidi="ar-JO"/>
        </w:rPr>
        <w:t xml:space="preserve"> إلى عشرة </w:t>
      </w:r>
      <w:proofErr w:type="spellStart"/>
      <w:r w:rsidRPr="0041139F">
        <w:rPr>
          <w:rFonts w:ascii="Calibri" w:hAnsi="Arial" w:cs="Arial"/>
          <w:b/>
          <w:bCs/>
          <w:kern w:val="24"/>
          <w:sz w:val="24"/>
          <w:szCs w:val="24"/>
          <w:rtl/>
          <w:lang w:bidi="ar-JO"/>
        </w:rPr>
        <w:t>ميكرونات</w:t>
      </w:r>
      <w:proofErr w:type="spellEnd"/>
      <w:r w:rsidRPr="0041139F">
        <w:rPr>
          <w:rFonts w:ascii="Calibri" w:hAnsi="Arial" w:cs="Arial"/>
          <w:b/>
          <w:bCs/>
          <w:kern w:val="24"/>
          <w:sz w:val="24"/>
          <w:szCs w:val="24"/>
          <w:rtl/>
          <w:lang w:bidi="ar-JO"/>
        </w:rPr>
        <w:t xml:space="preserve"> </w:t>
      </w:r>
      <w:r w:rsidRPr="0041139F">
        <w:rPr>
          <w:rFonts w:ascii="Calibri" w:hAnsi="Arial" w:cs="Arial"/>
          <w:b/>
          <w:bCs/>
          <w:kern w:val="24"/>
          <w:sz w:val="24"/>
          <w:szCs w:val="24"/>
          <w:rtl/>
        </w:rPr>
        <w:t xml:space="preserve">، وهناك </w:t>
      </w:r>
      <w:proofErr w:type="spellStart"/>
      <w:r w:rsidRPr="0041139F">
        <w:rPr>
          <w:rFonts w:ascii="Calibri" w:hAnsi="Arial" w:cs="Arial"/>
          <w:b/>
          <w:bCs/>
          <w:kern w:val="24"/>
          <w:sz w:val="24"/>
          <w:szCs w:val="24"/>
          <w:rtl/>
        </w:rPr>
        <w:t>نويات</w:t>
      </w:r>
      <w:proofErr w:type="spellEnd"/>
      <w:r w:rsidRPr="0041139F">
        <w:rPr>
          <w:rFonts w:ascii="Calibri" w:hAnsi="Arial" w:cs="Arial"/>
          <w:b/>
          <w:bCs/>
          <w:kern w:val="24"/>
          <w:sz w:val="24"/>
          <w:szCs w:val="24"/>
          <w:rtl/>
        </w:rPr>
        <w:t xml:space="preserve"> تكاثف صغيرة لا يتجاوز نصف قطرها عن 0.001 </w:t>
      </w:r>
      <w:proofErr w:type="spellStart"/>
      <w:r w:rsidRPr="0041139F">
        <w:rPr>
          <w:rFonts w:ascii="Calibri" w:hAnsi="Arial" w:cs="Arial"/>
          <w:b/>
          <w:bCs/>
          <w:kern w:val="24"/>
          <w:sz w:val="24"/>
          <w:szCs w:val="24"/>
          <w:rtl/>
        </w:rPr>
        <w:t>ميكرون</w:t>
      </w:r>
      <w:proofErr w:type="spellEnd"/>
      <w:r w:rsidRPr="0041139F">
        <w:rPr>
          <w:rFonts w:ascii="Calibri" w:hAnsi="Arial" w:cs="Arial"/>
          <w:b/>
          <w:bCs/>
          <w:kern w:val="24"/>
          <w:sz w:val="24"/>
          <w:szCs w:val="24"/>
          <w:rtl/>
        </w:rPr>
        <w:t xml:space="preserve"> وهي عديمة الفاعلية .</w:t>
      </w:r>
      <w:r w:rsidRPr="0041139F">
        <w:rPr>
          <w:rFonts w:ascii="Calibri" w:hAnsi="Arial" w:cs="Arial"/>
          <w:b/>
          <w:bCs/>
          <w:kern w:val="24"/>
          <w:sz w:val="24"/>
          <w:szCs w:val="24"/>
          <w:rtl/>
        </w:rPr>
        <w:br/>
      </w:r>
      <w:r w:rsidRPr="0041139F">
        <w:rPr>
          <w:rFonts w:ascii="Calibri" w:hAnsi="Arial" w:cs="Arial"/>
          <w:b/>
          <w:bCs/>
          <w:kern w:val="24"/>
          <w:sz w:val="24"/>
          <w:szCs w:val="24"/>
          <w:rtl/>
        </w:rPr>
        <w:lastRenderedPageBreak/>
        <w:t xml:space="preserve">        </w:t>
      </w:r>
      <w:r w:rsidRPr="0041139F">
        <w:rPr>
          <w:rFonts w:ascii="Calibri" w:hAnsi="Arial" w:cs="Arial"/>
          <w:b/>
          <w:bCs/>
          <w:kern w:val="24"/>
          <w:sz w:val="24"/>
          <w:szCs w:val="24"/>
          <w:rtl/>
          <w:lang w:bidi="ar-JO"/>
        </w:rPr>
        <w:t xml:space="preserve">وهذا يعني أن </w:t>
      </w:r>
      <w:r w:rsidRPr="0041139F">
        <w:rPr>
          <w:rFonts w:ascii="Calibri" w:hAnsi="Arial" w:cs="Arial"/>
          <w:b/>
          <w:bCs/>
          <w:kern w:val="24"/>
          <w:sz w:val="24"/>
          <w:szCs w:val="24"/>
          <w:u w:val="single"/>
          <w:rtl/>
          <w:lang w:bidi="ar-JO"/>
        </w:rPr>
        <w:t xml:space="preserve">حجم </w:t>
      </w:r>
      <w:proofErr w:type="spellStart"/>
      <w:r w:rsidRPr="0041139F">
        <w:rPr>
          <w:rFonts w:ascii="Calibri" w:hAnsi="Arial" w:cs="Arial"/>
          <w:b/>
          <w:bCs/>
          <w:kern w:val="24"/>
          <w:sz w:val="24"/>
          <w:szCs w:val="24"/>
          <w:u w:val="single"/>
          <w:rtl/>
          <w:lang w:bidi="ar-JO"/>
        </w:rPr>
        <w:t>نويات</w:t>
      </w:r>
      <w:proofErr w:type="spellEnd"/>
      <w:r w:rsidRPr="0041139F">
        <w:rPr>
          <w:rFonts w:ascii="Calibri" w:hAnsi="Arial" w:cs="Arial"/>
          <w:b/>
          <w:bCs/>
          <w:kern w:val="24"/>
          <w:sz w:val="24"/>
          <w:szCs w:val="24"/>
          <w:rtl/>
          <w:lang w:bidi="ar-JO"/>
        </w:rPr>
        <w:t xml:space="preserve"> التكاثف و</w:t>
      </w:r>
      <w:r w:rsidRPr="0041139F">
        <w:rPr>
          <w:rFonts w:ascii="Calibri" w:hAnsi="Arial" w:cs="Arial"/>
          <w:b/>
          <w:bCs/>
          <w:kern w:val="24"/>
          <w:sz w:val="24"/>
          <w:szCs w:val="24"/>
          <w:u w:val="single"/>
          <w:rtl/>
          <w:lang w:bidi="ar-JO"/>
        </w:rPr>
        <w:t>طبيعتها</w:t>
      </w:r>
      <w:r w:rsidRPr="0041139F">
        <w:rPr>
          <w:rFonts w:ascii="Calibri" w:hAnsi="Arial" w:cs="Arial"/>
          <w:b/>
          <w:bCs/>
          <w:kern w:val="24"/>
          <w:sz w:val="24"/>
          <w:szCs w:val="24"/>
          <w:rtl/>
          <w:lang w:bidi="ar-JO"/>
        </w:rPr>
        <w:t xml:space="preserve"> و</w:t>
      </w:r>
      <w:r w:rsidRPr="0041139F">
        <w:rPr>
          <w:rFonts w:ascii="Calibri" w:hAnsi="Arial" w:cs="Arial"/>
          <w:b/>
          <w:bCs/>
          <w:kern w:val="24"/>
          <w:sz w:val="24"/>
          <w:szCs w:val="24"/>
          <w:u w:val="single"/>
          <w:rtl/>
          <w:lang w:bidi="ar-JO"/>
        </w:rPr>
        <w:t>نسبته</w:t>
      </w:r>
      <w:r w:rsidRPr="0041139F">
        <w:rPr>
          <w:rFonts w:ascii="Calibri" w:hAnsi="Arial" w:cs="Arial"/>
          <w:b/>
          <w:bCs/>
          <w:kern w:val="24"/>
          <w:sz w:val="24"/>
          <w:szCs w:val="24"/>
          <w:rtl/>
          <w:lang w:bidi="ar-JO"/>
        </w:rPr>
        <w:t xml:space="preserve">ا، إضافة إلى </w:t>
      </w:r>
      <w:r w:rsidRPr="0041139F">
        <w:rPr>
          <w:rFonts w:ascii="Calibri" w:hAnsi="Arial" w:cs="Arial"/>
          <w:b/>
          <w:bCs/>
          <w:kern w:val="24"/>
          <w:sz w:val="24"/>
          <w:szCs w:val="24"/>
          <w:u w:val="single"/>
          <w:rtl/>
          <w:lang w:bidi="ar-JO"/>
        </w:rPr>
        <w:t>رطوبة الهواء</w:t>
      </w:r>
      <w:r w:rsidRPr="0041139F">
        <w:rPr>
          <w:rFonts w:ascii="Calibri" w:hAnsi="Arial" w:cs="Arial"/>
          <w:b/>
          <w:bCs/>
          <w:kern w:val="24"/>
          <w:sz w:val="24"/>
          <w:szCs w:val="24"/>
          <w:rtl/>
          <w:lang w:bidi="ar-JO"/>
        </w:rPr>
        <w:t>، هي من العوامل اللازمة لحدوث تكاثف بخار الماء في الغلاف الجوي.</w:t>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lang w:bidi="ar-JO"/>
        </w:rPr>
        <w:t>الضبــــاب (</w:t>
      </w:r>
      <w:r w:rsidRPr="0041139F">
        <w:rPr>
          <w:rFonts w:ascii="Calibri" w:hAnsi="Calibri" w:cs="Calibri"/>
          <w:b/>
          <w:bCs/>
          <w:kern w:val="24"/>
          <w:sz w:val="24"/>
          <w:szCs w:val="24"/>
        </w:rPr>
        <w:t>Fog</w:t>
      </w:r>
      <w:r w:rsidRPr="0041139F">
        <w:rPr>
          <w:rFonts w:ascii="Calibri" w:hAnsi="Arial" w:cs="Arial"/>
          <w:b/>
          <w:bCs/>
          <w:kern w:val="24"/>
          <w:sz w:val="24"/>
          <w:szCs w:val="24"/>
          <w:rtl/>
          <w:lang w:bidi="ar-JO"/>
        </w:rPr>
        <w:t>):</w:t>
      </w:r>
      <w:r w:rsidRPr="0041139F">
        <w:rPr>
          <w:rFonts w:ascii="Calibri" w:hAnsi="Calibri" w:cs="Calibri"/>
          <w:kern w:val="24"/>
          <w:sz w:val="24"/>
          <w:szCs w:val="24"/>
        </w:rPr>
        <w:br/>
      </w:r>
      <w:r w:rsidRPr="0041139F">
        <w:rPr>
          <w:rFonts w:ascii="Calibri" w:hAnsi="Arial" w:cs="Arial"/>
          <w:kern w:val="24"/>
          <w:sz w:val="24"/>
          <w:szCs w:val="24"/>
          <w:rtl/>
        </w:rPr>
        <w:t xml:space="preserve">       </w:t>
      </w:r>
      <w:r w:rsidRPr="0041139F">
        <w:rPr>
          <w:rFonts w:ascii="Calibri" w:hAnsi="Arial" w:cs="Arial"/>
          <w:b/>
          <w:bCs/>
          <w:kern w:val="24"/>
          <w:sz w:val="24"/>
          <w:szCs w:val="24"/>
          <w:rtl/>
          <w:lang w:bidi="ar-JO"/>
        </w:rPr>
        <w:t xml:space="preserve">يتكون الضباب عندما يتكاثف بخار الماء في الطبقة السطحية من الغلاف الجوي على شكل </w:t>
      </w:r>
      <w:proofErr w:type="spellStart"/>
      <w:r w:rsidRPr="0041139F">
        <w:rPr>
          <w:rFonts w:ascii="Calibri" w:hAnsi="Arial" w:cs="Arial"/>
          <w:b/>
          <w:bCs/>
          <w:kern w:val="24"/>
          <w:sz w:val="24"/>
          <w:szCs w:val="24"/>
          <w:rtl/>
          <w:lang w:bidi="ar-JO"/>
        </w:rPr>
        <w:t>قطيرات</w:t>
      </w:r>
      <w:proofErr w:type="spellEnd"/>
      <w:r w:rsidRPr="0041139F">
        <w:rPr>
          <w:rFonts w:ascii="Calibri" w:hAnsi="Arial" w:cs="Arial"/>
          <w:b/>
          <w:bCs/>
          <w:kern w:val="24"/>
          <w:sz w:val="24"/>
          <w:szCs w:val="24"/>
          <w:rtl/>
          <w:lang w:bidi="ar-JO"/>
        </w:rPr>
        <w:t xml:space="preserve"> صغيرة لا يزيد قطر الواحدة منها على مئة </w:t>
      </w:r>
      <w:proofErr w:type="spellStart"/>
      <w:r w:rsidRPr="0041139F">
        <w:rPr>
          <w:rFonts w:ascii="Calibri" w:hAnsi="Arial" w:cs="Arial"/>
          <w:b/>
          <w:bCs/>
          <w:kern w:val="24"/>
          <w:sz w:val="24"/>
          <w:szCs w:val="24"/>
          <w:rtl/>
          <w:lang w:bidi="ar-JO"/>
        </w:rPr>
        <w:t>ميكرون</w:t>
      </w:r>
      <w:proofErr w:type="spellEnd"/>
      <w:r w:rsidRPr="0041139F">
        <w:rPr>
          <w:rFonts w:ascii="Calibri" w:hAnsi="Arial" w:cs="Arial"/>
          <w:b/>
          <w:bCs/>
          <w:kern w:val="24"/>
          <w:sz w:val="24"/>
          <w:szCs w:val="24"/>
          <w:rtl/>
          <w:lang w:bidi="ar-JO"/>
        </w:rPr>
        <w:t xml:space="preserve">، حيث تبقى عالقة في الجو بسبب صغر تلك </w:t>
      </w:r>
      <w:proofErr w:type="spellStart"/>
      <w:r w:rsidRPr="0041139F">
        <w:rPr>
          <w:rFonts w:ascii="Calibri" w:hAnsi="Arial" w:cs="Arial"/>
          <w:b/>
          <w:bCs/>
          <w:kern w:val="24"/>
          <w:sz w:val="24"/>
          <w:szCs w:val="24"/>
          <w:rtl/>
          <w:lang w:bidi="ar-JO"/>
        </w:rPr>
        <w:t>القطيرات</w:t>
      </w:r>
      <w:proofErr w:type="spellEnd"/>
      <w:r w:rsidRPr="0041139F">
        <w:rPr>
          <w:rFonts w:ascii="Calibri" w:hAnsi="Arial" w:cs="Arial"/>
          <w:b/>
          <w:bCs/>
          <w:kern w:val="24"/>
          <w:sz w:val="24"/>
          <w:szCs w:val="24"/>
          <w:rtl/>
          <w:lang w:bidi="ar-JO"/>
        </w:rPr>
        <w:t>، مما يقلل من مدى الرؤية والتي يتناقص مداها مع زيادة الرطوبة النسبية.</w:t>
      </w:r>
      <w:r w:rsidRPr="0041139F">
        <w:rPr>
          <w:rFonts w:ascii="Calibri" w:hAnsi="Arial" w:cs="Arial"/>
          <w:b/>
          <w:bCs/>
          <w:kern w:val="24"/>
          <w:sz w:val="24"/>
          <w:szCs w:val="24"/>
          <w:rtl/>
        </w:rPr>
        <w:br/>
      </w:r>
      <w:r w:rsidRPr="0041139F">
        <w:rPr>
          <w:rFonts w:ascii="Calibri" w:hAnsi="Calibri" w:cs="Calibri"/>
          <w:kern w:val="24"/>
          <w:sz w:val="24"/>
          <w:szCs w:val="24"/>
        </w:rPr>
        <w:br/>
      </w:r>
      <w:r w:rsidRPr="0041139F">
        <w:rPr>
          <w:rFonts w:ascii="Calibri" w:hAnsi="Arial" w:cs="Arial"/>
          <w:kern w:val="24"/>
          <w:sz w:val="24"/>
          <w:szCs w:val="24"/>
          <w:rtl/>
        </w:rPr>
        <w:t xml:space="preserve">       </w:t>
      </w:r>
      <w:r w:rsidRPr="0041139F">
        <w:rPr>
          <w:rFonts w:ascii="Calibri" w:hAnsi="Arial" w:cs="Arial"/>
          <w:b/>
          <w:bCs/>
          <w:kern w:val="24"/>
          <w:sz w:val="24"/>
          <w:szCs w:val="24"/>
          <w:rtl/>
          <w:lang w:bidi="ar-JO"/>
        </w:rPr>
        <w:t xml:space="preserve">وإذا كان مدى الرؤية يقل عن (1000)م، سميت الحالة ضباباً، وإن زاد مدى الرؤية عن (1000) متر سميت الحالة ضباباً خفيفاً أو </w:t>
      </w:r>
      <w:proofErr w:type="spellStart"/>
      <w:r w:rsidRPr="0041139F">
        <w:rPr>
          <w:rFonts w:ascii="Calibri" w:hAnsi="Arial" w:cs="Arial"/>
          <w:b/>
          <w:bCs/>
          <w:kern w:val="24"/>
          <w:sz w:val="24"/>
          <w:szCs w:val="24"/>
          <w:rtl/>
          <w:lang w:bidi="ar-JO"/>
        </w:rPr>
        <w:t>شابورة</w:t>
      </w:r>
      <w:proofErr w:type="spellEnd"/>
      <w:r w:rsidRPr="0041139F">
        <w:rPr>
          <w:rFonts w:ascii="Calibri" w:hAnsi="Arial" w:cs="Arial"/>
          <w:b/>
          <w:bCs/>
          <w:kern w:val="24"/>
          <w:sz w:val="24"/>
          <w:szCs w:val="24"/>
          <w:rtl/>
          <w:lang w:bidi="ar-JO"/>
        </w:rPr>
        <w:t xml:space="preserve"> (</w:t>
      </w:r>
      <w:r w:rsidRPr="0041139F">
        <w:rPr>
          <w:rFonts w:ascii="Calibri" w:hAnsi="Calibri" w:cs="Calibri"/>
          <w:b/>
          <w:bCs/>
          <w:kern w:val="24"/>
          <w:sz w:val="24"/>
          <w:szCs w:val="24"/>
        </w:rPr>
        <w:t>mist</w:t>
      </w:r>
      <w:r w:rsidRPr="0041139F">
        <w:rPr>
          <w:rFonts w:ascii="Calibri" w:hAnsi="Arial" w:cs="Arial"/>
          <w:b/>
          <w:bCs/>
          <w:kern w:val="24"/>
          <w:sz w:val="24"/>
          <w:szCs w:val="24"/>
          <w:rtl/>
          <w:lang w:bidi="ar-JO"/>
        </w:rPr>
        <w:t>).</w:t>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w:t>
      </w:r>
      <w:r w:rsidRPr="0041139F">
        <w:rPr>
          <w:rFonts w:ascii="Calibri" w:hAnsi="Arial" w:cs="Arial"/>
          <w:b/>
          <w:bCs/>
          <w:kern w:val="24"/>
          <w:sz w:val="24"/>
          <w:szCs w:val="24"/>
          <w:rtl/>
          <w:lang w:bidi="ar-JO"/>
        </w:rPr>
        <w:t>أنواع الضباب:</w:t>
      </w:r>
      <w:r w:rsidRPr="0041139F">
        <w:rPr>
          <w:rFonts w:ascii="Calibri" w:hAnsi="Calibri" w:cs="Calibri"/>
          <w:kern w:val="24"/>
          <w:sz w:val="24"/>
          <w:szCs w:val="24"/>
        </w:rPr>
        <w:br/>
      </w:r>
      <w:r w:rsidRPr="0041139F">
        <w:rPr>
          <w:rFonts w:ascii="Calibri" w:hAnsi="Arial" w:cs="Arial"/>
          <w:kern w:val="24"/>
          <w:sz w:val="24"/>
          <w:szCs w:val="24"/>
          <w:rtl/>
        </w:rPr>
        <w:t xml:space="preserve">       </w:t>
      </w:r>
      <w:r w:rsidRPr="0041139F">
        <w:rPr>
          <w:rFonts w:ascii="Calibri" w:hAnsi="Arial" w:cs="Arial"/>
          <w:b/>
          <w:bCs/>
          <w:kern w:val="24"/>
          <w:sz w:val="24"/>
          <w:szCs w:val="24"/>
          <w:rtl/>
          <w:lang w:bidi="ar-JO"/>
        </w:rPr>
        <w:t>يمكن التمييز بين أنواع الضباب تبعاً لاختلاف العوامل التي تؤدي إلى حدوثه</w:t>
      </w:r>
      <w:r w:rsidRPr="0041139F">
        <w:rPr>
          <w:rFonts w:ascii="Calibri" w:hAnsi="Arial" w:cs="Arial"/>
          <w:b/>
          <w:bCs/>
          <w:kern w:val="24"/>
          <w:sz w:val="24"/>
          <w:szCs w:val="24"/>
          <w:rtl/>
        </w:rPr>
        <w:t xml:space="preserve"> </w:t>
      </w:r>
      <w:r w:rsidRPr="0041139F">
        <w:rPr>
          <w:rFonts w:ascii="Calibri" w:hAnsi="Arial" w:cs="Arial"/>
          <w:b/>
          <w:bCs/>
          <w:kern w:val="24"/>
          <w:sz w:val="24"/>
          <w:szCs w:val="24"/>
          <w:rtl/>
          <w:lang w:bidi="ar-JO"/>
        </w:rPr>
        <w:t>، ومن أهم أنواعه</w:t>
      </w:r>
      <w:r w:rsidRPr="0041139F">
        <w:rPr>
          <w:rFonts w:ascii="Calibri" w:hAnsi="Arial" w:cs="Arial"/>
          <w:b/>
          <w:bCs/>
          <w:kern w:val="24"/>
          <w:sz w:val="24"/>
          <w:szCs w:val="24"/>
          <w:rtl/>
        </w:rPr>
        <w:t xml:space="preserve"> </w:t>
      </w:r>
      <w:r w:rsidRPr="0041139F">
        <w:rPr>
          <w:rFonts w:ascii="Calibri" w:hAnsi="Arial" w:cs="Arial"/>
          <w:b/>
          <w:bCs/>
          <w:kern w:val="24"/>
          <w:sz w:val="24"/>
          <w:szCs w:val="24"/>
          <w:rtl/>
          <w:lang w:bidi="ar-JO"/>
        </w:rPr>
        <w:t>:</w:t>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w:t>
      </w:r>
      <w:r w:rsidRPr="0041139F">
        <w:rPr>
          <w:rFonts w:ascii="Calibri" w:hAnsi="Arial" w:cs="Arial"/>
          <w:b/>
          <w:bCs/>
          <w:kern w:val="24"/>
          <w:sz w:val="24"/>
          <w:szCs w:val="24"/>
          <w:rtl/>
          <w:lang w:bidi="ar-JO"/>
        </w:rPr>
        <w:t>1 - الضباب الإشعاعي (</w:t>
      </w:r>
      <w:r w:rsidRPr="0041139F">
        <w:rPr>
          <w:rFonts w:ascii="Calibri" w:hAnsi="Calibri" w:cs="Calibri"/>
          <w:b/>
          <w:bCs/>
          <w:kern w:val="24"/>
          <w:sz w:val="24"/>
          <w:szCs w:val="24"/>
        </w:rPr>
        <w:t>Radiation Fog</w:t>
      </w:r>
      <w:r w:rsidRPr="0041139F">
        <w:rPr>
          <w:rFonts w:ascii="Calibri" w:hAnsi="Arial" w:cs="Arial"/>
          <w:b/>
          <w:bCs/>
          <w:kern w:val="24"/>
          <w:sz w:val="24"/>
          <w:szCs w:val="24"/>
          <w:rtl/>
          <w:lang w:bidi="ar-JO"/>
        </w:rPr>
        <w:t>):</w:t>
      </w:r>
      <w:r w:rsidRPr="0041139F">
        <w:rPr>
          <w:rFonts w:ascii="Calibri" w:hAnsi="Calibri" w:cs="Calibri"/>
          <w:kern w:val="24"/>
          <w:sz w:val="24"/>
          <w:szCs w:val="24"/>
        </w:rPr>
        <w:br/>
      </w:r>
      <w:r w:rsidRPr="0041139F">
        <w:rPr>
          <w:rFonts w:ascii="Calibri" w:hAnsi="Arial" w:cs="Arial"/>
          <w:b/>
          <w:bCs/>
          <w:kern w:val="24"/>
          <w:sz w:val="24"/>
          <w:szCs w:val="24"/>
          <w:rtl/>
        </w:rPr>
        <w:t xml:space="preserve">        </w:t>
      </w:r>
      <w:r w:rsidRPr="0041139F">
        <w:rPr>
          <w:rFonts w:ascii="Calibri" w:hAnsi="Arial" w:cs="Arial"/>
          <w:b/>
          <w:bCs/>
          <w:kern w:val="24"/>
          <w:sz w:val="24"/>
          <w:szCs w:val="24"/>
          <w:rtl/>
        </w:rPr>
        <w:br/>
        <w:t xml:space="preserve">        </w:t>
      </w:r>
      <w:r w:rsidRPr="0041139F">
        <w:rPr>
          <w:rFonts w:ascii="Calibri" w:hAnsi="Arial" w:cs="Arial"/>
          <w:b/>
          <w:bCs/>
          <w:kern w:val="24"/>
          <w:sz w:val="24"/>
          <w:szCs w:val="24"/>
          <w:rtl/>
          <w:lang w:bidi="ar-JO"/>
        </w:rPr>
        <w:t>تكون الضباب الإشعاعي أو ما يعرف بضباب البر أو الضباب المتنقل في العروض الوسطى والعليا في فصلي الشتاء والربيع حيث الليالي الطويلة حينما تكون السماء صافية والرياح هادئة، مما يؤدي إلى فقدان سطح الأرض خلال تلك الليالي كميات كبيرة من الإشعاع الأرضي، وخاصة في نهاية الليل وقبل شروق الشمس/ مما يؤدي إلى انخفاض درجة الحرارة.</w:t>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w:t>
      </w:r>
      <w:r w:rsidRPr="0041139F">
        <w:rPr>
          <w:rFonts w:ascii="Calibri" w:hAnsi="Arial" w:cs="Arial"/>
          <w:b/>
          <w:bCs/>
          <w:kern w:val="24"/>
          <w:sz w:val="24"/>
          <w:szCs w:val="24"/>
          <w:rtl/>
        </w:rPr>
        <w:br/>
        <w:t xml:space="preserve">                </w:t>
      </w:r>
      <w:r w:rsidRPr="0041139F">
        <w:rPr>
          <w:rFonts w:ascii="Calibri" w:hAnsi="Arial" w:cs="Arial"/>
          <w:b/>
          <w:bCs/>
          <w:kern w:val="24"/>
          <w:sz w:val="24"/>
          <w:szCs w:val="24"/>
          <w:rtl/>
          <w:lang w:bidi="ar-JO"/>
        </w:rPr>
        <w:t>ويعد استقرار طبقة الهواء السطحية شرطاً ضرورياً لتكون الضباب الإشعاعي، خاصة وأنم استقرا الهواء يساعد على هدوء الرياح ويضاعف من تبريد سطح الأرض، إلا أن الهدوء التام يعمل على تكون ضباب نتقطع على شكل كتل صغيرة منفصلة، لكن هبوب رياح ضعيفة يساعد على مزج طبقة الهواء السطحية الرقيقة الملامسة لسطح الأرض مباشرة مع طبقة الهواء الواقعة فوقها مباشرة، مما يزيد من كمية بخار الماء المتكاثف، وتعمل على نمو الضباب وزيادة سماكته والتي تصل حوالي (30) متراً عندما تتراوح سرعة الري</w:t>
      </w:r>
      <w:r w:rsidRPr="0041139F">
        <w:rPr>
          <w:rFonts w:ascii="Calibri" w:hAnsi="Arial" w:cs="Arial"/>
          <w:b/>
          <w:bCs/>
          <w:kern w:val="24"/>
          <w:sz w:val="24"/>
          <w:szCs w:val="24"/>
          <w:rtl/>
        </w:rPr>
        <w:t>ـــ</w:t>
      </w:r>
      <w:proofErr w:type="spellStart"/>
      <w:r w:rsidRPr="0041139F">
        <w:rPr>
          <w:rFonts w:ascii="Calibri" w:hAnsi="Arial" w:cs="Arial"/>
          <w:b/>
          <w:bCs/>
          <w:kern w:val="24"/>
          <w:sz w:val="24"/>
          <w:szCs w:val="24"/>
          <w:rtl/>
          <w:lang w:bidi="ar-JO"/>
        </w:rPr>
        <w:t>اح</w:t>
      </w:r>
      <w:proofErr w:type="spellEnd"/>
      <w:r w:rsidRPr="0041139F">
        <w:rPr>
          <w:rFonts w:ascii="Calibri" w:hAnsi="Arial" w:cs="Arial"/>
          <w:b/>
          <w:bCs/>
          <w:kern w:val="24"/>
          <w:sz w:val="24"/>
          <w:szCs w:val="24"/>
          <w:rtl/>
          <w:lang w:bidi="ar-JO"/>
        </w:rPr>
        <w:t xml:space="preserve"> ما بين 2-3 ميل/ساعة.</w:t>
      </w:r>
      <w:r w:rsidRPr="0041139F">
        <w:rPr>
          <w:rFonts w:ascii="Calibri" w:hAnsi="Calibri" w:cs="Calibri"/>
          <w:kern w:val="24"/>
          <w:sz w:val="24"/>
          <w:szCs w:val="24"/>
        </w:rPr>
        <w:br/>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w:t>
      </w:r>
      <w:r w:rsidRPr="0041139F">
        <w:rPr>
          <w:rFonts w:ascii="Calibri" w:hAnsi="Arial" w:cs="Arial"/>
          <w:b/>
          <w:bCs/>
          <w:kern w:val="24"/>
          <w:sz w:val="24"/>
          <w:szCs w:val="24"/>
          <w:rtl/>
          <w:lang w:bidi="ar-JO"/>
        </w:rPr>
        <w:t>2 - الضباب المتنقل (</w:t>
      </w:r>
      <w:proofErr w:type="spellStart"/>
      <w:r w:rsidRPr="0041139F">
        <w:rPr>
          <w:rFonts w:ascii="Calibri" w:hAnsi="Calibri" w:cs="Calibri"/>
          <w:b/>
          <w:bCs/>
          <w:kern w:val="24"/>
          <w:sz w:val="24"/>
          <w:szCs w:val="24"/>
        </w:rPr>
        <w:t>Advected</w:t>
      </w:r>
      <w:proofErr w:type="spellEnd"/>
      <w:r w:rsidRPr="0041139F">
        <w:rPr>
          <w:rFonts w:ascii="Calibri" w:hAnsi="Calibri" w:cs="Calibri"/>
          <w:b/>
          <w:bCs/>
          <w:kern w:val="24"/>
          <w:sz w:val="24"/>
          <w:szCs w:val="24"/>
        </w:rPr>
        <w:t xml:space="preserve"> fog</w:t>
      </w:r>
      <w:r w:rsidRPr="0041139F">
        <w:rPr>
          <w:rFonts w:ascii="Calibri" w:hAnsi="Arial" w:cs="Arial"/>
          <w:b/>
          <w:bCs/>
          <w:kern w:val="24"/>
          <w:sz w:val="24"/>
          <w:szCs w:val="24"/>
          <w:rtl/>
          <w:lang w:bidi="ar-JO"/>
        </w:rPr>
        <w:t>):</w:t>
      </w:r>
      <w:r w:rsidRPr="0041139F">
        <w:rPr>
          <w:rFonts w:ascii="Calibri" w:hAnsi="Calibri" w:cs="Calibri"/>
          <w:kern w:val="24"/>
          <w:sz w:val="24"/>
          <w:szCs w:val="24"/>
        </w:rPr>
        <w:br/>
      </w:r>
      <w:r w:rsidRPr="0041139F">
        <w:rPr>
          <w:rFonts w:ascii="Calibri" w:hAnsi="Arial" w:cs="Arial"/>
          <w:kern w:val="24"/>
          <w:sz w:val="24"/>
          <w:szCs w:val="24"/>
          <w:rtl/>
        </w:rPr>
        <w:t xml:space="preserve">        </w:t>
      </w:r>
      <w:r w:rsidRPr="0041139F">
        <w:rPr>
          <w:rFonts w:ascii="Calibri" w:hAnsi="Arial" w:cs="Arial"/>
          <w:b/>
          <w:bCs/>
          <w:kern w:val="24"/>
          <w:sz w:val="24"/>
          <w:szCs w:val="24"/>
          <w:rtl/>
          <w:lang w:bidi="ar-JO"/>
        </w:rPr>
        <w:t>ويعرف أيضاً بضباب البحر لأنه يتكون فوق المسطحات المائية والمناطق الساحلية في فصل الشتاء عندما تمر كتلة من الهواء الدافئ الرطب فوق سطح بارد، وفي المناطق الساحلية يسهم نسيم البحر في دفع هذا الضباب إلى المناطق الداخلية.</w:t>
      </w:r>
      <w:r w:rsidRPr="0041139F">
        <w:rPr>
          <w:rFonts w:ascii="Calibri" w:hAnsi="Calibri" w:cs="Calibri"/>
          <w:kern w:val="24"/>
          <w:sz w:val="24"/>
          <w:szCs w:val="24"/>
        </w:rPr>
        <w:br/>
      </w:r>
      <w:r w:rsidRPr="0041139F">
        <w:rPr>
          <w:rFonts w:ascii="Calibri" w:hAnsi="Arial" w:cs="Arial"/>
          <w:kern w:val="24"/>
          <w:sz w:val="24"/>
          <w:szCs w:val="24"/>
          <w:rtl/>
        </w:rPr>
        <w:t xml:space="preserve">        </w:t>
      </w:r>
      <w:r w:rsidRPr="0041139F">
        <w:rPr>
          <w:rFonts w:ascii="Calibri" w:hAnsi="Arial" w:cs="Arial"/>
          <w:b/>
          <w:bCs/>
          <w:kern w:val="24"/>
          <w:sz w:val="24"/>
          <w:szCs w:val="24"/>
          <w:rtl/>
          <w:lang w:bidi="ar-JO"/>
        </w:rPr>
        <w:t>كما يتكون هذا الضباب في المسطحات المائية الواقعة في المناطق المعتدلة والباردة، في فصل الصيف عند التقاء تيارات بحرية دافئة بأخرى باردة.</w:t>
      </w:r>
      <w:r w:rsidRPr="0041139F">
        <w:rPr>
          <w:rFonts w:ascii="Calibri" w:hAnsi="Calibri" w:cs="Calibri"/>
          <w:kern w:val="24"/>
          <w:sz w:val="24"/>
          <w:szCs w:val="24"/>
        </w:rPr>
        <w:br/>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3 </w:t>
      </w:r>
      <w:r w:rsidRPr="0041139F">
        <w:rPr>
          <w:rFonts w:ascii="Calibri" w:hAnsi="Arial" w:cs="Arial"/>
          <w:b/>
          <w:bCs/>
          <w:kern w:val="24"/>
          <w:sz w:val="24"/>
          <w:szCs w:val="24"/>
          <w:rtl/>
          <w:lang w:bidi="ar-JO"/>
        </w:rPr>
        <w:t>- ضباب التبخر:</w:t>
      </w:r>
      <w:r w:rsidRPr="0041139F">
        <w:rPr>
          <w:rFonts w:ascii="Calibri" w:hAnsi="Calibri" w:cs="Calibri"/>
          <w:kern w:val="24"/>
          <w:sz w:val="24"/>
          <w:szCs w:val="24"/>
        </w:rPr>
        <w:br/>
      </w:r>
      <w:r w:rsidRPr="0041139F">
        <w:rPr>
          <w:rFonts w:ascii="Calibri" w:hAnsi="Arial" w:cs="Arial"/>
          <w:kern w:val="24"/>
          <w:sz w:val="24"/>
          <w:szCs w:val="24"/>
          <w:rtl/>
        </w:rPr>
        <w:t xml:space="preserve">          </w:t>
      </w:r>
      <w:r w:rsidRPr="0041139F">
        <w:rPr>
          <w:rFonts w:ascii="Calibri" w:hAnsi="Arial" w:cs="Arial"/>
          <w:b/>
          <w:bCs/>
          <w:kern w:val="24"/>
          <w:sz w:val="24"/>
          <w:szCs w:val="24"/>
          <w:rtl/>
          <w:lang w:bidi="ar-JO"/>
        </w:rPr>
        <w:t>ويعود السبب في تكونه إلى تبخر المياه من المسطحات المائية الدافئة في العروض المعتدلة، عندما تمر عليها كتل هوائية باردة مما يجعل الهواء يتشبع ببخار الماء.</w:t>
      </w:r>
      <w:r w:rsidRPr="0041139F">
        <w:rPr>
          <w:rFonts w:ascii="Calibri" w:hAnsi="Calibri" w:cs="Calibri"/>
          <w:kern w:val="24"/>
          <w:sz w:val="24"/>
          <w:szCs w:val="24"/>
        </w:rPr>
        <w:br/>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3 </w:t>
      </w:r>
      <w:r w:rsidRPr="0041139F">
        <w:rPr>
          <w:rFonts w:ascii="Calibri" w:hAnsi="Arial" w:cs="Arial"/>
          <w:b/>
          <w:bCs/>
          <w:kern w:val="24"/>
          <w:sz w:val="24"/>
          <w:szCs w:val="24"/>
          <w:rtl/>
          <w:lang w:bidi="ar-JO"/>
        </w:rPr>
        <w:t>- ضباب التبخر (</w:t>
      </w:r>
      <w:r w:rsidRPr="0041139F">
        <w:rPr>
          <w:rFonts w:ascii="Calibri" w:hAnsi="Calibri" w:cs="Calibri"/>
          <w:b/>
          <w:bCs/>
          <w:kern w:val="24"/>
          <w:sz w:val="24"/>
          <w:szCs w:val="24"/>
        </w:rPr>
        <w:t>Evaporation Fog</w:t>
      </w:r>
      <w:r w:rsidRPr="0041139F">
        <w:rPr>
          <w:rFonts w:ascii="Calibri" w:hAnsi="Arial" w:cs="Arial"/>
          <w:b/>
          <w:bCs/>
          <w:kern w:val="24"/>
          <w:sz w:val="24"/>
          <w:szCs w:val="24"/>
          <w:rtl/>
          <w:lang w:bidi="ar-JO"/>
        </w:rPr>
        <w:t>)</w:t>
      </w:r>
      <w:r w:rsidRPr="0041139F">
        <w:rPr>
          <w:rFonts w:ascii="Calibri" w:hAnsi="Calibri" w:cs="Calibri"/>
          <w:kern w:val="24"/>
          <w:sz w:val="24"/>
          <w:szCs w:val="24"/>
        </w:rPr>
        <w:br/>
      </w:r>
      <w:r w:rsidRPr="0041139F">
        <w:rPr>
          <w:rFonts w:ascii="Calibri" w:hAnsi="Arial" w:cs="Arial"/>
          <w:kern w:val="24"/>
          <w:sz w:val="24"/>
          <w:szCs w:val="24"/>
          <w:rtl/>
        </w:rPr>
        <w:t xml:space="preserve">        </w:t>
      </w:r>
      <w:r w:rsidRPr="0041139F">
        <w:rPr>
          <w:rFonts w:ascii="Calibri" w:hAnsi="Arial" w:cs="Arial"/>
          <w:b/>
          <w:bCs/>
          <w:kern w:val="24"/>
          <w:sz w:val="24"/>
          <w:szCs w:val="24"/>
          <w:rtl/>
          <w:lang w:bidi="ar-JO"/>
        </w:rPr>
        <w:t>ويعود السبب في تكونه إلى تبخر المياه من المسطحات المائية الدافئة في العروض المعتدلة، عندما تمر عليها كتل هوائية باردة مما يجعل الهواء يتشبع ببخار الماء.</w:t>
      </w:r>
      <w:r w:rsidRPr="0041139F">
        <w:rPr>
          <w:rFonts w:ascii="Calibri" w:hAnsi="Calibri" w:cs="Calibri"/>
          <w:kern w:val="24"/>
          <w:sz w:val="24"/>
          <w:szCs w:val="24"/>
        </w:rPr>
        <w:br/>
      </w:r>
      <w:r w:rsidRPr="0041139F">
        <w:rPr>
          <w:rFonts w:ascii="Calibri" w:hAnsi="Arial" w:cs="Arial"/>
          <w:b/>
          <w:bCs/>
          <w:kern w:val="24"/>
          <w:sz w:val="24"/>
          <w:szCs w:val="24"/>
          <w:rtl/>
          <w:lang w:bidi="ar-JO"/>
        </w:rPr>
        <w:t> </w:t>
      </w:r>
      <w:r w:rsidRPr="0041139F">
        <w:rPr>
          <w:rFonts w:ascii="Calibri" w:hAnsi="Arial" w:cs="Arial"/>
          <w:b/>
          <w:bCs/>
          <w:kern w:val="24"/>
          <w:sz w:val="24"/>
          <w:szCs w:val="24"/>
          <w:rtl/>
        </w:rPr>
        <w:t xml:space="preserve">      </w:t>
      </w:r>
      <w:r w:rsidRPr="0041139F">
        <w:rPr>
          <w:rFonts w:ascii="Calibri" w:hAnsi="Arial" w:cs="Arial"/>
          <w:kern w:val="24"/>
          <w:sz w:val="24"/>
          <w:szCs w:val="24"/>
          <w:rtl/>
        </w:rPr>
        <w:t xml:space="preserve">4 </w:t>
      </w:r>
      <w:r w:rsidRPr="0041139F">
        <w:rPr>
          <w:rFonts w:ascii="Calibri" w:hAnsi="Arial" w:cs="Arial"/>
          <w:b/>
          <w:bCs/>
          <w:kern w:val="24"/>
          <w:sz w:val="24"/>
          <w:szCs w:val="24"/>
          <w:rtl/>
          <w:lang w:bidi="ar-JO"/>
        </w:rPr>
        <w:t>-  ضباب السفوح (</w:t>
      </w:r>
      <w:r w:rsidRPr="0041139F">
        <w:rPr>
          <w:rFonts w:ascii="Calibri" w:hAnsi="Calibri" w:cs="Calibri"/>
          <w:b/>
          <w:bCs/>
          <w:kern w:val="24"/>
          <w:sz w:val="24"/>
          <w:szCs w:val="24"/>
        </w:rPr>
        <w:t>Upslope Fog</w:t>
      </w:r>
      <w:r w:rsidRPr="0041139F">
        <w:rPr>
          <w:rFonts w:ascii="Calibri" w:hAnsi="Arial" w:cs="Arial"/>
          <w:b/>
          <w:bCs/>
          <w:kern w:val="24"/>
          <w:sz w:val="24"/>
          <w:szCs w:val="24"/>
          <w:rtl/>
          <w:lang w:bidi="ar-JO"/>
        </w:rPr>
        <w:t>)</w:t>
      </w:r>
      <w:r w:rsidRPr="0041139F">
        <w:rPr>
          <w:rFonts w:ascii="Calibri" w:hAnsi="Calibri" w:cs="Calibri"/>
          <w:kern w:val="24"/>
          <w:sz w:val="24"/>
          <w:szCs w:val="24"/>
        </w:rPr>
        <w:br/>
      </w:r>
      <w:r w:rsidRPr="0041139F">
        <w:rPr>
          <w:rFonts w:ascii="Calibri" w:hAnsi="Arial" w:cs="Arial"/>
          <w:b/>
          <w:bCs/>
          <w:kern w:val="24"/>
          <w:sz w:val="24"/>
          <w:szCs w:val="24"/>
          <w:rtl/>
        </w:rPr>
        <w:t xml:space="preserve">       ويتكون عندما يضطر هواء مستقر إلى صعود مرتفع جبلي.</w:t>
      </w:r>
      <w:r w:rsidRPr="0041139F">
        <w:rPr>
          <w:rFonts w:ascii="Calibri" w:hAnsi="Calibri" w:cs="Calibri"/>
          <w:kern w:val="24"/>
          <w:sz w:val="24"/>
          <w:szCs w:val="24"/>
        </w:rPr>
        <w:br/>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5 </w:t>
      </w:r>
      <w:r w:rsidRPr="0041139F">
        <w:rPr>
          <w:rFonts w:ascii="Calibri" w:hAnsi="Arial" w:cs="Arial"/>
          <w:b/>
          <w:bCs/>
          <w:kern w:val="24"/>
          <w:sz w:val="24"/>
          <w:szCs w:val="24"/>
          <w:rtl/>
          <w:lang w:bidi="ar-JO"/>
        </w:rPr>
        <w:t>-  ضباب الأود</w:t>
      </w:r>
      <w:proofErr w:type="spellStart"/>
      <w:r w:rsidRPr="0041139F">
        <w:rPr>
          <w:rFonts w:ascii="Calibri" w:hAnsi="Arial" w:cs="Arial"/>
          <w:b/>
          <w:bCs/>
          <w:kern w:val="24"/>
          <w:sz w:val="24"/>
          <w:szCs w:val="24"/>
          <w:rtl/>
        </w:rPr>
        <w:t>ية</w:t>
      </w:r>
      <w:proofErr w:type="spellEnd"/>
      <w:r w:rsidRPr="0041139F">
        <w:rPr>
          <w:rFonts w:ascii="Calibri" w:hAnsi="Arial" w:cs="Arial"/>
          <w:b/>
          <w:bCs/>
          <w:kern w:val="24"/>
          <w:sz w:val="24"/>
          <w:szCs w:val="24"/>
          <w:rtl/>
        </w:rPr>
        <w:t xml:space="preserve"> </w:t>
      </w:r>
      <w:r w:rsidRPr="0041139F">
        <w:rPr>
          <w:rFonts w:ascii="Calibri" w:hAnsi="Arial" w:cs="Arial"/>
          <w:b/>
          <w:bCs/>
          <w:kern w:val="24"/>
          <w:sz w:val="24"/>
          <w:szCs w:val="24"/>
          <w:rtl/>
          <w:lang w:bidi="ar-JO"/>
        </w:rPr>
        <w:t>(</w:t>
      </w:r>
      <w:r w:rsidRPr="0041139F">
        <w:rPr>
          <w:rFonts w:ascii="Calibri" w:hAnsi="Calibri" w:cs="Calibri"/>
          <w:b/>
          <w:bCs/>
          <w:kern w:val="24"/>
          <w:sz w:val="24"/>
          <w:szCs w:val="24"/>
        </w:rPr>
        <w:t>Topographic Fog</w:t>
      </w:r>
      <w:r w:rsidRPr="0041139F">
        <w:rPr>
          <w:rFonts w:ascii="Calibri" w:hAnsi="Arial" w:cs="Arial"/>
          <w:b/>
          <w:bCs/>
          <w:kern w:val="24"/>
          <w:sz w:val="24"/>
          <w:szCs w:val="24"/>
          <w:rtl/>
          <w:lang w:bidi="ar-JO"/>
        </w:rPr>
        <w:t>)</w:t>
      </w:r>
      <w:r w:rsidRPr="0041139F">
        <w:rPr>
          <w:rFonts w:ascii="Calibri" w:hAnsi="Calibri" w:cs="Calibri"/>
          <w:kern w:val="24"/>
          <w:sz w:val="24"/>
          <w:szCs w:val="24"/>
        </w:rPr>
        <w:br/>
      </w:r>
      <w:r w:rsidRPr="0041139F">
        <w:rPr>
          <w:rFonts w:ascii="Calibri" w:hAnsi="Arial" w:cs="Arial"/>
          <w:b/>
          <w:bCs/>
          <w:kern w:val="24"/>
          <w:sz w:val="24"/>
          <w:szCs w:val="24"/>
          <w:rtl/>
          <w:lang w:bidi="ar-JO"/>
        </w:rPr>
        <w:t xml:space="preserve">        </w:t>
      </w:r>
      <w:r w:rsidRPr="0041139F">
        <w:rPr>
          <w:rFonts w:ascii="Calibri" w:hAnsi="Arial" w:cs="Arial"/>
          <w:b/>
          <w:bCs/>
          <w:kern w:val="24"/>
          <w:sz w:val="24"/>
          <w:szCs w:val="24"/>
          <w:rtl/>
        </w:rPr>
        <w:t xml:space="preserve">ويتكون بسبب تراكم هواء بارد في قيعان الأودية والمناطق المنخفضة </w:t>
      </w:r>
      <w:proofErr w:type="spellStart"/>
      <w:r w:rsidRPr="0041139F">
        <w:rPr>
          <w:rFonts w:ascii="Calibri" w:hAnsi="Arial" w:cs="Arial"/>
          <w:b/>
          <w:bCs/>
          <w:kern w:val="24"/>
          <w:sz w:val="24"/>
          <w:szCs w:val="24"/>
          <w:rtl/>
        </w:rPr>
        <w:t>كالأحوض</w:t>
      </w:r>
      <w:proofErr w:type="spellEnd"/>
      <w:r w:rsidRPr="0041139F">
        <w:rPr>
          <w:rFonts w:ascii="Calibri" w:hAnsi="Arial" w:cs="Arial"/>
          <w:b/>
          <w:bCs/>
          <w:kern w:val="24"/>
          <w:sz w:val="24"/>
          <w:szCs w:val="24"/>
          <w:rtl/>
        </w:rPr>
        <w:t xml:space="preserve"> الطبوغرافية  أثناء الليل </w:t>
      </w:r>
      <w:r w:rsidRPr="0041139F">
        <w:rPr>
          <w:rFonts w:ascii="Calibri" w:hAnsi="Arial" w:cs="Arial"/>
          <w:b/>
          <w:bCs/>
          <w:kern w:val="24"/>
          <w:sz w:val="24"/>
          <w:szCs w:val="24"/>
          <w:rtl/>
        </w:rPr>
        <w:br/>
      </w:r>
      <w:r w:rsidRPr="0041139F">
        <w:rPr>
          <w:rFonts w:ascii="Calibri" w:hAnsi="Calibri" w:cs="Calibri"/>
          <w:kern w:val="24"/>
          <w:sz w:val="24"/>
          <w:szCs w:val="24"/>
        </w:rPr>
        <w:br/>
      </w:r>
      <w:r w:rsidRPr="0041139F">
        <w:rPr>
          <w:rFonts w:ascii="Calibri" w:hAnsi="Arial" w:cs="Arial"/>
          <w:kern w:val="24"/>
          <w:sz w:val="24"/>
          <w:szCs w:val="24"/>
          <w:rtl/>
        </w:rPr>
        <w:t xml:space="preserve">    6 </w:t>
      </w:r>
      <w:r w:rsidRPr="0041139F">
        <w:rPr>
          <w:rFonts w:ascii="Calibri" w:hAnsi="Arial" w:cs="Arial"/>
          <w:b/>
          <w:bCs/>
          <w:kern w:val="24"/>
          <w:sz w:val="24"/>
          <w:szCs w:val="24"/>
          <w:rtl/>
          <w:lang w:bidi="ar-JO"/>
        </w:rPr>
        <w:t xml:space="preserve">- الضباب </w:t>
      </w:r>
      <w:proofErr w:type="spellStart"/>
      <w:r w:rsidRPr="0041139F">
        <w:rPr>
          <w:rFonts w:ascii="Calibri" w:hAnsi="Arial" w:cs="Arial"/>
          <w:b/>
          <w:bCs/>
          <w:kern w:val="24"/>
          <w:sz w:val="24"/>
          <w:szCs w:val="24"/>
          <w:rtl/>
          <w:lang w:bidi="ar-JO"/>
        </w:rPr>
        <w:t>الدخاني</w:t>
      </w:r>
      <w:proofErr w:type="spellEnd"/>
      <w:r w:rsidRPr="0041139F">
        <w:rPr>
          <w:rFonts w:ascii="Calibri" w:hAnsi="Arial" w:cs="Arial"/>
          <w:b/>
          <w:bCs/>
          <w:kern w:val="24"/>
          <w:sz w:val="24"/>
          <w:szCs w:val="24"/>
          <w:rtl/>
          <w:lang w:bidi="ar-JO"/>
        </w:rPr>
        <w:t xml:space="preserve"> (</w:t>
      </w:r>
      <w:r w:rsidRPr="0041139F">
        <w:rPr>
          <w:rFonts w:ascii="Calibri" w:hAnsi="Calibri" w:cs="Calibri"/>
          <w:b/>
          <w:bCs/>
          <w:kern w:val="24"/>
          <w:sz w:val="24"/>
          <w:szCs w:val="24"/>
        </w:rPr>
        <w:t>Smog</w:t>
      </w:r>
      <w:r w:rsidRPr="0041139F">
        <w:rPr>
          <w:rFonts w:ascii="Calibri" w:hAnsi="Arial" w:cs="Arial"/>
          <w:b/>
          <w:bCs/>
          <w:kern w:val="24"/>
          <w:sz w:val="24"/>
          <w:szCs w:val="24"/>
          <w:rtl/>
          <w:lang w:bidi="ar-JO"/>
        </w:rPr>
        <w:t>)</w:t>
      </w:r>
      <w:r w:rsidRPr="0041139F">
        <w:rPr>
          <w:rFonts w:ascii="Calibri" w:hAnsi="Calibri" w:cs="Calibri"/>
          <w:kern w:val="24"/>
          <w:sz w:val="24"/>
          <w:szCs w:val="24"/>
        </w:rPr>
        <w:br/>
      </w:r>
      <w:r w:rsidRPr="0041139F">
        <w:rPr>
          <w:rFonts w:ascii="Calibri" w:hAnsi="Arial" w:cs="Arial"/>
          <w:b/>
          <w:bCs/>
          <w:kern w:val="24"/>
          <w:sz w:val="24"/>
          <w:szCs w:val="24"/>
          <w:rtl/>
          <w:lang w:bidi="ar-JO"/>
        </w:rPr>
        <w:lastRenderedPageBreak/>
        <w:t xml:space="preserve">        وهو من أسوأ أنواع الضباب، ويسبب أضراراً صحية، حيث يكثر في أجواء المدن الصناعية الكبرى بسبب انتشار كميات كبيرة من الشوائب في أجوائها، وهو ضباب كثيف ممزوج بالدخان (ضباب+دخان) ولا يتأثر بشروق الشمس ولا بسقوط المطر، ويمكن أن يستمر لعدة أيام.</w:t>
      </w:r>
      <w:r w:rsidRPr="0041139F">
        <w:rPr>
          <w:rFonts w:ascii="Calibri" w:hAnsi="Calibri" w:cs="Calibri"/>
          <w:kern w:val="24"/>
          <w:sz w:val="24"/>
          <w:szCs w:val="24"/>
        </w:rPr>
        <w:br/>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7 </w:t>
      </w:r>
      <w:r w:rsidRPr="0041139F">
        <w:rPr>
          <w:rFonts w:ascii="Calibri" w:hAnsi="Arial" w:cs="Arial"/>
          <w:b/>
          <w:bCs/>
          <w:kern w:val="24"/>
          <w:sz w:val="24"/>
          <w:szCs w:val="24"/>
          <w:rtl/>
          <w:lang w:bidi="ar-JO"/>
        </w:rPr>
        <w:t>– الضباب الكيميائي (</w:t>
      </w:r>
      <w:r w:rsidRPr="0041139F">
        <w:rPr>
          <w:rFonts w:ascii="Calibri" w:hAnsi="Calibri" w:cs="Calibri"/>
          <w:b/>
          <w:bCs/>
          <w:kern w:val="24"/>
          <w:sz w:val="24"/>
          <w:szCs w:val="24"/>
        </w:rPr>
        <w:t>Photochemical Fog</w:t>
      </w:r>
      <w:r w:rsidRPr="0041139F">
        <w:rPr>
          <w:rFonts w:ascii="Calibri" w:hAnsi="Arial" w:cs="Arial"/>
          <w:b/>
          <w:bCs/>
          <w:kern w:val="24"/>
          <w:sz w:val="24"/>
          <w:szCs w:val="24"/>
          <w:rtl/>
        </w:rPr>
        <w:t>)</w:t>
      </w:r>
      <w:r w:rsidRPr="0041139F">
        <w:rPr>
          <w:rFonts w:ascii="Calibri" w:hAnsi="Calibri" w:cs="Calibri"/>
          <w:kern w:val="24"/>
          <w:sz w:val="24"/>
          <w:szCs w:val="24"/>
        </w:rPr>
        <w:br/>
      </w:r>
      <w:r w:rsidRPr="0041139F">
        <w:rPr>
          <w:rFonts w:ascii="Calibri" w:hAnsi="Arial" w:cs="Arial"/>
          <w:b/>
          <w:bCs/>
          <w:kern w:val="24"/>
          <w:sz w:val="24"/>
          <w:szCs w:val="24"/>
          <w:rtl/>
        </w:rPr>
        <w:t xml:space="preserve">       يظهر في المدن الصناعية الكبيرة وكذلك في المدن  شديدة الازدحام بالسيارات ويتكون هذا النوع من الضباب بسبب ما تنفثه المصانع والسيارات من </w:t>
      </w:r>
      <w:proofErr w:type="spellStart"/>
      <w:r w:rsidRPr="0041139F">
        <w:rPr>
          <w:rFonts w:ascii="Calibri" w:hAnsi="Arial" w:cs="Arial"/>
          <w:b/>
          <w:bCs/>
          <w:kern w:val="24"/>
          <w:sz w:val="24"/>
          <w:szCs w:val="24"/>
          <w:rtl/>
        </w:rPr>
        <w:t>أكاسيد</w:t>
      </w:r>
      <w:proofErr w:type="spellEnd"/>
      <w:r w:rsidRPr="0041139F">
        <w:rPr>
          <w:rFonts w:ascii="Calibri" w:hAnsi="Arial" w:cs="Arial"/>
          <w:b/>
          <w:bCs/>
          <w:kern w:val="24"/>
          <w:sz w:val="24"/>
          <w:szCs w:val="24"/>
          <w:rtl/>
        </w:rPr>
        <w:t xml:space="preserve"> الكربون والكبريت وغيرها والتي تتفاعل مع بعضها ومع بخار الماء في الجو .</w:t>
      </w:r>
      <w:r w:rsidRPr="0041139F">
        <w:rPr>
          <w:rFonts w:ascii="Calibri" w:hAnsi="Calibri" w:cs="Calibri"/>
          <w:kern w:val="24"/>
          <w:sz w:val="24"/>
          <w:szCs w:val="24"/>
        </w:rPr>
        <w:br/>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lang w:bidi="ar-JO"/>
        </w:rPr>
        <w:t>أثر الضباب على المزروعات:</w:t>
      </w:r>
      <w:r w:rsidRPr="0041139F">
        <w:rPr>
          <w:rFonts w:ascii="Calibri" w:hAnsi="Calibri" w:cs="Calibri"/>
          <w:kern w:val="24"/>
          <w:sz w:val="24"/>
          <w:szCs w:val="24"/>
        </w:rPr>
        <w:br/>
      </w:r>
      <w:r w:rsidRPr="0041139F">
        <w:rPr>
          <w:rFonts w:ascii="Calibri" w:hAnsi="Arial" w:cs="Arial"/>
          <w:b/>
          <w:bCs/>
          <w:kern w:val="24"/>
          <w:sz w:val="24"/>
          <w:szCs w:val="24"/>
          <w:rtl/>
          <w:lang w:bidi="ar-JO"/>
        </w:rPr>
        <w:t xml:space="preserve">رغم وجود بعض النتائج السيئة للضباب على حركة النقل والمواصلات والسياحة ونشاط الإنسان، إلا أن للضباب بعض الفوائد للمزروعات، فبعض المناطق الجافة والصحاري الساحلية تستفيد من الضباب في ري بعض المزروعات، وتعوض الضباب عن قلة الأمطار، وقد قدر التساقط السنوي من الضباب على إحدى جزر هاواي </w:t>
      </w:r>
      <w:proofErr w:type="spellStart"/>
      <w:r w:rsidRPr="0041139F">
        <w:rPr>
          <w:rFonts w:ascii="Calibri" w:hAnsi="Arial" w:cs="Arial"/>
          <w:b/>
          <w:bCs/>
          <w:kern w:val="24"/>
          <w:sz w:val="24"/>
          <w:szCs w:val="24"/>
          <w:rtl/>
          <w:lang w:bidi="ar-JO"/>
        </w:rPr>
        <w:t>بـ</w:t>
      </w:r>
      <w:proofErr w:type="spellEnd"/>
      <w:r w:rsidRPr="0041139F">
        <w:rPr>
          <w:rFonts w:ascii="Calibri" w:hAnsi="Arial" w:cs="Arial"/>
          <w:b/>
          <w:bCs/>
          <w:kern w:val="24"/>
          <w:sz w:val="24"/>
          <w:szCs w:val="24"/>
          <w:rtl/>
          <w:lang w:bidi="ar-JO"/>
        </w:rPr>
        <w:t xml:space="preserve">  1270 مليمترا في السنة.</w:t>
      </w:r>
      <w:r w:rsidRPr="0041139F">
        <w:rPr>
          <w:rFonts w:ascii="Calibri" w:hAnsi="Calibri" w:cs="Calibri"/>
          <w:kern w:val="24"/>
          <w:sz w:val="24"/>
          <w:szCs w:val="24"/>
        </w:rPr>
        <w:br/>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lang w:bidi="ar-JO"/>
        </w:rPr>
        <w:t>النـــــــدى (</w:t>
      </w:r>
      <w:r w:rsidRPr="0041139F">
        <w:rPr>
          <w:rFonts w:ascii="Calibri" w:hAnsi="Calibri" w:cs="Calibri"/>
          <w:b/>
          <w:bCs/>
          <w:kern w:val="24"/>
          <w:sz w:val="24"/>
          <w:szCs w:val="24"/>
        </w:rPr>
        <w:t>Dew</w:t>
      </w:r>
      <w:r w:rsidRPr="0041139F">
        <w:rPr>
          <w:rFonts w:ascii="Calibri" w:hAnsi="Arial" w:cs="Arial"/>
          <w:b/>
          <w:bCs/>
          <w:kern w:val="24"/>
          <w:sz w:val="24"/>
          <w:szCs w:val="24"/>
          <w:rtl/>
          <w:lang w:bidi="ar-JO"/>
        </w:rPr>
        <w:t>):</w:t>
      </w:r>
      <w:r w:rsidRPr="0041139F">
        <w:rPr>
          <w:rFonts w:ascii="Calibri" w:hAnsi="Arial" w:cs="Arial"/>
          <w:b/>
          <w:bCs/>
          <w:kern w:val="24"/>
          <w:sz w:val="24"/>
          <w:szCs w:val="24"/>
          <w:rtl/>
        </w:rPr>
        <w:br/>
      </w:r>
      <w:r w:rsidRPr="0041139F">
        <w:rPr>
          <w:rFonts w:ascii="Calibri" w:hAnsi="Calibri" w:cs="Calibri"/>
          <w:kern w:val="24"/>
          <w:sz w:val="24"/>
          <w:szCs w:val="24"/>
        </w:rPr>
        <w:br/>
      </w:r>
      <w:r w:rsidRPr="0041139F">
        <w:rPr>
          <w:rFonts w:ascii="Calibri" w:hAnsi="Arial" w:cs="Arial"/>
          <w:kern w:val="24"/>
          <w:sz w:val="24"/>
          <w:szCs w:val="24"/>
          <w:rtl/>
        </w:rPr>
        <w:t xml:space="preserve">             </w:t>
      </w:r>
      <w:r w:rsidRPr="0041139F">
        <w:rPr>
          <w:rFonts w:ascii="Calibri" w:hAnsi="Arial" w:cs="Arial"/>
          <w:b/>
          <w:bCs/>
          <w:kern w:val="24"/>
          <w:sz w:val="24"/>
          <w:szCs w:val="24"/>
          <w:rtl/>
          <w:lang w:bidi="ar-JO"/>
        </w:rPr>
        <w:t>يتكون الندى عندما يصل الهواء إلى درجة الندى (</w:t>
      </w:r>
      <w:r w:rsidRPr="0041139F">
        <w:rPr>
          <w:rFonts w:ascii="Calibri" w:hAnsi="Calibri" w:cs="Calibri"/>
          <w:b/>
          <w:bCs/>
          <w:kern w:val="24"/>
          <w:sz w:val="24"/>
          <w:szCs w:val="24"/>
        </w:rPr>
        <w:t>Dew Point</w:t>
      </w:r>
      <w:r w:rsidRPr="0041139F">
        <w:rPr>
          <w:rFonts w:ascii="Calibri" w:hAnsi="Arial" w:cs="Arial"/>
          <w:b/>
          <w:bCs/>
          <w:kern w:val="24"/>
          <w:sz w:val="24"/>
          <w:szCs w:val="24"/>
          <w:rtl/>
          <w:lang w:bidi="ar-JO"/>
        </w:rPr>
        <w:t>) وهي درجة الحرارة التي يصبح الهواء عندها مشبعاً، ويقال أن الهواء أصبح مشبعاً إذا تساوت درجة الحرارة ودرجة الندى، وعندما يبدأ بخار الماء الموجود في الهواء بالتكاثف في الطبقة السطحية السفلى من الغلاف الجوي على شكل قطرات ماء صغيرة تترسب على أوراق النبات والأسطح المعدنية والزجاجية وغيرها.</w:t>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w:t>
      </w:r>
      <w:r w:rsidRPr="0041139F">
        <w:rPr>
          <w:rFonts w:ascii="Calibri" w:hAnsi="Arial" w:cs="Arial"/>
          <w:b/>
          <w:bCs/>
          <w:kern w:val="24"/>
          <w:sz w:val="24"/>
          <w:szCs w:val="24"/>
          <w:rtl/>
        </w:rPr>
        <w:br/>
        <w:t xml:space="preserve">        </w:t>
      </w:r>
      <w:r w:rsidRPr="0041139F">
        <w:rPr>
          <w:rFonts w:ascii="Calibri" w:hAnsi="Arial" w:cs="Arial"/>
          <w:b/>
          <w:bCs/>
          <w:kern w:val="24"/>
          <w:sz w:val="24"/>
          <w:szCs w:val="24"/>
          <w:rtl/>
          <w:lang w:bidi="ar-JO"/>
        </w:rPr>
        <w:t>يتشكل الندى في ساعات الصباح الباكر من الليالي الطويلة ذات السماء الصافية والرياح الهادئة، مما يساعد على برودة سطح الأرض واستقرار الهواء وانعكاس حراري سطحي، لكنه سرعان ما يتبخر بعد شروق الشمس.</w:t>
      </w:r>
      <w:r w:rsidRPr="0041139F">
        <w:rPr>
          <w:rFonts w:ascii="Calibri" w:hAnsi="Calibri" w:cs="Calibri"/>
          <w:kern w:val="24"/>
          <w:sz w:val="24"/>
          <w:szCs w:val="24"/>
        </w:rPr>
        <w:br/>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w:t>
      </w:r>
      <w:r w:rsidRPr="0041139F">
        <w:rPr>
          <w:rFonts w:ascii="Calibri" w:hAnsi="Arial" w:cs="Arial"/>
          <w:b/>
          <w:bCs/>
          <w:kern w:val="24"/>
          <w:sz w:val="24"/>
          <w:szCs w:val="24"/>
          <w:rtl/>
        </w:rPr>
        <w:br/>
        <w:t xml:space="preserve">      </w:t>
      </w:r>
      <w:r w:rsidRPr="0041139F">
        <w:rPr>
          <w:rFonts w:ascii="Calibri" w:hAnsi="Arial" w:cs="Arial"/>
          <w:b/>
          <w:bCs/>
          <w:kern w:val="24"/>
          <w:sz w:val="24"/>
          <w:szCs w:val="24"/>
          <w:rtl/>
          <w:lang w:bidi="ar-JO"/>
        </w:rPr>
        <w:t xml:space="preserve">يؤدي الندى دوراً مهماً في نجاح الزراعة </w:t>
      </w:r>
      <w:proofErr w:type="spellStart"/>
      <w:r w:rsidRPr="0041139F">
        <w:rPr>
          <w:rFonts w:ascii="Calibri" w:hAnsi="Arial" w:cs="Arial"/>
          <w:b/>
          <w:bCs/>
          <w:kern w:val="24"/>
          <w:sz w:val="24"/>
          <w:szCs w:val="24"/>
          <w:rtl/>
          <w:lang w:bidi="ar-JO"/>
        </w:rPr>
        <w:t>البعلية</w:t>
      </w:r>
      <w:proofErr w:type="spellEnd"/>
      <w:r w:rsidRPr="0041139F">
        <w:rPr>
          <w:rFonts w:ascii="Calibri" w:hAnsi="Arial" w:cs="Arial"/>
          <w:b/>
          <w:bCs/>
          <w:kern w:val="24"/>
          <w:sz w:val="24"/>
          <w:szCs w:val="24"/>
          <w:rtl/>
          <w:lang w:bidi="ar-JO"/>
        </w:rPr>
        <w:t xml:space="preserve"> في المناطق شبه الجافة، لأن ترسبه في ساعات الصباح الباكر على أوراق النباتات والمزروعات يؤخر بدء عملية </w:t>
      </w:r>
      <w:proofErr w:type="spellStart"/>
      <w:r w:rsidRPr="0041139F">
        <w:rPr>
          <w:rFonts w:ascii="Calibri" w:hAnsi="Arial" w:cs="Arial"/>
          <w:b/>
          <w:bCs/>
          <w:kern w:val="24"/>
          <w:sz w:val="24"/>
          <w:szCs w:val="24"/>
          <w:rtl/>
          <w:lang w:bidi="ar-JO"/>
        </w:rPr>
        <w:t>النتح</w:t>
      </w:r>
      <w:proofErr w:type="spellEnd"/>
      <w:r w:rsidRPr="0041139F">
        <w:rPr>
          <w:rFonts w:ascii="Calibri" w:hAnsi="Arial" w:cs="Arial"/>
          <w:b/>
          <w:bCs/>
          <w:kern w:val="24"/>
          <w:sz w:val="24"/>
          <w:szCs w:val="24"/>
          <w:rtl/>
          <w:lang w:bidi="ar-JO"/>
        </w:rPr>
        <w:t xml:space="preserve"> ويلطف درجة حرارة تلك الأوراق، ويقلل معدل </w:t>
      </w:r>
      <w:proofErr w:type="spellStart"/>
      <w:r w:rsidRPr="0041139F">
        <w:rPr>
          <w:rFonts w:ascii="Calibri" w:hAnsi="Arial" w:cs="Arial"/>
          <w:b/>
          <w:bCs/>
          <w:kern w:val="24"/>
          <w:sz w:val="24"/>
          <w:szCs w:val="24"/>
          <w:rtl/>
          <w:lang w:bidi="ar-JO"/>
        </w:rPr>
        <w:t>النتح</w:t>
      </w:r>
      <w:proofErr w:type="spellEnd"/>
      <w:r w:rsidRPr="0041139F">
        <w:rPr>
          <w:rFonts w:ascii="Calibri" w:hAnsi="Arial" w:cs="Arial"/>
          <w:b/>
          <w:bCs/>
          <w:kern w:val="24"/>
          <w:sz w:val="24"/>
          <w:szCs w:val="24"/>
          <w:rtl/>
          <w:lang w:bidi="ar-JO"/>
        </w:rPr>
        <w:t xml:space="preserve"> منها.</w:t>
      </w:r>
      <w:r w:rsidRPr="0041139F">
        <w:rPr>
          <w:rFonts w:ascii="Calibri" w:hAnsi="Calibri" w:cs="Calibri"/>
          <w:kern w:val="24"/>
          <w:sz w:val="24"/>
          <w:szCs w:val="24"/>
        </w:rPr>
        <w:br/>
      </w:r>
    </w:p>
    <w:p w:rsidR="006D73B4" w:rsidRPr="0041139F" w:rsidRDefault="006D73B4" w:rsidP="006D73B4">
      <w:pPr>
        <w:autoSpaceDE w:val="0"/>
        <w:autoSpaceDN w:val="0"/>
        <w:adjustRightInd w:val="0"/>
        <w:spacing w:after="0" w:line="240" w:lineRule="auto"/>
        <w:rPr>
          <w:rFonts w:ascii="Calibri" w:hAnsi="Calibri" w:cs="Calibri"/>
          <w:kern w:val="24"/>
          <w:sz w:val="24"/>
          <w:szCs w:val="24"/>
        </w:rPr>
      </w:pPr>
      <w:r w:rsidRPr="0041139F">
        <w:rPr>
          <w:rFonts w:ascii="Calibri" w:hAnsi="Arial" w:cs="Arial"/>
          <w:b/>
          <w:bCs/>
          <w:kern w:val="24"/>
          <w:sz w:val="24"/>
          <w:szCs w:val="24"/>
          <w:rtl/>
        </w:rPr>
        <w:t xml:space="preserve"> </w:t>
      </w:r>
      <w:r w:rsidRPr="0041139F">
        <w:rPr>
          <w:rFonts w:ascii="Calibri" w:hAnsi="Arial" w:cs="Arial"/>
          <w:b/>
          <w:bCs/>
          <w:kern w:val="24"/>
          <w:sz w:val="24"/>
          <w:szCs w:val="24"/>
          <w:rtl/>
        </w:rPr>
        <w:br/>
        <w:t xml:space="preserve"> </w:t>
      </w:r>
      <w:r w:rsidRPr="0041139F">
        <w:rPr>
          <w:rFonts w:ascii="Calibri" w:hAnsi="Arial" w:cs="Arial"/>
          <w:b/>
          <w:bCs/>
          <w:kern w:val="24"/>
          <w:sz w:val="24"/>
          <w:szCs w:val="24"/>
          <w:rtl/>
          <w:lang w:bidi="ar-JO"/>
        </w:rPr>
        <w:t>الصقيـــع (</w:t>
      </w:r>
      <w:r w:rsidRPr="0041139F">
        <w:rPr>
          <w:rFonts w:ascii="Calibri" w:hAnsi="Calibri" w:cs="Calibri"/>
          <w:b/>
          <w:bCs/>
          <w:kern w:val="24"/>
          <w:sz w:val="24"/>
          <w:szCs w:val="24"/>
        </w:rPr>
        <w:t>Frost</w:t>
      </w:r>
      <w:r w:rsidRPr="0041139F">
        <w:rPr>
          <w:rFonts w:ascii="Calibri" w:hAnsi="Arial" w:cs="Arial"/>
          <w:b/>
          <w:bCs/>
          <w:kern w:val="24"/>
          <w:sz w:val="24"/>
          <w:szCs w:val="24"/>
          <w:rtl/>
          <w:lang w:bidi="ar-JO"/>
        </w:rPr>
        <w:t>):</w:t>
      </w:r>
      <w:r w:rsidRPr="0041139F">
        <w:rPr>
          <w:rFonts w:ascii="Calibri" w:hAnsi="Calibri" w:cs="Calibri"/>
          <w:kern w:val="24"/>
          <w:sz w:val="24"/>
          <w:szCs w:val="24"/>
        </w:rPr>
        <w:br/>
      </w:r>
      <w:r w:rsidRPr="0041139F">
        <w:rPr>
          <w:rFonts w:ascii="Calibri" w:hAnsi="Arial" w:cs="Arial"/>
          <w:kern w:val="24"/>
          <w:sz w:val="24"/>
          <w:szCs w:val="24"/>
          <w:rtl/>
        </w:rPr>
        <w:t xml:space="preserve">        </w:t>
      </w:r>
      <w:r w:rsidRPr="0041139F">
        <w:rPr>
          <w:rFonts w:ascii="Calibri" w:hAnsi="Arial" w:cs="Arial"/>
          <w:b/>
          <w:bCs/>
          <w:kern w:val="24"/>
          <w:sz w:val="24"/>
          <w:szCs w:val="24"/>
          <w:rtl/>
          <w:lang w:bidi="ar-JO"/>
        </w:rPr>
        <w:t>يتكون الصقيع عندما تنخفض درجة الحرارة دون الصفر المئوي وقد يرافقه تكون بلورات شفافة من الجليد على سطح الأرض فيسمى عندئذٍ بالصقيع الأبيض (</w:t>
      </w:r>
      <w:r w:rsidRPr="0041139F">
        <w:rPr>
          <w:rFonts w:ascii="Calibri" w:hAnsi="Calibri" w:cs="Calibri"/>
          <w:b/>
          <w:bCs/>
          <w:kern w:val="24"/>
          <w:sz w:val="24"/>
          <w:szCs w:val="24"/>
        </w:rPr>
        <w:t>White frost</w:t>
      </w:r>
      <w:r w:rsidRPr="0041139F">
        <w:rPr>
          <w:rFonts w:ascii="Calibri" w:hAnsi="Arial" w:cs="Arial"/>
          <w:b/>
          <w:bCs/>
          <w:kern w:val="24"/>
          <w:sz w:val="24"/>
          <w:szCs w:val="24"/>
          <w:rtl/>
          <w:lang w:bidi="ar-JO"/>
        </w:rPr>
        <w:t>)، إلا أن حدوث الصقيع لا يشترط تكون الجليد، ويعرف الصقيع الذي لا يرافقه تكون البلورات الجليدية بالصقيع الجاف (</w:t>
      </w:r>
      <w:r w:rsidRPr="0041139F">
        <w:rPr>
          <w:rFonts w:ascii="Calibri" w:hAnsi="Calibri" w:cs="Calibri"/>
          <w:b/>
          <w:bCs/>
          <w:kern w:val="24"/>
          <w:sz w:val="24"/>
          <w:szCs w:val="24"/>
        </w:rPr>
        <w:t>Black frost</w:t>
      </w:r>
      <w:r w:rsidRPr="0041139F">
        <w:rPr>
          <w:rFonts w:ascii="Calibri" w:hAnsi="Arial" w:cs="Arial"/>
          <w:b/>
          <w:bCs/>
          <w:kern w:val="24"/>
          <w:sz w:val="24"/>
          <w:szCs w:val="24"/>
          <w:rtl/>
          <w:lang w:bidi="ar-JO"/>
        </w:rPr>
        <w:t>).</w:t>
      </w:r>
      <w:r w:rsidRPr="0041139F">
        <w:rPr>
          <w:rFonts w:ascii="Calibri" w:hAnsi="Calibri" w:cs="Calibri"/>
          <w:kern w:val="24"/>
          <w:sz w:val="24"/>
          <w:szCs w:val="24"/>
        </w:rPr>
        <w:br/>
      </w:r>
    </w:p>
    <w:p w:rsidR="006D73B4" w:rsidRPr="00FD4068" w:rsidRDefault="006D73B4" w:rsidP="006D73B4">
      <w:pPr>
        <w:autoSpaceDE w:val="0"/>
        <w:autoSpaceDN w:val="0"/>
        <w:adjustRightInd w:val="0"/>
        <w:spacing w:after="0" w:line="240" w:lineRule="auto"/>
        <w:rPr>
          <w:rFonts w:ascii="Calibri" w:hAnsi="Calibri" w:hint="cs"/>
          <w:kern w:val="24"/>
          <w:sz w:val="24"/>
          <w:szCs w:val="24"/>
          <w:rtl/>
        </w:rPr>
      </w:pPr>
      <w:r w:rsidRPr="0041139F">
        <w:rPr>
          <w:rFonts w:ascii="Calibri" w:hAnsi="Arial" w:cs="Arial"/>
          <w:b/>
          <w:bCs/>
          <w:kern w:val="24"/>
          <w:sz w:val="24"/>
          <w:szCs w:val="24"/>
          <w:rtl/>
        </w:rPr>
        <w:t xml:space="preserve">        </w:t>
      </w:r>
      <w:r w:rsidRPr="0041139F">
        <w:rPr>
          <w:rFonts w:ascii="Calibri" w:hAnsi="Arial" w:cs="Arial"/>
          <w:b/>
          <w:bCs/>
          <w:kern w:val="24"/>
          <w:sz w:val="24"/>
          <w:szCs w:val="24"/>
          <w:rtl/>
        </w:rPr>
        <w:br/>
        <w:t xml:space="preserve">          </w:t>
      </w:r>
      <w:r w:rsidRPr="0041139F">
        <w:rPr>
          <w:rFonts w:ascii="Calibri" w:hAnsi="Arial" w:cs="Arial"/>
          <w:b/>
          <w:bCs/>
          <w:kern w:val="24"/>
          <w:sz w:val="24"/>
          <w:szCs w:val="24"/>
          <w:rtl/>
          <w:lang w:bidi="ar-JO"/>
        </w:rPr>
        <w:t>الصقيع من الظواهر الجوية الحادة التي تحدث في المناطق المعتدلة والباردة وتلحق الضرر بحركة المواصلات وتسبب الحوادث، وتؤثر على بعض الأنشطة، كما تلحق خسائر بالمزروعات خاصة إذا حدث الصقيع والتجمد على مستوى (5سم) من سطح الأرض (</w:t>
      </w:r>
      <w:r w:rsidRPr="0041139F">
        <w:rPr>
          <w:rFonts w:ascii="Calibri" w:hAnsi="Calibri" w:cs="Calibri"/>
          <w:b/>
          <w:bCs/>
          <w:kern w:val="24"/>
          <w:sz w:val="24"/>
          <w:szCs w:val="24"/>
        </w:rPr>
        <w:t>Ground frost</w:t>
      </w:r>
      <w:r w:rsidRPr="0041139F">
        <w:rPr>
          <w:rFonts w:ascii="Calibri" w:hAnsi="Arial" w:cs="Arial"/>
          <w:b/>
          <w:bCs/>
          <w:kern w:val="24"/>
          <w:sz w:val="24"/>
          <w:szCs w:val="24"/>
          <w:rtl/>
          <w:lang w:bidi="ar-JO"/>
        </w:rPr>
        <w:t>) الذي يختلف عن الصقيع الجوي (</w:t>
      </w:r>
      <w:r w:rsidRPr="0041139F">
        <w:rPr>
          <w:rFonts w:ascii="Calibri" w:hAnsi="Calibri" w:cs="Calibri"/>
          <w:b/>
          <w:bCs/>
          <w:kern w:val="24"/>
          <w:sz w:val="24"/>
          <w:szCs w:val="24"/>
        </w:rPr>
        <w:t>Air frost</w:t>
      </w:r>
      <w:r w:rsidRPr="0041139F">
        <w:rPr>
          <w:rFonts w:ascii="Calibri" w:hAnsi="Arial" w:cs="Arial"/>
          <w:b/>
          <w:bCs/>
          <w:kern w:val="24"/>
          <w:sz w:val="24"/>
          <w:szCs w:val="24"/>
          <w:rtl/>
          <w:lang w:bidi="ar-JO"/>
        </w:rPr>
        <w:t>) الذي يحدث عندما تنخفض درج</w:t>
      </w:r>
      <w:r w:rsidRPr="0041139F">
        <w:rPr>
          <w:rFonts w:ascii="Calibri" w:hAnsi="Arial" w:cs="Arial"/>
          <w:b/>
          <w:bCs/>
          <w:kern w:val="24"/>
          <w:sz w:val="24"/>
          <w:szCs w:val="24"/>
          <w:rtl/>
        </w:rPr>
        <w:t>ـــــ</w:t>
      </w:r>
      <w:r w:rsidRPr="0041139F">
        <w:rPr>
          <w:rFonts w:ascii="Calibri" w:hAnsi="Arial" w:cs="Arial"/>
          <w:b/>
          <w:bCs/>
          <w:kern w:val="24"/>
          <w:sz w:val="24"/>
          <w:szCs w:val="24"/>
          <w:rtl/>
          <w:lang w:bidi="ar-JO"/>
        </w:rPr>
        <w:t>ة الحرارة إلى درج</w:t>
      </w:r>
      <w:r w:rsidRPr="0041139F">
        <w:rPr>
          <w:rFonts w:ascii="Calibri" w:hAnsi="Arial" w:cs="Arial"/>
          <w:b/>
          <w:bCs/>
          <w:kern w:val="24"/>
          <w:sz w:val="24"/>
          <w:szCs w:val="24"/>
          <w:rtl/>
        </w:rPr>
        <w:t>ــــ</w:t>
      </w:r>
      <w:r w:rsidRPr="0041139F">
        <w:rPr>
          <w:rFonts w:ascii="Calibri" w:hAnsi="Arial" w:cs="Arial"/>
          <w:b/>
          <w:bCs/>
          <w:kern w:val="24"/>
          <w:sz w:val="24"/>
          <w:szCs w:val="24"/>
          <w:rtl/>
          <w:lang w:bidi="ar-JO"/>
        </w:rPr>
        <w:t xml:space="preserve">ة </w:t>
      </w:r>
      <w:proofErr w:type="spellStart"/>
      <w:r w:rsidRPr="0041139F">
        <w:rPr>
          <w:rFonts w:ascii="Calibri" w:hAnsi="Arial" w:cs="Arial"/>
          <w:b/>
          <w:bCs/>
          <w:kern w:val="24"/>
          <w:sz w:val="24"/>
          <w:szCs w:val="24"/>
          <w:rtl/>
          <w:lang w:bidi="ar-JO"/>
        </w:rPr>
        <w:t>التجم</w:t>
      </w:r>
      <w:proofErr w:type="spellEnd"/>
      <w:r w:rsidRPr="0041139F">
        <w:rPr>
          <w:rFonts w:ascii="Calibri" w:hAnsi="Arial" w:cs="Arial"/>
          <w:b/>
          <w:bCs/>
          <w:kern w:val="24"/>
          <w:sz w:val="24"/>
          <w:szCs w:val="24"/>
          <w:rtl/>
        </w:rPr>
        <w:t>ـ</w:t>
      </w:r>
      <w:r w:rsidRPr="0041139F">
        <w:rPr>
          <w:rFonts w:ascii="Calibri" w:hAnsi="Arial" w:cs="Arial"/>
          <w:b/>
          <w:bCs/>
          <w:kern w:val="24"/>
          <w:sz w:val="24"/>
          <w:szCs w:val="24"/>
          <w:rtl/>
          <w:lang w:bidi="ar-JO"/>
        </w:rPr>
        <w:t>د عل</w:t>
      </w:r>
      <w:r w:rsidRPr="0041139F">
        <w:rPr>
          <w:rFonts w:ascii="Calibri" w:hAnsi="Arial" w:cs="Arial"/>
          <w:b/>
          <w:bCs/>
          <w:kern w:val="24"/>
          <w:sz w:val="24"/>
          <w:szCs w:val="24"/>
          <w:rtl/>
        </w:rPr>
        <w:t>ــــ</w:t>
      </w:r>
      <w:r w:rsidRPr="0041139F">
        <w:rPr>
          <w:rFonts w:ascii="Calibri" w:hAnsi="Arial" w:cs="Arial"/>
          <w:b/>
          <w:bCs/>
          <w:kern w:val="24"/>
          <w:sz w:val="24"/>
          <w:szCs w:val="24"/>
          <w:rtl/>
          <w:lang w:bidi="ar-JO"/>
        </w:rPr>
        <w:t>ى مستوى كشك الأرصاد الجوية</w:t>
      </w:r>
      <w:r w:rsidRPr="0041139F">
        <w:rPr>
          <w:rFonts w:ascii="Calibri" w:hAnsi="Arial" w:cs="Arial"/>
          <w:b/>
          <w:bCs/>
          <w:kern w:val="24"/>
          <w:sz w:val="24"/>
          <w:szCs w:val="24"/>
          <w:rtl/>
        </w:rPr>
        <w:t xml:space="preserve">   (150 سم) .</w:t>
      </w:r>
      <w:r w:rsidRPr="0041139F">
        <w:rPr>
          <w:rFonts w:ascii="Calibri" w:hAnsi="Calibri" w:cs="Calibri"/>
          <w:kern w:val="24"/>
          <w:sz w:val="24"/>
          <w:szCs w:val="24"/>
        </w:rPr>
        <w:br/>
      </w:r>
    </w:p>
    <w:p w:rsidR="006D73B4" w:rsidRPr="0041139F" w:rsidRDefault="006D73B4" w:rsidP="006D73B4">
      <w:pPr>
        <w:autoSpaceDE w:val="0"/>
        <w:autoSpaceDN w:val="0"/>
        <w:bidi w:val="0"/>
        <w:adjustRightInd w:val="0"/>
        <w:spacing w:after="0" w:line="240" w:lineRule="auto"/>
        <w:jc w:val="right"/>
        <w:rPr>
          <w:rFonts w:ascii="Calibri" w:hAnsi="Arial" w:cs="Arial"/>
          <w:kern w:val="24"/>
          <w:sz w:val="24"/>
          <w:szCs w:val="24"/>
          <w:rtl/>
        </w:rPr>
      </w:pPr>
    </w:p>
    <w:p w:rsidR="006D73B4" w:rsidRPr="0041139F" w:rsidRDefault="006D73B4" w:rsidP="006D73B4">
      <w:pPr>
        <w:rPr>
          <w:rFonts w:hint="cs"/>
          <w:sz w:val="24"/>
          <w:szCs w:val="24"/>
        </w:rPr>
      </w:pPr>
    </w:p>
    <w:p w:rsidR="006D73B4" w:rsidRPr="00770E5E" w:rsidRDefault="006D73B4" w:rsidP="006D73B4">
      <w:pPr>
        <w:autoSpaceDE w:val="0"/>
        <w:autoSpaceDN w:val="0"/>
        <w:bidi w:val="0"/>
        <w:adjustRightInd w:val="0"/>
        <w:spacing w:after="0" w:line="240" w:lineRule="auto"/>
        <w:jc w:val="right"/>
        <w:rPr>
          <w:rFonts w:ascii="Calibri" w:hAnsi="Arial" w:cs="Arial"/>
          <w:kern w:val="24"/>
          <w:rtl/>
        </w:rPr>
      </w:pPr>
    </w:p>
    <w:p w:rsidR="006D73B4" w:rsidRPr="00770E5E" w:rsidRDefault="006D73B4" w:rsidP="006D73B4">
      <w:pPr>
        <w:autoSpaceDE w:val="0"/>
        <w:autoSpaceDN w:val="0"/>
        <w:bidi w:val="0"/>
        <w:adjustRightInd w:val="0"/>
        <w:spacing w:after="0" w:line="240" w:lineRule="auto"/>
        <w:jc w:val="right"/>
        <w:rPr>
          <w:rFonts w:ascii="Calibri" w:hAnsi="Times New Roman" w:cs="Calibri"/>
          <w:kern w:val="24"/>
        </w:rPr>
      </w:pPr>
    </w:p>
    <w:p w:rsidR="006D73B4" w:rsidRPr="00770E5E" w:rsidRDefault="006D73B4" w:rsidP="006D73B4">
      <w:pPr>
        <w:autoSpaceDE w:val="0"/>
        <w:autoSpaceDN w:val="0"/>
        <w:adjustRightInd w:val="0"/>
        <w:spacing w:after="0" w:line="240" w:lineRule="auto"/>
        <w:rPr>
          <w:rFonts w:ascii="Calibri" w:hAnsi="Times New Roman" w:cs="Calibri"/>
          <w:kern w:val="24"/>
        </w:rPr>
      </w:pPr>
      <w:r w:rsidRPr="00770E5E">
        <w:rPr>
          <w:rFonts w:ascii="Calibri" w:hAnsi="PT Bold Heading" w:cs="PT Bold Heading"/>
          <w:kern w:val="24"/>
          <w:rtl/>
        </w:rPr>
        <w:t>المحاضرة العاشرة</w:t>
      </w:r>
      <w:r w:rsidRPr="00770E5E">
        <w:rPr>
          <w:rFonts w:ascii="Calibri" w:hAnsi="PT Bold Heading" w:cs="PT Bold Heading"/>
          <w:kern w:val="24"/>
          <w:rtl/>
        </w:rPr>
        <w:br/>
        <w:t>الســــــحب</w:t>
      </w:r>
    </w:p>
    <w:p w:rsidR="006D73B4" w:rsidRPr="00FD4068" w:rsidRDefault="006D73B4" w:rsidP="006D73B4">
      <w:pPr>
        <w:autoSpaceDE w:val="0"/>
        <w:autoSpaceDN w:val="0"/>
        <w:adjustRightInd w:val="0"/>
        <w:spacing w:after="0" w:line="240" w:lineRule="auto"/>
        <w:rPr>
          <w:rFonts w:ascii="Calibri" w:hAnsi="Times New Roman" w:hint="cs"/>
          <w:kern w:val="24"/>
          <w:rtl/>
        </w:rPr>
      </w:pPr>
      <w:r w:rsidRPr="00770E5E">
        <w:rPr>
          <w:rFonts w:ascii="Calibri" w:hAnsi="Arial" w:cs="Arial"/>
          <w:b/>
          <w:bCs/>
          <w:kern w:val="24"/>
          <w:rtl/>
        </w:rPr>
        <w:t xml:space="preserve">   تتناول هذه المحاضرة الموضوعات التالية :</w:t>
      </w:r>
      <w:r w:rsidRPr="00770E5E">
        <w:rPr>
          <w:rFonts w:ascii="Calibri" w:hAnsi="Arial" w:cs="Arial"/>
          <w:b/>
          <w:bCs/>
          <w:kern w:val="24"/>
          <w:rtl/>
        </w:rPr>
        <w:br/>
        <w:t xml:space="preserve">                                    -  </w:t>
      </w:r>
      <w:r w:rsidRPr="00770E5E">
        <w:rPr>
          <w:rFonts w:ascii="Calibri" w:hAnsi="Arial" w:cs="Arial"/>
          <w:b/>
          <w:bCs/>
          <w:kern w:val="24"/>
          <w:rtl/>
          <w:lang w:bidi="ar-JO"/>
        </w:rPr>
        <w:t>طبيعة تكوين السحب</w:t>
      </w:r>
      <w:r w:rsidRPr="00770E5E">
        <w:rPr>
          <w:rFonts w:ascii="Calibri" w:hAnsi="Times New Roman" w:cs="Calibri"/>
          <w:kern w:val="24"/>
        </w:rPr>
        <w:br/>
      </w:r>
      <w:r w:rsidRPr="00770E5E">
        <w:rPr>
          <w:rFonts w:ascii="Calibri" w:hAnsi="Arial" w:cs="Arial"/>
          <w:kern w:val="24"/>
          <w:rtl/>
        </w:rPr>
        <w:t xml:space="preserve">                                    -  </w:t>
      </w:r>
      <w:r w:rsidRPr="00770E5E">
        <w:rPr>
          <w:rFonts w:ascii="Calibri" w:hAnsi="Arial" w:cs="Arial"/>
          <w:b/>
          <w:bCs/>
          <w:kern w:val="24"/>
          <w:rtl/>
          <w:lang w:bidi="ar-JO"/>
        </w:rPr>
        <w:t>أنواع السحب</w:t>
      </w:r>
      <w:r w:rsidRPr="00770E5E">
        <w:rPr>
          <w:rFonts w:ascii="Calibri" w:hAnsi="Times New Roman" w:cs="Calibri"/>
          <w:kern w:val="24"/>
        </w:rPr>
        <w:br/>
      </w:r>
      <w:r w:rsidRPr="00770E5E">
        <w:rPr>
          <w:rFonts w:ascii="Calibri" w:hAnsi="Arial" w:cs="Arial"/>
          <w:kern w:val="24"/>
          <w:rtl/>
        </w:rPr>
        <w:t xml:space="preserve">                                    - </w:t>
      </w:r>
      <w:r w:rsidRPr="00770E5E">
        <w:rPr>
          <w:rFonts w:ascii="Calibri" w:hAnsi="Arial" w:cs="Arial"/>
          <w:b/>
          <w:bCs/>
          <w:kern w:val="24"/>
          <w:rtl/>
          <w:lang w:bidi="ar-JO"/>
        </w:rPr>
        <w:t>ارتفاع السحب</w:t>
      </w:r>
      <w:r w:rsidRPr="00770E5E">
        <w:rPr>
          <w:rFonts w:ascii="Calibri" w:hAnsi="Times New Roman" w:cs="Calibri"/>
          <w:kern w:val="24"/>
        </w:rPr>
        <w:br/>
      </w:r>
      <w:r w:rsidRPr="00770E5E">
        <w:rPr>
          <w:rFonts w:ascii="Calibri" w:hAnsi="Arial" w:cs="Arial"/>
          <w:kern w:val="24"/>
          <w:rtl/>
        </w:rPr>
        <w:t xml:space="preserve">                                    - </w:t>
      </w:r>
      <w:proofErr w:type="spellStart"/>
      <w:r w:rsidRPr="00770E5E">
        <w:rPr>
          <w:rFonts w:ascii="Calibri" w:hAnsi="Arial" w:cs="Arial"/>
          <w:b/>
          <w:bCs/>
          <w:kern w:val="24"/>
          <w:rtl/>
          <w:lang w:bidi="ar-JO"/>
        </w:rPr>
        <w:t>نويات</w:t>
      </w:r>
      <w:proofErr w:type="spellEnd"/>
      <w:r w:rsidRPr="00770E5E">
        <w:rPr>
          <w:rFonts w:ascii="Calibri" w:hAnsi="Arial" w:cs="Arial"/>
          <w:b/>
          <w:bCs/>
          <w:kern w:val="24"/>
          <w:rtl/>
          <w:lang w:bidi="ar-JO"/>
        </w:rPr>
        <w:t xml:space="preserve"> السحب</w:t>
      </w:r>
    </w:p>
    <w:p w:rsidR="006D73B4" w:rsidRPr="00770E5E" w:rsidRDefault="006D73B4" w:rsidP="006D73B4">
      <w:pPr>
        <w:autoSpaceDE w:val="0"/>
        <w:autoSpaceDN w:val="0"/>
        <w:adjustRightInd w:val="0"/>
        <w:spacing w:after="0" w:line="240" w:lineRule="auto"/>
        <w:rPr>
          <w:rFonts w:ascii="Calibri" w:hAnsi="Arial" w:cs="Arial"/>
          <w:b/>
          <w:bCs/>
          <w:kern w:val="24"/>
          <w:rtl/>
        </w:rPr>
      </w:pPr>
      <w:r w:rsidRPr="00770E5E">
        <w:rPr>
          <w:rFonts w:ascii="Calibri" w:hAnsi="Arial" w:cs="Arial"/>
          <w:b/>
          <w:bCs/>
          <w:kern w:val="24"/>
          <w:u w:val="single"/>
          <w:rtl/>
          <w:lang w:bidi="ar-JO"/>
        </w:rPr>
        <w:t>طبيعة تكوين السحب</w:t>
      </w:r>
      <w:r w:rsidRPr="00770E5E">
        <w:rPr>
          <w:rFonts w:ascii="Calibri" w:hAnsi="Arial" w:cs="Arial"/>
          <w:b/>
          <w:bCs/>
          <w:kern w:val="24"/>
          <w:rtl/>
          <w:lang w:bidi="ar-JO"/>
        </w:rPr>
        <w:t>:</w:t>
      </w:r>
      <w:r w:rsidRPr="00770E5E">
        <w:rPr>
          <w:rFonts w:ascii="Calibri" w:hAnsi="Times New Roman" w:cs="Calibri"/>
          <w:kern w:val="24"/>
        </w:rPr>
        <w:br/>
        <w:t xml:space="preserve">      </w:t>
      </w:r>
      <w:r w:rsidRPr="00770E5E">
        <w:rPr>
          <w:rFonts w:ascii="Calibri" w:hAnsi="Arial" w:cs="Arial"/>
          <w:b/>
          <w:bCs/>
          <w:kern w:val="24"/>
          <w:rtl/>
          <w:lang w:bidi="ar-JO"/>
        </w:rPr>
        <w:t xml:space="preserve">تتكون السحب أو الغيوم </w:t>
      </w:r>
      <w:r w:rsidRPr="00770E5E">
        <w:rPr>
          <w:rFonts w:ascii="Calibri" w:hAnsi="Times New Roman" w:cs="Calibri"/>
          <w:b/>
          <w:bCs/>
          <w:kern w:val="24"/>
        </w:rPr>
        <w:t xml:space="preserve">Clouds ) </w:t>
      </w:r>
      <w:r w:rsidRPr="00770E5E">
        <w:rPr>
          <w:rFonts w:ascii="Calibri" w:hAnsi="Arial" w:cs="Arial"/>
          <w:b/>
          <w:bCs/>
          <w:kern w:val="24"/>
          <w:rtl/>
          <w:lang w:bidi="ar-JO"/>
        </w:rPr>
        <w:t>) نتيجة ارتفاع الهواء الرطب إلى الأعلى وتبريده</w:t>
      </w:r>
      <w:r w:rsidRPr="00770E5E">
        <w:rPr>
          <w:rFonts w:ascii="Calibri" w:hAnsi="Times New Roman" w:cs="Calibri"/>
          <w:b/>
          <w:bCs/>
          <w:kern w:val="24"/>
        </w:rPr>
        <w:t xml:space="preserve"> </w:t>
      </w:r>
      <w:r w:rsidRPr="00770E5E">
        <w:rPr>
          <w:rFonts w:ascii="Calibri" w:hAnsi="Arial" w:cs="Arial"/>
          <w:b/>
          <w:bCs/>
          <w:kern w:val="24"/>
          <w:rtl/>
          <w:lang w:bidi="ar-JO"/>
        </w:rPr>
        <w:t>، وانخفاض الحرارة إلى ما دون درجة الندى ليبدأ التكاثف .</w:t>
      </w:r>
    </w:p>
    <w:p w:rsidR="006D73B4" w:rsidRPr="00770E5E" w:rsidRDefault="006D73B4" w:rsidP="006D73B4">
      <w:pPr>
        <w:autoSpaceDE w:val="0"/>
        <w:autoSpaceDN w:val="0"/>
        <w:adjustRightInd w:val="0"/>
        <w:spacing w:after="0" w:line="240" w:lineRule="auto"/>
        <w:rPr>
          <w:rFonts w:ascii="Arial" w:hAnsi="Arial" w:cs="Arial"/>
          <w:kern w:val="24"/>
          <w:rtl/>
        </w:rPr>
      </w:pPr>
      <w:r w:rsidRPr="00770E5E">
        <w:rPr>
          <w:rFonts w:ascii="Calibri" w:hAnsi="Arial" w:cs="Arial"/>
          <w:b/>
          <w:bCs/>
          <w:kern w:val="24"/>
          <w:rtl/>
        </w:rPr>
        <w:t xml:space="preserve">       </w:t>
      </w:r>
      <w:r w:rsidRPr="00770E5E">
        <w:rPr>
          <w:rFonts w:ascii="Calibri" w:hAnsi="Arial" w:cs="Arial"/>
          <w:b/>
          <w:bCs/>
          <w:kern w:val="24"/>
          <w:rtl/>
          <w:lang w:bidi="ar-JO"/>
        </w:rPr>
        <w:t xml:space="preserve">  وأهم العوامل أو الطرق التي تؤدي ارتفاع الهواء إلى أعلى (الآليات الطبيعية لرفع الهواء للأعلى):</w:t>
      </w:r>
      <w:r w:rsidRPr="00770E5E">
        <w:rPr>
          <w:rFonts w:ascii="Calibri" w:hAnsi="Arial" w:cs="Arial"/>
          <w:b/>
          <w:bCs/>
          <w:kern w:val="24"/>
          <w:rtl/>
        </w:rPr>
        <w:br/>
      </w:r>
      <w:r w:rsidRPr="00770E5E">
        <w:rPr>
          <w:rFonts w:ascii="Calibri" w:hAnsi="Times New Roman" w:cs="Calibri"/>
          <w:kern w:val="24"/>
        </w:rPr>
        <w:br/>
      </w:r>
      <w:r w:rsidRPr="00770E5E">
        <w:rPr>
          <w:rFonts w:ascii="Calibri" w:hAnsi="Arial" w:cs="Arial"/>
          <w:kern w:val="24"/>
          <w:rtl/>
        </w:rPr>
        <w:t xml:space="preserve">      </w:t>
      </w:r>
      <w:r w:rsidRPr="00770E5E">
        <w:rPr>
          <w:rFonts w:ascii="Calibri" w:hAnsi="Arial" w:cs="Arial"/>
          <w:b/>
          <w:bCs/>
          <w:kern w:val="24"/>
          <w:rtl/>
          <w:lang w:bidi="ar-JO"/>
        </w:rPr>
        <w:t xml:space="preserve">أ- التيارات الهوائية الصاعدة يصعد </w:t>
      </w:r>
      <w:proofErr w:type="spellStart"/>
      <w:r w:rsidRPr="00770E5E">
        <w:rPr>
          <w:rFonts w:ascii="Calibri" w:hAnsi="Arial" w:cs="Arial"/>
          <w:b/>
          <w:bCs/>
          <w:kern w:val="24"/>
          <w:rtl/>
          <w:lang w:bidi="ar-JO"/>
        </w:rPr>
        <w:t>ال</w:t>
      </w:r>
      <w:proofErr w:type="spellEnd"/>
      <w:r w:rsidRPr="00770E5E">
        <w:rPr>
          <w:rFonts w:ascii="Calibri" w:hAnsi="Arial" w:cs="Arial"/>
          <w:b/>
          <w:bCs/>
          <w:kern w:val="24"/>
          <w:rtl/>
        </w:rPr>
        <w:t>ه</w:t>
      </w:r>
      <w:proofErr w:type="spellStart"/>
      <w:r w:rsidRPr="00770E5E">
        <w:rPr>
          <w:rFonts w:ascii="Calibri" w:hAnsi="Arial" w:cs="Arial"/>
          <w:b/>
          <w:bCs/>
          <w:kern w:val="24"/>
          <w:rtl/>
          <w:lang w:bidi="ar-JO"/>
        </w:rPr>
        <w:t>واء</w:t>
      </w:r>
      <w:proofErr w:type="spellEnd"/>
      <w:r w:rsidRPr="00770E5E">
        <w:rPr>
          <w:rFonts w:ascii="Calibri" w:hAnsi="Arial" w:cs="Arial"/>
          <w:b/>
          <w:bCs/>
          <w:kern w:val="24"/>
          <w:rtl/>
          <w:lang w:bidi="ar-JO"/>
        </w:rPr>
        <w:t xml:space="preserve"> إلى أعلى بسبب تسخين سطح الأرض، وخاصة في المناطق الاستوائية والمدارية وفي المناطق التي تسقط أمطارها في فصل الصيف مثل أواسط القارات.</w:t>
      </w:r>
      <w:r w:rsidRPr="00770E5E">
        <w:rPr>
          <w:rFonts w:ascii="Calibri" w:hAnsi="Times New Roman" w:cs="Calibri"/>
          <w:kern w:val="24"/>
        </w:rPr>
        <w:br/>
      </w:r>
      <w:r w:rsidRPr="00770E5E">
        <w:rPr>
          <w:rFonts w:ascii="Calibri" w:hAnsi="Arial" w:cs="Arial"/>
          <w:kern w:val="24"/>
          <w:rtl/>
        </w:rPr>
        <w:t xml:space="preserve">     </w:t>
      </w:r>
      <w:r w:rsidRPr="00770E5E">
        <w:rPr>
          <w:rFonts w:ascii="Calibri" w:hAnsi="Arial" w:cs="Arial"/>
          <w:b/>
          <w:bCs/>
          <w:kern w:val="24"/>
          <w:rtl/>
          <w:lang w:bidi="ar-JO"/>
        </w:rPr>
        <w:t xml:space="preserve">تؤدي هذه التيارات الهوائية إلى تكوين نوع من السحب تعرف بالسحب </w:t>
      </w:r>
      <w:proofErr w:type="spellStart"/>
      <w:r w:rsidRPr="00770E5E">
        <w:rPr>
          <w:rFonts w:ascii="Calibri" w:hAnsi="Arial" w:cs="Arial"/>
          <w:b/>
          <w:bCs/>
          <w:kern w:val="24"/>
          <w:rtl/>
          <w:lang w:bidi="ar-JO"/>
        </w:rPr>
        <w:t>الركامية</w:t>
      </w:r>
      <w:proofErr w:type="spellEnd"/>
      <w:r w:rsidRPr="00770E5E">
        <w:rPr>
          <w:rFonts w:ascii="Calibri" w:hAnsi="Arial" w:cs="Arial"/>
          <w:b/>
          <w:bCs/>
          <w:kern w:val="24"/>
          <w:rtl/>
          <w:lang w:bidi="ar-JO"/>
        </w:rPr>
        <w:t>.</w:t>
      </w:r>
      <w:r w:rsidRPr="00770E5E">
        <w:rPr>
          <w:rFonts w:ascii="Calibri" w:hAnsi="Times New Roman" w:cs="Calibri"/>
          <w:b/>
          <w:bCs/>
          <w:kern w:val="24"/>
        </w:rPr>
        <w:br/>
        <w:t xml:space="preserve"> </w:t>
      </w:r>
      <w:r w:rsidRPr="00770E5E">
        <w:rPr>
          <w:rFonts w:ascii="Calibri" w:hAnsi="Arial" w:cs="Arial"/>
          <w:b/>
          <w:bCs/>
          <w:kern w:val="24"/>
          <w:rtl/>
        </w:rPr>
        <w:t xml:space="preserve"> س: ما اسم السحب التي تتكون بفعل التيارات الهوائية الصاعدة في المناطق الاستوائية</w:t>
      </w:r>
      <w:r w:rsidRPr="00770E5E">
        <w:rPr>
          <w:rFonts w:ascii="Calibri" w:hAnsi="Times New Roman" w:cs="Calibri"/>
          <w:kern w:val="24"/>
        </w:rPr>
        <w:br/>
      </w:r>
    </w:p>
    <w:p w:rsidR="006D73B4" w:rsidRPr="00770E5E" w:rsidRDefault="006D73B4" w:rsidP="006D73B4">
      <w:pPr>
        <w:autoSpaceDE w:val="0"/>
        <w:autoSpaceDN w:val="0"/>
        <w:adjustRightInd w:val="0"/>
        <w:spacing w:after="0" w:line="240" w:lineRule="auto"/>
        <w:rPr>
          <w:rFonts w:ascii="Calibri" w:hAnsi="Arial" w:cs="Arial"/>
          <w:b/>
          <w:bCs/>
          <w:kern w:val="24"/>
          <w:rtl/>
        </w:rPr>
      </w:pPr>
      <w:r w:rsidRPr="00770E5E">
        <w:rPr>
          <w:rFonts w:ascii="Calibri" w:hAnsi="Arial" w:cs="Arial"/>
          <w:b/>
          <w:bCs/>
          <w:kern w:val="24"/>
          <w:rtl/>
        </w:rPr>
        <w:t xml:space="preserve">      </w:t>
      </w:r>
      <w:r w:rsidRPr="00770E5E">
        <w:rPr>
          <w:rFonts w:ascii="Calibri" w:hAnsi="Arial" w:cs="Arial"/>
          <w:b/>
          <w:bCs/>
          <w:kern w:val="24"/>
          <w:rtl/>
          <w:lang w:bidi="ar-JO"/>
        </w:rPr>
        <w:t xml:space="preserve">ب- المنخفضات الجوي: </w:t>
      </w:r>
      <w:r w:rsidRPr="00770E5E">
        <w:rPr>
          <w:rFonts w:ascii="Calibri" w:hAnsi="Arial" w:cs="Arial"/>
          <w:b/>
          <w:bCs/>
          <w:kern w:val="24"/>
          <w:rtl/>
        </w:rPr>
        <w:br/>
        <w:t xml:space="preserve">         </w:t>
      </w:r>
      <w:r w:rsidRPr="00770E5E">
        <w:rPr>
          <w:rFonts w:ascii="Calibri" w:hAnsi="Arial" w:cs="Arial"/>
          <w:b/>
          <w:bCs/>
          <w:kern w:val="24"/>
          <w:rtl/>
          <w:lang w:bidi="ar-JO"/>
        </w:rPr>
        <w:t>تشهد الرياح ضمن أي منخفض جوي ارتفاعاً بطيئاً لا يتعدى بضعة سنتمترات في الثانية، ويزداد قرب الجبهة الهوائية ما بين 30-50سم في الثانية.</w:t>
      </w:r>
      <w:r w:rsidRPr="00770E5E">
        <w:rPr>
          <w:rFonts w:ascii="Calibri" w:hAnsi="Times New Roman" w:cs="Calibri"/>
          <w:kern w:val="24"/>
        </w:rPr>
        <w:br/>
      </w:r>
    </w:p>
    <w:p w:rsidR="006D73B4" w:rsidRPr="00770E5E" w:rsidRDefault="006D73B4" w:rsidP="006D73B4">
      <w:pPr>
        <w:autoSpaceDE w:val="0"/>
        <w:autoSpaceDN w:val="0"/>
        <w:adjustRightInd w:val="0"/>
        <w:spacing w:after="0" w:line="240" w:lineRule="auto"/>
        <w:rPr>
          <w:rFonts w:ascii="Calibri" w:hAnsi="Arial" w:cs="Arial"/>
          <w:b/>
          <w:bCs/>
          <w:kern w:val="24"/>
          <w:rtl/>
        </w:rPr>
      </w:pPr>
      <w:r w:rsidRPr="00770E5E">
        <w:rPr>
          <w:rFonts w:ascii="Calibri" w:hAnsi="Arial" w:cs="Arial"/>
          <w:b/>
          <w:bCs/>
          <w:kern w:val="24"/>
          <w:rtl/>
          <w:lang w:bidi="ar-JO"/>
        </w:rPr>
        <w:t xml:space="preserve">ج- السلاسل الجبلية: </w:t>
      </w:r>
      <w:r w:rsidRPr="00770E5E">
        <w:rPr>
          <w:rFonts w:ascii="Calibri" w:hAnsi="Arial" w:cs="Arial"/>
          <w:b/>
          <w:bCs/>
          <w:kern w:val="24"/>
          <w:rtl/>
        </w:rPr>
        <w:br/>
        <w:t xml:space="preserve">        </w:t>
      </w:r>
      <w:r w:rsidRPr="00770E5E">
        <w:rPr>
          <w:rFonts w:ascii="Calibri" w:hAnsi="Arial" w:cs="Arial"/>
          <w:b/>
          <w:bCs/>
          <w:kern w:val="24"/>
          <w:rtl/>
          <w:lang w:bidi="ar-JO"/>
        </w:rPr>
        <w:t xml:space="preserve">ترتفع الرياح عند اصطدامها بالمرتفعات الجبلية الكبرى مثل جبال </w:t>
      </w:r>
      <w:proofErr w:type="spellStart"/>
      <w:r w:rsidRPr="00770E5E">
        <w:rPr>
          <w:rFonts w:ascii="Calibri" w:hAnsi="Arial" w:cs="Arial"/>
          <w:b/>
          <w:bCs/>
          <w:kern w:val="24"/>
          <w:rtl/>
          <w:lang w:bidi="ar-JO"/>
        </w:rPr>
        <w:t>الهملايا</w:t>
      </w:r>
      <w:proofErr w:type="spellEnd"/>
      <w:r w:rsidRPr="00770E5E">
        <w:rPr>
          <w:rFonts w:ascii="Calibri" w:hAnsi="Arial" w:cs="Arial"/>
          <w:b/>
          <w:bCs/>
          <w:kern w:val="24"/>
          <w:rtl/>
          <w:lang w:bidi="ar-JO"/>
        </w:rPr>
        <w:t xml:space="preserve">، ويؤدي ارتفاع الهواء إلى تبريده ثم تكاثف بخار الماء الموجود فيه، وتعويض السحب عما يتآكل منها عند الأطراف، نتيجة لاختلاف رطوبتها عن رطوبة الهواء المحيط </w:t>
      </w:r>
      <w:proofErr w:type="spellStart"/>
      <w:r w:rsidRPr="00770E5E">
        <w:rPr>
          <w:rFonts w:ascii="Calibri" w:hAnsi="Arial" w:cs="Arial"/>
          <w:b/>
          <w:bCs/>
          <w:kern w:val="24"/>
          <w:rtl/>
          <w:lang w:bidi="ar-JO"/>
        </w:rPr>
        <w:t>بها</w:t>
      </w:r>
      <w:proofErr w:type="spellEnd"/>
      <w:r w:rsidRPr="00770E5E">
        <w:rPr>
          <w:rFonts w:ascii="Calibri" w:hAnsi="Arial" w:cs="Arial"/>
          <w:b/>
          <w:bCs/>
          <w:kern w:val="24"/>
          <w:rtl/>
          <w:lang w:bidi="ar-JO"/>
        </w:rPr>
        <w:t>.</w:t>
      </w:r>
    </w:p>
    <w:p w:rsidR="006D73B4" w:rsidRPr="00770E5E" w:rsidRDefault="006D73B4" w:rsidP="006D73B4">
      <w:pPr>
        <w:autoSpaceDE w:val="0"/>
        <w:autoSpaceDN w:val="0"/>
        <w:adjustRightInd w:val="0"/>
        <w:spacing w:after="0" w:line="240" w:lineRule="auto"/>
        <w:rPr>
          <w:rFonts w:ascii="Calibri" w:hAnsi="Times New Roman" w:cs="Calibri"/>
          <w:kern w:val="24"/>
        </w:rPr>
      </w:pPr>
      <w:r w:rsidRPr="00770E5E">
        <w:rPr>
          <w:rFonts w:ascii="Calibri" w:hAnsi="Arial" w:cs="Arial"/>
          <w:b/>
          <w:bCs/>
          <w:kern w:val="24"/>
          <w:rtl/>
          <w:lang w:bidi="ar-JO"/>
        </w:rPr>
        <w:t>د- رفع الهواء بالجبهات الهوائية:</w:t>
      </w:r>
      <w:r w:rsidRPr="00770E5E">
        <w:rPr>
          <w:rFonts w:ascii="Calibri" w:hAnsi="Arial" w:cs="Arial"/>
          <w:b/>
          <w:bCs/>
          <w:kern w:val="24"/>
          <w:rtl/>
        </w:rPr>
        <w:br/>
        <w:t xml:space="preserve">         </w:t>
      </w:r>
      <w:r w:rsidRPr="00770E5E">
        <w:rPr>
          <w:rFonts w:ascii="Calibri" w:hAnsi="Arial" w:cs="Arial"/>
          <w:b/>
          <w:bCs/>
          <w:kern w:val="24"/>
          <w:rtl/>
          <w:lang w:bidi="ar-JO"/>
        </w:rPr>
        <w:t xml:space="preserve"> الجبهة الهوائية هي الحد الوهمي الفاصل بين كتلتين هوائيتين مختلفتي الخصائص الحرارية </w:t>
      </w:r>
      <w:r w:rsidRPr="00770E5E">
        <w:rPr>
          <w:rFonts w:ascii="Calibri" w:hAnsi="Arial" w:cs="Arial"/>
          <w:b/>
          <w:bCs/>
          <w:kern w:val="24"/>
          <w:rtl/>
        </w:rPr>
        <w:t xml:space="preserve"> إحداهما </w:t>
      </w:r>
      <w:r w:rsidRPr="00770E5E">
        <w:rPr>
          <w:rFonts w:ascii="Calibri" w:hAnsi="Arial" w:cs="Arial"/>
          <w:b/>
          <w:bCs/>
          <w:kern w:val="24"/>
          <w:rtl/>
          <w:lang w:bidi="ar-JO"/>
        </w:rPr>
        <w:t xml:space="preserve">دافئة </w:t>
      </w:r>
      <w:r w:rsidRPr="00770E5E">
        <w:rPr>
          <w:rFonts w:ascii="Calibri" w:hAnsi="Arial" w:cs="Arial"/>
          <w:b/>
          <w:bCs/>
          <w:kern w:val="24"/>
          <w:rtl/>
        </w:rPr>
        <w:t xml:space="preserve">والأخرى </w:t>
      </w:r>
      <w:r w:rsidRPr="00770E5E">
        <w:rPr>
          <w:rFonts w:ascii="Calibri" w:hAnsi="Arial" w:cs="Arial"/>
          <w:b/>
          <w:bCs/>
          <w:kern w:val="24"/>
          <w:rtl/>
          <w:lang w:bidi="ar-JO"/>
        </w:rPr>
        <w:t xml:space="preserve">باردة، حيث يلتقي الهواء الساخن بالهواء البارد في هذه </w:t>
      </w:r>
      <w:r w:rsidRPr="00770E5E">
        <w:rPr>
          <w:rFonts w:ascii="Calibri" w:hAnsi="Arial" w:cs="Arial"/>
          <w:b/>
          <w:bCs/>
          <w:kern w:val="24"/>
          <w:rtl/>
        </w:rPr>
        <w:t>المنطقة ، ونتيجة لاختلاف كثافة هواء الكتلتين عند نقطة التقائهما ، فان  ا</w:t>
      </w:r>
      <w:r w:rsidRPr="00770E5E">
        <w:rPr>
          <w:rFonts w:ascii="Calibri" w:hAnsi="Arial" w:cs="Arial"/>
          <w:b/>
          <w:bCs/>
          <w:kern w:val="24"/>
          <w:rtl/>
          <w:lang w:bidi="ar-JO"/>
        </w:rPr>
        <w:t xml:space="preserve">لهواء الساخن يرتفع إلى الأعلى حاملاً معه بخار الماء، ونتيجة </w:t>
      </w:r>
      <w:r w:rsidRPr="00770E5E">
        <w:rPr>
          <w:rFonts w:ascii="Calibri" w:hAnsi="Arial" w:cs="Arial"/>
          <w:b/>
          <w:bCs/>
          <w:kern w:val="24"/>
          <w:rtl/>
        </w:rPr>
        <w:t>ل</w:t>
      </w:r>
      <w:r w:rsidRPr="00770E5E">
        <w:rPr>
          <w:rFonts w:ascii="Calibri" w:hAnsi="Arial" w:cs="Arial"/>
          <w:b/>
          <w:bCs/>
          <w:kern w:val="24"/>
          <w:rtl/>
          <w:lang w:bidi="ar-JO"/>
        </w:rPr>
        <w:t>ذلك يبرد بخار الماء ويتكاثف.</w:t>
      </w:r>
    </w:p>
    <w:p w:rsidR="006D73B4" w:rsidRPr="00770E5E" w:rsidRDefault="006D73B4" w:rsidP="006D73B4">
      <w:pPr>
        <w:autoSpaceDE w:val="0"/>
        <w:autoSpaceDN w:val="0"/>
        <w:adjustRightInd w:val="0"/>
        <w:spacing w:after="0" w:line="240" w:lineRule="auto"/>
        <w:rPr>
          <w:rFonts w:ascii="Calibri" w:hAnsi="Arial" w:cs="Arial"/>
          <w:b/>
          <w:bCs/>
          <w:kern w:val="24"/>
          <w:rtl/>
          <w:lang w:bidi="ar-JO"/>
        </w:rPr>
      </w:pPr>
      <w:r w:rsidRPr="00770E5E">
        <w:rPr>
          <w:rFonts w:ascii="Calibri" w:hAnsi="Arial" w:cs="Arial"/>
          <w:b/>
          <w:bCs/>
          <w:kern w:val="24"/>
          <w:rtl/>
          <w:lang w:bidi="ar-JO"/>
        </w:rPr>
        <w:t>أنواع السحب:</w:t>
      </w:r>
      <w:r w:rsidRPr="00770E5E">
        <w:rPr>
          <w:rFonts w:ascii="Calibri" w:hAnsi="Arial" w:cs="Arial"/>
          <w:b/>
          <w:bCs/>
          <w:kern w:val="24"/>
          <w:rtl/>
        </w:rPr>
        <w:br/>
        <w:t xml:space="preserve">    </w:t>
      </w:r>
      <w:r w:rsidRPr="00770E5E">
        <w:rPr>
          <w:rFonts w:ascii="Calibri" w:hAnsi="Arial" w:cs="Arial"/>
          <w:kern w:val="24"/>
          <w:rtl/>
        </w:rPr>
        <w:t xml:space="preserve"> </w:t>
      </w:r>
      <w:r w:rsidRPr="00770E5E">
        <w:rPr>
          <w:rFonts w:ascii="Calibri" w:hAnsi="Arial" w:cs="Arial"/>
          <w:b/>
          <w:bCs/>
          <w:kern w:val="24"/>
          <w:rtl/>
          <w:lang w:bidi="ar-JO"/>
        </w:rPr>
        <w:t>يمكن تصنيف السحب من حيث طبيعة تكوينها ومظهرها العام إلى ثلاث مجموعات هي:</w:t>
      </w:r>
      <w:r w:rsidRPr="00770E5E">
        <w:rPr>
          <w:rFonts w:ascii="Calibri" w:hAnsi="Arial" w:cs="Arial"/>
          <w:b/>
          <w:bCs/>
          <w:kern w:val="24"/>
          <w:rtl/>
        </w:rPr>
        <w:br/>
        <w:t xml:space="preserve">        1 </w:t>
      </w:r>
      <w:r w:rsidRPr="00770E5E">
        <w:rPr>
          <w:rFonts w:ascii="Calibri" w:hAnsi="Arial" w:cs="Arial"/>
          <w:b/>
          <w:bCs/>
          <w:kern w:val="24"/>
          <w:rtl/>
          <w:lang w:bidi="ar-JO"/>
        </w:rPr>
        <w:t>- السحب الطبقية (</w:t>
      </w:r>
      <w:r w:rsidRPr="00770E5E">
        <w:rPr>
          <w:rFonts w:ascii="Calibri" w:hAnsi="Times New Roman" w:cs="Calibri"/>
          <w:b/>
          <w:bCs/>
          <w:kern w:val="24"/>
        </w:rPr>
        <w:t>Stratus</w:t>
      </w:r>
      <w:r w:rsidRPr="00770E5E">
        <w:rPr>
          <w:rFonts w:ascii="Calibri" w:hAnsi="Arial" w:cs="Arial"/>
          <w:b/>
          <w:bCs/>
          <w:kern w:val="24"/>
          <w:rtl/>
          <w:lang w:bidi="ar-JO"/>
        </w:rPr>
        <w:t>):</w:t>
      </w:r>
      <w:r w:rsidRPr="00770E5E">
        <w:rPr>
          <w:rFonts w:ascii="Calibri" w:hAnsi="Times New Roman" w:cs="Calibri"/>
          <w:kern w:val="24"/>
        </w:rPr>
        <w:br/>
      </w:r>
      <w:r w:rsidRPr="00770E5E">
        <w:rPr>
          <w:rFonts w:ascii="Calibri" w:hAnsi="Arial" w:cs="Arial"/>
          <w:kern w:val="24"/>
          <w:rtl/>
        </w:rPr>
        <w:t xml:space="preserve">       </w:t>
      </w:r>
      <w:r w:rsidRPr="00770E5E">
        <w:rPr>
          <w:rFonts w:ascii="Calibri" w:hAnsi="Arial" w:cs="Arial"/>
          <w:b/>
          <w:bCs/>
          <w:kern w:val="24"/>
          <w:rtl/>
          <w:lang w:bidi="ar-JO"/>
        </w:rPr>
        <w:t>تظهر هذه السحب على شكل طبقات رقيقة فوق بعضها، وغالباً فهي ليست ممطرة.</w:t>
      </w:r>
      <w:r w:rsidRPr="00770E5E">
        <w:rPr>
          <w:rFonts w:ascii="Calibri" w:hAnsi="Times New Roman" w:cs="Calibri"/>
          <w:kern w:val="24"/>
        </w:rPr>
        <w:br/>
      </w:r>
    </w:p>
    <w:p w:rsidR="006D73B4" w:rsidRPr="00770E5E" w:rsidRDefault="006D73B4" w:rsidP="006D73B4">
      <w:pPr>
        <w:autoSpaceDE w:val="0"/>
        <w:autoSpaceDN w:val="0"/>
        <w:adjustRightInd w:val="0"/>
        <w:spacing w:after="0" w:line="240" w:lineRule="auto"/>
        <w:rPr>
          <w:rFonts w:ascii="Calibri" w:hAnsi="Times New Roman" w:cs="Calibri"/>
          <w:kern w:val="24"/>
        </w:rPr>
      </w:pPr>
      <w:r w:rsidRPr="00770E5E">
        <w:rPr>
          <w:rFonts w:ascii="Calibri" w:hAnsi="Times New Roman" w:cs="Calibri"/>
          <w:b/>
          <w:bCs/>
          <w:kern w:val="24"/>
        </w:rPr>
        <w:t xml:space="preserve"> 2   </w:t>
      </w:r>
      <w:r w:rsidRPr="00770E5E">
        <w:rPr>
          <w:rFonts w:ascii="Calibri" w:hAnsi="Arial" w:cs="Arial"/>
          <w:b/>
          <w:bCs/>
          <w:kern w:val="24"/>
          <w:rtl/>
          <w:lang w:bidi="ar-JO"/>
        </w:rPr>
        <w:t xml:space="preserve">- السحب </w:t>
      </w:r>
      <w:proofErr w:type="spellStart"/>
      <w:r w:rsidRPr="00770E5E">
        <w:rPr>
          <w:rFonts w:ascii="Calibri" w:hAnsi="Arial" w:cs="Arial"/>
          <w:b/>
          <w:bCs/>
          <w:kern w:val="24"/>
          <w:rtl/>
          <w:lang w:bidi="ar-JO"/>
        </w:rPr>
        <w:t>الركامية</w:t>
      </w:r>
      <w:proofErr w:type="spellEnd"/>
      <w:r w:rsidRPr="00770E5E">
        <w:rPr>
          <w:rFonts w:ascii="Calibri" w:hAnsi="Arial" w:cs="Arial"/>
          <w:b/>
          <w:bCs/>
          <w:kern w:val="24"/>
          <w:rtl/>
          <w:lang w:bidi="ar-JO"/>
        </w:rPr>
        <w:t xml:space="preserve"> (</w:t>
      </w:r>
      <w:r w:rsidRPr="00770E5E">
        <w:rPr>
          <w:rFonts w:ascii="Calibri" w:hAnsi="Times New Roman" w:cs="Calibri"/>
          <w:b/>
          <w:bCs/>
          <w:kern w:val="24"/>
        </w:rPr>
        <w:t>Cumulus</w:t>
      </w:r>
      <w:r w:rsidRPr="00770E5E">
        <w:rPr>
          <w:rFonts w:ascii="Calibri" w:hAnsi="Arial" w:cs="Arial"/>
          <w:b/>
          <w:bCs/>
          <w:kern w:val="24"/>
          <w:rtl/>
          <w:lang w:bidi="ar-JO"/>
        </w:rPr>
        <w:t>):</w:t>
      </w:r>
      <w:r w:rsidRPr="00770E5E">
        <w:rPr>
          <w:rFonts w:ascii="Calibri" w:hAnsi="Arial" w:cs="Arial"/>
          <w:b/>
          <w:bCs/>
          <w:kern w:val="24"/>
          <w:rtl/>
        </w:rPr>
        <w:br/>
      </w:r>
      <w:r w:rsidRPr="00770E5E">
        <w:rPr>
          <w:rFonts w:ascii="Calibri" w:hAnsi="Times New Roman" w:cs="Calibri"/>
          <w:kern w:val="24"/>
        </w:rPr>
        <w:br/>
      </w:r>
      <w:r w:rsidRPr="00770E5E">
        <w:rPr>
          <w:rFonts w:ascii="Calibri" w:hAnsi="Arial" w:cs="Arial"/>
          <w:kern w:val="24"/>
          <w:rtl/>
        </w:rPr>
        <w:t xml:space="preserve">      </w:t>
      </w:r>
      <w:r w:rsidRPr="00770E5E">
        <w:rPr>
          <w:rFonts w:ascii="Calibri" w:hAnsi="Arial" w:cs="Arial"/>
          <w:b/>
          <w:bCs/>
          <w:kern w:val="24"/>
          <w:rtl/>
          <w:lang w:bidi="ar-JO"/>
        </w:rPr>
        <w:t>تبدو هذه السحب في شكلها الخارجي مثل رأس القرنبيط على هيئة كتل منفصلة، وهي ترتبط ارتباطاً قوياً بالتيارات الهوائية الصاعدة.</w:t>
      </w:r>
      <w:r w:rsidRPr="00770E5E">
        <w:rPr>
          <w:rFonts w:ascii="Calibri" w:hAnsi="Times New Roman" w:cs="Calibri"/>
          <w:kern w:val="24"/>
        </w:rPr>
        <w:br/>
      </w:r>
      <w:r w:rsidRPr="00770E5E">
        <w:rPr>
          <w:rFonts w:ascii="Calibri" w:hAnsi="Arial" w:cs="Arial"/>
          <w:b/>
          <w:bCs/>
          <w:kern w:val="24"/>
          <w:rtl/>
          <w:lang w:bidi="ar-JO"/>
        </w:rPr>
        <w:t xml:space="preserve">يكثر تشكل السحب </w:t>
      </w:r>
      <w:proofErr w:type="spellStart"/>
      <w:r w:rsidRPr="00770E5E">
        <w:rPr>
          <w:rFonts w:ascii="Calibri" w:hAnsi="Arial" w:cs="Arial"/>
          <w:b/>
          <w:bCs/>
          <w:kern w:val="24"/>
          <w:rtl/>
          <w:lang w:bidi="ar-JO"/>
        </w:rPr>
        <w:t>الركامية</w:t>
      </w:r>
      <w:proofErr w:type="spellEnd"/>
      <w:r w:rsidRPr="00770E5E">
        <w:rPr>
          <w:rFonts w:ascii="Calibri" w:hAnsi="Arial" w:cs="Arial"/>
          <w:b/>
          <w:bCs/>
          <w:kern w:val="24"/>
          <w:rtl/>
          <w:lang w:bidi="ar-JO"/>
        </w:rPr>
        <w:t xml:space="preserve"> في المناطق الاستوائية والأجزاء الماطرة من المناطق المدارية ومناطق أخرى. يسقط منها </w:t>
      </w:r>
      <w:proofErr w:type="spellStart"/>
      <w:r w:rsidRPr="00770E5E">
        <w:rPr>
          <w:rFonts w:ascii="Calibri" w:hAnsi="Arial" w:cs="Arial"/>
          <w:b/>
          <w:bCs/>
          <w:kern w:val="24"/>
          <w:rtl/>
          <w:lang w:bidi="ar-JO"/>
        </w:rPr>
        <w:t>زخات</w:t>
      </w:r>
      <w:proofErr w:type="spellEnd"/>
      <w:r w:rsidRPr="00770E5E">
        <w:rPr>
          <w:rFonts w:ascii="Calibri" w:hAnsi="Arial" w:cs="Arial"/>
          <w:b/>
          <w:bCs/>
          <w:kern w:val="24"/>
          <w:rtl/>
          <w:lang w:bidi="ar-JO"/>
        </w:rPr>
        <w:t xml:space="preserve"> من المطر الغزير مصحوبة برياح قوية، وتعرف حينها بالمزن </w:t>
      </w:r>
      <w:proofErr w:type="spellStart"/>
      <w:r w:rsidRPr="00770E5E">
        <w:rPr>
          <w:rFonts w:ascii="Calibri" w:hAnsi="Arial" w:cs="Arial"/>
          <w:b/>
          <w:bCs/>
          <w:kern w:val="24"/>
          <w:rtl/>
          <w:lang w:bidi="ar-JO"/>
        </w:rPr>
        <w:t>الركامي</w:t>
      </w:r>
      <w:proofErr w:type="spellEnd"/>
      <w:r w:rsidRPr="00770E5E">
        <w:rPr>
          <w:rFonts w:ascii="Calibri" w:hAnsi="Arial" w:cs="Arial"/>
          <w:b/>
          <w:bCs/>
          <w:kern w:val="24"/>
          <w:rtl/>
          <w:lang w:bidi="ar-JO"/>
        </w:rPr>
        <w:t xml:space="preserve"> (</w:t>
      </w:r>
      <w:proofErr w:type="spellStart"/>
      <w:r w:rsidRPr="00770E5E">
        <w:rPr>
          <w:rFonts w:ascii="Calibri" w:hAnsi="Times New Roman" w:cs="Calibri"/>
          <w:b/>
          <w:bCs/>
          <w:kern w:val="24"/>
        </w:rPr>
        <w:t>Cumulunimbus</w:t>
      </w:r>
      <w:proofErr w:type="spellEnd"/>
      <w:r w:rsidRPr="00770E5E">
        <w:rPr>
          <w:rFonts w:ascii="Calibri" w:hAnsi="Arial" w:cs="Arial"/>
          <w:b/>
          <w:bCs/>
          <w:kern w:val="24"/>
          <w:rtl/>
          <w:lang w:bidi="ar-JO"/>
        </w:rPr>
        <w:t>) الذي يعتبر من أكثر أنواع السحب أمطاراً.</w:t>
      </w:r>
    </w:p>
    <w:p w:rsidR="006D73B4" w:rsidRPr="00770E5E" w:rsidRDefault="006D73B4" w:rsidP="006D73B4">
      <w:pPr>
        <w:autoSpaceDE w:val="0"/>
        <w:autoSpaceDN w:val="0"/>
        <w:adjustRightInd w:val="0"/>
        <w:spacing w:after="0" w:line="240" w:lineRule="auto"/>
        <w:rPr>
          <w:rFonts w:ascii="Calibri" w:hAnsi="Arial" w:cs="Arial"/>
          <w:b/>
          <w:bCs/>
          <w:kern w:val="24"/>
          <w:rtl/>
        </w:rPr>
      </w:pPr>
      <w:r w:rsidRPr="00770E5E">
        <w:rPr>
          <w:rFonts w:ascii="Calibri" w:hAnsi="Times New Roman" w:cs="Calibri"/>
          <w:b/>
          <w:bCs/>
          <w:kern w:val="24"/>
        </w:rPr>
        <w:t xml:space="preserve">3  </w:t>
      </w:r>
      <w:r w:rsidRPr="00770E5E">
        <w:rPr>
          <w:rFonts w:ascii="Calibri" w:hAnsi="Arial" w:cs="Arial"/>
          <w:b/>
          <w:bCs/>
          <w:kern w:val="24"/>
          <w:rtl/>
          <w:lang w:bidi="ar-JO"/>
        </w:rPr>
        <w:t xml:space="preserve">- سحب </w:t>
      </w:r>
      <w:proofErr w:type="spellStart"/>
      <w:r w:rsidRPr="00770E5E">
        <w:rPr>
          <w:rFonts w:ascii="Calibri" w:hAnsi="Arial" w:cs="Arial"/>
          <w:b/>
          <w:bCs/>
          <w:kern w:val="24"/>
          <w:rtl/>
          <w:lang w:bidi="ar-JO"/>
        </w:rPr>
        <w:t>السمحاق</w:t>
      </w:r>
      <w:proofErr w:type="spellEnd"/>
      <w:r w:rsidRPr="00770E5E">
        <w:rPr>
          <w:rFonts w:ascii="Calibri" w:hAnsi="Arial" w:cs="Arial"/>
          <w:b/>
          <w:bCs/>
          <w:kern w:val="24"/>
          <w:rtl/>
          <w:lang w:bidi="ar-JO"/>
        </w:rPr>
        <w:t xml:space="preserve"> (</w:t>
      </w:r>
      <w:proofErr w:type="spellStart"/>
      <w:r w:rsidRPr="00770E5E">
        <w:rPr>
          <w:rFonts w:ascii="Calibri" w:hAnsi="Times New Roman" w:cs="Calibri"/>
          <w:b/>
          <w:bCs/>
          <w:kern w:val="24"/>
        </w:rPr>
        <w:t>Cirius</w:t>
      </w:r>
      <w:proofErr w:type="spellEnd"/>
      <w:r w:rsidRPr="00770E5E">
        <w:rPr>
          <w:rFonts w:ascii="Calibri" w:hAnsi="Arial" w:cs="Arial"/>
          <w:b/>
          <w:bCs/>
          <w:kern w:val="24"/>
          <w:rtl/>
          <w:lang w:bidi="ar-JO"/>
        </w:rPr>
        <w:t>):</w:t>
      </w:r>
      <w:r w:rsidRPr="00770E5E">
        <w:rPr>
          <w:rFonts w:ascii="Calibri" w:hAnsi="Times New Roman" w:cs="Calibri"/>
          <w:kern w:val="24"/>
        </w:rPr>
        <w:br/>
      </w:r>
      <w:r w:rsidRPr="00770E5E">
        <w:rPr>
          <w:rFonts w:ascii="Calibri" w:hAnsi="Arial" w:cs="Arial"/>
          <w:kern w:val="24"/>
          <w:rtl/>
        </w:rPr>
        <w:t xml:space="preserve">    </w:t>
      </w:r>
      <w:r w:rsidRPr="00770E5E">
        <w:rPr>
          <w:rFonts w:ascii="Calibri" w:hAnsi="Arial" w:cs="Arial"/>
          <w:b/>
          <w:bCs/>
          <w:kern w:val="24"/>
          <w:rtl/>
          <w:lang w:bidi="ar-JO"/>
        </w:rPr>
        <w:t xml:space="preserve">وهي أعلى أنواع السحب، تتكون في </w:t>
      </w:r>
      <w:r w:rsidRPr="00770E5E">
        <w:rPr>
          <w:rFonts w:ascii="Calibri" w:hAnsi="Arial" w:cs="Arial"/>
          <w:b/>
          <w:bCs/>
          <w:kern w:val="24"/>
          <w:rtl/>
        </w:rPr>
        <w:t>طبقا</w:t>
      </w:r>
      <w:r w:rsidRPr="00770E5E">
        <w:rPr>
          <w:rFonts w:ascii="Calibri" w:hAnsi="Arial" w:cs="Arial"/>
          <w:b/>
          <w:bCs/>
          <w:kern w:val="24"/>
          <w:rtl/>
          <w:lang w:bidi="ar-JO"/>
        </w:rPr>
        <w:t>ت الجو العليا على ارتفاع يتراوح بين    (6-15كم)، وهي سحب رقيقة تشبه في شكلها الريش أو الصوف المنفوش وذات لون أبيض، ويتكاثف بخار الماء فيها على شكل بلورات ثلجية، وهي سحب لا تسقط أمطاراً في العادة.</w:t>
      </w:r>
      <w:r w:rsidRPr="00770E5E">
        <w:rPr>
          <w:rFonts w:ascii="Calibri" w:hAnsi="Times New Roman" w:cs="Calibri"/>
          <w:kern w:val="24"/>
        </w:rPr>
        <w:br/>
      </w:r>
    </w:p>
    <w:p w:rsidR="006D73B4" w:rsidRPr="00770E5E" w:rsidRDefault="006D73B4" w:rsidP="006D73B4">
      <w:pPr>
        <w:autoSpaceDE w:val="0"/>
        <w:autoSpaceDN w:val="0"/>
        <w:adjustRightInd w:val="0"/>
        <w:spacing w:after="0" w:line="240" w:lineRule="auto"/>
        <w:rPr>
          <w:rFonts w:ascii="Calibri" w:hAnsi="Arial" w:cs="Arial" w:hint="cs"/>
          <w:b/>
          <w:bCs/>
          <w:kern w:val="24"/>
          <w:rtl/>
        </w:rPr>
      </w:pPr>
      <w:r w:rsidRPr="00770E5E">
        <w:rPr>
          <w:rFonts w:ascii="Calibri" w:hAnsi="Times New Roman" w:cs="Calibri"/>
          <w:b/>
          <w:bCs/>
          <w:kern w:val="24"/>
        </w:rPr>
        <w:lastRenderedPageBreak/>
        <w:t xml:space="preserve">           </w:t>
      </w:r>
      <w:r w:rsidRPr="00770E5E">
        <w:rPr>
          <w:rFonts w:ascii="Calibri" w:hAnsi="Arial" w:cs="Arial"/>
          <w:b/>
          <w:bCs/>
          <w:kern w:val="24"/>
          <w:rtl/>
          <w:lang w:bidi="ar-JO"/>
        </w:rPr>
        <w:t>إضافة إلى المجموعات الرئيسة السابقة، هناك أن</w:t>
      </w:r>
      <w:r w:rsidRPr="00770E5E">
        <w:rPr>
          <w:rFonts w:ascii="Calibri" w:hAnsi="Arial" w:cs="Arial"/>
          <w:b/>
          <w:bCs/>
          <w:kern w:val="24"/>
          <w:rtl/>
        </w:rPr>
        <w:t>و</w:t>
      </w:r>
      <w:proofErr w:type="spellStart"/>
      <w:r w:rsidRPr="00770E5E">
        <w:rPr>
          <w:rFonts w:ascii="Calibri" w:hAnsi="Arial" w:cs="Arial"/>
          <w:b/>
          <w:bCs/>
          <w:kern w:val="24"/>
          <w:rtl/>
          <w:lang w:bidi="ar-JO"/>
        </w:rPr>
        <w:t>اع</w:t>
      </w:r>
      <w:proofErr w:type="spellEnd"/>
      <w:r w:rsidRPr="00770E5E">
        <w:rPr>
          <w:rFonts w:ascii="Calibri" w:hAnsi="Arial" w:cs="Arial"/>
          <w:b/>
          <w:bCs/>
          <w:kern w:val="24"/>
          <w:rtl/>
          <w:lang w:bidi="ar-JO"/>
        </w:rPr>
        <w:t xml:space="preserve"> أخرى من السحب التي تتكون وتحمل صفات مجموعتين من المجموعات الرئيسة، مثل:</w:t>
      </w:r>
      <w:r w:rsidRPr="00770E5E">
        <w:rPr>
          <w:rFonts w:ascii="Calibri" w:hAnsi="Arial" w:cs="Arial"/>
          <w:b/>
          <w:bCs/>
          <w:kern w:val="24"/>
          <w:rtl/>
        </w:rPr>
        <w:br/>
      </w:r>
      <w:r w:rsidRPr="00770E5E">
        <w:rPr>
          <w:rFonts w:ascii="Calibri" w:hAnsi="Arial" w:cs="Arial"/>
          <w:b/>
          <w:bCs/>
          <w:kern w:val="24"/>
          <w:rtl/>
          <w:lang w:bidi="ar-JO"/>
        </w:rPr>
        <w:t xml:space="preserve"> </w:t>
      </w:r>
      <w:r w:rsidRPr="00770E5E">
        <w:rPr>
          <w:rFonts w:ascii="Calibri" w:hAnsi="Arial" w:cs="Arial"/>
          <w:b/>
          <w:bCs/>
          <w:kern w:val="24"/>
          <w:rtl/>
        </w:rPr>
        <w:t xml:space="preserve">                               </w:t>
      </w:r>
      <w:r w:rsidRPr="00770E5E">
        <w:rPr>
          <w:rFonts w:ascii="Calibri" w:hAnsi="Arial" w:cs="Arial"/>
          <w:b/>
          <w:bCs/>
          <w:kern w:val="24"/>
          <w:rtl/>
          <w:lang w:bidi="ar-JO"/>
        </w:rPr>
        <w:t xml:space="preserve">المزن </w:t>
      </w:r>
      <w:proofErr w:type="spellStart"/>
      <w:r w:rsidRPr="00770E5E">
        <w:rPr>
          <w:rFonts w:ascii="Calibri" w:hAnsi="Arial" w:cs="Arial"/>
          <w:b/>
          <w:bCs/>
          <w:kern w:val="24"/>
          <w:rtl/>
          <w:lang w:bidi="ar-JO"/>
        </w:rPr>
        <w:t>الركامي</w:t>
      </w:r>
      <w:proofErr w:type="spellEnd"/>
      <w:r w:rsidRPr="00770E5E">
        <w:rPr>
          <w:rFonts w:ascii="Calibri" w:hAnsi="Arial" w:cs="Arial"/>
          <w:b/>
          <w:bCs/>
          <w:kern w:val="24"/>
          <w:rtl/>
          <w:lang w:bidi="ar-JO"/>
        </w:rPr>
        <w:t xml:space="preserve"> (</w:t>
      </w:r>
      <w:proofErr w:type="spellStart"/>
      <w:r w:rsidRPr="00770E5E">
        <w:rPr>
          <w:rFonts w:ascii="Calibri" w:hAnsi="Times New Roman" w:cs="Calibri"/>
          <w:b/>
          <w:bCs/>
          <w:kern w:val="24"/>
        </w:rPr>
        <w:t>Cumulunimbus</w:t>
      </w:r>
      <w:proofErr w:type="spellEnd"/>
      <w:r w:rsidRPr="00770E5E">
        <w:rPr>
          <w:rFonts w:ascii="Calibri" w:hAnsi="Arial" w:cs="Arial"/>
          <w:b/>
          <w:bCs/>
          <w:kern w:val="24"/>
          <w:rtl/>
          <w:lang w:bidi="ar-JO"/>
        </w:rPr>
        <w:t xml:space="preserve">) </w:t>
      </w:r>
      <w:r w:rsidRPr="00770E5E">
        <w:rPr>
          <w:rFonts w:ascii="Calibri" w:hAnsi="Arial" w:cs="Arial"/>
          <w:b/>
          <w:bCs/>
          <w:kern w:val="24"/>
          <w:rtl/>
        </w:rPr>
        <w:t xml:space="preserve"> </w:t>
      </w:r>
      <w:r w:rsidRPr="00770E5E">
        <w:rPr>
          <w:rFonts w:ascii="Calibri" w:hAnsi="Arial" w:cs="Arial"/>
          <w:b/>
          <w:bCs/>
          <w:kern w:val="24"/>
          <w:rtl/>
        </w:rPr>
        <w:br/>
        <w:t xml:space="preserve">                                </w:t>
      </w:r>
      <w:r w:rsidRPr="00770E5E">
        <w:rPr>
          <w:rFonts w:ascii="Calibri" w:hAnsi="Arial" w:cs="Arial"/>
          <w:b/>
          <w:bCs/>
          <w:kern w:val="24"/>
          <w:rtl/>
          <w:lang w:bidi="ar-JO"/>
        </w:rPr>
        <w:t>والمزن الطبقي (</w:t>
      </w:r>
      <w:r w:rsidRPr="00770E5E">
        <w:rPr>
          <w:rFonts w:ascii="Calibri" w:hAnsi="Times New Roman" w:cs="Calibri"/>
          <w:b/>
          <w:bCs/>
          <w:kern w:val="24"/>
        </w:rPr>
        <w:t>Nimbostratus</w:t>
      </w:r>
      <w:r w:rsidRPr="00770E5E">
        <w:rPr>
          <w:rFonts w:ascii="Calibri" w:hAnsi="Arial" w:cs="Arial"/>
          <w:b/>
          <w:bCs/>
          <w:kern w:val="24"/>
          <w:rtl/>
          <w:lang w:bidi="ar-JO"/>
        </w:rPr>
        <w:t xml:space="preserve">) </w:t>
      </w:r>
      <w:r w:rsidRPr="00770E5E">
        <w:rPr>
          <w:rFonts w:ascii="Calibri" w:hAnsi="Arial" w:cs="Arial"/>
          <w:b/>
          <w:bCs/>
          <w:kern w:val="24"/>
          <w:rtl/>
        </w:rPr>
        <w:br/>
        <w:t xml:space="preserve">                                </w:t>
      </w:r>
      <w:r w:rsidRPr="00770E5E">
        <w:rPr>
          <w:rFonts w:ascii="Calibri" w:hAnsi="Arial" w:cs="Arial"/>
          <w:b/>
          <w:bCs/>
          <w:kern w:val="24"/>
          <w:rtl/>
          <w:lang w:bidi="ar-JO"/>
        </w:rPr>
        <w:t>والركام الطبقي (</w:t>
      </w:r>
      <w:proofErr w:type="spellStart"/>
      <w:r w:rsidRPr="00770E5E">
        <w:rPr>
          <w:rFonts w:ascii="Calibri" w:hAnsi="Times New Roman" w:cs="Calibri"/>
          <w:b/>
          <w:bCs/>
          <w:kern w:val="24"/>
        </w:rPr>
        <w:t>Stratocumuls</w:t>
      </w:r>
      <w:proofErr w:type="spellEnd"/>
      <w:r w:rsidRPr="00770E5E">
        <w:rPr>
          <w:rFonts w:ascii="Calibri" w:hAnsi="Arial" w:cs="Arial"/>
          <w:b/>
          <w:bCs/>
          <w:kern w:val="24"/>
          <w:rtl/>
          <w:lang w:bidi="ar-JO"/>
        </w:rPr>
        <w:t>)</w:t>
      </w:r>
      <w:r w:rsidRPr="00770E5E">
        <w:rPr>
          <w:rFonts w:ascii="Calibri" w:hAnsi="Arial" w:cs="Arial"/>
          <w:b/>
          <w:bCs/>
          <w:kern w:val="24"/>
          <w:rtl/>
        </w:rPr>
        <w:br/>
        <w:t xml:space="preserve">                               </w:t>
      </w:r>
      <w:proofErr w:type="spellStart"/>
      <w:r w:rsidRPr="00770E5E">
        <w:rPr>
          <w:rFonts w:ascii="Calibri" w:hAnsi="Arial" w:cs="Arial"/>
          <w:b/>
          <w:bCs/>
          <w:kern w:val="24"/>
          <w:rtl/>
          <w:lang w:bidi="ar-JO"/>
        </w:rPr>
        <w:t>والسمحاق</w:t>
      </w:r>
      <w:proofErr w:type="spellEnd"/>
      <w:r w:rsidRPr="00770E5E">
        <w:rPr>
          <w:rFonts w:ascii="Calibri" w:hAnsi="Arial" w:cs="Arial"/>
          <w:b/>
          <w:bCs/>
          <w:kern w:val="24"/>
          <w:rtl/>
          <w:lang w:bidi="ar-JO"/>
        </w:rPr>
        <w:t xml:space="preserve"> الطبقي (</w:t>
      </w:r>
      <w:proofErr w:type="spellStart"/>
      <w:r w:rsidRPr="00770E5E">
        <w:rPr>
          <w:rFonts w:ascii="Calibri" w:hAnsi="Times New Roman" w:cs="Calibri"/>
          <w:b/>
          <w:bCs/>
          <w:kern w:val="24"/>
        </w:rPr>
        <w:t>Cirostratus</w:t>
      </w:r>
      <w:proofErr w:type="spellEnd"/>
      <w:r w:rsidRPr="00770E5E">
        <w:rPr>
          <w:rFonts w:ascii="Calibri" w:hAnsi="Arial" w:cs="Arial"/>
          <w:b/>
          <w:bCs/>
          <w:kern w:val="24"/>
          <w:rtl/>
          <w:lang w:bidi="ar-JO"/>
        </w:rPr>
        <w:t xml:space="preserve">) </w:t>
      </w:r>
      <w:r w:rsidRPr="00770E5E">
        <w:rPr>
          <w:rFonts w:ascii="Calibri" w:hAnsi="Arial" w:cs="Arial"/>
          <w:b/>
          <w:bCs/>
          <w:kern w:val="24"/>
          <w:rtl/>
        </w:rPr>
        <w:br/>
        <w:t xml:space="preserve">                              </w:t>
      </w:r>
      <w:proofErr w:type="spellStart"/>
      <w:r w:rsidRPr="00770E5E">
        <w:rPr>
          <w:rFonts w:ascii="Calibri" w:hAnsi="Arial" w:cs="Arial"/>
          <w:b/>
          <w:bCs/>
          <w:kern w:val="24"/>
          <w:rtl/>
          <w:lang w:bidi="ar-JO"/>
        </w:rPr>
        <w:t>والسمحاق</w:t>
      </w:r>
      <w:proofErr w:type="spellEnd"/>
      <w:r w:rsidRPr="00770E5E">
        <w:rPr>
          <w:rFonts w:ascii="Calibri" w:hAnsi="Arial" w:cs="Arial"/>
          <w:b/>
          <w:bCs/>
          <w:kern w:val="24"/>
          <w:rtl/>
          <w:lang w:bidi="ar-JO"/>
        </w:rPr>
        <w:t xml:space="preserve"> </w:t>
      </w:r>
      <w:proofErr w:type="spellStart"/>
      <w:r w:rsidRPr="00770E5E">
        <w:rPr>
          <w:rFonts w:ascii="Calibri" w:hAnsi="Arial" w:cs="Arial"/>
          <w:b/>
          <w:bCs/>
          <w:kern w:val="24"/>
          <w:rtl/>
          <w:lang w:bidi="ar-JO"/>
        </w:rPr>
        <w:t>الركامي</w:t>
      </w:r>
      <w:proofErr w:type="spellEnd"/>
      <w:r w:rsidRPr="00770E5E">
        <w:rPr>
          <w:rFonts w:ascii="Calibri" w:hAnsi="Arial" w:cs="Arial"/>
          <w:b/>
          <w:bCs/>
          <w:kern w:val="24"/>
          <w:rtl/>
          <w:lang w:bidi="ar-JO"/>
        </w:rPr>
        <w:t xml:space="preserve"> (</w:t>
      </w:r>
      <w:proofErr w:type="spellStart"/>
      <w:r w:rsidRPr="00770E5E">
        <w:rPr>
          <w:rFonts w:ascii="Calibri" w:hAnsi="Times New Roman" w:cs="Calibri"/>
          <w:b/>
          <w:bCs/>
          <w:kern w:val="24"/>
        </w:rPr>
        <w:t>Cirocumulus</w:t>
      </w:r>
      <w:proofErr w:type="spellEnd"/>
      <w:r w:rsidRPr="00770E5E">
        <w:rPr>
          <w:rFonts w:ascii="Calibri" w:hAnsi="Arial" w:cs="Arial"/>
          <w:b/>
          <w:bCs/>
          <w:kern w:val="24"/>
          <w:rtl/>
          <w:lang w:bidi="ar-JO"/>
        </w:rPr>
        <w:t>).</w:t>
      </w:r>
      <w:r w:rsidRPr="00770E5E">
        <w:rPr>
          <w:rFonts w:ascii="Calibri" w:hAnsi="Arial" w:cs="Arial"/>
          <w:b/>
          <w:bCs/>
          <w:kern w:val="24"/>
          <w:rtl/>
        </w:rPr>
        <w:br/>
        <w:t xml:space="preserve">       س: اذكر نوعا من السحب المرتفعة ونوعا آخر من السحب المنخفضة ، والخاصية المطرية لكل منهما ؟</w:t>
      </w:r>
      <w:r w:rsidRPr="00770E5E">
        <w:rPr>
          <w:rFonts w:ascii="Calibri" w:hAnsi="Times New Roman" w:cs="Calibri"/>
          <w:kern w:val="24"/>
        </w:rPr>
        <w:br/>
      </w:r>
    </w:p>
    <w:p w:rsidR="006D73B4" w:rsidRPr="00770E5E" w:rsidRDefault="006D73B4" w:rsidP="006D73B4">
      <w:pPr>
        <w:autoSpaceDE w:val="0"/>
        <w:autoSpaceDN w:val="0"/>
        <w:adjustRightInd w:val="0"/>
        <w:spacing w:after="0" w:line="240" w:lineRule="auto"/>
        <w:rPr>
          <w:rFonts w:ascii="Calibri" w:hAnsi="Arial" w:cs="Arial" w:hint="cs"/>
          <w:b/>
          <w:bCs/>
          <w:kern w:val="24"/>
          <w:rtl/>
        </w:rPr>
      </w:pPr>
      <w:r w:rsidRPr="00770E5E">
        <w:rPr>
          <w:rFonts w:ascii="Calibri" w:hAnsi="Times New Roman" w:cs="Calibri"/>
          <w:b/>
          <w:bCs/>
          <w:kern w:val="24"/>
        </w:rPr>
        <w:t xml:space="preserve">   </w:t>
      </w:r>
      <w:r w:rsidRPr="00770E5E">
        <w:rPr>
          <w:rFonts w:ascii="Calibri" w:hAnsi="Arial" w:cs="Arial"/>
          <w:b/>
          <w:bCs/>
          <w:kern w:val="24"/>
          <w:rtl/>
          <w:lang w:bidi="ar-JO"/>
        </w:rPr>
        <w:t>ارتفاع السحب :</w:t>
      </w:r>
      <w:r w:rsidRPr="00770E5E">
        <w:rPr>
          <w:rFonts w:ascii="Calibri" w:hAnsi="Times New Roman" w:cs="Calibri"/>
          <w:kern w:val="24"/>
        </w:rPr>
        <w:br/>
        <w:t xml:space="preserve"> </w:t>
      </w:r>
      <w:r w:rsidRPr="00770E5E">
        <w:rPr>
          <w:rFonts w:ascii="Calibri" w:hAnsi="Arial" w:cs="Arial"/>
          <w:b/>
          <w:bCs/>
          <w:kern w:val="24"/>
          <w:rtl/>
          <w:lang w:bidi="ar-JO"/>
        </w:rPr>
        <w:t>تصنف السحب تبعاً لارتفاعها إلى ثلاثة أقسام هي:</w:t>
      </w:r>
      <w:r w:rsidRPr="00770E5E">
        <w:rPr>
          <w:rFonts w:ascii="Calibri" w:hAnsi="Times New Roman" w:cs="Calibri"/>
          <w:kern w:val="24"/>
        </w:rPr>
        <w:br/>
        <w:t xml:space="preserve">  - 1   </w:t>
      </w:r>
      <w:r w:rsidRPr="00770E5E">
        <w:rPr>
          <w:rFonts w:ascii="Calibri" w:hAnsi="Arial" w:cs="Arial"/>
          <w:b/>
          <w:bCs/>
          <w:kern w:val="24"/>
          <w:rtl/>
          <w:lang w:bidi="ar-JO"/>
        </w:rPr>
        <w:t>السحب المنخفضة: وهي السحب التي يقل مستواها عن (2000 متر)، وتشمل السحب</w:t>
      </w:r>
      <w:r w:rsidRPr="00770E5E">
        <w:rPr>
          <w:rFonts w:ascii="Calibri" w:hAnsi="Arial" w:cs="Arial"/>
          <w:b/>
          <w:bCs/>
          <w:kern w:val="24"/>
          <w:rtl/>
        </w:rPr>
        <w:t xml:space="preserve">: </w:t>
      </w:r>
      <w:r w:rsidRPr="00770E5E">
        <w:rPr>
          <w:rFonts w:ascii="Calibri" w:hAnsi="Arial" w:cs="Arial"/>
          <w:b/>
          <w:bCs/>
          <w:kern w:val="24"/>
          <w:rtl/>
        </w:rPr>
        <w:br/>
        <w:t xml:space="preserve">                                  ا</w:t>
      </w:r>
      <w:proofErr w:type="spellStart"/>
      <w:r w:rsidRPr="00770E5E">
        <w:rPr>
          <w:rFonts w:ascii="Calibri" w:hAnsi="Arial" w:cs="Arial"/>
          <w:b/>
          <w:bCs/>
          <w:kern w:val="24"/>
          <w:rtl/>
          <w:lang w:bidi="ar-JO"/>
        </w:rPr>
        <w:t>لركامية</w:t>
      </w:r>
      <w:proofErr w:type="spellEnd"/>
      <w:r w:rsidRPr="00770E5E">
        <w:rPr>
          <w:rFonts w:ascii="Calibri" w:hAnsi="Arial" w:cs="Arial"/>
          <w:b/>
          <w:bCs/>
          <w:kern w:val="24"/>
          <w:rtl/>
          <w:lang w:bidi="ar-JO"/>
        </w:rPr>
        <w:t xml:space="preserve"> </w:t>
      </w:r>
      <w:r w:rsidRPr="00770E5E">
        <w:rPr>
          <w:rFonts w:ascii="Calibri" w:hAnsi="Arial" w:cs="Arial"/>
          <w:b/>
          <w:bCs/>
          <w:kern w:val="24"/>
          <w:rtl/>
        </w:rPr>
        <w:t xml:space="preserve">  </w:t>
      </w:r>
      <w:r w:rsidRPr="00770E5E">
        <w:rPr>
          <w:rFonts w:ascii="Calibri" w:hAnsi="Times New Roman" w:cs="Calibri"/>
          <w:b/>
          <w:bCs/>
          <w:kern w:val="24"/>
        </w:rPr>
        <w:t>Cumulus</w:t>
      </w:r>
      <w:r w:rsidRPr="00770E5E">
        <w:rPr>
          <w:rFonts w:ascii="Calibri" w:hAnsi="Arial" w:cs="Arial"/>
          <w:b/>
          <w:bCs/>
          <w:kern w:val="24"/>
          <w:rtl/>
        </w:rPr>
        <w:br/>
        <w:t xml:space="preserve">                                </w:t>
      </w:r>
      <w:r w:rsidRPr="00770E5E">
        <w:rPr>
          <w:rFonts w:ascii="Calibri" w:hAnsi="Arial" w:cs="Arial"/>
          <w:b/>
          <w:bCs/>
          <w:kern w:val="24"/>
          <w:rtl/>
          <w:lang w:bidi="ar-JO"/>
        </w:rPr>
        <w:t xml:space="preserve"> والطبق</w:t>
      </w:r>
      <w:r w:rsidRPr="00770E5E">
        <w:rPr>
          <w:rFonts w:ascii="Calibri" w:hAnsi="Arial" w:cs="Arial"/>
          <w:b/>
          <w:bCs/>
          <w:kern w:val="24"/>
          <w:rtl/>
        </w:rPr>
        <w:t>ي</w:t>
      </w:r>
      <w:r w:rsidRPr="00770E5E">
        <w:rPr>
          <w:rFonts w:ascii="Calibri" w:hAnsi="Arial" w:cs="Arial"/>
          <w:b/>
          <w:bCs/>
          <w:kern w:val="24"/>
          <w:rtl/>
          <w:lang w:bidi="ar-JO"/>
        </w:rPr>
        <w:t xml:space="preserve">ة </w:t>
      </w:r>
      <w:r w:rsidRPr="00770E5E">
        <w:rPr>
          <w:rFonts w:ascii="Calibri" w:hAnsi="Arial" w:cs="Arial"/>
          <w:b/>
          <w:bCs/>
          <w:kern w:val="24"/>
          <w:rtl/>
        </w:rPr>
        <w:t xml:space="preserve">  </w:t>
      </w:r>
      <w:r w:rsidRPr="00770E5E">
        <w:rPr>
          <w:rFonts w:ascii="Calibri" w:hAnsi="Times New Roman" w:cs="Calibri"/>
          <w:b/>
          <w:bCs/>
          <w:kern w:val="24"/>
        </w:rPr>
        <w:t xml:space="preserve">Stratus </w:t>
      </w:r>
      <w:r w:rsidRPr="00770E5E">
        <w:rPr>
          <w:rFonts w:ascii="Calibri" w:hAnsi="Arial" w:cs="Arial"/>
          <w:b/>
          <w:bCs/>
          <w:kern w:val="24"/>
          <w:rtl/>
        </w:rPr>
        <w:t xml:space="preserve"> </w:t>
      </w:r>
      <w:r w:rsidRPr="00770E5E">
        <w:rPr>
          <w:rFonts w:ascii="Calibri" w:hAnsi="Arial" w:cs="Arial"/>
          <w:b/>
          <w:bCs/>
          <w:kern w:val="24"/>
          <w:rtl/>
        </w:rPr>
        <w:br/>
        <w:t xml:space="preserve">    </w:t>
      </w:r>
      <w:r w:rsidRPr="00770E5E">
        <w:rPr>
          <w:rFonts w:ascii="Calibri" w:hAnsi="Arial" w:cs="Arial"/>
          <w:b/>
          <w:bCs/>
          <w:kern w:val="24"/>
          <w:rtl/>
          <w:lang w:bidi="ar-JO"/>
        </w:rPr>
        <w:t xml:space="preserve"> </w:t>
      </w:r>
      <w:r w:rsidRPr="00770E5E">
        <w:rPr>
          <w:rFonts w:ascii="Calibri" w:hAnsi="Arial" w:cs="Arial"/>
          <w:b/>
          <w:bCs/>
          <w:kern w:val="24"/>
          <w:rtl/>
        </w:rPr>
        <w:t xml:space="preserve">                            </w:t>
      </w:r>
      <w:proofErr w:type="spellStart"/>
      <w:r w:rsidRPr="00770E5E">
        <w:rPr>
          <w:rFonts w:ascii="Calibri" w:hAnsi="Arial" w:cs="Arial"/>
          <w:b/>
          <w:bCs/>
          <w:kern w:val="24"/>
          <w:rtl/>
          <w:lang w:bidi="ar-JO"/>
        </w:rPr>
        <w:t>والركامية</w:t>
      </w:r>
      <w:proofErr w:type="spellEnd"/>
      <w:r w:rsidRPr="00770E5E">
        <w:rPr>
          <w:rFonts w:ascii="Calibri" w:hAnsi="Arial" w:cs="Arial"/>
          <w:b/>
          <w:bCs/>
          <w:kern w:val="24"/>
          <w:rtl/>
          <w:lang w:bidi="ar-JO"/>
        </w:rPr>
        <w:t xml:space="preserve"> الطبقية </w:t>
      </w:r>
      <w:r w:rsidRPr="00770E5E">
        <w:rPr>
          <w:rFonts w:ascii="Calibri" w:hAnsi="Times New Roman" w:cs="Calibri"/>
          <w:b/>
          <w:bCs/>
          <w:kern w:val="24"/>
        </w:rPr>
        <w:t xml:space="preserve"> </w:t>
      </w:r>
      <w:proofErr w:type="spellStart"/>
      <w:r w:rsidRPr="00770E5E">
        <w:rPr>
          <w:rFonts w:ascii="Calibri" w:hAnsi="Times New Roman" w:cs="Calibri"/>
          <w:b/>
          <w:bCs/>
          <w:kern w:val="24"/>
        </w:rPr>
        <w:t>Stratocumuls</w:t>
      </w:r>
      <w:proofErr w:type="spellEnd"/>
      <w:r w:rsidRPr="00770E5E">
        <w:rPr>
          <w:rFonts w:ascii="Calibri" w:hAnsi="Times New Roman" w:cs="Calibri"/>
          <w:b/>
          <w:bCs/>
          <w:kern w:val="24"/>
        </w:rPr>
        <w:t xml:space="preserve">  </w:t>
      </w:r>
      <w:r w:rsidRPr="00770E5E">
        <w:rPr>
          <w:rFonts w:ascii="Calibri" w:hAnsi="Arial" w:cs="Arial"/>
          <w:b/>
          <w:bCs/>
          <w:kern w:val="24"/>
          <w:rtl/>
        </w:rPr>
        <w:br/>
        <w:t xml:space="preserve">                                 </w:t>
      </w:r>
      <w:r w:rsidRPr="00770E5E">
        <w:rPr>
          <w:rFonts w:ascii="Calibri" w:hAnsi="Arial" w:cs="Arial"/>
          <w:b/>
          <w:bCs/>
          <w:kern w:val="24"/>
          <w:rtl/>
          <w:lang w:bidi="ar-JO"/>
        </w:rPr>
        <w:t>والمزن الطبقية</w:t>
      </w:r>
      <w:r w:rsidRPr="00770E5E">
        <w:rPr>
          <w:rFonts w:ascii="Calibri" w:hAnsi="Times New Roman" w:cs="Calibri"/>
          <w:b/>
          <w:bCs/>
          <w:kern w:val="24"/>
        </w:rPr>
        <w:t xml:space="preserve"> Nimbostratus      </w:t>
      </w:r>
      <w:r w:rsidRPr="00770E5E">
        <w:rPr>
          <w:rFonts w:ascii="Calibri" w:hAnsi="Arial" w:cs="Arial"/>
          <w:b/>
          <w:bCs/>
          <w:kern w:val="24"/>
          <w:rtl/>
        </w:rPr>
        <w:t xml:space="preserve"> </w:t>
      </w:r>
      <w:r w:rsidRPr="00770E5E">
        <w:rPr>
          <w:rFonts w:ascii="Calibri" w:hAnsi="Arial" w:cs="Arial"/>
          <w:b/>
          <w:bCs/>
          <w:kern w:val="24"/>
          <w:rtl/>
        </w:rPr>
        <w:br/>
        <w:t xml:space="preserve">                               </w:t>
      </w:r>
      <w:r w:rsidRPr="00770E5E">
        <w:rPr>
          <w:rFonts w:ascii="Calibri" w:hAnsi="Arial" w:cs="Arial"/>
          <w:b/>
          <w:bCs/>
          <w:kern w:val="24"/>
          <w:rtl/>
          <w:lang w:bidi="ar-JO"/>
        </w:rPr>
        <w:t xml:space="preserve"> وال</w:t>
      </w:r>
      <w:r w:rsidRPr="00770E5E">
        <w:rPr>
          <w:rFonts w:ascii="Calibri" w:hAnsi="Arial" w:cs="Arial"/>
          <w:b/>
          <w:bCs/>
          <w:kern w:val="24"/>
          <w:rtl/>
        </w:rPr>
        <w:t>م</w:t>
      </w:r>
      <w:r w:rsidRPr="00770E5E">
        <w:rPr>
          <w:rFonts w:ascii="Calibri" w:hAnsi="Arial" w:cs="Arial"/>
          <w:b/>
          <w:bCs/>
          <w:kern w:val="24"/>
          <w:rtl/>
          <w:lang w:bidi="ar-JO"/>
        </w:rPr>
        <w:t xml:space="preserve">زن </w:t>
      </w:r>
      <w:proofErr w:type="spellStart"/>
      <w:r w:rsidRPr="00770E5E">
        <w:rPr>
          <w:rFonts w:ascii="Calibri" w:hAnsi="Arial" w:cs="Arial"/>
          <w:b/>
          <w:bCs/>
          <w:kern w:val="24"/>
          <w:rtl/>
          <w:lang w:bidi="ar-JO"/>
        </w:rPr>
        <w:t>الركامية</w:t>
      </w:r>
      <w:proofErr w:type="spellEnd"/>
      <w:r w:rsidRPr="00770E5E">
        <w:rPr>
          <w:rFonts w:ascii="Calibri" w:hAnsi="Times New Roman" w:cs="Calibri"/>
          <w:b/>
          <w:bCs/>
          <w:kern w:val="24"/>
        </w:rPr>
        <w:t xml:space="preserve"> </w:t>
      </w:r>
      <w:proofErr w:type="spellStart"/>
      <w:r w:rsidRPr="00770E5E">
        <w:rPr>
          <w:rFonts w:ascii="Calibri" w:hAnsi="Times New Roman" w:cs="Calibri"/>
          <w:b/>
          <w:bCs/>
          <w:kern w:val="24"/>
        </w:rPr>
        <w:t>Cumulunimbus</w:t>
      </w:r>
      <w:proofErr w:type="spellEnd"/>
      <w:r w:rsidRPr="00770E5E">
        <w:rPr>
          <w:rFonts w:ascii="Calibri" w:hAnsi="Times New Roman" w:cs="Calibri"/>
          <w:b/>
          <w:bCs/>
          <w:kern w:val="24"/>
        </w:rPr>
        <w:t xml:space="preserve">   </w:t>
      </w:r>
      <w:r w:rsidRPr="00770E5E">
        <w:rPr>
          <w:rFonts w:ascii="Calibri" w:hAnsi="Times New Roman" w:cs="Calibri"/>
          <w:kern w:val="24"/>
        </w:rPr>
        <w:br/>
      </w:r>
      <w:r w:rsidRPr="00770E5E">
        <w:rPr>
          <w:rFonts w:ascii="Calibri" w:hAnsi="Arial" w:cs="Arial"/>
          <w:kern w:val="24"/>
          <w:rtl/>
        </w:rPr>
        <w:t xml:space="preserve">  </w:t>
      </w:r>
      <w:r w:rsidRPr="00770E5E">
        <w:rPr>
          <w:rFonts w:ascii="Calibri" w:hAnsi="Times New Roman" w:cs="Calibri"/>
          <w:kern w:val="24"/>
        </w:rPr>
        <w:t xml:space="preserve"> -2 </w:t>
      </w:r>
      <w:r w:rsidRPr="00770E5E">
        <w:rPr>
          <w:rFonts w:ascii="Calibri" w:hAnsi="Arial" w:cs="Arial"/>
          <w:b/>
          <w:bCs/>
          <w:kern w:val="24"/>
          <w:rtl/>
          <w:lang w:bidi="ar-JO"/>
        </w:rPr>
        <w:t>السحب المتوسطة: وتتكون عل</w:t>
      </w:r>
      <w:r w:rsidRPr="00770E5E">
        <w:rPr>
          <w:rFonts w:ascii="Calibri" w:hAnsi="Arial" w:cs="Arial"/>
          <w:b/>
          <w:bCs/>
          <w:kern w:val="24"/>
          <w:rtl/>
        </w:rPr>
        <w:t>ى</w:t>
      </w:r>
      <w:r w:rsidRPr="00770E5E">
        <w:rPr>
          <w:rFonts w:ascii="Calibri" w:hAnsi="Arial" w:cs="Arial"/>
          <w:b/>
          <w:bCs/>
          <w:kern w:val="24"/>
          <w:rtl/>
          <w:lang w:bidi="ar-JO"/>
        </w:rPr>
        <w:t xml:space="preserve"> مستويات تتراوح ما بين (2000-6000 متر) وتشمل </w:t>
      </w:r>
      <w:r w:rsidRPr="00770E5E">
        <w:rPr>
          <w:rFonts w:ascii="Calibri" w:hAnsi="Arial" w:cs="Arial"/>
          <w:b/>
          <w:bCs/>
          <w:kern w:val="24"/>
          <w:rtl/>
        </w:rPr>
        <w:t>:</w:t>
      </w:r>
      <w:r w:rsidRPr="00770E5E">
        <w:rPr>
          <w:rFonts w:ascii="Calibri" w:hAnsi="Arial" w:cs="Arial"/>
          <w:b/>
          <w:bCs/>
          <w:kern w:val="24"/>
          <w:rtl/>
        </w:rPr>
        <w:br/>
        <w:t xml:space="preserve">      </w:t>
      </w:r>
      <w:r w:rsidRPr="00770E5E">
        <w:rPr>
          <w:rFonts w:ascii="Calibri" w:hAnsi="Arial" w:cs="Arial"/>
          <w:b/>
          <w:bCs/>
          <w:kern w:val="24"/>
          <w:rtl/>
          <w:lang w:bidi="ar-JO"/>
        </w:rPr>
        <w:t>سحباً طبقية متوسطة الارتفاع (</w:t>
      </w:r>
      <w:r w:rsidRPr="00770E5E">
        <w:rPr>
          <w:rFonts w:ascii="Calibri" w:hAnsi="Times New Roman" w:cs="Calibri"/>
          <w:b/>
          <w:bCs/>
          <w:kern w:val="24"/>
        </w:rPr>
        <w:t>Altostratus</w:t>
      </w:r>
      <w:r w:rsidRPr="00770E5E">
        <w:rPr>
          <w:rFonts w:ascii="Calibri" w:hAnsi="Arial" w:cs="Arial"/>
          <w:b/>
          <w:bCs/>
          <w:kern w:val="24"/>
          <w:rtl/>
          <w:lang w:bidi="ar-JO"/>
        </w:rPr>
        <w:t xml:space="preserve">) </w:t>
      </w:r>
      <w:r w:rsidRPr="00770E5E">
        <w:rPr>
          <w:rFonts w:ascii="Calibri" w:hAnsi="Arial" w:cs="Arial"/>
          <w:b/>
          <w:bCs/>
          <w:kern w:val="24"/>
          <w:rtl/>
        </w:rPr>
        <w:br/>
        <w:t xml:space="preserve">    </w:t>
      </w:r>
      <w:r w:rsidRPr="00770E5E">
        <w:rPr>
          <w:rFonts w:ascii="Calibri" w:hAnsi="Arial" w:cs="Arial"/>
          <w:b/>
          <w:bCs/>
          <w:kern w:val="24"/>
          <w:rtl/>
          <w:lang w:bidi="ar-JO"/>
        </w:rPr>
        <w:t xml:space="preserve">وسحباً </w:t>
      </w:r>
      <w:proofErr w:type="spellStart"/>
      <w:r w:rsidRPr="00770E5E">
        <w:rPr>
          <w:rFonts w:ascii="Calibri" w:hAnsi="Arial" w:cs="Arial"/>
          <w:b/>
          <w:bCs/>
          <w:kern w:val="24"/>
          <w:rtl/>
          <w:lang w:bidi="ar-JO"/>
        </w:rPr>
        <w:t>ركامية</w:t>
      </w:r>
      <w:proofErr w:type="spellEnd"/>
      <w:r w:rsidRPr="00770E5E">
        <w:rPr>
          <w:rFonts w:ascii="Calibri" w:hAnsi="Arial" w:cs="Arial"/>
          <w:b/>
          <w:bCs/>
          <w:kern w:val="24"/>
          <w:rtl/>
          <w:lang w:bidi="ar-JO"/>
        </w:rPr>
        <w:t xml:space="preserve"> متوسطة الارتفاع (</w:t>
      </w:r>
      <w:r w:rsidRPr="00770E5E">
        <w:rPr>
          <w:rFonts w:ascii="Calibri" w:hAnsi="Times New Roman" w:cs="Calibri"/>
          <w:b/>
          <w:bCs/>
          <w:kern w:val="24"/>
        </w:rPr>
        <w:t>Altocumulus</w:t>
      </w:r>
      <w:r w:rsidRPr="00770E5E">
        <w:rPr>
          <w:rFonts w:ascii="Calibri" w:hAnsi="Arial" w:cs="Arial"/>
          <w:b/>
          <w:bCs/>
          <w:kern w:val="24"/>
          <w:rtl/>
          <w:lang w:bidi="ar-JO"/>
        </w:rPr>
        <w:t>).</w:t>
      </w:r>
      <w:r w:rsidRPr="00770E5E">
        <w:rPr>
          <w:rFonts w:ascii="Calibri" w:hAnsi="Times New Roman" w:cs="Calibri"/>
          <w:kern w:val="24"/>
        </w:rPr>
        <w:br/>
      </w:r>
    </w:p>
    <w:p w:rsidR="006D73B4" w:rsidRPr="00770E5E" w:rsidRDefault="006D73B4" w:rsidP="006D73B4">
      <w:pPr>
        <w:autoSpaceDE w:val="0"/>
        <w:autoSpaceDN w:val="0"/>
        <w:adjustRightInd w:val="0"/>
        <w:spacing w:after="0" w:line="240" w:lineRule="auto"/>
        <w:rPr>
          <w:rFonts w:ascii="Calibri" w:hAnsi="Arial" w:cs="Arial" w:hint="cs"/>
          <w:b/>
          <w:bCs/>
          <w:kern w:val="24"/>
          <w:rtl/>
        </w:rPr>
      </w:pPr>
      <w:r w:rsidRPr="00770E5E">
        <w:rPr>
          <w:rFonts w:ascii="Calibri" w:hAnsi="Times New Roman" w:cs="Calibri"/>
          <w:b/>
          <w:bCs/>
          <w:kern w:val="24"/>
        </w:rPr>
        <w:t xml:space="preserve">  -3   </w:t>
      </w:r>
      <w:r w:rsidRPr="00770E5E">
        <w:rPr>
          <w:rFonts w:ascii="Calibri" w:hAnsi="Arial" w:cs="Arial"/>
          <w:b/>
          <w:bCs/>
          <w:kern w:val="24"/>
          <w:rtl/>
          <w:lang w:bidi="ar-JO"/>
        </w:rPr>
        <w:t xml:space="preserve">السحب العالية: </w:t>
      </w:r>
      <w:r w:rsidRPr="00770E5E">
        <w:rPr>
          <w:rFonts w:ascii="Calibri" w:hAnsi="Times New Roman" w:cs="Calibri"/>
          <w:b/>
          <w:bCs/>
          <w:kern w:val="24"/>
        </w:rPr>
        <w:br/>
        <w:t xml:space="preserve">        </w:t>
      </w:r>
      <w:r w:rsidRPr="00770E5E">
        <w:rPr>
          <w:rFonts w:ascii="Calibri" w:hAnsi="Arial" w:cs="Arial"/>
          <w:b/>
          <w:bCs/>
          <w:kern w:val="24"/>
          <w:rtl/>
          <w:lang w:bidi="ar-JO"/>
        </w:rPr>
        <w:t xml:space="preserve">وتتكون على مستويات يتراوح ارتفاعها بين (6000-15000 متر)، وتشمل سحب </w:t>
      </w:r>
      <w:proofErr w:type="spellStart"/>
      <w:r w:rsidRPr="00770E5E">
        <w:rPr>
          <w:rFonts w:ascii="Calibri" w:hAnsi="Arial" w:cs="Arial"/>
          <w:b/>
          <w:bCs/>
          <w:kern w:val="24"/>
          <w:rtl/>
          <w:lang w:bidi="ar-JO"/>
        </w:rPr>
        <w:t>السمحاق</w:t>
      </w:r>
      <w:proofErr w:type="spellEnd"/>
      <w:r w:rsidRPr="00770E5E">
        <w:rPr>
          <w:rFonts w:ascii="Calibri" w:hAnsi="Arial" w:cs="Arial"/>
          <w:b/>
          <w:bCs/>
          <w:kern w:val="24"/>
          <w:rtl/>
          <w:lang w:bidi="ar-JO"/>
        </w:rPr>
        <w:t xml:space="preserve"> </w:t>
      </w:r>
      <w:proofErr w:type="spellStart"/>
      <w:r w:rsidRPr="00770E5E">
        <w:rPr>
          <w:rFonts w:ascii="Calibri" w:hAnsi="Arial" w:cs="Arial"/>
          <w:b/>
          <w:bCs/>
          <w:kern w:val="24"/>
          <w:rtl/>
          <w:lang w:bidi="ar-JO"/>
        </w:rPr>
        <w:t>الركامي</w:t>
      </w:r>
      <w:proofErr w:type="spellEnd"/>
      <w:r w:rsidRPr="00770E5E">
        <w:rPr>
          <w:rFonts w:ascii="Calibri" w:hAnsi="Arial" w:cs="Arial"/>
          <w:b/>
          <w:bCs/>
          <w:kern w:val="24"/>
          <w:rtl/>
          <w:lang w:bidi="ar-JO"/>
        </w:rPr>
        <w:t xml:space="preserve"> </w:t>
      </w:r>
      <w:proofErr w:type="spellStart"/>
      <w:r w:rsidRPr="00770E5E">
        <w:rPr>
          <w:rFonts w:ascii="Calibri" w:hAnsi="Arial" w:cs="Arial"/>
          <w:b/>
          <w:bCs/>
          <w:kern w:val="24"/>
          <w:rtl/>
          <w:lang w:bidi="ar-JO"/>
        </w:rPr>
        <w:t>والسمحاق</w:t>
      </w:r>
      <w:proofErr w:type="spellEnd"/>
      <w:r w:rsidRPr="00770E5E">
        <w:rPr>
          <w:rFonts w:ascii="Calibri" w:hAnsi="Arial" w:cs="Arial"/>
          <w:b/>
          <w:bCs/>
          <w:kern w:val="24"/>
          <w:rtl/>
          <w:lang w:bidi="ar-JO"/>
        </w:rPr>
        <w:t xml:space="preserve"> الطبقي.</w:t>
      </w:r>
      <w:r w:rsidRPr="00770E5E">
        <w:rPr>
          <w:rFonts w:ascii="Calibri" w:hAnsi="Times New Roman" w:cs="Calibri"/>
          <w:kern w:val="24"/>
        </w:rPr>
        <w:br/>
      </w:r>
      <w:r w:rsidRPr="00770E5E">
        <w:rPr>
          <w:rFonts w:ascii="Calibri" w:hAnsi="Arial" w:cs="Arial"/>
          <w:b/>
          <w:bCs/>
          <w:kern w:val="24"/>
          <w:rtl/>
          <w:lang w:bidi="ar-JO"/>
        </w:rPr>
        <w:t>وتعود أهمية المستوى الذي تتكون عنده الغيوم أو السحب في مدى تأثيره على طبيعة التكاثف، وفيما إذا كان هذا التكاثف على شكل قطرات مائية أو بلورات جليدية أو الاثنين معاً.</w:t>
      </w:r>
      <w:r w:rsidRPr="00770E5E">
        <w:rPr>
          <w:rFonts w:ascii="Calibri" w:hAnsi="Times New Roman" w:cs="Calibri"/>
          <w:kern w:val="24"/>
        </w:rPr>
        <w:br/>
      </w:r>
    </w:p>
    <w:p w:rsidR="006D73B4" w:rsidRPr="00770E5E" w:rsidRDefault="006D73B4" w:rsidP="006D73B4">
      <w:pPr>
        <w:autoSpaceDE w:val="0"/>
        <w:autoSpaceDN w:val="0"/>
        <w:adjustRightInd w:val="0"/>
        <w:spacing w:after="0" w:line="240" w:lineRule="auto"/>
        <w:rPr>
          <w:rFonts w:ascii="Calibri" w:hAnsi="Arial" w:cs="Arial"/>
          <w:b/>
          <w:bCs/>
          <w:kern w:val="24"/>
          <w:rtl/>
        </w:rPr>
      </w:pPr>
      <w:proofErr w:type="spellStart"/>
      <w:r w:rsidRPr="00770E5E">
        <w:rPr>
          <w:rFonts w:ascii="Calibri" w:hAnsi="Arial" w:cs="Arial"/>
          <w:b/>
          <w:bCs/>
          <w:kern w:val="24"/>
          <w:rtl/>
          <w:lang w:bidi="ar-JO"/>
        </w:rPr>
        <w:t>نويات</w:t>
      </w:r>
      <w:proofErr w:type="spellEnd"/>
      <w:r w:rsidRPr="00770E5E">
        <w:rPr>
          <w:rFonts w:ascii="Calibri" w:hAnsi="Arial" w:cs="Arial"/>
          <w:b/>
          <w:bCs/>
          <w:kern w:val="24"/>
          <w:rtl/>
          <w:lang w:bidi="ar-JO"/>
        </w:rPr>
        <w:t xml:space="preserve"> التكاثف الجليدي:</w:t>
      </w:r>
      <w:r w:rsidRPr="00770E5E">
        <w:rPr>
          <w:rFonts w:ascii="Calibri" w:hAnsi="Times New Roman" w:cs="Calibri"/>
          <w:kern w:val="24"/>
        </w:rPr>
        <w:br/>
        <w:t xml:space="preserve">      </w:t>
      </w:r>
      <w:r w:rsidRPr="00770E5E">
        <w:rPr>
          <w:rFonts w:ascii="Calibri" w:hAnsi="Arial" w:cs="Arial"/>
          <w:b/>
          <w:bCs/>
          <w:kern w:val="24"/>
          <w:rtl/>
          <w:lang w:bidi="ar-JO"/>
        </w:rPr>
        <w:t xml:space="preserve">يجب التمييز بين نوعين من </w:t>
      </w:r>
      <w:proofErr w:type="spellStart"/>
      <w:r w:rsidRPr="00770E5E">
        <w:rPr>
          <w:rFonts w:ascii="Calibri" w:hAnsi="Arial" w:cs="Arial"/>
          <w:b/>
          <w:bCs/>
          <w:kern w:val="24"/>
          <w:rtl/>
          <w:lang w:bidi="ar-JO"/>
        </w:rPr>
        <w:t>نويات</w:t>
      </w:r>
      <w:proofErr w:type="spellEnd"/>
      <w:r w:rsidRPr="00770E5E">
        <w:rPr>
          <w:rFonts w:ascii="Calibri" w:hAnsi="Arial" w:cs="Arial"/>
          <w:b/>
          <w:bCs/>
          <w:kern w:val="24"/>
          <w:rtl/>
          <w:lang w:bidi="ar-JO"/>
        </w:rPr>
        <w:t xml:space="preserve"> التكاثف هما:</w:t>
      </w:r>
      <w:r w:rsidRPr="00770E5E">
        <w:rPr>
          <w:rFonts w:ascii="Calibri" w:hAnsi="Times New Roman" w:cs="Calibri"/>
          <w:kern w:val="24"/>
        </w:rPr>
        <w:br/>
        <w:t xml:space="preserve"> </w:t>
      </w:r>
      <w:r w:rsidRPr="00770E5E">
        <w:rPr>
          <w:rFonts w:ascii="Calibri" w:hAnsi="Arial" w:cs="Arial"/>
          <w:kern w:val="24"/>
          <w:rtl/>
        </w:rPr>
        <w:t xml:space="preserve">  1-  </w:t>
      </w:r>
      <w:proofErr w:type="spellStart"/>
      <w:r w:rsidRPr="00770E5E">
        <w:rPr>
          <w:rFonts w:ascii="Calibri" w:hAnsi="Arial" w:cs="Arial"/>
          <w:b/>
          <w:bCs/>
          <w:kern w:val="24"/>
          <w:rtl/>
          <w:lang w:bidi="ar-JO"/>
        </w:rPr>
        <w:t>نويات</w:t>
      </w:r>
      <w:proofErr w:type="spellEnd"/>
      <w:r w:rsidRPr="00770E5E">
        <w:rPr>
          <w:rFonts w:ascii="Calibri" w:hAnsi="Arial" w:cs="Arial"/>
          <w:b/>
          <w:bCs/>
          <w:kern w:val="24"/>
          <w:rtl/>
          <w:lang w:bidi="ar-JO"/>
        </w:rPr>
        <w:t xml:space="preserve"> التكاثف العادية التي يتكاثف حولها بخار الماء على شكل </w:t>
      </w:r>
      <w:proofErr w:type="spellStart"/>
      <w:r w:rsidRPr="00770E5E">
        <w:rPr>
          <w:rFonts w:ascii="Calibri" w:hAnsi="Arial" w:cs="Arial"/>
          <w:b/>
          <w:bCs/>
          <w:kern w:val="24"/>
          <w:rtl/>
          <w:lang w:bidi="ar-JO"/>
        </w:rPr>
        <w:t>قطيرات</w:t>
      </w:r>
      <w:proofErr w:type="spellEnd"/>
      <w:r w:rsidRPr="00770E5E">
        <w:rPr>
          <w:rFonts w:ascii="Calibri" w:hAnsi="Arial" w:cs="Arial"/>
          <w:b/>
          <w:bCs/>
          <w:kern w:val="24"/>
          <w:rtl/>
          <w:lang w:bidi="ar-JO"/>
        </w:rPr>
        <w:t xml:space="preserve"> صغيرة، وهي النوع الشائع ونسبتها أكبر.</w:t>
      </w:r>
      <w:r w:rsidRPr="00770E5E">
        <w:rPr>
          <w:rFonts w:ascii="Calibri" w:hAnsi="Times New Roman" w:cs="Calibri"/>
          <w:kern w:val="24"/>
        </w:rPr>
        <w:br/>
      </w:r>
    </w:p>
    <w:p w:rsidR="006D73B4" w:rsidRPr="00770E5E" w:rsidRDefault="006D73B4" w:rsidP="006D73B4">
      <w:pPr>
        <w:autoSpaceDE w:val="0"/>
        <w:autoSpaceDN w:val="0"/>
        <w:adjustRightInd w:val="0"/>
        <w:spacing w:after="0" w:line="240" w:lineRule="auto"/>
        <w:rPr>
          <w:rFonts w:ascii="Calibri" w:hAnsi="Times New Roman" w:cs="Calibri"/>
          <w:kern w:val="24"/>
        </w:rPr>
      </w:pPr>
      <w:r w:rsidRPr="00770E5E">
        <w:rPr>
          <w:rFonts w:ascii="Calibri" w:hAnsi="Arial" w:cs="Arial"/>
          <w:b/>
          <w:bCs/>
          <w:kern w:val="24"/>
          <w:rtl/>
        </w:rPr>
        <w:br/>
        <w:t xml:space="preserve">    2 - </w:t>
      </w:r>
      <w:proofErr w:type="spellStart"/>
      <w:r w:rsidRPr="00770E5E">
        <w:rPr>
          <w:rFonts w:ascii="Calibri" w:hAnsi="Arial" w:cs="Arial"/>
          <w:b/>
          <w:bCs/>
          <w:kern w:val="24"/>
          <w:rtl/>
          <w:lang w:bidi="ar-JO"/>
        </w:rPr>
        <w:t>نويات</w:t>
      </w:r>
      <w:proofErr w:type="spellEnd"/>
      <w:r w:rsidRPr="00770E5E">
        <w:rPr>
          <w:rFonts w:ascii="Calibri" w:hAnsi="Arial" w:cs="Arial"/>
          <w:b/>
          <w:bCs/>
          <w:kern w:val="24"/>
          <w:rtl/>
          <w:lang w:bidi="ar-JO"/>
        </w:rPr>
        <w:t xml:space="preserve"> التكاثف الجليدية </w:t>
      </w:r>
      <w:r w:rsidRPr="00770E5E">
        <w:rPr>
          <w:rFonts w:ascii="Calibri" w:hAnsi="Arial" w:cs="Arial"/>
          <w:b/>
          <w:bCs/>
          <w:kern w:val="24"/>
          <w:rtl/>
        </w:rPr>
        <w:br/>
        <w:t xml:space="preserve">      و</w:t>
      </w:r>
      <w:r w:rsidRPr="00770E5E">
        <w:rPr>
          <w:rFonts w:ascii="Calibri" w:hAnsi="Arial" w:cs="Arial"/>
          <w:b/>
          <w:bCs/>
          <w:kern w:val="24"/>
          <w:rtl/>
          <w:lang w:bidi="ar-JO"/>
        </w:rPr>
        <w:t xml:space="preserve">يتكاثف حولها بخار الماء على شكل بلورات جليدية، ورغم أن نسبتها في السحب أقل من </w:t>
      </w:r>
      <w:proofErr w:type="spellStart"/>
      <w:r w:rsidRPr="00770E5E">
        <w:rPr>
          <w:rFonts w:ascii="Calibri" w:hAnsi="Arial" w:cs="Arial"/>
          <w:b/>
          <w:bCs/>
          <w:kern w:val="24"/>
          <w:rtl/>
          <w:lang w:bidi="ar-JO"/>
        </w:rPr>
        <w:t>نويات</w:t>
      </w:r>
      <w:proofErr w:type="spellEnd"/>
      <w:r w:rsidRPr="00770E5E">
        <w:rPr>
          <w:rFonts w:ascii="Calibri" w:hAnsi="Arial" w:cs="Arial"/>
          <w:b/>
          <w:bCs/>
          <w:kern w:val="24"/>
          <w:rtl/>
          <w:lang w:bidi="ar-JO"/>
        </w:rPr>
        <w:t xml:space="preserve"> النوع الأول، إلا أنها تزداد كثيراًُ مع انخفاض درجة الحرارة.</w:t>
      </w:r>
      <w:r w:rsidRPr="00770E5E">
        <w:rPr>
          <w:rFonts w:ascii="Calibri" w:hAnsi="Times New Roman" w:cs="Calibri"/>
          <w:kern w:val="24"/>
        </w:rPr>
        <w:br/>
      </w:r>
    </w:p>
    <w:p w:rsidR="006D73B4" w:rsidRPr="00770E5E" w:rsidRDefault="006D73B4" w:rsidP="006D73B4">
      <w:pPr>
        <w:autoSpaceDE w:val="0"/>
        <w:autoSpaceDN w:val="0"/>
        <w:adjustRightInd w:val="0"/>
        <w:spacing w:after="0" w:line="240" w:lineRule="auto"/>
        <w:rPr>
          <w:rFonts w:ascii="Calibri" w:hAnsi="Arial" w:cs="Arial"/>
          <w:b/>
          <w:bCs/>
          <w:kern w:val="24"/>
          <w:rtl/>
        </w:rPr>
      </w:pPr>
      <w:r w:rsidRPr="00770E5E">
        <w:rPr>
          <w:rFonts w:ascii="Calibri" w:hAnsi="Times New Roman" w:cs="Calibri"/>
          <w:b/>
          <w:bCs/>
          <w:kern w:val="24"/>
        </w:rPr>
        <w:t xml:space="preserve"> </w:t>
      </w:r>
      <w:r w:rsidRPr="00770E5E">
        <w:rPr>
          <w:rFonts w:ascii="Calibri" w:hAnsi="Arial" w:cs="Arial"/>
          <w:b/>
          <w:bCs/>
          <w:kern w:val="24"/>
          <w:rtl/>
        </w:rPr>
        <w:t xml:space="preserve">       </w:t>
      </w:r>
      <w:r w:rsidRPr="00770E5E">
        <w:rPr>
          <w:rFonts w:ascii="Calibri" w:hAnsi="Arial" w:cs="Arial"/>
          <w:b/>
          <w:bCs/>
          <w:kern w:val="24"/>
          <w:rtl/>
          <w:lang w:bidi="ar-JO"/>
        </w:rPr>
        <w:t xml:space="preserve">وتعتبر </w:t>
      </w:r>
      <w:proofErr w:type="spellStart"/>
      <w:r w:rsidRPr="00770E5E">
        <w:rPr>
          <w:rFonts w:ascii="Calibri" w:hAnsi="Arial" w:cs="Arial"/>
          <w:b/>
          <w:bCs/>
          <w:kern w:val="24"/>
          <w:rtl/>
          <w:lang w:bidi="ar-JO"/>
        </w:rPr>
        <w:t>ذرات</w:t>
      </w:r>
      <w:proofErr w:type="spellEnd"/>
      <w:r w:rsidRPr="00770E5E">
        <w:rPr>
          <w:rFonts w:ascii="Calibri" w:hAnsi="Arial" w:cs="Arial"/>
          <w:b/>
          <w:bCs/>
          <w:kern w:val="24"/>
          <w:rtl/>
          <w:lang w:bidi="ar-JO"/>
        </w:rPr>
        <w:t xml:space="preserve"> الغبار البركاني وحبيبات اللقاح و </w:t>
      </w:r>
      <w:proofErr w:type="spellStart"/>
      <w:r w:rsidRPr="00770E5E">
        <w:rPr>
          <w:rFonts w:ascii="Calibri" w:hAnsi="Arial" w:cs="Arial"/>
          <w:b/>
          <w:bCs/>
          <w:kern w:val="24"/>
          <w:rtl/>
          <w:lang w:bidi="ar-JO"/>
        </w:rPr>
        <w:t>ذرات</w:t>
      </w:r>
      <w:proofErr w:type="spellEnd"/>
      <w:r w:rsidRPr="00770E5E">
        <w:rPr>
          <w:rFonts w:ascii="Calibri" w:hAnsi="Arial" w:cs="Arial"/>
          <w:b/>
          <w:bCs/>
          <w:kern w:val="24"/>
          <w:rtl/>
          <w:lang w:bidi="ar-JO"/>
        </w:rPr>
        <w:t xml:space="preserve"> </w:t>
      </w:r>
      <w:proofErr w:type="spellStart"/>
      <w:r w:rsidRPr="00770E5E">
        <w:rPr>
          <w:rFonts w:ascii="Calibri" w:hAnsi="Arial" w:cs="Arial"/>
          <w:b/>
          <w:bCs/>
          <w:kern w:val="24"/>
          <w:rtl/>
          <w:lang w:bidi="ar-JO"/>
        </w:rPr>
        <w:t>الكالونيت</w:t>
      </w:r>
      <w:proofErr w:type="spellEnd"/>
      <w:r w:rsidRPr="00770E5E">
        <w:rPr>
          <w:rFonts w:ascii="Calibri" w:hAnsi="Arial" w:cs="Arial"/>
          <w:b/>
          <w:bCs/>
          <w:kern w:val="24"/>
          <w:rtl/>
          <w:lang w:bidi="ar-JO"/>
        </w:rPr>
        <w:t xml:space="preserve"> (من المعادن التي يتكون منها الصلصال) من المصادر الأساسية </w:t>
      </w:r>
      <w:proofErr w:type="spellStart"/>
      <w:r w:rsidRPr="00770E5E">
        <w:rPr>
          <w:rFonts w:ascii="Calibri" w:hAnsi="Arial" w:cs="Arial"/>
          <w:b/>
          <w:bCs/>
          <w:kern w:val="24"/>
          <w:rtl/>
          <w:lang w:bidi="ar-JO"/>
        </w:rPr>
        <w:t>لنويات</w:t>
      </w:r>
      <w:proofErr w:type="spellEnd"/>
      <w:r w:rsidRPr="00770E5E">
        <w:rPr>
          <w:rFonts w:ascii="Calibri" w:hAnsi="Arial" w:cs="Arial"/>
          <w:b/>
          <w:bCs/>
          <w:kern w:val="24"/>
          <w:rtl/>
          <w:lang w:bidi="ar-JO"/>
        </w:rPr>
        <w:t xml:space="preserve"> التكاثف الجليدي في السحب.</w:t>
      </w:r>
    </w:p>
    <w:p w:rsidR="006D73B4" w:rsidRPr="00770E5E" w:rsidRDefault="006D73B4" w:rsidP="006D73B4">
      <w:pPr>
        <w:autoSpaceDE w:val="0"/>
        <w:autoSpaceDN w:val="0"/>
        <w:adjustRightInd w:val="0"/>
        <w:spacing w:after="0" w:line="240" w:lineRule="auto"/>
        <w:rPr>
          <w:rFonts w:ascii="Calibri" w:hAnsi="Times New Roman" w:cs="Calibri"/>
          <w:kern w:val="24"/>
        </w:rPr>
      </w:pPr>
      <w:r w:rsidRPr="00770E5E">
        <w:rPr>
          <w:rFonts w:ascii="Calibri" w:hAnsi="Arial" w:cs="Arial"/>
          <w:b/>
          <w:bCs/>
          <w:kern w:val="24"/>
          <w:rtl/>
          <w:lang w:bidi="ar-JO"/>
        </w:rPr>
        <w:t>تكون قطرات المطر  :</w:t>
      </w:r>
      <w:r w:rsidRPr="00770E5E">
        <w:rPr>
          <w:rFonts w:ascii="Calibri" w:hAnsi="Times New Roman" w:cs="Calibri"/>
          <w:kern w:val="24"/>
        </w:rPr>
        <w:br/>
      </w:r>
      <w:r w:rsidRPr="00770E5E">
        <w:rPr>
          <w:rFonts w:ascii="Calibri" w:hAnsi="Arial" w:cs="Arial"/>
          <w:kern w:val="24"/>
          <w:rtl/>
        </w:rPr>
        <w:t xml:space="preserve">      </w:t>
      </w:r>
      <w:r w:rsidRPr="00770E5E">
        <w:rPr>
          <w:rFonts w:ascii="Calibri" w:hAnsi="Arial" w:cs="Arial"/>
          <w:b/>
          <w:bCs/>
          <w:kern w:val="24"/>
          <w:rtl/>
          <w:lang w:bidi="ar-JO"/>
        </w:rPr>
        <w:t xml:space="preserve">السحابة أو الغيمة هي </w:t>
      </w:r>
      <w:proofErr w:type="spellStart"/>
      <w:r w:rsidRPr="00770E5E">
        <w:rPr>
          <w:rFonts w:ascii="Calibri" w:hAnsi="Arial" w:cs="Arial"/>
          <w:b/>
          <w:bCs/>
          <w:kern w:val="24"/>
          <w:rtl/>
          <w:lang w:bidi="ar-JO"/>
        </w:rPr>
        <w:t>قطيرات</w:t>
      </w:r>
      <w:proofErr w:type="spellEnd"/>
      <w:r w:rsidRPr="00770E5E">
        <w:rPr>
          <w:rFonts w:ascii="Calibri" w:hAnsi="Arial" w:cs="Arial"/>
          <w:b/>
          <w:bCs/>
          <w:kern w:val="24"/>
          <w:rtl/>
          <w:lang w:bidi="ar-JO"/>
        </w:rPr>
        <w:t xml:space="preserve"> من الماء أو بلورات من الثلج المعلقة أو الطافية في الهواء، وتتنافس هذه </w:t>
      </w:r>
      <w:proofErr w:type="spellStart"/>
      <w:r w:rsidRPr="00770E5E">
        <w:rPr>
          <w:rFonts w:ascii="Calibri" w:hAnsi="Arial" w:cs="Arial"/>
          <w:b/>
          <w:bCs/>
          <w:kern w:val="24"/>
          <w:rtl/>
          <w:lang w:bidi="ar-JO"/>
        </w:rPr>
        <w:t>القطيرات</w:t>
      </w:r>
      <w:proofErr w:type="spellEnd"/>
      <w:r w:rsidRPr="00770E5E">
        <w:rPr>
          <w:rFonts w:ascii="Calibri" w:hAnsi="Arial" w:cs="Arial"/>
          <w:b/>
          <w:bCs/>
          <w:kern w:val="24"/>
          <w:rtl/>
          <w:lang w:bidi="ar-JO"/>
        </w:rPr>
        <w:t xml:space="preserve"> الصغيرة على النمو، لكن بخار الماء المتوفر في السحابة لا يسمح لها كلها بالنمو، فتبقى صغيرة خفيفة معلقة في الهواء بفعل قوة الطفو المؤثرة على </w:t>
      </w:r>
      <w:proofErr w:type="spellStart"/>
      <w:r w:rsidRPr="00770E5E">
        <w:rPr>
          <w:rFonts w:ascii="Calibri" w:hAnsi="Arial" w:cs="Arial"/>
          <w:b/>
          <w:bCs/>
          <w:kern w:val="24"/>
          <w:rtl/>
          <w:lang w:bidi="ar-JO"/>
        </w:rPr>
        <w:t>قطيرات</w:t>
      </w:r>
      <w:proofErr w:type="spellEnd"/>
      <w:r w:rsidRPr="00770E5E">
        <w:rPr>
          <w:rFonts w:ascii="Calibri" w:hAnsi="Arial" w:cs="Arial"/>
          <w:b/>
          <w:bCs/>
          <w:kern w:val="24"/>
          <w:rtl/>
          <w:lang w:bidi="ar-JO"/>
        </w:rPr>
        <w:t xml:space="preserve"> الماء التي تتشكل منها السحابة والتي تتجاوز بضعة </w:t>
      </w:r>
      <w:proofErr w:type="spellStart"/>
      <w:r w:rsidRPr="00770E5E">
        <w:rPr>
          <w:rFonts w:ascii="Calibri" w:hAnsi="Arial" w:cs="Arial"/>
          <w:b/>
          <w:bCs/>
          <w:kern w:val="24"/>
          <w:rtl/>
          <w:lang w:bidi="ar-JO"/>
        </w:rPr>
        <w:t>ميكرونات</w:t>
      </w:r>
      <w:proofErr w:type="spellEnd"/>
      <w:r w:rsidRPr="00770E5E">
        <w:rPr>
          <w:rFonts w:ascii="Calibri" w:hAnsi="Arial" w:cs="Arial"/>
          <w:b/>
          <w:bCs/>
          <w:kern w:val="24"/>
          <w:rtl/>
          <w:lang w:bidi="ar-JO"/>
        </w:rPr>
        <w:t xml:space="preserve">، ولكي تتغلب </w:t>
      </w:r>
      <w:proofErr w:type="spellStart"/>
      <w:r w:rsidRPr="00770E5E">
        <w:rPr>
          <w:rFonts w:ascii="Calibri" w:hAnsi="Arial" w:cs="Arial"/>
          <w:b/>
          <w:bCs/>
          <w:kern w:val="24"/>
          <w:rtl/>
          <w:lang w:bidi="ar-JO"/>
        </w:rPr>
        <w:t>القطيرة</w:t>
      </w:r>
      <w:proofErr w:type="spellEnd"/>
      <w:r w:rsidRPr="00770E5E">
        <w:rPr>
          <w:rFonts w:ascii="Calibri" w:hAnsi="Arial" w:cs="Arial"/>
          <w:b/>
          <w:bCs/>
          <w:kern w:val="24"/>
          <w:rtl/>
          <w:lang w:bidi="ar-JO"/>
        </w:rPr>
        <w:t xml:space="preserve"> على قوة الطفو (التعلق في الهواء) وتهبط إلى أسفل بفعل جاذبية الأرض، لا بد من أن يتحد عدد كبير من </w:t>
      </w:r>
      <w:proofErr w:type="spellStart"/>
      <w:r w:rsidRPr="00770E5E">
        <w:rPr>
          <w:rFonts w:ascii="Calibri" w:hAnsi="Arial" w:cs="Arial"/>
          <w:b/>
          <w:bCs/>
          <w:kern w:val="24"/>
          <w:rtl/>
          <w:lang w:bidi="ar-JO"/>
        </w:rPr>
        <w:t>القطيرات</w:t>
      </w:r>
      <w:proofErr w:type="spellEnd"/>
      <w:r w:rsidRPr="00770E5E">
        <w:rPr>
          <w:rFonts w:ascii="Calibri" w:hAnsi="Arial" w:cs="Arial"/>
          <w:b/>
          <w:bCs/>
          <w:kern w:val="24"/>
          <w:rtl/>
          <w:lang w:bidi="ar-JO"/>
        </w:rPr>
        <w:t xml:space="preserve"> في الغيمة لتشكل قطرة كبيرة نسبياً تكون قادرة على الهبوط على سطح الأرض.</w:t>
      </w:r>
    </w:p>
    <w:p w:rsidR="006D73B4" w:rsidRPr="00770E5E" w:rsidRDefault="006D73B4" w:rsidP="006D73B4">
      <w:pPr>
        <w:autoSpaceDE w:val="0"/>
        <w:autoSpaceDN w:val="0"/>
        <w:adjustRightInd w:val="0"/>
        <w:spacing w:after="0" w:line="240" w:lineRule="auto"/>
        <w:rPr>
          <w:rFonts w:ascii="Calibri" w:hAnsi="Arial" w:cs="Arial"/>
          <w:b/>
          <w:bCs/>
          <w:kern w:val="24"/>
          <w:rtl/>
        </w:rPr>
      </w:pPr>
      <w:r w:rsidRPr="00770E5E">
        <w:rPr>
          <w:rFonts w:ascii="Calibri" w:hAnsi="Arial" w:cs="Arial"/>
          <w:b/>
          <w:bCs/>
          <w:kern w:val="24"/>
          <w:u w:val="single"/>
          <w:rtl/>
          <w:lang w:bidi="ar-JO"/>
        </w:rPr>
        <w:t xml:space="preserve">نظرية </w:t>
      </w:r>
      <w:proofErr w:type="spellStart"/>
      <w:r w:rsidRPr="00770E5E">
        <w:rPr>
          <w:rFonts w:ascii="Calibri" w:hAnsi="Arial" w:cs="Arial"/>
          <w:b/>
          <w:bCs/>
          <w:kern w:val="24"/>
          <w:u w:val="single"/>
          <w:rtl/>
          <w:lang w:bidi="ar-JO"/>
        </w:rPr>
        <w:t>بيرغيرون</w:t>
      </w:r>
      <w:proofErr w:type="spellEnd"/>
      <w:r w:rsidRPr="00770E5E">
        <w:rPr>
          <w:rFonts w:ascii="Calibri" w:hAnsi="Arial" w:cs="Arial"/>
          <w:b/>
          <w:bCs/>
          <w:kern w:val="24"/>
          <w:u w:val="single"/>
          <w:rtl/>
          <w:lang w:bidi="ar-JO"/>
        </w:rPr>
        <w:t xml:space="preserve"> </w:t>
      </w:r>
      <w:r w:rsidRPr="00770E5E">
        <w:rPr>
          <w:rFonts w:ascii="Calibri" w:hAnsi="Arial" w:cs="Arial"/>
          <w:b/>
          <w:bCs/>
          <w:kern w:val="24"/>
          <w:rtl/>
          <w:lang w:bidi="ar-JO"/>
        </w:rPr>
        <w:t>(</w:t>
      </w:r>
      <w:r w:rsidRPr="00770E5E">
        <w:rPr>
          <w:rFonts w:ascii="Calibri" w:hAnsi="Times New Roman" w:cs="Calibri"/>
          <w:b/>
          <w:bCs/>
          <w:kern w:val="24"/>
        </w:rPr>
        <w:t>Bergeron Theory</w:t>
      </w:r>
      <w:r w:rsidRPr="00770E5E">
        <w:rPr>
          <w:rFonts w:ascii="Calibri" w:hAnsi="Arial" w:cs="Arial"/>
          <w:b/>
          <w:bCs/>
          <w:kern w:val="24"/>
          <w:rtl/>
          <w:lang w:bidi="ar-JO"/>
        </w:rPr>
        <w:t>):</w:t>
      </w:r>
      <w:r w:rsidRPr="00770E5E">
        <w:rPr>
          <w:rFonts w:ascii="Calibri" w:hAnsi="Arial" w:cs="Arial"/>
          <w:b/>
          <w:bCs/>
          <w:kern w:val="24"/>
          <w:rtl/>
        </w:rPr>
        <w:br/>
      </w:r>
      <w:r w:rsidRPr="00770E5E">
        <w:rPr>
          <w:rFonts w:ascii="Calibri" w:hAnsi="Times New Roman" w:cs="Calibri"/>
          <w:kern w:val="24"/>
        </w:rPr>
        <w:br/>
      </w:r>
      <w:r w:rsidRPr="00770E5E">
        <w:rPr>
          <w:rFonts w:ascii="Calibri" w:hAnsi="Arial" w:cs="Arial"/>
          <w:kern w:val="24"/>
          <w:rtl/>
        </w:rPr>
        <w:t xml:space="preserve">    - </w:t>
      </w:r>
      <w:r w:rsidRPr="00770E5E">
        <w:rPr>
          <w:rFonts w:ascii="Calibri" w:hAnsi="Arial" w:cs="Arial"/>
          <w:b/>
          <w:bCs/>
          <w:kern w:val="24"/>
          <w:rtl/>
          <w:lang w:bidi="ar-JO"/>
        </w:rPr>
        <w:t xml:space="preserve">تعرف هذه النظرية بنظرية اختلاط </w:t>
      </w:r>
      <w:proofErr w:type="spellStart"/>
      <w:r w:rsidRPr="00770E5E">
        <w:rPr>
          <w:rFonts w:ascii="Calibri" w:hAnsi="Arial" w:cs="Arial"/>
          <w:b/>
          <w:bCs/>
          <w:kern w:val="24"/>
          <w:rtl/>
          <w:lang w:bidi="ar-JO"/>
        </w:rPr>
        <w:t>قطيرات</w:t>
      </w:r>
      <w:proofErr w:type="spellEnd"/>
      <w:r w:rsidRPr="00770E5E">
        <w:rPr>
          <w:rFonts w:ascii="Calibri" w:hAnsi="Arial" w:cs="Arial"/>
          <w:b/>
          <w:bCs/>
          <w:kern w:val="24"/>
          <w:rtl/>
          <w:lang w:bidi="ar-JO"/>
        </w:rPr>
        <w:t xml:space="preserve"> الماء وبلورات الجليد.</w:t>
      </w:r>
      <w:r w:rsidRPr="00770E5E">
        <w:rPr>
          <w:rFonts w:ascii="Calibri" w:hAnsi="Arial" w:cs="Arial"/>
          <w:b/>
          <w:bCs/>
          <w:kern w:val="24"/>
          <w:rtl/>
        </w:rPr>
        <w:br/>
      </w:r>
      <w:r w:rsidRPr="00770E5E">
        <w:rPr>
          <w:rFonts w:ascii="Calibri" w:hAnsi="Times New Roman" w:cs="Calibri"/>
          <w:kern w:val="24"/>
        </w:rPr>
        <w:br/>
      </w:r>
      <w:r w:rsidRPr="00770E5E">
        <w:rPr>
          <w:rFonts w:ascii="Calibri" w:hAnsi="Arial" w:cs="Arial"/>
          <w:b/>
          <w:bCs/>
          <w:kern w:val="24"/>
          <w:rtl/>
          <w:lang w:bidi="ar-JO"/>
        </w:rPr>
        <w:t xml:space="preserve"> </w:t>
      </w:r>
      <w:r w:rsidRPr="00770E5E">
        <w:rPr>
          <w:rFonts w:ascii="Calibri" w:hAnsi="Arial" w:cs="Arial"/>
          <w:b/>
          <w:bCs/>
          <w:kern w:val="24"/>
          <w:rtl/>
        </w:rPr>
        <w:t xml:space="preserve">   - </w:t>
      </w:r>
      <w:r w:rsidRPr="00770E5E">
        <w:rPr>
          <w:rFonts w:ascii="Calibri" w:hAnsi="Arial" w:cs="Arial"/>
          <w:b/>
          <w:bCs/>
          <w:kern w:val="24"/>
          <w:rtl/>
          <w:lang w:bidi="ar-JO"/>
        </w:rPr>
        <w:t xml:space="preserve">يتم التكاثف في أجزاء الغيمة العليا على هيئة بلورات جليدية أو </w:t>
      </w:r>
      <w:proofErr w:type="spellStart"/>
      <w:r w:rsidRPr="00770E5E">
        <w:rPr>
          <w:rFonts w:ascii="Calibri" w:hAnsi="Arial" w:cs="Arial"/>
          <w:b/>
          <w:bCs/>
          <w:kern w:val="24"/>
          <w:rtl/>
          <w:lang w:bidi="ar-JO"/>
        </w:rPr>
        <w:t>قطيرات</w:t>
      </w:r>
      <w:proofErr w:type="spellEnd"/>
      <w:r w:rsidRPr="00770E5E">
        <w:rPr>
          <w:rFonts w:ascii="Calibri" w:hAnsi="Arial" w:cs="Arial"/>
          <w:b/>
          <w:bCs/>
          <w:kern w:val="24"/>
          <w:rtl/>
          <w:lang w:bidi="ar-JO"/>
        </w:rPr>
        <w:t xml:space="preserve"> ماء فائقة البرودة، بينما يكون لتكاثف في بقية أجزاء الغيمة على هيئة </w:t>
      </w:r>
      <w:proofErr w:type="spellStart"/>
      <w:r w:rsidRPr="00770E5E">
        <w:rPr>
          <w:rFonts w:ascii="Calibri" w:hAnsi="Arial" w:cs="Arial"/>
          <w:b/>
          <w:bCs/>
          <w:kern w:val="24"/>
          <w:rtl/>
          <w:lang w:bidi="ar-JO"/>
        </w:rPr>
        <w:t>قطيرات</w:t>
      </w:r>
      <w:proofErr w:type="spellEnd"/>
      <w:r w:rsidRPr="00770E5E">
        <w:rPr>
          <w:rFonts w:ascii="Calibri" w:hAnsi="Arial" w:cs="Arial"/>
          <w:b/>
          <w:bCs/>
          <w:kern w:val="24"/>
          <w:rtl/>
          <w:lang w:bidi="ar-JO"/>
        </w:rPr>
        <w:t xml:space="preserve"> ماء صغيرة الحجم.</w:t>
      </w:r>
      <w:r w:rsidRPr="00770E5E">
        <w:rPr>
          <w:rFonts w:ascii="Calibri" w:hAnsi="Times New Roman" w:cs="Calibri"/>
          <w:kern w:val="24"/>
        </w:rPr>
        <w:br/>
      </w:r>
      <w:r w:rsidRPr="00770E5E">
        <w:rPr>
          <w:rFonts w:ascii="Calibri" w:hAnsi="Arial" w:cs="Arial"/>
          <w:kern w:val="24"/>
          <w:rtl/>
        </w:rPr>
        <w:lastRenderedPageBreak/>
        <w:t xml:space="preserve">   - </w:t>
      </w:r>
      <w:r w:rsidRPr="00770E5E">
        <w:rPr>
          <w:rFonts w:ascii="Calibri" w:hAnsi="Arial" w:cs="Arial"/>
          <w:b/>
          <w:bCs/>
          <w:kern w:val="24"/>
          <w:rtl/>
          <w:lang w:bidi="ar-JO"/>
        </w:rPr>
        <w:t xml:space="preserve">يسهم الاضطراب الشديد الذي تشهده جميع أجزاء الغيمة والذي يرتبط بتيارات الحمل الصاعدة والهابطة على اختلاط </w:t>
      </w:r>
      <w:proofErr w:type="spellStart"/>
      <w:r w:rsidRPr="00770E5E">
        <w:rPr>
          <w:rFonts w:ascii="Calibri" w:hAnsi="Arial" w:cs="Arial"/>
          <w:b/>
          <w:bCs/>
          <w:kern w:val="24"/>
          <w:rtl/>
          <w:lang w:bidi="ar-JO"/>
        </w:rPr>
        <w:t>قطيرات</w:t>
      </w:r>
      <w:proofErr w:type="spellEnd"/>
      <w:r w:rsidRPr="00770E5E">
        <w:rPr>
          <w:rFonts w:ascii="Calibri" w:hAnsi="Arial" w:cs="Arial"/>
          <w:b/>
          <w:bCs/>
          <w:kern w:val="24"/>
          <w:rtl/>
          <w:lang w:bidi="ar-JO"/>
        </w:rPr>
        <w:t xml:space="preserve"> الماء السائلة </w:t>
      </w:r>
      <w:proofErr w:type="spellStart"/>
      <w:r w:rsidRPr="00770E5E">
        <w:rPr>
          <w:rFonts w:ascii="Calibri" w:hAnsi="Arial" w:cs="Arial"/>
          <w:b/>
          <w:bCs/>
          <w:kern w:val="24"/>
          <w:rtl/>
          <w:lang w:bidi="ar-JO"/>
        </w:rPr>
        <w:t>بقطيرات</w:t>
      </w:r>
      <w:proofErr w:type="spellEnd"/>
      <w:r w:rsidRPr="00770E5E">
        <w:rPr>
          <w:rFonts w:ascii="Calibri" w:hAnsi="Arial" w:cs="Arial"/>
          <w:b/>
          <w:bCs/>
          <w:kern w:val="24"/>
          <w:rtl/>
          <w:lang w:bidi="ar-JO"/>
        </w:rPr>
        <w:t xml:space="preserve"> الماء فائقة البرودة وبالبلورات الثلجية.</w:t>
      </w:r>
      <w:r w:rsidRPr="00770E5E">
        <w:rPr>
          <w:rFonts w:ascii="Calibri" w:hAnsi="Arial" w:cs="Arial"/>
          <w:b/>
          <w:bCs/>
          <w:kern w:val="24"/>
          <w:rtl/>
        </w:rPr>
        <w:br/>
      </w:r>
      <w:r w:rsidRPr="00770E5E">
        <w:rPr>
          <w:rFonts w:ascii="Calibri" w:hAnsi="Times New Roman" w:cs="Calibri"/>
          <w:kern w:val="24"/>
        </w:rPr>
        <w:br/>
      </w:r>
      <w:r w:rsidRPr="00770E5E">
        <w:rPr>
          <w:rFonts w:ascii="Calibri" w:hAnsi="Arial" w:cs="Arial"/>
          <w:kern w:val="24"/>
          <w:rtl/>
        </w:rPr>
        <w:t xml:space="preserve">    - </w:t>
      </w:r>
      <w:r w:rsidRPr="00770E5E">
        <w:rPr>
          <w:rFonts w:ascii="Calibri" w:hAnsi="Arial" w:cs="Arial"/>
          <w:b/>
          <w:bCs/>
          <w:kern w:val="24"/>
          <w:rtl/>
          <w:lang w:bidi="ar-JO"/>
        </w:rPr>
        <w:t xml:space="preserve">تكون نسبة البلورات الجليدية في السحابة أقل من نسبة </w:t>
      </w:r>
      <w:proofErr w:type="spellStart"/>
      <w:r w:rsidRPr="00770E5E">
        <w:rPr>
          <w:rFonts w:ascii="Calibri" w:hAnsi="Arial" w:cs="Arial"/>
          <w:b/>
          <w:bCs/>
          <w:kern w:val="24"/>
          <w:rtl/>
          <w:lang w:bidi="ar-JO"/>
        </w:rPr>
        <w:t>قطيرات</w:t>
      </w:r>
      <w:proofErr w:type="spellEnd"/>
      <w:r w:rsidRPr="00770E5E">
        <w:rPr>
          <w:rFonts w:ascii="Calibri" w:hAnsi="Arial" w:cs="Arial"/>
          <w:b/>
          <w:bCs/>
          <w:kern w:val="24"/>
          <w:rtl/>
          <w:lang w:bidi="ar-JO"/>
        </w:rPr>
        <w:t xml:space="preserve"> الماء العادية.</w:t>
      </w:r>
    </w:p>
    <w:p w:rsidR="006D73B4" w:rsidRPr="00770E5E" w:rsidRDefault="006D73B4" w:rsidP="006D73B4">
      <w:pPr>
        <w:autoSpaceDE w:val="0"/>
        <w:autoSpaceDN w:val="0"/>
        <w:adjustRightInd w:val="0"/>
        <w:spacing w:after="0" w:line="240" w:lineRule="auto"/>
        <w:rPr>
          <w:rFonts w:ascii="Calibri" w:hAnsi="Arial" w:cs="Arial"/>
          <w:b/>
          <w:bCs/>
          <w:kern w:val="24"/>
          <w:rtl/>
        </w:rPr>
      </w:pPr>
      <w:r w:rsidRPr="00770E5E">
        <w:rPr>
          <w:rFonts w:ascii="Calibri" w:hAnsi="Arial" w:cs="Arial"/>
          <w:b/>
          <w:bCs/>
          <w:kern w:val="24"/>
          <w:rtl/>
        </w:rPr>
        <w:t xml:space="preserve">    </w:t>
      </w:r>
      <w:r w:rsidRPr="00770E5E">
        <w:rPr>
          <w:rFonts w:ascii="Calibri" w:hAnsi="Arial" w:cs="Arial"/>
          <w:b/>
          <w:bCs/>
          <w:kern w:val="24"/>
          <w:rtl/>
        </w:rPr>
        <w:br/>
        <w:t xml:space="preserve">  -  </w:t>
      </w:r>
      <w:r w:rsidRPr="00770E5E">
        <w:rPr>
          <w:rFonts w:ascii="Calibri" w:hAnsi="Arial" w:cs="Arial"/>
          <w:b/>
          <w:bCs/>
          <w:kern w:val="24"/>
          <w:rtl/>
          <w:lang w:bidi="ar-JO"/>
        </w:rPr>
        <w:t>يكون ضغط بخار الماء المشبع للبلورات الجليدية مساويا لضغط بخار الماء المشبع فوق الجليد، وهو اقل بقليل من ضغط بخار الماء فوق الماء فائق البرودة. (ضغط الهواء المشبع ببخار الماء فوق الماء فائق البرودة أعلى بقليل من ضغط الهواء المشبع ببخار الماء فوق الجليد . والماء فائق البرودة يعني أن درجة حرارته تكون دون درجة التجمد).</w:t>
      </w:r>
      <w:r w:rsidRPr="00770E5E">
        <w:rPr>
          <w:rFonts w:ascii="Calibri" w:hAnsi="Arial" w:cs="Arial"/>
          <w:b/>
          <w:bCs/>
          <w:kern w:val="24"/>
          <w:rtl/>
        </w:rPr>
        <w:br/>
      </w:r>
      <w:r w:rsidRPr="00770E5E">
        <w:rPr>
          <w:rFonts w:ascii="Calibri" w:hAnsi="Times New Roman" w:cs="Calibri"/>
          <w:kern w:val="24"/>
        </w:rPr>
        <w:br/>
      </w:r>
      <w:r w:rsidRPr="00770E5E">
        <w:rPr>
          <w:rFonts w:ascii="Calibri" w:hAnsi="Arial" w:cs="Arial"/>
          <w:kern w:val="24"/>
          <w:rtl/>
        </w:rPr>
        <w:t xml:space="preserve">    </w:t>
      </w:r>
      <w:r w:rsidRPr="00770E5E">
        <w:rPr>
          <w:rFonts w:ascii="Calibri" w:hAnsi="Arial" w:cs="Arial"/>
          <w:b/>
          <w:bCs/>
          <w:kern w:val="24"/>
          <w:rtl/>
        </w:rPr>
        <w:t>-</w:t>
      </w:r>
      <w:r w:rsidRPr="00770E5E">
        <w:rPr>
          <w:rFonts w:ascii="Calibri" w:hAnsi="Arial" w:cs="Arial"/>
          <w:kern w:val="24"/>
          <w:rtl/>
        </w:rPr>
        <w:t xml:space="preserve"> </w:t>
      </w:r>
      <w:r w:rsidRPr="00770E5E">
        <w:rPr>
          <w:rFonts w:ascii="Calibri" w:hAnsi="Arial" w:cs="Arial"/>
          <w:b/>
          <w:bCs/>
          <w:kern w:val="24"/>
          <w:rtl/>
          <w:lang w:bidi="ar-JO"/>
        </w:rPr>
        <w:t xml:space="preserve">لهذا فإن جزءاً من بخار الماء المحيط </w:t>
      </w:r>
      <w:proofErr w:type="spellStart"/>
      <w:r w:rsidRPr="00770E5E">
        <w:rPr>
          <w:rFonts w:ascii="Calibri" w:hAnsi="Arial" w:cs="Arial"/>
          <w:b/>
          <w:bCs/>
          <w:kern w:val="24"/>
          <w:rtl/>
          <w:lang w:bidi="ar-JO"/>
        </w:rPr>
        <w:t>بقطيرات</w:t>
      </w:r>
      <w:proofErr w:type="spellEnd"/>
      <w:r w:rsidRPr="00770E5E">
        <w:rPr>
          <w:rFonts w:ascii="Calibri" w:hAnsi="Arial" w:cs="Arial"/>
          <w:b/>
          <w:bCs/>
          <w:kern w:val="24"/>
          <w:rtl/>
          <w:lang w:bidi="ar-JO"/>
        </w:rPr>
        <w:t xml:space="preserve"> الماء تتكاثف على البلورات الجليدية مما يساعد على نموها، حتى تصبح التيارات الصاعدة غير قادرة على حملها والجاذبية أكبر من قدرتها على الحمل، فتهبط إلى أسفل.</w:t>
      </w:r>
      <w:r w:rsidRPr="00770E5E">
        <w:rPr>
          <w:rFonts w:ascii="Calibri" w:hAnsi="Times New Roman" w:cs="Calibri"/>
          <w:kern w:val="24"/>
        </w:rPr>
        <w:br/>
      </w:r>
    </w:p>
    <w:p w:rsidR="006D73B4" w:rsidRPr="00770E5E" w:rsidRDefault="006D73B4" w:rsidP="006D73B4">
      <w:pPr>
        <w:autoSpaceDE w:val="0"/>
        <w:autoSpaceDN w:val="0"/>
        <w:adjustRightInd w:val="0"/>
        <w:spacing w:after="0" w:line="240" w:lineRule="auto"/>
        <w:rPr>
          <w:rFonts w:ascii="Calibri" w:hAnsi="Arial" w:cs="Arial"/>
          <w:b/>
          <w:bCs/>
          <w:kern w:val="24"/>
          <w:rtl/>
        </w:rPr>
      </w:pPr>
      <w:r w:rsidRPr="00770E5E">
        <w:rPr>
          <w:rFonts w:ascii="Calibri" w:hAnsi="Arial" w:cs="Arial"/>
          <w:b/>
          <w:bCs/>
          <w:kern w:val="24"/>
          <w:rtl/>
        </w:rPr>
        <w:t xml:space="preserve">  </w:t>
      </w:r>
      <w:r w:rsidRPr="00770E5E">
        <w:rPr>
          <w:rFonts w:ascii="Calibri" w:hAnsi="Arial" w:cs="Arial"/>
          <w:b/>
          <w:bCs/>
          <w:kern w:val="24"/>
          <w:rtl/>
        </w:rPr>
        <w:br/>
        <w:t xml:space="preserve">    - </w:t>
      </w:r>
      <w:r w:rsidRPr="00770E5E">
        <w:rPr>
          <w:rFonts w:ascii="Calibri" w:hAnsi="Arial" w:cs="Arial"/>
          <w:b/>
          <w:bCs/>
          <w:kern w:val="24"/>
          <w:rtl/>
          <w:lang w:bidi="ar-JO"/>
        </w:rPr>
        <w:t>إذا كانت درجة حرارة الهواء على سطح الأرض دون الصفر المئوي، فإن بلورة الثلج التي هبطت لتوها سوف تحافظ على حالتها الصلبة وتنزل على شكل ثلج، أما إذا كانت درجة الحرارة فوق الصفر المئوي، فإن بلورة الثلج تنصهر وتنزل على شكل مطر.</w:t>
      </w:r>
      <w:r w:rsidRPr="00770E5E">
        <w:rPr>
          <w:rFonts w:ascii="Calibri" w:hAnsi="Times New Roman" w:cs="Calibri"/>
          <w:kern w:val="24"/>
        </w:rPr>
        <w:br/>
      </w:r>
    </w:p>
    <w:p w:rsidR="006D73B4" w:rsidRPr="00770E5E" w:rsidRDefault="006D73B4" w:rsidP="006D73B4">
      <w:pPr>
        <w:autoSpaceDE w:val="0"/>
        <w:autoSpaceDN w:val="0"/>
        <w:adjustRightInd w:val="0"/>
        <w:spacing w:after="0" w:line="240" w:lineRule="auto"/>
        <w:rPr>
          <w:rFonts w:ascii="Calibri" w:hAnsi="Times New Roman" w:cs="Calibri"/>
          <w:kern w:val="24"/>
        </w:rPr>
      </w:pPr>
      <w:r w:rsidRPr="00770E5E">
        <w:rPr>
          <w:rFonts w:ascii="Calibri" w:hAnsi="Arial" w:cs="Arial"/>
          <w:b/>
          <w:bCs/>
          <w:kern w:val="24"/>
          <w:rtl/>
        </w:rPr>
        <w:t xml:space="preserve">  </w:t>
      </w:r>
      <w:r w:rsidRPr="00770E5E">
        <w:rPr>
          <w:rFonts w:ascii="Calibri" w:hAnsi="Arial" w:cs="Arial"/>
          <w:b/>
          <w:bCs/>
          <w:kern w:val="24"/>
          <w:rtl/>
          <w:lang w:bidi="ar-JO"/>
        </w:rPr>
        <w:t xml:space="preserve">- نظرية التحام </w:t>
      </w:r>
      <w:proofErr w:type="spellStart"/>
      <w:r w:rsidRPr="00770E5E">
        <w:rPr>
          <w:rFonts w:ascii="Calibri" w:hAnsi="Arial" w:cs="Arial"/>
          <w:b/>
          <w:bCs/>
          <w:kern w:val="24"/>
          <w:rtl/>
          <w:lang w:bidi="ar-JO"/>
        </w:rPr>
        <w:t>قطيرات</w:t>
      </w:r>
      <w:proofErr w:type="spellEnd"/>
      <w:r w:rsidRPr="00770E5E">
        <w:rPr>
          <w:rFonts w:ascii="Calibri" w:hAnsi="Arial" w:cs="Arial"/>
          <w:b/>
          <w:bCs/>
          <w:kern w:val="24"/>
          <w:rtl/>
          <w:lang w:bidi="ar-JO"/>
        </w:rPr>
        <w:t xml:space="preserve"> الماء:</w:t>
      </w:r>
      <w:r w:rsidRPr="00770E5E">
        <w:rPr>
          <w:rFonts w:ascii="Calibri" w:hAnsi="Times New Roman" w:cs="Calibri"/>
          <w:kern w:val="24"/>
        </w:rPr>
        <w:br/>
      </w:r>
      <w:r w:rsidRPr="00770E5E">
        <w:rPr>
          <w:rFonts w:ascii="Calibri" w:hAnsi="Arial" w:cs="Arial"/>
          <w:kern w:val="24"/>
          <w:rtl/>
        </w:rPr>
        <w:t xml:space="preserve">      </w:t>
      </w:r>
      <w:r w:rsidRPr="00770E5E">
        <w:rPr>
          <w:rFonts w:ascii="Calibri" w:hAnsi="Arial" w:cs="Arial"/>
          <w:b/>
          <w:bCs/>
          <w:kern w:val="24"/>
          <w:rtl/>
          <w:lang w:bidi="ar-JO"/>
        </w:rPr>
        <w:t>تستخدم هذه النظرية لتفسير تكون المطر في السحب الدافئة التي لا تقل درجة الحرارة في أي جزء منها عن( 5 )  درجات مئوية  ، وخاصة السحب المدارية ،التي لا يزيد ارتفاع قاعدتها عن ( 1000 ) متر</w:t>
      </w:r>
      <w:r w:rsidRPr="00770E5E">
        <w:rPr>
          <w:rFonts w:ascii="Calibri" w:hAnsi="Times New Roman" w:cs="Calibri"/>
          <w:kern w:val="24"/>
        </w:rPr>
        <w:br/>
      </w:r>
      <w:r w:rsidRPr="00770E5E">
        <w:rPr>
          <w:rFonts w:ascii="Calibri" w:hAnsi="Arial" w:cs="Arial"/>
          <w:kern w:val="24"/>
          <w:rtl/>
        </w:rPr>
        <w:t xml:space="preserve">         </w:t>
      </w:r>
      <w:r w:rsidRPr="00770E5E">
        <w:rPr>
          <w:rFonts w:ascii="Calibri" w:hAnsi="Arial" w:cs="Arial"/>
          <w:b/>
          <w:bCs/>
          <w:kern w:val="24"/>
          <w:rtl/>
          <w:lang w:bidi="ar-JO"/>
        </w:rPr>
        <w:t xml:space="preserve">يعتمد تفسير نمو </w:t>
      </w:r>
      <w:proofErr w:type="spellStart"/>
      <w:r w:rsidRPr="00770E5E">
        <w:rPr>
          <w:rFonts w:ascii="Calibri" w:hAnsi="Arial" w:cs="Arial"/>
          <w:b/>
          <w:bCs/>
          <w:kern w:val="24"/>
          <w:rtl/>
          <w:lang w:bidi="ar-JO"/>
        </w:rPr>
        <w:t>قطيرات</w:t>
      </w:r>
      <w:proofErr w:type="spellEnd"/>
      <w:r w:rsidRPr="00770E5E">
        <w:rPr>
          <w:rFonts w:ascii="Calibri" w:hAnsi="Arial" w:cs="Arial"/>
          <w:b/>
          <w:bCs/>
          <w:kern w:val="24"/>
          <w:rtl/>
          <w:lang w:bidi="ar-JO"/>
        </w:rPr>
        <w:t xml:space="preserve"> الماء في تلك السحب على التباين في حجم تلك </w:t>
      </w:r>
      <w:proofErr w:type="spellStart"/>
      <w:r w:rsidRPr="00770E5E">
        <w:rPr>
          <w:rFonts w:ascii="Calibri" w:hAnsi="Arial" w:cs="Arial"/>
          <w:b/>
          <w:bCs/>
          <w:kern w:val="24"/>
          <w:rtl/>
          <w:lang w:bidi="ar-JO"/>
        </w:rPr>
        <w:t>القطيرات</w:t>
      </w:r>
      <w:proofErr w:type="spellEnd"/>
      <w:r w:rsidRPr="00770E5E">
        <w:rPr>
          <w:rFonts w:ascii="Calibri" w:hAnsi="Arial" w:cs="Arial"/>
          <w:b/>
          <w:bCs/>
          <w:kern w:val="24"/>
          <w:rtl/>
          <w:lang w:bidi="ar-JO"/>
        </w:rPr>
        <w:t xml:space="preserve">، مما يجعلها تتحرك في السحابة بسرعة مختلفة وتصطدم </w:t>
      </w:r>
      <w:proofErr w:type="spellStart"/>
      <w:r w:rsidRPr="00770E5E">
        <w:rPr>
          <w:rFonts w:ascii="Calibri" w:hAnsi="Arial" w:cs="Arial"/>
          <w:b/>
          <w:bCs/>
          <w:kern w:val="24"/>
          <w:rtl/>
          <w:lang w:bidi="ar-JO"/>
        </w:rPr>
        <w:t>ببعضها</w:t>
      </w:r>
      <w:proofErr w:type="spellEnd"/>
      <w:r w:rsidRPr="00770E5E">
        <w:rPr>
          <w:rFonts w:ascii="Calibri" w:hAnsi="Arial" w:cs="Arial"/>
          <w:b/>
          <w:bCs/>
          <w:kern w:val="24"/>
          <w:rtl/>
          <w:lang w:bidi="ar-JO"/>
        </w:rPr>
        <w:t xml:space="preserve"> بعضاً. يؤدي هذا الاصطدام إلى التحام </w:t>
      </w:r>
      <w:proofErr w:type="spellStart"/>
      <w:r w:rsidRPr="00770E5E">
        <w:rPr>
          <w:rFonts w:ascii="Calibri" w:hAnsi="Arial" w:cs="Arial"/>
          <w:b/>
          <w:bCs/>
          <w:kern w:val="24"/>
          <w:rtl/>
          <w:lang w:bidi="ar-JO"/>
        </w:rPr>
        <w:t>قطيرات</w:t>
      </w:r>
      <w:proofErr w:type="spellEnd"/>
      <w:r w:rsidRPr="00770E5E">
        <w:rPr>
          <w:rFonts w:ascii="Calibri" w:hAnsi="Arial" w:cs="Arial"/>
          <w:b/>
          <w:bCs/>
          <w:kern w:val="24"/>
          <w:rtl/>
          <w:lang w:bidi="ar-JO"/>
        </w:rPr>
        <w:t xml:space="preserve"> الماء مع بعضها ونمو البعض منها إلى قطرات مطر عادية.</w:t>
      </w:r>
      <w:r w:rsidRPr="00770E5E">
        <w:rPr>
          <w:rFonts w:ascii="Calibri" w:hAnsi="Times New Roman" w:cs="Calibri"/>
          <w:kern w:val="24"/>
        </w:rPr>
        <w:br/>
      </w:r>
    </w:p>
    <w:p w:rsidR="006D73B4" w:rsidRPr="00D14B20" w:rsidRDefault="006D73B4" w:rsidP="006D73B4">
      <w:pPr>
        <w:autoSpaceDE w:val="0"/>
        <w:autoSpaceDN w:val="0"/>
        <w:adjustRightInd w:val="0"/>
        <w:spacing w:after="0" w:line="240" w:lineRule="auto"/>
        <w:rPr>
          <w:rFonts w:ascii="Calibri" w:hAnsi="Times New Roman" w:hint="cs"/>
          <w:kern w:val="24"/>
          <w:rtl/>
        </w:rPr>
      </w:pPr>
      <w:r w:rsidRPr="00770E5E">
        <w:rPr>
          <w:rFonts w:ascii="Calibri" w:hAnsi="Arial" w:cs="Arial"/>
          <w:b/>
          <w:bCs/>
          <w:kern w:val="24"/>
          <w:rtl/>
        </w:rPr>
        <w:t xml:space="preserve">        </w:t>
      </w:r>
      <w:r w:rsidRPr="00770E5E">
        <w:rPr>
          <w:rFonts w:ascii="Calibri" w:hAnsi="Times New Roman" w:cs="Calibri"/>
          <w:b/>
          <w:bCs/>
          <w:kern w:val="24"/>
        </w:rPr>
        <w:t xml:space="preserve"> </w:t>
      </w:r>
      <w:r w:rsidRPr="00770E5E">
        <w:rPr>
          <w:rFonts w:ascii="Calibri" w:hAnsi="Arial" w:cs="Arial"/>
          <w:b/>
          <w:bCs/>
          <w:kern w:val="24"/>
          <w:rtl/>
          <w:lang w:bidi="ar-JO"/>
        </w:rPr>
        <w:t xml:space="preserve">تميز هذه النظرية بين مرحلتين لتكاثف بخار الماء تمر فيهما </w:t>
      </w:r>
      <w:proofErr w:type="spellStart"/>
      <w:r w:rsidRPr="00770E5E">
        <w:rPr>
          <w:rFonts w:ascii="Calibri" w:hAnsi="Arial" w:cs="Arial"/>
          <w:b/>
          <w:bCs/>
          <w:kern w:val="24"/>
          <w:rtl/>
          <w:lang w:bidi="ar-JO"/>
        </w:rPr>
        <w:t>قطيرات</w:t>
      </w:r>
      <w:proofErr w:type="spellEnd"/>
      <w:r w:rsidRPr="00770E5E">
        <w:rPr>
          <w:rFonts w:ascii="Calibri" w:hAnsi="Arial" w:cs="Arial"/>
          <w:b/>
          <w:bCs/>
          <w:kern w:val="24"/>
          <w:rtl/>
          <w:lang w:bidi="ar-JO"/>
        </w:rPr>
        <w:t xml:space="preserve"> الماء أثناء نموها وهي:</w:t>
      </w:r>
      <w:r w:rsidRPr="00770E5E">
        <w:rPr>
          <w:rFonts w:ascii="Calibri" w:hAnsi="Times New Roman" w:cs="Calibri"/>
          <w:kern w:val="24"/>
        </w:rPr>
        <w:br/>
      </w:r>
      <w:r w:rsidRPr="00770E5E">
        <w:rPr>
          <w:rFonts w:ascii="Calibri" w:hAnsi="Arial" w:cs="Arial"/>
          <w:b/>
          <w:bCs/>
          <w:kern w:val="24"/>
          <w:rtl/>
          <w:lang w:bidi="ar-JO"/>
        </w:rPr>
        <w:t xml:space="preserve">  </w:t>
      </w:r>
      <w:r w:rsidRPr="00770E5E">
        <w:rPr>
          <w:rFonts w:ascii="Calibri" w:hAnsi="Arial" w:cs="Arial"/>
          <w:b/>
          <w:bCs/>
          <w:kern w:val="24"/>
          <w:rtl/>
        </w:rPr>
        <w:t xml:space="preserve">    </w:t>
      </w:r>
      <w:r w:rsidRPr="00770E5E">
        <w:rPr>
          <w:rFonts w:ascii="Calibri" w:hAnsi="Arial" w:cs="Arial"/>
          <w:b/>
          <w:bCs/>
          <w:kern w:val="24"/>
          <w:rtl/>
          <w:lang w:bidi="ar-JO"/>
        </w:rPr>
        <w:t xml:space="preserve"> المرحلة الأولى : نمو </w:t>
      </w:r>
      <w:proofErr w:type="spellStart"/>
      <w:r w:rsidRPr="00770E5E">
        <w:rPr>
          <w:rFonts w:ascii="Calibri" w:hAnsi="Arial" w:cs="Arial"/>
          <w:b/>
          <w:bCs/>
          <w:kern w:val="24"/>
          <w:rtl/>
          <w:lang w:bidi="ar-JO"/>
        </w:rPr>
        <w:t>القطيرات</w:t>
      </w:r>
      <w:proofErr w:type="spellEnd"/>
      <w:r w:rsidRPr="00770E5E">
        <w:rPr>
          <w:rFonts w:ascii="Calibri" w:hAnsi="Arial" w:cs="Arial"/>
          <w:b/>
          <w:bCs/>
          <w:kern w:val="24"/>
          <w:rtl/>
          <w:lang w:bidi="ar-JO"/>
        </w:rPr>
        <w:t xml:space="preserve"> الصغيرة عن طريق التكاثف، حتى لا يقل نصف قطر    الواحدة  منها 19 </w:t>
      </w:r>
      <w:proofErr w:type="spellStart"/>
      <w:r w:rsidRPr="00770E5E">
        <w:rPr>
          <w:rFonts w:ascii="Calibri" w:hAnsi="Arial" w:cs="Arial"/>
          <w:b/>
          <w:bCs/>
          <w:kern w:val="24"/>
          <w:rtl/>
          <w:lang w:bidi="ar-JO"/>
        </w:rPr>
        <w:t>ميكروناً</w:t>
      </w:r>
      <w:proofErr w:type="spellEnd"/>
      <w:r w:rsidRPr="00770E5E">
        <w:rPr>
          <w:rFonts w:ascii="Calibri" w:hAnsi="Arial" w:cs="Arial"/>
          <w:b/>
          <w:bCs/>
          <w:kern w:val="24"/>
          <w:rtl/>
          <w:lang w:bidi="ar-JO"/>
        </w:rPr>
        <w:t>.</w:t>
      </w:r>
      <w:r w:rsidRPr="00770E5E">
        <w:rPr>
          <w:rFonts w:ascii="Calibri" w:hAnsi="Times New Roman" w:cs="Calibri"/>
          <w:kern w:val="24"/>
        </w:rPr>
        <w:br/>
      </w:r>
      <w:r w:rsidRPr="00770E5E">
        <w:rPr>
          <w:rFonts w:ascii="Calibri" w:hAnsi="Arial" w:cs="Arial"/>
          <w:b/>
          <w:bCs/>
          <w:kern w:val="24"/>
          <w:rtl/>
          <w:lang w:bidi="ar-JO"/>
        </w:rPr>
        <w:t xml:space="preserve">  </w:t>
      </w:r>
      <w:r w:rsidRPr="00770E5E">
        <w:rPr>
          <w:rFonts w:ascii="Calibri" w:hAnsi="Arial" w:cs="Arial"/>
          <w:b/>
          <w:bCs/>
          <w:kern w:val="24"/>
          <w:rtl/>
        </w:rPr>
        <w:t xml:space="preserve">    </w:t>
      </w:r>
      <w:r w:rsidRPr="00770E5E">
        <w:rPr>
          <w:rFonts w:ascii="Calibri" w:hAnsi="Arial" w:cs="Arial"/>
          <w:b/>
          <w:bCs/>
          <w:kern w:val="24"/>
          <w:rtl/>
          <w:lang w:bidi="ar-JO"/>
        </w:rPr>
        <w:t xml:space="preserve">المرحلة الثانية : نمو </w:t>
      </w:r>
      <w:proofErr w:type="spellStart"/>
      <w:r w:rsidRPr="00770E5E">
        <w:rPr>
          <w:rFonts w:ascii="Calibri" w:hAnsi="Arial" w:cs="Arial"/>
          <w:b/>
          <w:bCs/>
          <w:kern w:val="24"/>
          <w:rtl/>
          <w:lang w:bidi="ar-JO"/>
        </w:rPr>
        <w:t>قطيرات</w:t>
      </w:r>
      <w:proofErr w:type="spellEnd"/>
      <w:r w:rsidRPr="00770E5E">
        <w:rPr>
          <w:rFonts w:ascii="Calibri" w:hAnsi="Arial" w:cs="Arial"/>
          <w:b/>
          <w:bCs/>
          <w:kern w:val="24"/>
          <w:rtl/>
          <w:lang w:bidi="ar-JO"/>
        </w:rPr>
        <w:t xml:space="preserve"> الماء عن طريق الاصطدام.</w:t>
      </w:r>
      <w:r w:rsidRPr="00770E5E">
        <w:rPr>
          <w:rFonts w:ascii="Calibri" w:hAnsi="Arial" w:cs="Arial"/>
          <w:kern w:val="24"/>
          <w:rtl/>
        </w:rPr>
        <w:br/>
        <w:t xml:space="preserve">              </w:t>
      </w:r>
      <w:r w:rsidRPr="00770E5E">
        <w:rPr>
          <w:rFonts w:ascii="Calibri" w:hAnsi="Times New Roman" w:cs="Calibri"/>
          <w:kern w:val="24"/>
        </w:rPr>
        <w:br/>
        <w:t xml:space="preserve">     </w:t>
      </w:r>
      <w:r w:rsidRPr="00770E5E">
        <w:rPr>
          <w:rFonts w:ascii="Calibri" w:hAnsi="Arial" w:cs="Arial"/>
          <w:kern w:val="24"/>
          <w:rtl/>
        </w:rPr>
        <w:t xml:space="preserve"> </w:t>
      </w:r>
      <w:r w:rsidRPr="00770E5E">
        <w:rPr>
          <w:rFonts w:ascii="Calibri" w:hAnsi="Times New Roman" w:cs="Calibri"/>
          <w:kern w:val="24"/>
        </w:rPr>
        <w:t xml:space="preserve">            </w:t>
      </w:r>
      <w:r w:rsidRPr="00770E5E">
        <w:rPr>
          <w:rFonts w:ascii="Calibri" w:hAnsi="Arial" w:cs="Arial"/>
          <w:b/>
          <w:bCs/>
          <w:kern w:val="24"/>
          <w:rtl/>
        </w:rPr>
        <w:t xml:space="preserve">سحب </w:t>
      </w:r>
      <w:proofErr w:type="spellStart"/>
      <w:r w:rsidRPr="00770E5E">
        <w:rPr>
          <w:rFonts w:ascii="Calibri" w:hAnsi="Arial" w:cs="Arial"/>
          <w:b/>
          <w:bCs/>
          <w:kern w:val="24"/>
          <w:rtl/>
        </w:rPr>
        <w:t>السمحاق</w:t>
      </w:r>
      <w:proofErr w:type="spellEnd"/>
    </w:p>
    <w:p w:rsidR="006D73B4" w:rsidRDefault="006D73B4" w:rsidP="006D73B4">
      <w:pPr>
        <w:autoSpaceDE w:val="0"/>
        <w:autoSpaceDN w:val="0"/>
        <w:bidi w:val="0"/>
        <w:adjustRightInd w:val="0"/>
        <w:spacing w:after="0" w:line="240" w:lineRule="auto"/>
        <w:jc w:val="right"/>
        <w:rPr>
          <w:rFonts w:ascii="Calibri" w:hAnsi="Times New Roman" w:cs="Calibri"/>
          <w:b/>
          <w:bCs/>
          <w:kern w:val="24"/>
          <w:rtl/>
        </w:rPr>
      </w:pPr>
      <w:r w:rsidRPr="00770E5E">
        <w:rPr>
          <w:rFonts w:ascii="Calibri" w:hAnsi="Arial" w:cs="Arial"/>
          <w:kern w:val="24"/>
          <w:rtl/>
        </w:rPr>
        <w:br/>
      </w:r>
      <w:r w:rsidRPr="00D14B20">
        <w:rPr>
          <w:rFonts w:ascii="Calibri" w:hAnsi="Arial" w:cs="Arial"/>
          <w:noProof/>
          <w:kern w:val="24"/>
        </w:rPr>
        <w:drawing>
          <wp:inline distT="0" distB="0" distL="0" distR="0">
            <wp:extent cx="2863733" cy="1714500"/>
            <wp:effectExtent l="19050" t="0" r="0" b="0"/>
            <wp:docPr id="10" name="صورة 5" descr="http://www.chitambo.com/clouds/cloudsimages/high/ci_unc_montevideo_jan99.jpg"/>
            <wp:cNvGraphicFramePr/>
            <a:graphic xmlns:a="http://schemas.openxmlformats.org/drawingml/2006/main">
              <a:graphicData uri="http://schemas.openxmlformats.org/drawingml/2006/picture">
                <pic:pic xmlns:pic="http://schemas.openxmlformats.org/drawingml/2006/picture">
                  <pic:nvPicPr>
                    <pic:cNvPr id="4" name="صورة 3" descr="http://www.chitambo.com/clouds/cloudsimages/high/ci_unc_montevideo_jan99.jpg"/>
                    <pic:cNvPicPr/>
                  </pic:nvPicPr>
                  <pic:blipFill>
                    <a:blip r:embed="rId5" cstate="print"/>
                    <a:srcRect/>
                    <a:stretch>
                      <a:fillRect/>
                    </a:stretch>
                  </pic:blipFill>
                  <pic:spPr bwMode="auto">
                    <a:xfrm>
                      <a:off x="0" y="0"/>
                      <a:ext cx="2865452" cy="1715529"/>
                    </a:xfrm>
                    <a:prstGeom prst="rect">
                      <a:avLst/>
                    </a:prstGeom>
                    <a:ln>
                      <a:headEnd/>
                      <a:tailEnd/>
                    </a:ln>
                  </pic:spPr>
                </pic:pic>
              </a:graphicData>
            </a:graphic>
          </wp:inline>
        </w:drawing>
      </w:r>
      <w:r>
        <w:rPr>
          <w:rFonts w:ascii="Calibri" w:hAnsi="Times New Roman" w:cs="Calibri" w:hint="cs"/>
          <w:b/>
          <w:bCs/>
          <w:kern w:val="24"/>
          <w:rtl/>
        </w:rPr>
        <w:t xml:space="preserve">                                 </w:t>
      </w:r>
      <w:r w:rsidRPr="00770E5E">
        <w:rPr>
          <w:rFonts w:ascii="Calibri" w:hAnsi="Arial" w:cs="Arial"/>
          <w:kern w:val="24"/>
          <w:rtl/>
        </w:rPr>
        <w:br/>
      </w:r>
    </w:p>
    <w:p w:rsidR="006D73B4" w:rsidRDefault="006D73B4" w:rsidP="006D73B4">
      <w:pPr>
        <w:autoSpaceDE w:val="0"/>
        <w:autoSpaceDN w:val="0"/>
        <w:bidi w:val="0"/>
        <w:adjustRightInd w:val="0"/>
        <w:spacing w:after="0" w:line="240" w:lineRule="auto"/>
        <w:jc w:val="right"/>
        <w:rPr>
          <w:rFonts w:ascii="Calibri" w:hAnsi="Times New Roman" w:cs="Calibri"/>
          <w:b/>
          <w:bCs/>
          <w:kern w:val="24"/>
          <w:rtl/>
        </w:rPr>
      </w:pPr>
    </w:p>
    <w:p w:rsidR="006D73B4" w:rsidRDefault="006D73B4" w:rsidP="006D73B4">
      <w:pPr>
        <w:autoSpaceDE w:val="0"/>
        <w:autoSpaceDN w:val="0"/>
        <w:bidi w:val="0"/>
        <w:adjustRightInd w:val="0"/>
        <w:spacing w:after="0" w:line="240" w:lineRule="auto"/>
        <w:jc w:val="right"/>
        <w:rPr>
          <w:rFonts w:ascii="Calibri" w:hAnsi="Times New Roman" w:cs="Calibri"/>
          <w:b/>
          <w:bCs/>
          <w:kern w:val="24"/>
          <w:rtl/>
        </w:rPr>
      </w:pPr>
    </w:p>
    <w:p w:rsidR="006D73B4" w:rsidRDefault="006D73B4" w:rsidP="006D73B4">
      <w:pPr>
        <w:autoSpaceDE w:val="0"/>
        <w:autoSpaceDN w:val="0"/>
        <w:bidi w:val="0"/>
        <w:adjustRightInd w:val="0"/>
        <w:spacing w:after="0" w:line="240" w:lineRule="auto"/>
        <w:jc w:val="right"/>
        <w:rPr>
          <w:rFonts w:ascii="Calibri" w:hAnsi="Times New Roman" w:cs="Calibri"/>
          <w:b/>
          <w:bCs/>
          <w:kern w:val="24"/>
          <w:rtl/>
        </w:rPr>
      </w:pPr>
    </w:p>
    <w:p w:rsidR="006D73B4" w:rsidRDefault="006D73B4" w:rsidP="006D73B4">
      <w:pPr>
        <w:autoSpaceDE w:val="0"/>
        <w:autoSpaceDN w:val="0"/>
        <w:bidi w:val="0"/>
        <w:adjustRightInd w:val="0"/>
        <w:spacing w:after="0" w:line="240" w:lineRule="auto"/>
        <w:jc w:val="right"/>
        <w:rPr>
          <w:rFonts w:ascii="Calibri" w:hAnsi="Times New Roman" w:cs="Calibri"/>
          <w:b/>
          <w:bCs/>
          <w:kern w:val="24"/>
          <w:rtl/>
        </w:rPr>
      </w:pPr>
    </w:p>
    <w:p w:rsidR="006D73B4" w:rsidRDefault="006D73B4" w:rsidP="006D73B4">
      <w:pPr>
        <w:autoSpaceDE w:val="0"/>
        <w:autoSpaceDN w:val="0"/>
        <w:bidi w:val="0"/>
        <w:adjustRightInd w:val="0"/>
        <w:spacing w:after="0" w:line="240" w:lineRule="auto"/>
        <w:jc w:val="right"/>
        <w:rPr>
          <w:rFonts w:ascii="Calibri" w:hAnsi="Times New Roman" w:cs="Calibri"/>
          <w:b/>
          <w:bCs/>
          <w:kern w:val="24"/>
          <w:rtl/>
        </w:rPr>
      </w:pPr>
    </w:p>
    <w:p w:rsidR="006D73B4" w:rsidRDefault="006D73B4" w:rsidP="006D73B4">
      <w:pPr>
        <w:autoSpaceDE w:val="0"/>
        <w:autoSpaceDN w:val="0"/>
        <w:bidi w:val="0"/>
        <w:adjustRightInd w:val="0"/>
        <w:spacing w:after="0" w:line="240" w:lineRule="auto"/>
        <w:jc w:val="right"/>
        <w:rPr>
          <w:rFonts w:ascii="Calibri" w:hAnsi="Times New Roman" w:cs="Calibri"/>
          <w:b/>
          <w:bCs/>
          <w:kern w:val="24"/>
          <w:rtl/>
        </w:rPr>
      </w:pPr>
    </w:p>
    <w:p w:rsidR="006D73B4" w:rsidRDefault="006D73B4" w:rsidP="006D73B4">
      <w:pPr>
        <w:autoSpaceDE w:val="0"/>
        <w:autoSpaceDN w:val="0"/>
        <w:bidi w:val="0"/>
        <w:adjustRightInd w:val="0"/>
        <w:spacing w:after="0" w:line="240" w:lineRule="auto"/>
        <w:jc w:val="right"/>
        <w:rPr>
          <w:rFonts w:ascii="Calibri" w:hAnsi="Times New Roman" w:cs="Calibri"/>
          <w:b/>
          <w:bCs/>
          <w:kern w:val="24"/>
          <w:rtl/>
        </w:rPr>
      </w:pPr>
    </w:p>
    <w:p w:rsidR="006D73B4" w:rsidRDefault="006D73B4" w:rsidP="006D73B4">
      <w:pPr>
        <w:autoSpaceDE w:val="0"/>
        <w:autoSpaceDN w:val="0"/>
        <w:bidi w:val="0"/>
        <w:adjustRightInd w:val="0"/>
        <w:spacing w:after="0" w:line="240" w:lineRule="auto"/>
        <w:jc w:val="right"/>
        <w:rPr>
          <w:rFonts w:ascii="Calibri" w:hAnsi="Times New Roman" w:cs="Calibri"/>
          <w:b/>
          <w:bCs/>
          <w:kern w:val="24"/>
          <w:rtl/>
        </w:rPr>
      </w:pPr>
    </w:p>
    <w:p w:rsidR="006D73B4" w:rsidRDefault="006D73B4" w:rsidP="006D73B4">
      <w:pPr>
        <w:autoSpaceDE w:val="0"/>
        <w:autoSpaceDN w:val="0"/>
        <w:bidi w:val="0"/>
        <w:adjustRightInd w:val="0"/>
        <w:spacing w:after="0" w:line="240" w:lineRule="auto"/>
        <w:jc w:val="right"/>
        <w:rPr>
          <w:rFonts w:ascii="Calibri" w:hAnsi="Times New Roman" w:cs="Calibri"/>
          <w:b/>
          <w:bCs/>
          <w:kern w:val="24"/>
          <w:rtl/>
        </w:rPr>
      </w:pPr>
    </w:p>
    <w:p w:rsidR="006D73B4" w:rsidRPr="00D14B20" w:rsidRDefault="006D73B4" w:rsidP="006D73B4">
      <w:pPr>
        <w:autoSpaceDE w:val="0"/>
        <w:autoSpaceDN w:val="0"/>
        <w:bidi w:val="0"/>
        <w:adjustRightInd w:val="0"/>
        <w:spacing w:after="0" w:line="240" w:lineRule="auto"/>
        <w:jc w:val="right"/>
        <w:rPr>
          <w:rFonts w:ascii="Calibri" w:hAnsi="Times New Roman" w:cs="Calibri"/>
          <w:b/>
          <w:bCs/>
          <w:kern w:val="24"/>
        </w:rPr>
      </w:pPr>
    </w:p>
    <w:p w:rsidR="006D73B4" w:rsidRPr="00770E5E" w:rsidRDefault="006D73B4" w:rsidP="006D73B4">
      <w:pPr>
        <w:autoSpaceDE w:val="0"/>
        <w:autoSpaceDN w:val="0"/>
        <w:bidi w:val="0"/>
        <w:adjustRightInd w:val="0"/>
        <w:spacing w:after="0" w:line="240" w:lineRule="auto"/>
        <w:jc w:val="right"/>
        <w:rPr>
          <w:rFonts w:ascii="Calibri" w:hAnsi="Times New Roman" w:cs="Calibri" w:hint="cs"/>
          <w:b/>
          <w:bCs/>
          <w:kern w:val="24"/>
        </w:rPr>
      </w:pPr>
      <w:r w:rsidRPr="00770E5E">
        <w:rPr>
          <w:rFonts w:ascii="Calibri" w:hAnsi="Arial" w:cs="Arial"/>
          <w:kern w:val="24"/>
          <w:rtl/>
        </w:rPr>
        <w:t xml:space="preserve">  </w:t>
      </w:r>
      <w:r w:rsidRPr="00770E5E">
        <w:rPr>
          <w:rFonts w:ascii="Calibri" w:hAnsi="Arial" w:cs="Arial"/>
          <w:b/>
          <w:bCs/>
          <w:kern w:val="24"/>
          <w:rtl/>
        </w:rPr>
        <w:t xml:space="preserve">شكل آخر لسحب </w:t>
      </w:r>
      <w:proofErr w:type="spellStart"/>
      <w:r w:rsidRPr="00770E5E">
        <w:rPr>
          <w:rFonts w:ascii="Calibri" w:hAnsi="Arial" w:cs="Arial"/>
          <w:b/>
          <w:bCs/>
          <w:kern w:val="24"/>
          <w:rtl/>
        </w:rPr>
        <w:t>السمحاق</w:t>
      </w:r>
      <w:proofErr w:type="spellEnd"/>
    </w:p>
    <w:p w:rsidR="006D73B4" w:rsidRPr="00770E5E" w:rsidRDefault="006D73B4" w:rsidP="006D73B4">
      <w:pPr>
        <w:autoSpaceDE w:val="0"/>
        <w:autoSpaceDN w:val="0"/>
        <w:bidi w:val="0"/>
        <w:adjustRightInd w:val="0"/>
        <w:jc w:val="right"/>
        <w:rPr>
          <w:rFonts w:ascii="Calibri" w:hAnsi="Arial" w:cs="Arial"/>
          <w:kern w:val="24"/>
        </w:rPr>
      </w:pPr>
      <w:r>
        <w:rPr>
          <w:rFonts w:ascii="Calibri" w:hAnsi="Arial" w:cs="Arial"/>
          <w:kern w:val="24"/>
          <w:rtl/>
        </w:rPr>
        <w:br/>
      </w:r>
      <w:r w:rsidRPr="00770E5E">
        <w:rPr>
          <w:rFonts w:ascii="Calibri" w:hAnsi="Arial" w:cs="Arial"/>
          <w:noProof/>
          <w:kern w:val="24"/>
        </w:rPr>
        <w:drawing>
          <wp:inline distT="0" distB="0" distL="0" distR="0">
            <wp:extent cx="3181350" cy="1733550"/>
            <wp:effectExtent l="19050" t="0" r="0" b="0"/>
            <wp:docPr id="5" name="صورة 3" descr="http://www.55a.net/firas/ar_photo/1207904749clip_2.jpg"/>
            <wp:cNvGraphicFramePr/>
            <a:graphic xmlns:a="http://schemas.openxmlformats.org/drawingml/2006/main">
              <a:graphicData uri="http://schemas.openxmlformats.org/drawingml/2006/picture">
                <pic:pic xmlns:pic="http://schemas.openxmlformats.org/drawingml/2006/picture">
                  <pic:nvPicPr>
                    <pic:cNvPr id="4" name="صورة 3" descr="http://www.55a.net/firas/ar_photo/1207904749clip_2.jpg"/>
                    <pic:cNvPicPr/>
                  </pic:nvPicPr>
                  <pic:blipFill>
                    <a:blip r:embed="rId6" cstate="print"/>
                    <a:srcRect/>
                    <a:stretch>
                      <a:fillRect/>
                    </a:stretch>
                  </pic:blipFill>
                  <pic:spPr bwMode="auto">
                    <a:xfrm>
                      <a:off x="0" y="0"/>
                      <a:ext cx="3182990" cy="1734444"/>
                    </a:xfrm>
                    <a:prstGeom prst="rect">
                      <a:avLst/>
                    </a:prstGeom>
                    <a:noFill/>
                    <a:ln w="9525">
                      <a:noFill/>
                      <a:miter lim="800000"/>
                      <a:headEnd/>
                      <a:tailEnd/>
                    </a:ln>
                  </pic:spPr>
                </pic:pic>
              </a:graphicData>
            </a:graphic>
          </wp:inline>
        </w:drawing>
      </w:r>
      <w:r>
        <w:rPr>
          <w:rFonts w:ascii="Calibri" w:hAnsi="Arial" w:cs="Arial" w:hint="cs"/>
          <w:kern w:val="24"/>
          <w:rtl/>
        </w:rPr>
        <w:t xml:space="preserve">                                    </w:t>
      </w:r>
      <w:r>
        <w:rPr>
          <w:rFonts w:ascii="Calibri" w:hAnsi="Arial" w:cs="Arial"/>
          <w:kern w:val="24"/>
          <w:rtl/>
        </w:rPr>
        <w:br/>
        <w:t xml:space="preserve">       </w:t>
      </w:r>
      <w:r>
        <w:rPr>
          <w:rFonts w:ascii="Calibri" w:hAnsi="Arial" w:cs="Arial"/>
          <w:kern w:val="24"/>
          <w:rtl/>
        </w:rPr>
        <w:br/>
      </w:r>
      <w:r w:rsidRPr="00770E5E">
        <w:rPr>
          <w:rFonts w:ascii="Calibri" w:hAnsi="Arial" w:cs="Arial"/>
          <w:kern w:val="24"/>
          <w:rtl/>
        </w:rPr>
        <w:t xml:space="preserve">          </w:t>
      </w:r>
      <w:r w:rsidRPr="00770E5E">
        <w:rPr>
          <w:rFonts w:ascii="Calibri" w:hAnsi="Arial" w:cs="Arial"/>
          <w:b/>
          <w:bCs/>
          <w:kern w:val="24"/>
          <w:rtl/>
        </w:rPr>
        <w:t xml:space="preserve">سحب </w:t>
      </w:r>
      <w:proofErr w:type="spellStart"/>
      <w:r w:rsidRPr="00770E5E">
        <w:rPr>
          <w:rFonts w:ascii="Calibri" w:hAnsi="Arial" w:cs="Arial"/>
          <w:b/>
          <w:bCs/>
          <w:kern w:val="24"/>
          <w:rtl/>
        </w:rPr>
        <w:t>السمحاق</w:t>
      </w:r>
      <w:proofErr w:type="spellEnd"/>
      <w:r w:rsidRPr="00770E5E">
        <w:rPr>
          <w:rFonts w:ascii="Calibri" w:hAnsi="Arial" w:cs="Arial"/>
          <w:b/>
          <w:bCs/>
          <w:kern w:val="24"/>
          <w:rtl/>
        </w:rPr>
        <w:t xml:space="preserve"> </w:t>
      </w:r>
      <w:proofErr w:type="spellStart"/>
      <w:r w:rsidRPr="00770E5E">
        <w:rPr>
          <w:rFonts w:ascii="Calibri" w:hAnsi="Arial" w:cs="Arial"/>
          <w:b/>
          <w:bCs/>
          <w:kern w:val="24"/>
          <w:rtl/>
        </w:rPr>
        <w:t>الركامي</w:t>
      </w:r>
      <w:proofErr w:type="spellEnd"/>
      <w:r w:rsidRPr="00770E5E">
        <w:rPr>
          <w:rFonts w:ascii="Calibri" w:hAnsi="Arial" w:cs="Arial"/>
          <w:kern w:val="24"/>
          <w:rtl/>
        </w:rPr>
        <w:br/>
      </w:r>
      <w:proofErr w:type="spellStart"/>
      <w:r w:rsidRPr="00770E5E">
        <w:rPr>
          <w:rFonts w:ascii="Calibri" w:hAnsi="Arial" w:cs="Arial"/>
          <w:b/>
          <w:bCs/>
          <w:kern w:val="24"/>
        </w:rPr>
        <w:t>Ciriucumulus</w:t>
      </w:r>
      <w:proofErr w:type="spellEnd"/>
      <w:r w:rsidRPr="00770E5E">
        <w:rPr>
          <w:rFonts w:ascii="Calibri" w:hAnsi="Arial" w:cs="Arial"/>
          <w:b/>
          <w:bCs/>
          <w:kern w:val="24"/>
        </w:rPr>
        <w:t xml:space="preserve"> </w:t>
      </w:r>
    </w:p>
    <w:p w:rsidR="006D73B4" w:rsidRPr="00770E5E" w:rsidRDefault="006D73B4" w:rsidP="006D73B4">
      <w:pPr>
        <w:autoSpaceDE w:val="0"/>
        <w:autoSpaceDN w:val="0"/>
        <w:bidi w:val="0"/>
        <w:adjustRightInd w:val="0"/>
        <w:spacing w:after="0" w:line="240" w:lineRule="auto"/>
        <w:jc w:val="right"/>
        <w:rPr>
          <w:rFonts w:ascii="Calibri" w:hAnsi="Times New Roman" w:cs="Calibri"/>
          <w:b/>
          <w:bCs/>
          <w:kern w:val="24"/>
        </w:rPr>
      </w:pPr>
      <w:r w:rsidRPr="00770E5E">
        <w:rPr>
          <w:rFonts w:ascii="Calibri" w:hAnsi="Arial" w:cs="Arial"/>
          <w:kern w:val="24"/>
          <w:rtl/>
        </w:rPr>
        <w:br/>
      </w:r>
      <w:r w:rsidRPr="00770E5E">
        <w:rPr>
          <w:rFonts w:ascii="Calibri" w:hAnsi="Arial" w:cs="Arial"/>
          <w:noProof/>
          <w:kern w:val="24"/>
        </w:rPr>
        <w:drawing>
          <wp:inline distT="0" distB="0" distL="0" distR="0">
            <wp:extent cx="3009899" cy="1638300"/>
            <wp:effectExtent l="19050" t="0" r="1" b="0"/>
            <wp:docPr id="4" name="صورة 2" descr="http://www.55a.net/firas/ar_photo/1207904975clip_8.jpg"/>
            <wp:cNvGraphicFramePr/>
            <a:graphic xmlns:a="http://schemas.openxmlformats.org/drawingml/2006/main">
              <a:graphicData uri="http://schemas.openxmlformats.org/drawingml/2006/picture">
                <pic:pic xmlns:pic="http://schemas.openxmlformats.org/drawingml/2006/picture">
                  <pic:nvPicPr>
                    <pic:cNvPr id="4" name="صورة 3" descr="http://www.55a.net/firas/ar_photo/1207904975clip_8.jpg"/>
                    <pic:cNvPicPr/>
                  </pic:nvPicPr>
                  <pic:blipFill>
                    <a:blip r:embed="rId7" cstate="print"/>
                    <a:srcRect/>
                    <a:stretch>
                      <a:fillRect/>
                    </a:stretch>
                  </pic:blipFill>
                  <pic:spPr bwMode="auto">
                    <a:xfrm>
                      <a:off x="0" y="0"/>
                      <a:ext cx="3016722" cy="1642014"/>
                    </a:xfrm>
                    <a:prstGeom prst="rect">
                      <a:avLst/>
                    </a:prstGeom>
                    <a:noFill/>
                    <a:ln w="9525">
                      <a:noFill/>
                      <a:miter lim="800000"/>
                      <a:headEnd/>
                      <a:tailEnd/>
                    </a:ln>
                  </pic:spPr>
                </pic:pic>
              </a:graphicData>
            </a:graphic>
          </wp:inline>
        </w:drawing>
      </w:r>
      <w:r w:rsidRPr="00770E5E">
        <w:rPr>
          <w:rFonts w:ascii="Calibri" w:hAnsi="Arial" w:cs="Arial"/>
          <w:kern w:val="24"/>
          <w:rtl/>
        </w:rPr>
        <w:br/>
      </w:r>
      <w:r w:rsidRPr="00770E5E">
        <w:rPr>
          <w:rFonts w:ascii="Calibri" w:hAnsi="Arial" w:cs="Arial"/>
          <w:kern w:val="24"/>
          <w:rtl/>
        </w:rPr>
        <w:br/>
        <w:t xml:space="preserve">          </w:t>
      </w:r>
      <w:r w:rsidRPr="00770E5E">
        <w:rPr>
          <w:rFonts w:ascii="Calibri" w:hAnsi="Arial" w:cs="Arial"/>
          <w:kern w:val="24"/>
          <w:rtl/>
        </w:rPr>
        <w:br/>
      </w:r>
      <w:r w:rsidRPr="00770E5E">
        <w:rPr>
          <w:rFonts w:ascii="Calibri" w:hAnsi="Arial" w:cs="Arial"/>
          <w:b/>
          <w:bCs/>
          <w:kern w:val="24"/>
          <w:rtl/>
        </w:rPr>
        <w:t xml:space="preserve">سحب الركام الطبقي   </w:t>
      </w:r>
      <w:r w:rsidRPr="00770E5E">
        <w:rPr>
          <w:rFonts w:ascii="Calibri" w:hAnsi="Times New Roman" w:cs="Calibri"/>
          <w:b/>
          <w:bCs/>
          <w:kern w:val="24"/>
        </w:rPr>
        <w:t>Stratocumulus</w:t>
      </w:r>
      <w:r w:rsidRPr="00770E5E">
        <w:rPr>
          <w:rFonts w:ascii="Calibri" w:hAnsi="Arial" w:cs="Arial"/>
          <w:kern w:val="24"/>
          <w:rtl/>
        </w:rPr>
        <w:br/>
      </w:r>
      <w:r w:rsidRPr="00770E5E">
        <w:rPr>
          <w:rFonts w:ascii="Calibri" w:hAnsi="Times New Roman" w:cs="Times New Roman"/>
          <w:b/>
          <w:bCs/>
          <w:noProof/>
          <w:kern w:val="24"/>
          <w:rtl/>
        </w:rPr>
        <w:drawing>
          <wp:inline distT="0" distB="0" distL="0" distR="0">
            <wp:extent cx="3790950" cy="2276475"/>
            <wp:effectExtent l="19050" t="0" r="0" b="0"/>
            <wp:docPr id="2" name="صورة 1" descr="http://web.pd.astro.it/meteo/cumulonimbus_mamma_stratocumulus.jpg"/>
            <wp:cNvGraphicFramePr/>
            <a:graphic xmlns:a="http://schemas.openxmlformats.org/drawingml/2006/main">
              <a:graphicData uri="http://schemas.openxmlformats.org/drawingml/2006/picture">
                <pic:pic xmlns:pic="http://schemas.openxmlformats.org/drawingml/2006/picture">
                  <pic:nvPicPr>
                    <pic:cNvPr id="4" name="صورة 3" descr="http://web.pd.astro.it/meteo/cumulonimbus_mamma_stratocumulus.jpg"/>
                    <pic:cNvPicPr/>
                  </pic:nvPicPr>
                  <pic:blipFill>
                    <a:blip r:embed="rId8" cstate="print"/>
                    <a:srcRect/>
                    <a:stretch>
                      <a:fillRect/>
                    </a:stretch>
                  </pic:blipFill>
                  <pic:spPr bwMode="auto">
                    <a:xfrm>
                      <a:off x="0" y="0"/>
                      <a:ext cx="3798607" cy="2281073"/>
                    </a:xfrm>
                    <a:prstGeom prst="rect">
                      <a:avLst/>
                    </a:prstGeom>
                    <a:noFill/>
                    <a:ln w="9525">
                      <a:noFill/>
                      <a:miter lim="800000"/>
                      <a:headEnd/>
                      <a:tailEnd/>
                    </a:ln>
                  </pic:spPr>
                </pic:pic>
              </a:graphicData>
            </a:graphic>
          </wp:inline>
        </w:drawing>
      </w:r>
      <w:r>
        <w:rPr>
          <w:rFonts w:ascii="Calibri" w:hAnsi="Times New Roman" w:cs="Calibri" w:hint="cs"/>
          <w:b/>
          <w:bCs/>
          <w:kern w:val="24"/>
          <w:rtl/>
        </w:rPr>
        <w:t xml:space="preserve">            </w:t>
      </w:r>
    </w:p>
    <w:p w:rsidR="006D73B4" w:rsidRPr="00770E5E" w:rsidRDefault="006D73B4" w:rsidP="006D73B4">
      <w:pPr>
        <w:autoSpaceDE w:val="0"/>
        <w:autoSpaceDN w:val="0"/>
        <w:bidi w:val="0"/>
        <w:adjustRightInd w:val="0"/>
        <w:spacing w:after="0" w:line="240" w:lineRule="auto"/>
        <w:jc w:val="right"/>
        <w:rPr>
          <w:rFonts w:ascii="Calibri" w:hAnsi="Arial" w:cs="Arial"/>
          <w:kern w:val="24"/>
          <w:rtl/>
        </w:rPr>
      </w:pPr>
    </w:p>
    <w:p w:rsidR="006D73B4" w:rsidRDefault="006D73B4" w:rsidP="006D73B4">
      <w:pPr>
        <w:rPr>
          <w:rFonts w:hint="cs"/>
          <w:rtl/>
        </w:rPr>
      </w:pPr>
    </w:p>
    <w:p w:rsidR="00FD4068" w:rsidRPr="00B343DE" w:rsidRDefault="00FD4068" w:rsidP="00FD4068">
      <w:pPr>
        <w:autoSpaceDE w:val="0"/>
        <w:autoSpaceDN w:val="0"/>
        <w:bidi w:val="0"/>
        <w:adjustRightInd w:val="0"/>
        <w:spacing w:after="0" w:line="240" w:lineRule="auto"/>
        <w:jc w:val="right"/>
        <w:rPr>
          <w:rFonts w:ascii="Calibri" w:hAnsi="Arial" w:cs="Arial"/>
          <w:kern w:val="24"/>
          <w:sz w:val="28"/>
          <w:szCs w:val="28"/>
          <w:rtl/>
        </w:rPr>
      </w:pPr>
    </w:p>
    <w:p w:rsidR="00FD4068" w:rsidRPr="00B343DE" w:rsidRDefault="00FD4068" w:rsidP="00FD4068">
      <w:pPr>
        <w:autoSpaceDE w:val="0"/>
        <w:autoSpaceDN w:val="0"/>
        <w:bidi w:val="0"/>
        <w:adjustRightInd w:val="0"/>
        <w:spacing w:after="0" w:line="240" w:lineRule="auto"/>
        <w:jc w:val="right"/>
        <w:rPr>
          <w:rFonts w:ascii="Calibri" w:hAnsi="Calibri" w:cs="Calibri"/>
          <w:kern w:val="24"/>
          <w:sz w:val="28"/>
          <w:szCs w:val="28"/>
        </w:rPr>
      </w:pPr>
    </w:p>
    <w:p w:rsidR="00FD4068" w:rsidRPr="00B343DE" w:rsidRDefault="00FD4068" w:rsidP="00FD4068">
      <w:pPr>
        <w:autoSpaceDE w:val="0"/>
        <w:autoSpaceDN w:val="0"/>
        <w:adjustRightInd w:val="0"/>
        <w:spacing w:after="0" w:line="240" w:lineRule="auto"/>
        <w:rPr>
          <w:rFonts w:ascii="Calibri" w:hAnsi="Calibri" w:cs="Calibri"/>
          <w:kern w:val="24"/>
          <w:sz w:val="28"/>
          <w:szCs w:val="28"/>
        </w:rPr>
      </w:pPr>
      <w:r w:rsidRPr="00B343DE">
        <w:rPr>
          <w:rFonts w:ascii="Calibri" w:hAnsi="PT Bold Heading" w:cs="PT Bold Heading"/>
          <w:kern w:val="24"/>
          <w:sz w:val="28"/>
          <w:szCs w:val="28"/>
          <w:rtl/>
        </w:rPr>
        <w:t>المحاضرة الحادية عشرة</w:t>
      </w:r>
      <w:r w:rsidRPr="00B343DE">
        <w:rPr>
          <w:rFonts w:ascii="Calibri" w:hAnsi="PT Bold Heading" w:cs="PT Bold Heading"/>
          <w:kern w:val="24"/>
          <w:sz w:val="28"/>
          <w:szCs w:val="28"/>
          <w:rtl/>
        </w:rPr>
        <w:br/>
      </w:r>
      <w:r w:rsidRPr="00B343DE">
        <w:rPr>
          <w:rFonts w:ascii="Calibri" w:hAnsi="PT Bold Heading" w:cs="PT Bold Heading"/>
          <w:kern w:val="24"/>
          <w:sz w:val="28"/>
          <w:szCs w:val="28"/>
          <w:rtl/>
        </w:rPr>
        <w:br/>
      </w:r>
      <w:r w:rsidRPr="00B343DE">
        <w:rPr>
          <w:rFonts w:ascii="Calibri" w:hAnsi="Arial" w:cs="Arial"/>
          <w:kern w:val="24"/>
          <w:sz w:val="28"/>
          <w:szCs w:val="28"/>
          <w:rtl/>
        </w:rPr>
        <w:t>الأمطار</w:t>
      </w:r>
    </w:p>
    <w:p w:rsidR="00FD4068" w:rsidRPr="00FD4068" w:rsidRDefault="00FD4068" w:rsidP="00FD4068">
      <w:pPr>
        <w:autoSpaceDE w:val="0"/>
        <w:autoSpaceDN w:val="0"/>
        <w:adjustRightInd w:val="0"/>
        <w:spacing w:after="0" w:line="240" w:lineRule="auto"/>
        <w:rPr>
          <w:rFonts w:ascii="Calibri" w:hAnsi="Calibri" w:hint="cs"/>
          <w:kern w:val="24"/>
          <w:sz w:val="28"/>
          <w:szCs w:val="28"/>
          <w:rtl/>
        </w:rPr>
      </w:pPr>
      <w:r w:rsidRPr="00B343DE">
        <w:rPr>
          <w:rFonts w:ascii="Calibri" w:hAnsi="Arial" w:cs="Arial"/>
          <w:b/>
          <w:bCs/>
          <w:kern w:val="24"/>
          <w:sz w:val="28"/>
          <w:szCs w:val="28"/>
          <w:rtl/>
        </w:rPr>
        <w:t xml:space="preserve">    </w:t>
      </w:r>
      <w:r w:rsidRPr="00B343DE">
        <w:rPr>
          <w:rFonts w:ascii="Calibri" w:hAnsi="Arial" w:cs="Arial"/>
          <w:b/>
          <w:bCs/>
          <w:kern w:val="24"/>
          <w:sz w:val="28"/>
          <w:szCs w:val="28"/>
          <w:rtl/>
        </w:rPr>
        <w:br/>
        <w:t xml:space="preserve"> </w:t>
      </w:r>
      <w:r w:rsidRPr="00B343DE">
        <w:rPr>
          <w:rFonts w:ascii="Calibri" w:hAnsi="Calibri" w:cs="Calibri"/>
          <w:b/>
          <w:bCs/>
          <w:kern w:val="24"/>
          <w:sz w:val="28"/>
          <w:szCs w:val="28"/>
        </w:rPr>
        <w:t xml:space="preserve">    </w:t>
      </w:r>
      <w:r w:rsidRPr="00B343DE">
        <w:rPr>
          <w:rFonts w:ascii="Calibri" w:hAnsi="Arial" w:cs="Arial"/>
          <w:b/>
          <w:bCs/>
          <w:kern w:val="24"/>
          <w:sz w:val="28"/>
          <w:szCs w:val="28"/>
          <w:rtl/>
        </w:rPr>
        <w:t xml:space="preserve"> </w:t>
      </w:r>
      <w:r w:rsidRPr="00B343DE">
        <w:rPr>
          <w:rFonts w:ascii="Calibri" w:hAnsi="Arial" w:cs="Arial"/>
          <w:b/>
          <w:bCs/>
          <w:kern w:val="24"/>
          <w:sz w:val="28"/>
          <w:szCs w:val="28"/>
          <w:rtl/>
          <w:lang w:bidi="ar-JO"/>
        </w:rPr>
        <w:t xml:space="preserve">يتم تقسيم الأمطار تبعاً لاختلاف العوامل التي تؤدي إلى ارتفاع الهواء إلى أعلى وتكّون السحب وسقوط الأمطار </w:t>
      </w:r>
      <w:r w:rsidRPr="00B343DE">
        <w:rPr>
          <w:rFonts w:ascii="Calibri" w:hAnsi="Arial" w:cs="Arial"/>
          <w:b/>
          <w:bCs/>
          <w:kern w:val="24"/>
          <w:sz w:val="28"/>
          <w:szCs w:val="28"/>
          <w:rtl/>
        </w:rPr>
        <w:t xml:space="preserve">، </w:t>
      </w:r>
      <w:r w:rsidRPr="00B343DE">
        <w:rPr>
          <w:rFonts w:ascii="Calibri" w:hAnsi="Arial" w:cs="Arial"/>
          <w:b/>
          <w:bCs/>
          <w:kern w:val="24"/>
          <w:sz w:val="28"/>
          <w:szCs w:val="28"/>
          <w:rtl/>
          <w:lang w:bidi="ar-JO"/>
        </w:rPr>
        <w:t xml:space="preserve">إلى </w:t>
      </w:r>
      <w:r w:rsidRPr="00B343DE">
        <w:rPr>
          <w:rFonts w:ascii="GE MB Farah Bold" w:hAnsi="GE MB Farah Bold" w:cs="GE MB Farah Bold"/>
          <w:b/>
          <w:bCs/>
          <w:kern w:val="24"/>
          <w:sz w:val="28"/>
          <w:szCs w:val="28"/>
          <w:rtl/>
          <w:lang w:bidi="ar-JO"/>
        </w:rPr>
        <w:t>ثلاثة أنواع رئيسة</w:t>
      </w:r>
      <w:r w:rsidRPr="00B343DE">
        <w:rPr>
          <w:rFonts w:ascii="Calibri" w:hAnsi="Arial" w:cs="Arial"/>
          <w:b/>
          <w:bCs/>
          <w:kern w:val="24"/>
          <w:sz w:val="28"/>
          <w:szCs w:val="28"/>
          <w:rtl/>
          <w:lang w:bidi="ar-JO"/>
        </w:rPr>
        <w:t>، علماً أن الأمطار في بعض المناطق يمكن أن تكون ناجمة عن أكثر من نوع واحد.</w:t>
      </w:r>
      <w:r w:rsidRPr="00B343DE">
        <w:rPr>
          <w:rFonts w:ascii="Calibri" w:hAnsi="Calibri" w:cs="Calibri"/>
          <w:kern w:val="24"/>
          <w:sz w:val="28"/>
          <w:szCs w:val="28"/>
        </w:rPr>
        <w:br/>
      </w:r>
    </w:p>
    <w:p w:rsidR="00FD4068" w:rsidRPr="00B343DE" w:rsidRDefault="00FD4068" w:rsidP="00FD4068">
      <w:pPr>
        <w:autoSpaceDE w:val="0"/>
        <w:autoSpaceDN w:val="0"/>
        <w:adjustRightInd w:val="0"/>
        <w:spacing w:after="0" w:line="240" w:lineRule="auto"/>
        <w:rPr>
          <w:rFonts w:ascii="Calibri" w:hAnsi="Arial" w:cs="Arial"/>
          <w:b/>
          <w:bCs/>
          <w:kern w:val="24"/>
          <w:sz w:val="28"/>
          <w:szCs w:val="28"/>
          <w:rtl/>
        </w:rPr>
      </w:pPr>
      <w:r w:rsidRPr="00B343DE">
        <w:rPr>
          <w:rFonts w:ascii="Calibri" w:hAnsi="Arial" w:cs="Arial"/>
          <w:b/>
          <w:bCs/>
          <w:kern w:val="24"/>
          <w:sz w:val="28"/>
          <w:szCs w:val="28"/>
          <w:rtl/>
        </w:rPr>
        <w:t xml:space="preserve"> 1</w:t>
      </w:r>
      <w:r w:rsidRPr="00B343DE">
        <w:rPr>
          <w:rFonts w:ascii="Calibri" w:hAnsi="Arial" w:cs="Arial"/>
          <w:b/>
          <w:bCs/>
          <w:kern w:val="24"/>
          <w:sz w:val="28"/>
          <w:szCs w:val="28"/>
          <w:rtl/>
          <w:lang w:bidi="ar-JO"/>
        </w:rPr>
        <w:t xml:space="preserve">- الأمطار </w:t>
      </w:r>
      <w:proofErr w:type="spellStart"/>
      <w:r w:rsidRPr="00B343DE">
        <w:rPr>
          <w:rFonts w:ascii="Calibri" w:hAnsi="Arial" w:cs="Arial"/>
          <w:b/>
          <w:bCs/>
          <w:kern w:val="24"/>
          <w:sz w:val="28"/>
          <w:szCs w:val="28"/>
          <w:rtl/>
          <w:lang w:bidi="ar-JO"/>
        </w:rPr>
        <w:t>الحملية</w:t>
      </w:r>
      <w:proofErr w:type="spellEnd"/>
      <w:r w:rsidRPr="00B343DE">
        <w:rPr>
          <w:rFonts w:ascii="Calibri" w:hAnsi="Arial" w:cs="Arial"/>
          <w:b/>
          <w:bCs/>
          <w:kern w:val="24"/>
          <w:sz w:val="28"/>
          <w:szCs w:val="28"/>
          <w:rtl/>
          <w:lang w:bidi="ar-JO"/>
        </w:rPr>
        <w:t xml:space="preserve">  :</w:t>
      </w:r>
      <w:r w:rsidRPr="00B343DE">
        <w:rPr>
          <w:rFonts w:ascii="Calibri" w:hAnsi="Calibri" w:cs="Calibri"/>
          <w:kern w:val="24"/>
          <w:sz w:val="28"/>
          <w:szCs w:val="28"/>
        </w:rPr>
        <w:br/>
        <w:t xml:space="preserve">          </w:t>
      </w:r>
      <w:r w:rsidRPr="00B343DE">
        <w:rPr>
          <w:rFonts w:ascii="Calibri" w:hAnsi="Arial" w:cs="Arial"/>
          <w:b/>
          <w:bCs/>
          <w:kern w:val="24"/>
          <w:sz w:val="28"/>
          <w:szCs w:val="28"/>
          <w:rtl/>
          <w:lang w:bidi="ar-JO"/>
        </w:rPr>
        <w:t>تمثل هذه الأمطار النمط السائد من الأمطار في المناطق الاستوائية والمدارية الرطبة في حوض الكونغو والبحيرات الاستوائية وحوض الأمازون. كما يتمثل هذا في المناطق المعتدلة التي تسقط أمطارها خلال فصل الصيف مثل أواسط القارات.</w:t>
      </w:r>
      <w:r w:rsidRPr="00B343DE">
        <w:rPr>
          <w:rFonts w:ascii="Calibri" w:hAnsi="Arial" w:cs="Arial"/>
          <w:b/>
          <w:bCs/>
          <w:kern w:val="24"/>
          <w:sz w:val="28"/>
          <w:szCs w:val="28"/>
          <w:rtl/>
        </w:rPr>
        <w:t xml:space="preserve">    س : ما المناطق يسود فيها سقوط الأمطار </w:t>
      </w:r>
      <w:proofErr w:type="spellStart"/>
      <w:r w:rsidRPr="00B343DE">
        <w:rPr>
          <w:rFonts w:ascii="Calibri" w:hAnsi="Arial" w:cs="Arial"/>
          <w:b/>
          <w:bCs/>
          <w:kern w:val="24"/>
          <w:sz w:val="28"/>
          <w:szCs w:val="28"/>
          <w:rtl/>
        </w:rPr>
        <w:t>الحملية</w:t>
      </w:r>
      <w:proofErr w:type="spellEnd"/>
      <w:r w:rsidRPr="00B343DE">
        <w:rPr>
          <w:rFonts w:ascii="Calibri" w:hAnsi="Arial" w:cs="Arial"/>
          <w:b/>
          <w:bCs/>
          <w:kern w:val="24"/>
          <w:sz w:val="28"/>
          <w:szCs w:val="28"/>
          <w:rtl/>
        </w:rPr>
        <w:t xml:space="preserve"> (التصاعدية) ؟</w:t>
      </w:r>
      <w:r w:rsidRPr="00B343DE">
        <w:rPr>
          <w:rFonts w:ascii="Calibri" w:hAnsi="Arial" w:cs="Arial"/>
          <w:b/>
          <w:bCs/>
          <w:kern w:val="24"/>
          <w:sz w:val="28"/>
          <w:szCs w:val="28"/>
          <w:rtl/>
        </w:rPr>
        <w:br/>
        <w:t xml:space="preserve">                                              س :  تسود الأمطار </w:t>
      </w:r>
      <w:proofErr w:type="spellStart"/>
      <w:r w:rsidRPr="00B343DE">
        <w:rPr>
          <w:rFonts w:ascii="Calibri" w:hAnsi="Arial" w:cs="Arial"/>
          <w:b/>
          <w:bCs/>
          <w:kern w:val="24"/>
          <w:sz w:val="28"/>
          <w:szCs w:val="28"/>
          <w:rtl/>
        </w:rPr>
        <w:t>الحملية</w:t>
      </w:r>
      <w:proofErr w:type="spellEnd"/>
      <w:r w:rsidRPr="00B343DE">
        <w:rPr>
          <w:rFonts w:ascii="Calibri" w:hAnsi="Arial" w:cs="Arial"/>
          <w:b/>
          <w:bCs/>
          <w:kern w:val="24"/>
          <w:sz w:val="28"/>
          <w:szCs w:val="28"/>
          <w:rtl/>
        </w:rPr>
        <w:t xml:space="preserve"> أو التصاعدية في المناطق :</w:t>
      </w:r>
      <w:r w:rsidRPr="00B343DE">
        <w:rPr>
          <w:rFonts w:ascii="Calibri" w:hAnsi="Arial" w:cs="Arial"/>
          <w:b/>
          <w:bCs/>
          <w:kern w:val="24"/>
          <w:sz w:val="28"/>
          <w:szCs w:val="28"/>
          <w:rtl/>
        </w:rPr>
        <w:br/>
      </w:r>
      <w:r w:rsidRPr="00B343DE">
        <w:rPr>
          <w:rFonts w:ascii="Calibri" w:hAnsi="Arial" w:cs="Arial"/>
          <w:b/>
          <w:bCs/>
          <w:kern w:val="24"/>
          <w:sz w:val="24"/>
          <w:szCs w:val="24"/>
          <w:rtl/>
        </w:rPr>
        <w:t xml:space="preserve">                                                           أ – اليابسة                           ب – المسطحات البحرية</w:t>
      </w:r>
      <w:r w:rsidRPr="00B343DE">
        <w:rPr>
          <w:rFonts w:ascii="Calibri" w:hAnsi="Arial" w:cs="Arial"/>
          <w:b/>
          <w:bCs/>
          <w:kern w:val="24"/>
          <w:sz w:val="24"/>
          <w:szCs w:val="24"/>
          <w:rtl/>
        </w:rPr>
        <w:br/>
        <w:t xml:space="preserve">                                                           ج – القطبية                           د - ا</w:t>
      </w:r>
      <w:r w:rsidRPr="00B343DE">
        <w:rPr>
          <w:rFonts w:ascii="Calibri" w:hAnsi="Arial" w:cs="Arial"/>
          <w:b/>
          <w:bCs/>
          <w:kern w:val="24"/>
          <w:sz w:val="24"/>
          <w:szCs w:val="24"/>
          <w:u w:val="single"/>
          <w:rtl/>
        </w:rPr>
        <w:t>لاستوائية</w:t>
      </w:r>
      <w:r w:rsidRPr="00B343DE">
        <w:rPr>
          <w:rFonts w:ascii="Calibri" w:hAnsi="Arial" w:cs="Arial"/>
          <w:b/>
          <w:bCs/>
          <w:kern w:val="24"/>
          <w:sz w:val="24"/>
          <w:szCs w:val="24"/>
          <w:rtl/>
        </w:rPr>
        <w:t xml:space="preserve"> </w:t>
      </w:r>
      <w:r w:rsidRPr="00B343DE">
        <w:rPr>
          <w:rFonts w:ascii="Calibri" w:hAnsi="Calibri" w:cs="Calibri"/>
          <w:kern w:val="24"/>
          <w:sz w:val="28"/>
          <w:szCs w:val="28"/>
        </w:rPr>
        <w:br/>
      </w:r>
    </w:p>
    <w:p w:rsidR="00FD4068" w:rsidRPr="00B343DE" w:rsidRDefault="00FD4068" w:rsidP="00FD4068">
      <w:pPr>
        <w:autoSpaceDE w:val="0"/>
        <w:autoSpaceDN w:val="0"/>
        <w:adjustRightInd w:val="0"/>
        <w:spacing w:after="0" w:line="240" w:lineRule="auto"/>
        <w:rPr>
          <w:rFonts w:ascii="Calibri" w:hAnsi="Arial" w:cs="Arial"/>
          <w:b/>
          <w:bCs/>
          <w:kern w:val="24"/>
          <w:sz w:val="28"/>
          <w:szCs w:val="28"/>
          <w:rtl/>
        </w:rPr>
      </w:pPr>
      <w:r w:rsidRPr="00B343DE">
        <w:rPr>
          <w:rFonts w:ascii="Calibri" w:hAnsi="Arial" w:cs="Arial"/>
          <w:b/>
          <w:bCs/>
          <w:kern w:val="24"/>
          <w:sz w:val="28"/>
          <w:szCs w:val="28"/>
          <w:rtl/>
        </w:rPr>
        <w:br/>
        <w:t xml:space="preserve">           </w:t>
      </w:r>
      <w:r w:rsidRPr="00B343DE">
        <w:rPr>
          <w:rFonts w:ascii="Calibri" w:hAnsi="Arial" w:cs="Arial"/>
          <w:b/>
          <w:bCs/>
          <w:kern w:val="24"/>
          <w:sz w:val="28"/>
          <w:szCs w:val="28"/>
          <w:rtl/>
          <w:lang w:bidi="ar-JO"/>
        </w:rPr>
        <w:t xml:space="preserve">تسقط الأمطار </w:t>
      </w:r>
      <w:proofErr w:type="spellStart"/>
      <w:r w:rsidRPr="00B343DE">
        <w:rPr>
          <w:rFonts w:ascii="Calibri" w:hAnsi="Arial" w:cs="Arial"/>
          <w:b/>
          <w:bCs/>
          <w:kern w:val="24"/>
          <w:sz w:val="28"/>
          <w:szCs w:val="28"/>
          <w:rtl/>
          <w:lang w:bidi="ar-JO"/>
        </w:rPr>
        <w:t>الحملية</w:t>
      </w:r>
      <w:proofErr w:type="spellEnd"/>
      <w:r w:rsidRPr="00B343DE">
        <w:rPr>
          <w:rFonts w:ascii="Calibri" w:hAnsi="Arial" w:cs="Arial"/>
          <w:b/>
          <w:bCs/>
          <w:kern w:val="24"/>
          <w:sz w:val="28"/>
          <w:szCs w:val="28"/>
          <w:rtl/>
          <w:lang w:bidi="ar-JO"/>
        </w:rPr>
        <w:t xml:space="preserve"> عندما يرتفع الهواء على شكل تيارات صاعدة، نتيجة التسخين الشديد لسطح الأرض، وعدم استقرار الهواء، وإذا كان الهواء شديد الرطوبة كما في المناطق الاستوائية، فإنه يعقب عملية التكاثف تكون سحب المزن </w:t>
      </w:r>
      <w:proofErr w:type="spellStart"/>
      <w:r w:rsidRPr="00B343DE">
        <w:rPr>
          <w:rFonts w:ascii="Calibri" w:hAnsi="Arial" w:cs="Arial"/>
          <w:b/>
          <w:bCs/>
          <w:kern w:val="24"/>
          <w:sz w:val="28"/>
          <w:szCs w:val="28"/>
          <w:rtl/>
          <w:lang w:bidi="ar-JO"/>
        </w:rPr>
        <w:t>الركامي</w:t>
      </w:r>
      <w:proofErr w:type="spellEnd"/>
      <w:r w:rsidRPr="00B343DE">
        <w:rPr>
          <w:rFonts w:ascii="Calibri" w:hAnsi="Arial" w:cs="Arial"/>
          <w:b/>
          <w:bCs/>
          <w:kern w:val="24"/>
          <w:sz w:val="28"/>
          <w:szCs w:val="28"/>
          <w:rtl/>
          <w:lang w:bidi="ar-JO"/>
        </w:rPr>
        <w:t xml:space="preserve"> وسقوط الأمطار، حيث تزداد كمية الأمطار </w:t>
      </w:r>
      <w:proofErr w:type="spellStart"/>
      <w:r w:rsidRPr="00B343DE">
        <w:rPr>
          <w:rFonts w:ascii="Calibri" w:hAnsi="Arial" w:cs="Arial"/>
          <w:b/>
          <w:bCs/>
          <w:kern w:val="24"/>
          <w:sz w:val="28"/>
          <w:szCs w:val="28"/>
          <w:rtl/>
          <w:lang w:bidi="ar-JO"/>
        </w:rPr>
        <w:t>الحملية</w:t>
      </w:r>
      <w:proofErr w:type="spellEnd"/>
      <w:r w:rsidRPr="00B343DE">
        <w:rPr>
          <w:rFonts w:ascii="Calibri" w:hAnsi="Arial" w:cs="Arial"/>
          <w:b/>
          <w:bCs/>
          <w:kern w:val="24"/>
          <w:sz w:val="28"/>
          <w:szCs w:val="28"/>
          <w:rtl/>
          <w:lang w:bidi="ar-JO"/>
        </w:rPr>
        <w:t xml:space="preserve"> كلما كانت التيارات الصاعدة أكثر قوة.</w:t>
      </w:r>
      <w:r w:rsidRPr="00B343DE">
        <w:rPr>
          <w:rFonts w:ascii="Calibri" w:hAnsi="Arial" w:cs="Arial"/>
          <w:b/>
          <w:bCs/>
          <w:kern w:val="24"/>
          <w:sz w:val="28"/>
          <w:szCs w:val="28"/>
          <w:rtl/>
        </w:rPr>
        <w:t xml:space="preserve">  س :تسقط الأمطار </w:t>
      </w:r>
      <w:proofErr w:type="spellStart"/>
      <w:r w:rsidRPr="00B343DE">
        <w:rPr>
          <w:rFonts w:ascii="Calibri" w:hAnsi="Arial" w:cs="Arial"/>
          <w:b/>
          <w:bCs/>
          <w:kern w:val="24"/>
          <w:sz w:val="28"/>
          <w:szCs w:val="28"/>
          <w:rtl/>
        </w:rPr>
        <w:t>الحملية</w:t>
      </w:r>
      <w:proofErr w:type="spellEnd"/>
      <w:r w:rsidRPr="00B343DE">
        <w:rPr>
          <w:rFonts w:ascii="Calibri" w:hAnsi="Arial" w:cs="Arial"/>
          <w:b/>
          <w:bCs/>
          <w:kern w:val="24"/>
          <w:sz w:val="28"/>
          <w:szCs w:val="28"/>
          <w:rtl/>
        </w:rPr>
        <w:t xml:space="preserve"> بسبب التيارات الهوائية :</w:t>
      </w:r>
      <w:r w:rsidRPr="00B343DE">
        <w:rPr>
          <w:rFonts w:ascii="Calibri" w:hAnsi="Arial" w:cs="Arial"/>
          <w:b/>
          <w:bCs/>
          <w:kern w:val="24"/>
          <w:rtl/>
        </w:rPr>
        <w:br/>
        <w:t xml:space="preserve">                   </w:t>
      </w:r>
      <w:r>
        <w:rPr>
          <w:rFonts w:ascii="Calibri" w:hAnsi="Arial" w:cs="Arial"/>
          <w:b/>
          <w:bCs/>
          <w:kern w:val="24"/>
          <w:rtl/>
        </w:rPr>
        <w:t xml:space="preserve">                </w:t>
      </w:r>
      <w:r w:rsidRPr="00B343DE">
        <w:rPr>
          <w:rFonts w:ascii="Calibri" w:hAnsi="Arial" w:cs="Arial"/>
          <w:b/>
          <w:bCs/>
          <w:kern w:val="24"/>
          <w:rtl/>
        </w:rPr>
        <w:t xml:space="preserve">      أ – الهابطة              ب – الصاعدة         ج - الأفقية       د – لا شيء مما ذكر</w:t>
      </w:r>
      <w:r w:rsidRPr="00B343DE">
        <w:rPr>
          <w:rFonts w:ascii="Calibri" w:hAnsi="Calibri" w:cs="Calibri"/>
          <w:kern w:val="24"/>
        </w:rPr>
        <w:br/>
      </w:r>
    </w:p>
    <w:p w:rsidR="00FD4068" w:rsidRPr="00B343DE" w:rsidRDefault="00FD4068" w:rsidP="00FD4068">
      <w:pPr>
        <w:autoSpaceDE w:val="0"/>
        <w:autoSpaceDN w:val="0"/>
        <w:adjustRightInd w:val="0"/>
        <w:spacing w:after="0" w:line="240" w:lineRule="auto"/>
        <w:rPr>
          <w:rFonts w:ascii="Calibri" w:hAnsi="Arial" w:cs="Arial"/>
          <w:b/>
          <w:bCs/>
          <w:kern w:val="24"/>
          <w:sz w:val="28"/>
          <w:szCs w:val="28"/>
          <w:rtl/>
          <w:lang w:bidi="ar-JO"/>
        </w:rPr>
      </w:pPr>
      <w:r w:rsidRPr="00B343DE">
        <w:rPr>
          <w:rFonts w:ascii="Calibri" w:hAnsi="Arial" w:cs="Arial"/>
          <w:b/>
          <w:bCs/>
          <w:kern w:val="24"/>
          <w:sz w:val="28"/>
          <w:szCs w:val="28"/>
          <w:rtl/>
        </w:rPr>
        <w:t xml:space="preserve">         </w:t>
      </w:r>
      <w:r w:rsidRPr="00B343DE">
        <w:rPr>
          <w:rFonts w:ascii="Calibri" w:hAnsi="Arial" w:cs="Arial"/>
          <w:b/>
          <w:bCs/>
          <w:kern w:val="24"/>
          <w:sz w:val="28"/>
          <w:szCs w:val="28"/>
          <w:rtl/>
          <w:lang w:bidi="ar-JO"/>
        </w:rPr>
        <w:t>ومما يجدر ذكره أن أمطار المناطق الصحراوية هي أمطار حملي</w:t>
      </w:r>
      <w:r w:rsidRPr="00B343DE">
        <w:rPr>
          <w:rFonts w:ascii="Calibri" w:hAnsi="Arial" w:cs="Arial"/>
          <w:b/>
          <w:bCs/>
          <w:kern w:val="24"/>
          <w:sz w:val="28"/>
          <w:szCs w:val="28"/>
          <w:rtl/>
        </w:rPr>
        <w:t xml:space="preserve">ة </w:t>
      </w:r>
      <w:r w:rsidRPr="00B343DE">
        <w:rPr>
          <w:rFonts w:ascii="Calibri" w:hAnsi="Arial" w:cs="Arial"/>
          <w:b/>
          <w:bCs/>
          <w:kern w:val="24"/>
          <w:sz w:val="28"/>
          <w:szCs w:val="28"/>
          <w:rtl/>
          <w:lang w:bidi="ar-JO"/>
        </w:rPr>
        <w:t xml:space="preserve">، تسقط أمطارها على شكل </w:t>
      </w:r>
      <w:proofErr w:type="spellStart"/>
      <w:r w:rsidRPr="00B343DE">
        <w:rPr>
          <w:rFonts w:ascii="Calibri" w:hAnsi="Arial" w:cs="Arial"/>
          <w:b/>
          <w:bCs/>
          <w:kern w:val="24"/>
          <w:sz w:val="28"/>
          <w:szCs w:val="28"/>
          <w:rtl/>
          <w:lang w:bidi="ar-JO"/>
        </w:rPr>
        <w:t>زخات</w:t>
      </w:r>
      <w:proofErr w:type="spellEnd"/>
      <w:r w:rsidRPr="00B343DE">
        <w:rPr>
          <w:rFonts w:ascii="Calibri" w:hAnsi="Arial" w:cs="Arial"/>
          <w:b/>
          <w:bCs/>
          <w:kern w:val="24"/>
          <w:sz w:val="28"/>
          <w:szCs w:val="28"/>
          <w:rtl/>
          <w:lang w:bidi="ar-JO"/>
        </w:rPr>
        <w:t xml:space="preserve"> قوية، لكنها لا تستمر سوى فترة قصيرة، كما أنها تسقط على مساحات محدودة، ولا تسقط على بقع أخرى مجاورة.</w:t>
      </w:r>
      <w:r w:rsidRPr="00B343DE">
        <w:rPr>
          <w:rFonts w:ascii="Calibri" w:hAnsi="Calibri" w:cs="Calibri"/>
          <w:kern w:val="24"/>
          <w:sz w:val="28"/>
          <w:szCs w:val="28"/>
        </w:rPr>
        <w:br/>
      </w:r>
    </w:p>
    <w:p w:rsidR="00FD4068" w:rsidRPr="00B343DE" w:rsidRDefault="00FD4068" w:rsidP="00FD4068">
      <w:pPr>
        <w:autoSpaceDE w:val="0"/>
        <w:autoSpaceDN w:val="0"/>
        <w:adjustRightInd w:val="0"/>
        <w:spacing w:after="0" w:line="240" w:lineRule="auto"/>
        <w:rPr>
          <w:rFonts w:ascii="Calibri" w:hAnsi="Calibri" w:cs="Calibri"/>
          <w:kern w:val="24"/>
          <w:sz w:val="28"/>
          <w:szCs w:val="28"/>
        </w:rPr>
      </w:pPr>
      <w:r w:rsidRPr="00B343DE">
        <w:rPr>
          <w:rFonts w:ascii="Calibri" w:hAnsi="Arial" w:cs="Arial"/>
          <w:b/>
          <w:bCs/>
          <w:kern w:val="24"/>
          <w:sz w:val="28"/>
          <w:szCs w:val="28"/>
          <w:rtl/>
        </w:rPr>
        <w:t xml:space="preserve">   2</w:t>
      </w:r>
      <w:r w:rsidRPr="00B343DE">
        <w:rPr>
          <w:rFonts w:ascii="Calibri" w:hAnsi="Arial" w:cs="Arial"/>
          <w:b/>
          <w:bCs/>
          <w:kern w:val="24"/>
          <w:sz w:val="28"/>
          <w:szCs w:val="28"/>
          <w:rtl/>
          <w:lang w:bidi="ar-JO"/>
        </w:rPr>
        <w:t>- الأمطار الإعصارية  :</w:t>
      </w:r>
      <w:r w:rsidRPr="00B343DE">
        <w:rPr>
          <w:rFonts w:ascii="Calibri" w:hAnsi="Arial" w:cs="Arial"/>
          <w:b/>
          <w:bCs/>
          <w:kern w:val="24"/>
          <w:sz w:val="28"/>
          <w:szCs w:val="28"/>
          <w:rtl/>
        </w:rPr>
        <w:br/>
      </w:r>
      <w:r w:rsidRPr="00B343DE">
        <w:rPr>
          <w:rFonts w:ascii="Calibri" w:hAnsi="Calibri" w:cs="Calibri"/>
          <w:kern w:val="24"/>
          <w:sz w:val="28"/>
          <w:szCs w:val="28"/>
        </w:rPr>
        <w:br/>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يتمثل هذا النمط من الأمطار في المناطق المعتدلة والباردة ما بين درجتي عرض 40-60، والتي تتعرض خاصة في فصل الشتاء إلى منخفضات جوية نتيجة لالتقاء كتل هوائية قطبية باردة بأخرى مدارية دافئة مصحوبة بجبهات باردة  ودافئة.</w:t>
      </w:r>
      <w:r w:rsidRPr="00B343DE">
        <w:rPr>
          <w:rFonts w:ascii="Calibri" w:hAnsi="Arial" w:cs="Arial"/>
          <w:b/>
          <w:bCs/>
          <w:kern w:val="24"/>
          <w:sz w:val="28"/>
          <w:szCs w:val="28"/>
          <w:rtl/>
        </w:rPr>
        <w:t xml:space="preserve"> ( ضع سؤالا  ؟ )</w:t>
      </w:r>
      <w:r w:rsidRPr="00B343DE">
        <w:rPr>
          <w:rFonts w:ascii="Calibri" w:hAnsi="Arial" w:cs="Arial"/>
          <w:b/>
          <w:bCs/>
          <w:kern w:val="24"/>
          <w:sz w:val="28"/>
          <w:szCs w:val="28"/>
          <w:rtl/>
        </w:rPr>
        <w:br/>
      </w:r>
      <w:r w:rsidRPr="00B343DE">
        <w:rPr>
          <w:rFonts w:ascii="Calibri" w:hAnsi="Calibri" w:cs="Calibri"/>
          <w:kern w:val="24"/>
          <w:sz w:val="28"/>
          <w:szCs w:val="28"/>
        </w:rPr>
        <w:br/>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يرتفع الهواء في المنخفضات الجوية على طول الجبهتين الباردة والدافئة، مما يؤدي إلى تكاثف بخار الماء وسقوط الأمطار خاصة مع وصول الجبهة الباردة.</w:t>
      </w:r>
    </w:p>
    <w:p w:rsidR="00FD4068" w:rsidRPr="00B343DE" w:rsidRDefault="00FD4068" w:rsidP="00FD4068">
      <w:pPr>
        <w:autoSpaceDE w:val="0"/>
        <w:autoSpaceDN w:val="0"/>
        <w:adjustRightInd w:val="0"/>
        <w:spacing w:after="0" w:line="240" w:lineRule="auto"/>
        <w:rPr>
          <w:rFonts w:ascii="Calibri" w:hAnsi="Calibri" w:cs="Calibri"/>
          <w:kern w:val="24"/>
          <w:sz w:val="28"/>
          <w:szCs w:val="28"/>
        </w:rPr>
      </w:pPr>
      <w:r w:rsidRPr="00B343DE">
        <w:rPr>
          <w:rFonts w:ascii="Calibri" w:hAnsi="Arial" w:cs="Arial"/>
          <w:b/>
          <w:bCs/>
          <w:kern w:val="24"/>
          <w:sz w:val="28"/>
          <w:szCs w:val="28"/>
          <w:rtl/>
        </w:rPr>
        <w:lastRenderedPageBreak/>
        <w:t xml:space="preserve">    3</w:t>
      </w:r>
      <w:r w:rsidRPr="00B343DE">
        <w:rPr>
          <w:rFonts w:ascii="Calibri" w:hAnsi="Arial" w:cs="Arial"/>
          <w:b/>
          <w:bCs/>
          <w:kern w:val="24"/>
          <w:sz w:val="28"/>
          <w:szCs w:val="28"/>
          <w:rtl/>
          <w:lang w:bidi="ar-JO"/>
        </w:rPr>
        <w:t>- الأمطار التضاريسية  :</w:t>
      </w:r>
      <w:r w:rsidRPr="00B343DE">
        <w:rPr>
          <w:rFonts w:ascii="Calibri" w:hAnsi="Arial" w:cs="Arial"/>
          <w:b/>
          <w:bCs/>
          <w:kern w:val="24"/>
          <w:sz w:val="28"/>
          <w:szCs w:val="28"/>
          <w:rtl/>
        </w:rPr>
        <w:br/>
        <w:t xml:space="preserve">         </w:t>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يزداد المعدل السنوي للأمطار في المناطق المعتدلة والباردة كلما ازداد الارتفاع</w:t>
      </w:r>
      <w:r w:rsidRPr="00B343DE">
        <w:rPr>
          <w:rFonts w:ascii="Calibri" w:hAnsi="Arial" w:cs="Arial"/>
          <w:b/>
          <w:bCs/>
          <w:kern w:val="24"/>
          <w:sz w:val="28"/>
          <w:szCs w:val="28"/>
          <w:rtl/>
        </w:rPr>
        <w:t xml:space="preserve"> (ارتفاع التضاريس)</w:t>
      </w:r>
      <w:r w:rsidRPr="00B343DE">
        <w:rPr>
          <w:rFonts w:ascii="Calibri" w:hAnsi="Arial" w:cs="Arial"/>
          <w:b/>
          <w:bCs/>
          <w:kern w:val="24"/>
          <w:sz w:val="28"/>
          <w:szCs w:val="28"/>
          <w:rtl/>
          <w:lang w:bidi="ar-JO"/>
        </w:rPr>
        <w:t xml:space="preserve">، ويعود سبب ذلك إلى أن الرياح تضطر إلى الارتفاع عندما تصطدم بسلاسل جبلية ضخمة </w:t>
      </w:r>
      <w:r w:rsidRPr="00B343DE">
        <w:rPr>
          <w:rFonts w:ascii="Calibri" w:hAnsi="Arial" w:cs="Arial"/>
          <w:b/>
          <w:bCs/>
          <w:kern w:val="24"/>
          <w:sz w:val="28"/>
          <w:szCs w:val="28"/>
          <w:rtl/>
        </w:rPr>
        <w:t xml:space="preserve">، </w:t>
      </w:r>
      <w:r w:rsidRPr="00B343DE">
        <w:rPr>
          <w:rFonts w:ascii="Calibri" w:hAnsi="Arial" w:cs="Arial"/>
          <w:b/>
          <w:bCs/>
          <w:kern w:val="24"/>
          <w:sz w:val="28"/>
          <w:szCs w:val="28"/>
          <w:rtl/>
          <w:lang w:bidi="ar-JO"/>
        </w:rPr>
        <w:t xml:space="preserve">وذلك كي تتمكن من اجتياز تلك السلاسل، فتنخفض درجة حرارتها </w:t>
      </w:r>
      <w:r w:rsidRPr="00B343DE">
        <w:rPr>
          <w:rFonts w:ascii="Calibri" w:hAnsi="Arial" w:cs="Arial"/>
          <w:b/>
          <w:bCs/>
          <w:kern w:val="24"/>
          <w:sz w:val="28"/>
          <w:szCs w:val="28"/>
          <w:rtl/>
        </w:rPr>
        <w:t xml:space="preserve">ويبرد بخار الماء فيها </w:t>
      </w:r>
      <w:r w:rsidRPr="00B343DE">
        <w:rPr>
          <w:rFonts w:ascii="Calibri" w:hAnsi="Arial" w:cs="Arial"/>
          <w:b/>
          <w:bCs/>
          <w:kern w:val="24"/>
          <w:sz w:val="28"/>
          <w:szCs w:val="28"/>
          <w:rtl/>
          <w:lang w:bidi="ar-JO"/>
        </w:rPr>
        <w:t>ويحدث التكاثف و</w:t>
      </w:r>
      <w:r w:rsidRPr="00B343DE">
        <w:rPr>
          <w:rFonts w:ascii="Calibri" w:hAnsi="Arial" w:cs="Arial"/>
          <w:b/>
          <w:bCs/>
          <w:kern w:val="24"/>
          <w:sz w:val="28"/>
          <w:szCs w:val="28"/>
          <w:rtl/>
        </w:rPr>
        <w:t>ت</w:t>
      </w:r>
      <w:r w:rsidRPr="00B343DE">
        <w:rPr>
          <w:rFonts w:ascii="Calibri" w:hAnsi="Arial" w:cs="Arial"/>
          <w:b/>
          <w:bCs/>
          <w:kern w:val="24"/>
          <w:sz w:val="28"/>
          <w:szCs w:val="28"/>
          <w:rtl/>
          <w:lang w:bidi="ar-JO"/>
        </w:rPr>
        <w:t>تكون السحب، وتسقط الأمطار</w:t>
      </w:r>
    </w:p>
    <w:p w:rsidR="00FD4068" w:rsidRPr="00B343DE" w:rsidRDefault="00FD4068" w:rsidP="00FD4068">
      <w:pPr>
        <w:autoSpaceDE w:val="0"/>
        <w:autoSpaceDN w:val="0"/>
        <w:adjustRightInd w:val="0"/>
        <w:spacing w:after="0" w:line="240" w:lineRule="auto"/>
        <w:rPr>
          <w:rFonts w:ascii="Calibri" w:hAnsi="Calibri" w:cs="Calibri"/>
          <w:b/>
          <w:bCs/>
          <w:kern w:val="24"/>
          <w:sz w:val="28"/>
          <w:szCs w:val="28"/>
        </w:rPr>
      </w:pPr>
      <w:r w:rsidRPr="00B343DE">
        <w:rPr>
          <w:rFonts w:ascii="Calibri" w:hAnsi="Arial" w:cs="Arial"/>
          <w:b/>
          <w:bCs/>
          <w:kern w:val="24"/>
          <w:sz w:val="28"/>
          <w:szCs w:val="28"/>
          <w:rtl/>
        </w:rPr>
        <w:t xml:space="preserve">        </w:t>
      </w:r>
      <w:r w:rsidRPr="00B343DE">
        <w:rPr>
          <w:rFonts w:ascii="Calibri" w:hAnsi="Arial" w:cs="Arial"/>
          <w:b/>
          <w:bCs/>
          <w:kern w:val="24"/>
          <w:sz w:val="28"/>
          <w:szCs w:val="28"/>
          <w:rtl/>
          <w:lang w:bidi="ar-JO"/>
        </w:rPr>
        <w:t>تعتبر السفوح الجبلية المواجهة للرياح الرطبة أكثر أمطاراً من السفوح الأخرى المحجوبة عنها والتي تقع في ظل المطر (</w:t>
      </w:r>
      <w:r w:rsidRPr="00B343DE">
        <w:rPr>
          <w:rFonts w:ascii="Calibri" w:hAnsi="Calibri" w:cs="Calibri"/>
          <w:b/>
          <w:bCs/>
          <w:kern w:val="24"/>
          <w:sz w:val="28"/>
          <w:szCs w:val="28"/>
        </w:rPr>
        <w:t>Rain shadow</w:t>
      </w:r>
      <w:r w:rsidRPr="00B343DE">
        <w:rPr>
          <w:rFonts w:ascii="Calibri" w:hAnsi="Arial" w:cs="Arial"/>
          <w:b/>
          <w:bCs/>
          <w:kern w:val="24"/>
          <w:sz w:val="28"/>
          <w:szCs w:val="28"/>
          <w:rtl/>
          <w:lang w:bidi="ar-JO"/>
        </w:rPr>
        <w:t>)، وأن أغزر الأمطار لا تسقط على قمم الجبال نفسها، بل على المنطقة التي تليها مباشرة، ويعزى سبب ذلك إلى أن الرياح لا تتوقف عن الارتفاع بعد وصولها إلى القمم الجبلية مباشرة، بل تستمر في الارتفاع قليلاً، خاصة إذا كانت الكتلة الهوائية غير مستقرة.</w:t>
      </w:r>
      <w:r w:rsidRPr="00B343DE">
        <w:rPr>
          <w:rFonts w:ascii="Calibri" w:hAnsi="Arial" w:cs="Arial"/>
          <w:b/>
          <w:bCs/>
          <w:kern w:val="24"/>
          <w:sz w:val="28"/>
          <w:szCs w:val="28"/>
          <w:rtl/>
        </w:rPr>
        <w:t xml:space="preserve">  س: ما المقصود بظل المطر ؟</w:t>
      </w:r>
      <w:r w:rsidRPr="00B343DE">
        <w:rPr>
          <w:rFonts w:ascii="Calibri" w:hAnsi="Calibri" w:cs="Calibri"/>
          <w:kern w:val="24"/>
          <w:sz w:val="28"/>
          <w:szCs w:val="28"/>
        </w:rPr>
        <w:br/>
      </w:r>
      <w:r w:rsidRPr="00B343DE">
        <w:rPr>
          <w:rFonts w:ascii="Calibri" w:hAnsi="Arial" w:cs="Arial"/>
          <w:kern w:val="24"/>
          <w:sz w:val="28"/>
          <w:szCs w:val="28"/>
          <w:rtl/>
        </w:rPr>
        <w:t xml:space="preserve">                           س: أي السفوح أكثر أمطارا ، المواجهة للرياح الرطبة ، أم المحجوبة عنها ؟ </w:t>
      </w:r>
    </w:p>
    <w:p w:rsidR="00FD4068" w:rsidRPr="00B343DE" w:rsidRDefault="00FD4068" w:rsidP="00FD4068">
      <w:pPr>
        <w:autoSpaceDE w:val="0"/>
        <w:autoSpaceDN w:val="0"/>
        <w:adjustRightInd w:val="0"/>
        <w:spacing w:after="0" w:line="240" w:lineRule="auto"/>
        <w:rPr>
          <w:rFonts w:ascii="Calibri" w:hAnsi="Calibri" w:cs="Calibri"/>
          <w:b/>
          <w:bCs/>
          <w:kern w:val="24"/>
          <w:sz w:val="28"/>
          <w:szCs w:val="28"/>
        </w:rPr>
      </w:pPr>
      <w:r w:rsidRPr="00B343DE">
        <w:rPr>
          <w:rFonts w:ascii="Calibri" w:hAnsi="Arial" w:cs="Arial"/>
          <w:b/>
          <w:bCs/>
          <w:kern w:val="24"/>
          <w:sz w:val="28"/>
          <w:szCs w:val="28"/>
          <w:rtl/>
        </w:rPr>
        <w:t xml:space="preserve">             </w:t>
      </w:r>
      <w:r w:rsidRPr="00B343DE">
        <w:rPr>
          <w:rFonts w:ascii="Calibri" w:hAnsi="Arial" w:cs="Arial"/>
          <w:b/>
          <w:bCs/>
          <w:kern w:val="24"/>
          <w:sz w:val="28"/>
          <w:szCs w:val="28"/>
          <w:rtl/>
          <w:lang w:bidi="ar-JO"/>
        </w:rPr>
        <w:t>وإضافة إلى ما يترتب على اعتراض الجبال للرياح الرطبة من زيادة في الأمطار، فإن تلك الم</w:t>
      </w:r>
      <w:proofErr w:type="spellStart"/>
      <w:r w:rsidRPr="00B343DE">
        <w:rPr>
          <w:rFonts w:ascii="Calibri" w:hAnsi="Arial" w:cs="Arial"/>
          <w:b/>
          <w:bCs/>
          <w:kern w:val="24"/>
          <w:sz w:val="28"/>
          <w:szCs w:val="28"/>
          <w:rtl/>
        </w:rPr>
        <w:t>رت</w:t>
      </w:r>
      <w:proofErr w:type="spellEnd"/>
      <w:r w:rsidRPr="00B343DE">
        <w:rPr>
          <w:rFonts w:ascii="Calibri" w:hAnsi="Arial" w:cs="Arial"/>
          <w:b/>
          <w:bCs/>
          <w:kern w:val="24"/>
          <w:sz w:val="28"/>
          <w:szCs w:val="28"/>
          <w:rtl/>
          <w:lang w:bidi="ar-JO"/>
        </w:rPr>
        <w:t>فعات تزيد من اضطراب الرياح وعدم استقرارها، كما تساعد في نشاط تيارات الحمل وزيادة حدتها.</w:t>
      </w:r>
    </w:p>
    <w:p w:rsidR="00FD4068" w:rsidRPr="00B343DE" w:rsidRDefault="00FD4068" w:rsidP="00FD4068">
      <w:pPr>
        <w:autoSpaceDE w:val="0"/>
        <w:autoSpaceDN w:val="0"/>
        <w:adjustRightInd w:val="0"/>
        <w:spacing w:after="0" w:line="240" w:lineRule="auto"/>
        <w:rPr>
          <w:rFonts w:ascii="Calibri" w:hAnsi="Calibri" w:cs="Calibri"/>
          <w:b/>
          <w:bCs/>
          <w:kern w:val="24"/>
          <w:sz w:val="28"/>
          <w:szCs w:val="28"/>
        </w:rPr>
      </w:pPr>
      <w:r w:rsidRPr="00B343DE">
        <w:rPr>
          <w:rFonts w:ascii="Calibri" w:hAnsi="Arial" w:cs="Arial"/>
          <w:b/>
          <w:bCs/>
          <w:kern w:val="24"/>
          <w:sz w:val="28"/>
          <w:szCs w:val="28"/>
          <w:rtl/>
        </w:rPr>
        <w:t xml:space="preserve">       </w:t>
      </w:r>
      <w:r w:rsidRPr="00B343DE">
        <w:rPr>
          <w:rFonts w:ascii="Calibri" w:hAnsi="Arial" w:cs="Arial"/>
          <w:b/>
          <w:bCs/>
          <w:kern w:val="24"/>
          <w:sz w:val="28"/>
          <w:szCs w:val="28"/>
          <w:rtl/>
          <w:lang w:bidi="ar-JO"/>
        </w:rPr>
        <w:t>ويعتبر تزايد الأمطار بالارتفاع ظاهرة عامة في المناطق المعتدلة والباردة، وتسقط أغزر الأمطار على المناطق الجبلية المرتفعة القريبة من المسطحات المائية والمتعامدة مع اتجاه الرياح، خاصة وأن السحب السائدة في المناطق المعتدلة والباردة هي في الغالب سحب طبقية مرتفعة، ولهذا تزداد معدلات الأمطار مع زيادة الارتفاع.</w:t>
      </w:r>
      <w:r w:rsidRPr="00B343DE">
        <w:rPr>
          <w:rFonts w:ascii="Calibri" w:hAnsi="Calibri" w:cs="Calibri"/>
          <w:kern w:val="24"/>
          <w:sz w:val="28"/>
          <w:szCs w:val="28"/>
        </w:rPr>
        <w:br/>
      </w:r>
    </w:p>
    <w:p w:rsidR="00FD4068" w:rsidRPr="00B343DE" w:rsidRDefault="00FD4068" w:rsidP="00FD4068">
      <w:pPr>
        <w:autoSpaceDE w:val="0"/>
        <w:autoSpaceDN w:val="0"/>
        <w:adjustRightInd w:val="0"/>
        <w:spacing w:after="0" w:line="240" w:lineRule="auto"/>
        <w:rPr>
          <w:rFonts w:ascii="Calibri" w:hAnsi="Calibri" w:cs="Calibri"/>
          <w:b/>
          <w:bCs/>
          <w:kern w:val="24"/>
          <w:sz w:val="28"/>
          <w:szCs w:val="28"/>
        </w:rPr>
      </w:pPr>
      <w:r w:rsidRPr="00B343DE">
        <w:rPr>
          <w:rFonts w:ascii="Calibri" w:hAnsi="Arial" w:cs="Arial"/>
          <w:b/>
          <w:bCs/>
          <w:kern w:val="24"/>
          <w:sz w:val="28"/>
          <w:szCs w:val="28"/>
          <w:rtl/>
        </w:rPr>
        <w:t xml:space="preserve">      </w:t>
      </w:r>
      <w:r w:rsidRPr="00B343DE">
        <w:rPr>
          <w:rFonts w:ascii="Calibri" w:hAnsi="Arial" w:cs="Arial"/>
          <w:b/>
          <w:bCs/>
          <w:kern w:val="24"/>
          <w:sz w:val="28"/>
          <w:szCs w:val="28"/>
          <w:rtl/>
        </w:rPr>
        <w:br/>
        <w:t xml:space="preserve">        </w:t>
      </w:r>
      <w:r w:rsidRPr="00B343DE">
        <w:rPr>
          <w:rFonts w:ascii="Calibri" w:hAnsi="Arial" w:cs="Arial"/>
          <w:b/>
          <w:bCs/>
          <w:kern w:val="24"/>
          <w:sz w:val="28"/>
          <w:szCs w:val="28"/>
          <w:rtl/>
          <w:lang w:bidi="ar-JO"/>
        </w:rPr>
        <w:t xml:space="preserve">أما </w:t>
      </w:r>
      <w:r w:rsidRPr="00B343DE">
        <w:rPr>
          <w:rFonts w:ascii="Calibri" w:hAnsi="Arial" w:cs="Arial"/>
          <w:b/>
          <w:bCs/>
          <w:kern w:val="24"/>
          <w:sz w:val="28"/>
          <w:szCs w:val="28"/>
          <w:u w:val="single"/>
          <w:rtl/>
          <w:lang w:bidi="ar-JO"/>
        </w:rPr>
        <w:t>في المناطق المدارية</w:t>
      </w:r>
      <w:r w:rsidRPr="00B343DE">
        <w:rPr>
          <w:rFonts w:ascii="Calibri" w:hAnsi="Arial" w:cs="Arial"/>
          <w:b/>
          <w:bCs/>
          <w:kern w:val="24"/>
          <w:sz w:val="28"/>
          <w:szCs w:val="28"/>
          <w:rtl/>
          <w:lang w:bidi="ar-JO"/>
        </w:rPr>
        <w:t xml:space="preserve">، فقد وجد أن الأمطار فيها لا تستمر في الزيادة بالارتفاع إلا إلى حد معين، ثم تأخذ بالتناقص، فالحد الأقصى من الارتفاع الذي تتوقف عنده الأمطار عن الزيادة في مرتفعات جزيرة </w:t>
      </w:r>
      <w:proofErr w:type="spellStart"/>
      <w:r w:rsidRPr="00B343DE">
        <w:rPr>
          <w:rFonts w:ascii="Calibri" w:hAnsi="Arial" w:cs="Arial"/>
          <w:b/>
          <w:bCs/>
          <w:kern w:val="24"/>
          <w:sz w:val="28"/>
          <w:szCs w:val="28"/>
          <w:rtl/>
          <w:lang w:bidi="ar-JO"/>
        </w:rPr>
        <w:t>جاوه</w:t>
      </w:r>
      <w:proofErr w:type="spellEnd"/>
      <w:r w:rsidRPr="00B343DE">
        <w:rPr>
          <w:rFonts w:ascii="Calibri" w:hAnsi="Arial" w:cs="Arial"/>
          <w:b/>
          <w:bCs/>
          <w:kern w:val="24"/>
          <w:sz w:val="28"/>
          <w:szCs w:val="28"/>
          <w:rtl/>
          <w:lang w:bidi="ar-JO"/>
        </w:rPr>
        <w:t xml:space="preserve"> الاندونيسية هو (1200متر) ، ويعود السبب في ذلك إلى أن السحب المدارية الماطرة هي في الغالب سحب </w:t>
      </w:r>
      <w:proofErr w:type="spellStart"/>
      <w:r w:rsidRPr="00B343DE">
        <w:rPr>
          <w:rFonts w:ascii="Calibri" w:hAnsi="Arial" w:cs="Arial"/>
          <w:b/>
          <w:bCs/>
          <w:kern w:val="24"/>
          <w:sz w:val="28"/>
          <w:szCs w:val="28"/>
          <w:rtl/>
          <w:lang w:bidi="ar-JO"/>
        </w:rPr>
        <w:t>ركامية</w:t>
      </w:r>
      <w:proofErr w:type="spellEnd"/>
      <w:r w:rsidRPr="00B343DE">
        <w:rPr>
          <w:rFonts w:ascii="Calibri" w:hAnsi="Arial" w:cs="Arial"/>
          <w:b/>
          <w:bCs/>
          <w:kern w:val="24"/>
          <w:sz w:val="28"/>
          <w:szCs w:val="28"/>
          <w:rtl/>
          <w:lang w:bidi="ar-JO"/>
        </w:rPr>
        <w:t xml:space="preserve"> منخفضة، لا يزيد ارتفاع قممها على (3000متر)، بينما يكون مستوى قواعدها الذي تتركز فيه الأمطار دون ذلك بكثير.</w:t>
      </w:r>
      <w:r w:rsidRPr="00B343DE">
        <w:rPr>
          <w:rFonts w:ascii="Calibri" w:hAnsi="Arial" w:cs="Arial"/>
          <w:b/>
          <w:bCs/>
          <w:kern w:val="24"/>
          <w:sz w:val="28"/>
          <w:szCs w:val="28"/>
          <w:rtl/>
        </w:rPr>
        <w:t xml:space="preserve"> </w:t>
      </w:r>
      <w:r w:rsidRPr="00B343DE">
        <w:rPr>
          <w:rFonts w:ascii="Calibri" w:hAnsi="Arial" w:cs="Arial"/>
          <w:b/>
          <w:bCs/>
          <w:kern w:val="24"/>
          <w:sz w:val="28"/>
          <w:szCs w:val="28"/>
          <w:rtl/>
        </w:rPr>
        <w:br/>
        <w:t xml:space="preserve">          هل يتزايد سقوط الأمطار بالارتفاع في المناطق المدارية كما هو في المناطق المعتدلة والباردة ، ولماذا ؟ </w:t>
      </w:r>
      <w:r w:rsidRPr="00B343DE">
        <w:rPr>
          <w:rFonts w:ascii="Calibri" w:hAnsi="Calibri" w:cs="Calibri"/>
          <w:kern w:val="24"/>
          <w:sz w:val="28"/>
          <w:szCs w:val="28"/>
        </w:rPr>
        <w:br/>
      </w:r>
    </w:p>
    <w:p w:rsidR="00FD4068" w:rsidRPr="00B343DE" w:rsidRDefault="00FD4068" w:rsidP="00FD4068">
      <w:pPr>
        <w:autoSpaceDE w:val="0"/>
        <w:autoSpaceDN w:val="0"/>
        <w:adjustRightInd w:val="0"/>
        <w:spacing w:after="0" w:line="240" w:lineRule="auto"/>
        <w:rPr>
          <w:rFonts w:ascii="Calibri" w:hAnsi="Calibri" w:cs="Calibri"/>
          <w:kern w:val="24"/>
          <w:sz w:val="28"/>
          <w:szCs w:val="28"/>
        </w:rPr>
      </w:pPr>
      <w:r w:rsidRPr="00B343DE">
        <w:rPr>
          <w:rFonts w:ascii="Calibri" w:hAnsi="Arial" w:cs="Arial"/>
          <w:b/>
          <w:bCs/>
          <w:kern w:val="24"/>
          <w:sz w:val="28"/>
          <w:szCs w:val="28"/>
          <w:rtl/>
          <w:lang w:bidi="ar-JO"/>
        </w:rPr>
        <w:t>نظم سقوط الأمطار :</w:t>
      </w:r>
      <w:r w:rsidRPr="00B343DE">
        <w:rPr>
          <w:rFonts w:ascii="Calibri" w:hAnsi="Calibri" w:cs="Calibri"/>
          <w:kern w:val="24"/>
          <w:sz w:val="28"/>
          <w:szCs w:val="28"/>
        </w:rPr>
        <w:br/>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 xml:space="preserve">يقصد </w:t>
      </w:r>
      <w:r w:rsidRPr="00B343DE">
        <w:rPr>
          <w:rFonts w:ascii="Calibri" w:hAnsi="Arial" w:cs="Arial"/>
          <w:b/>
          <w:bCs/>
          <w:kern w:val="24"/>
          <w:sz w:val="28"/>
          <w:szCs w:val="28"/>
          <w:u w:val="single"/>
          <w:rtl/>
          <w:lang w:bidi="ar-JO"/>
        </w:rPr>
        <w:t>بنظام سقوط المطر</w:t>
      </w:r>
      <w:r w:rsidRPr="00B343DE">
        <w:rPr>
          <w:rFonts w:ascii="Calibri" w:hAnsi="Arial" w:cs="Arial"/>
          <w:b/>
          <w:bCs/>
          <w:kern w:val="24"/>
          <w:sz w:val="28"/>
          <w:szCs w:val="28"/>
          <w:rtl/>
          <w:lang w:bidi="ar-JO"/>
        </w:rPr>
        <w:t xml:space="preserve">: التوزيع الشهري والفصلي والمعدل السنوي للأمطار، ويمكن تمثيل ذلك بالرسم </w:t>
      </w:r>
      <w:proofErr w:type="spellStart"/>
      <w:r w:rsidRPr="00B343DE">
        <w:rPr>
          <w:rFonts w:ascii="Calibri" w:hAnsi="Arial" w:cs="Arial"/>
          <w:b/>
          <w:bCs/>
          <w:kern w:val="24"/>
          <w:sz w:val="28"/>
          <w:szCs w:val="28"/>
          <w:rtl/>
          <w:lang w:bidi="ar-JO"/>
        </w:rPr>
        <w:t>الكارتوغرافي</w:t>
      </w:r>
      <w:proofErr w:type="spellEnd"/>
      <w:r w:rsidRPr="00B343DE">
        <w:rPr>
          <w:rFonts w:ascii="Calibri" w:hAnsi="Arial" w:cs="Arial"/>
          <w:b/>
          <w:bCs/>
          <w:kern w:val="24"/>
          <w:sz w:val="28"/>
          <w:szCs w:val="28"/>
          <w:rtl/>
          <w:lang w:bidi="ar-JO"/>
        </w:rPr>
        <w:t xml:space="preserve"> باستخدام الأعمدة البيانية، ويمكن تمييز النظم الرئيسة التالية لسقوط الأمطار في العالم وهي:</w:t>
      </w:r>
    </w:p>
    <w:p w:rsidR="00FD4068" w:rsidRPr="00B343DE" w:rsidRDefault="00FD4068" w:rsidP="00FD4068">
      <w:pPr>
        <w:autoSpaceDE w:val="0"/>
        <w:autoSpaceDN w:val="0"/>
        <w:adjustRightInd w:val="0"/>
        <w:spacing w:after="0" w:line="240" w:lineRule="auto"/>
        <w:rPr>
          <w:rFonts w:ascii="Calibri" w:hAnsi="Arial" w:cs="Arial"/>
          <w:b/>
          <w:bCs/>
          <w:kern w:val="24"/>
          <w:sz w:val="28"/>
          <w:szCs w:val="28"/>
          <w:rtl/>
        </w:rPr>
      </w:pPr>
      <w:r w:rsidRPr="00B343DE">
        <w:rPr>
          <w:rFonts w:ascii="Calibri" w:hAnsi="Arial" w:cs="Arial"/>
          <w:b/>
          <w:bCs/>
          <w:kern w:val="24"/>
          <w:sz w:val="28"/>
          <w:szCs w:val="28"/>
          <w:rtl/>
          <w:lang w:bidi="ar-JO"/>
        </w:rPr>
        <w:t>1 - النظام الاستوائي:</w:t>
      </w:r>
      <w:r w:rsidRPr="00B343DE">
        <w:rPr>
          <w:rFonts w:ascii="Calibri" w:hAnsi="Calibri" w:cs="Calibri"/>
          <w:kern w:val="24"/>
          <w:sz w:val="28"/>
          <w:szCs w:val="28"/>
        </w:rPr>
        <w:br/>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يتمثل في المناطق الواقعة بين درجتي عرض 5 شمالي وجنوبي خط الاستواء، تتوزع الأمطار فيه على مدار العام، ويتراوح معدلها ما بين 150-250سم، يظهر في هذا النظام قمتان فصليتان واحدة في الربيع وأخرى في الخريف، وهما الفصلان اللذان تكون فيهما الشمس متعامدة على خط الاستواء</w:t>
      </w:r>
      <w:r w:rsidRPr="00B343DE">
        <w:rPr>
          <w:rFonts w:ascii="Calibri" w:hAnsi="Arial" w:cs="Arial"/>
          <w:b/>
          <w:bCs/>
          <w:kern w:val="24"/>
          <w:sz w:val="28"/>
          <w:szCs w:val="28"/>
          <w:rtl/>
        </w:rPr>
        <w:t xml:space="preserve"> .  س : في النظام المطري الاستوائي قمتان فصليتان تظهران في :</w:t>
      </w:r>
      <w:r w:rsidRPr="00B343DE">
        <w:rPr>
          <w:rFonts w:ascii="Calibri" w:hAnsi="Arial" w:cs="Arial"/>
          <w:b/>
          <w:bCs/>
          <w:kern w:val="24"/>
          <w:sz w:val="28"/>
          <w:szCs w:val="28"/>
          <w:rtl/>
        </w:rPr>
        <w:br/>
        <w:t xml:space="preserve">                                  أ – الشتاء والربيع    ب – الشتاء والصيف   ج – الربيع والصيف  </w:t>
      </w:r>
      <w:r w:rsidRPr="00B343DE">
        <w:rPr>
          <w:rFonts w:ascii="Calibri" w:hAnsi="Arial" w:cs="Arial"/>
          <w:b/>
          <w:bCs/>
          <w:kern w:val="24"/>
          <w:sz w:val="28"/>
          <w:szCs w:val="28"/>
          <w:rtl/>
        </w:rPr>
        <w:lastRenderedPageBreak/>
        <w:t>د – الربيع  والخريف</w:t>
      </w:r>
      <w:r w:rsidRPr="00B343DE">
        <w:rPr>
          <w:rFonts w:ascii="Calibri" w:hAnsi="Calibri" w:cs="Calibri"/>
          <w:kern w:val="24"/>
          <w:sz w:val="28"/>
          <w:szCs w:val="28"/>
        </w:rPr>
        <w:br/>
      </w:r>
    </w:p>
    <w:p w:rsidR="00FD4068" w:rsidRPr="00B343DE" w:rsidRDefault="00FD4068" w:rsidP="00FD4068">
      <w:pPr>
        <w:autoSpaceDE w:val="0"/>
        <w:autoSpaceDN w:val="0"/>
        <w:adjustRightInd w:val="0"/>
        <w:spacing w:after="0" w:line="240" w:lineRule="auto"/>
        <w:rPr>
          <w:rFonts w:ascii="Calibri" w:hAnsi="Calibri" w:cs="Calibri"/>
          <w:b/>
          <w:bCs/>
          <w:kern w:val="24"/>
          <w:sz w:val="28"/>
          <w:szCs w:val="28"/>
        </w:rPr>
      </w:pPr>
      <w:r w:rsidRPr="00B343DE">
        <w:rPr>
          <w:rFonts w:ascii="Calibri" w:hAnsi="Calibri" w:cs="Calibri"/>
          <w:b/>
          <w:bCs/>
          <w:kern w:val="24"/>
          <w:sz w:val="28"/>
          <w:szCs w:val="28"/>
        </w:rPr>
        <w:t xml:space="preserve">   2</w:t>
      </w:r>
      <w:r w:rsidRPr="00B343DE">
        <w:rPr>
          <w:rFonts w:ascii="Calibri" w:hAnsi="Arial" w:cs="Arial"/>
          <w:b/>
          <w:bCs/>
          <w:kern w:val="24"/>
          <w:sz w:val="28"/>
          <w:szCs w:val="28"/>
          <w:rtl/>
          <w:lang w:bidi="ar-JO"/>
        </w:rPr>
        <w:t>- النظام الموسمي:</w:t>
      </w:r>
      <w:r w:rsidRPr="00B343DE">
        <w:rPr>
          <w:rFonts w:ascii="Calibri" w:hAnsi="Calibri" w:cs="Calibri"/>
          <w:kern w:val="24"/>
          <w:sz w:val="28"/>
          <w:szCs w:val="28"/>
        </w:rPr>
        <w:br/>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 xml:space="preserve">يظهر هذا النظام في شرق وجنوب قارة آسيا، وتسقط أمطار خلال فصل الصيف بسبب الرياح الموسمية القادمة من المحيط الهندي، ويتراوح المعدل السنوي للأمطار ما بين (150-300سم) وتمثله مدينة </w:t>
      </w:r>
      <w:proofErr w:type="spellStart"/>
      <w:r w:rsidRPr="00B343DE">
        <w:rPr>
          <w:rFonts w:ascii="Calibri" w:hAnsi="Arial" w:cs="Arial"/>
          <w:b/>
          <w:bCs/>
          <w:kern w:val="24"/>
          <w:sz w:val="28"/>
          <w:szCs w:val="28"/>
          <w:rtl/>
          <w:lang w:bidi="ar-JO"/>
        </w:rPr>
        <w:t>مومباي</w:t>
      </w:r>
      <w:proofErr w:type="spellEnd"/>
      <w:r w:rsidRPr="00B343DE">
        <w:rPr>
          <w:rFonts w:ascii="Calibri" w:hAnsi="Arial" w:cs="Arial"/>
          <w:b/>
          <w:bCs/>
          <w:kern w:val="24"/>
          <w:sz w:val="28"/>
          <w:szCs w:val="28"/>
          <w:rtl/>
          <w:lang w:bidi="ar-JO"/>
        </w:rPr>
        <w:t xml:space="preserve"> في الهند.</w:t>
      </w:r>
      <w:r w:rsidRPr="00B343DE">
        <w:rPr>
          <w:rFonts w:ascii="Calibri" w:hAnsi="Arial" w:cs="Arial"/>
          <w:b/>
          <w:bCs/>
          <w:kern w:val="24"/>
          <w:sz w:val="28"/>
          <w:szCs w:val="28"/>
          <w:rtl/>
        </w:rPr>
        <w:br/>
        <w:t xml:space="preserve">        س: أكمل/ي ما يلي : أكثر ما يظهر النظام المطري الموسمي في منطقة  . . . . </w:t>
      </w:r>
      <w:r w:rsidRPr="00B343DE">
        <w:rPr>
          <w:rFonts w:ascii="Calibri" w:hAnsi="Calibri" w:cs="Calibri"/>
          <w:kern w:val="24"/>
          <w:sz w:val="28"/>
          <w:szCs w:val="28"/>
        </w:rPr>
        <w:br/>
      </w:r>
    </w:p>
    <w:p w:rsidR="00FD4068" w:rsidRPr="00B343DE" w:rsidRDefault="00FD4068" w:rsidP="00FD4068">
      <w:pPr>
        <w:autoSpaceDE w:val="0"/>
        <w:autoSpaceDN w:val="0"/>
        <w:adjustRightInd w:val="0"/>
        <w:spacing w:after="0" w:line="240" w:lineRule="auto"/>
        <w:rPr>
          <w:rFonts w:ascii="Calibri" w:hAnsi="Arial" w:cs="Arial"/>
          <w:b/>
          <w:bCs/>
          <w:kern w:val="24"/>
          <w:sz w:val="28"/>
          <w:szCs w:val="28"/>
          <w:rtl/>
          <w:lang w:bidi="ar-JO"/>
        </w:rPr>
      </w:pPr>
      <w:r w:rsidRPr="00B343DE">
        <w:rPr>
          <w:rFonts w:ascii="Calibri" w:hAnsi="Calibri" w:cs="Calibri"/>
          <w:b/>
          <w:bCs/>
          <w:kern w:val="24"/>
          <w:sz w:val="28"/>
          <w:szCs w:val="28"/>
        </w:rPr>
        <w:t xml:space="preserve">  3        </w:t>
      </w:r>
      <w:r w:rsidRPr="00B343DE">
        <w:rPr>
          <w:rFonts w:ascii="Calibri" w:hAnsi="Arial" w:cs="Arial"/>
          <w:b/>
          <w:bCs/>
          <w:kern w:val="24"/>
          <w:sz w:val="28"/>
          <w:szCs w:val="28"/>
          <w:rtl/>
          <w:lang w:bidi="ar-JO"/>
        </w:rPr>
        <w:t>- نظام البحر المتوسط</w:t>
      </w:r>
      <w:r w:rsidRPr="00B343DE">
        <w:rPr>
          <w:rFonts w:ascii="Calibri" w:hAnsi="Arial" w:cs="Arial"/>
          <w:b/>
          <w:bCs/>
          <w:kern w:val="24"/>
          <w:sz w:val="28"/>
          <w:szCs w:val="28"/>
          <w:rtl/>
        </w:rPr>
        <w:t xml:space="preserve"> </w:t>
      </w:r>
      <w:r w:rsidRPr="00B343DE">
        <w:rPr>
          <w:rFonts w:ascii="Calibri" w:hAnsi="Arial" w:cs="Arial"/>
          <w:b/>
          <w:bCs/>
          <w:kern w:val="24"/>
          <w:sz w:val="28"/>
          <w:szCs w:val="28"/>
          <w:rtl/>
          <w:lang w:bidi="ar-JO"/>
        </w:rPr>
        <w:t>:</w:t>
      </w:r>
      <w:r w:rsidRPr="00B343DE">
        <w:rPr>
          <w:rFonts w:ascii="Calibri" w:hAnsi="Calibri" w:cs="Calibri"/>
          <w:kern w:val="24"/>
          <w:sz w:val="28"/>
          <w:szCs w:val="28"/>
        </w:rPr>
        <w:br/>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 xml:space="preserve">تسقط أمطاره خلال فصل الشتاء بسبب المنخفضات الجوية، ويظهر بين </w:t>
      </w:r>
      <w:r w:rsidRPr="00B343DE">
        <w:rPr>
          <w:rFonts w:ascii="Calibri" w:hAnsi="Arial" w:cs="Arial"/>
          <w:b/>
          <w:bCs/>
          <w:kern w:val="24"/>
          <w:sz w:val="28"/>
          <w:szCs w:val="28"/>
          <w:rtl/>
        </w:rPr>
        <w:t>درجتي</w:t>
      </w:r>
      <w:r w:rsidRPr="00B343DE">
        <w:rPr>
          <w:rFonts w:ascii="Calibri" w:hAnsi="Arial" w:cs="Arial"/>
          <w:b/>
          <w:bCs/>
          <w:kern w:val="24"/>
          <w:sz w:val="28"/>
          <w:szCs w:val="28"/>
          <w:rtl/>
          <w:lang w:bidi="ar-JO"/>
        </w:rPr>
        <w:t xml:space="preserve"> عرض 30-40 تقريباً على السواحل </w:t>
      </w:r>
      <w:proofErr w:type="spellStart"/>
      <w:r w:rsidRPr="00B343DE">
        <w:rPr>
          <w:rFonts w:ascii="Calibri" w:hAnsi="Arial" w:cs="Arial"/>
          <w:b/>
          <w:bCs/>
          <w:kern w:val="24"/>
          <w:sz w:val="28"/>
          <w:szCs w:val="28"/>
          <w:rtl/>
          <w:lang w:bidi="ar-JO"/>
        </w:rPr>
        <w:t>ال</w:t>
      </w:r>
      <w:proofErr w:type="spellEnd"/>
      <w:r w:rsidRPr="00B343DE">
        <w:rPr>
          <w:rFonts w:ascii="Calibri" w:hAnsi="Arial" w:cs="Arial"/>
          <w:b/>
          <w:bCs/>
          <w:kern w:val="24"/>
          <w:sz w:val="28"/>
          <w:szCs w:val="28"/>
          <w:rtl/>
        </w:rPr>
        <w:t>غ</w:t>
      </w:r>
      <w:r w:rsidRPr="00B343DE">
        <w:rPr>
          <w:rFonts w:ascii="Calibri" w:hAnsi="Arial" w:cs="Arial"/>
          <w:b/>
          <w:bCs/>
          <w:kern w:val="24"/>
          <w:sz w:val="28"/>
          <w:szCs w:val="28"/>
          <w:rtl/>
          <w:lang w:bidi="ar-JO"/>
        </w:rPr>
        <w:t>ريبة للقارات، وخاصة في منطقة حوض البحر المتوسط.</w:t>
      </w:r>
      <w:r w:rsidRPr="00B343DE">
        <w:rPr>
          <w:rFonts w:ascii="Calibri" w:hAnsi="Arial" w:cs="Arial"/>
          <w:b/>
          <w:bCs/>
          <w:kern w:val="24"/>
          <w:sz w:val="28"/>
          <w:szCs w:val="28"/>
          <w:rtl/>
        </w:rPr>
        <w:t xml:space="preserve">  </w:t>
      </w:r>
      <w:r w:rsidRPr="00B343DE">
        <w:rPr>
          <w:rFonts w:ascii="Calibri" w:hAnsi="Arial" w:cs="Arial"/>
          <w:b/>
          <w:bCs/>
          <w:kern w:val="24"/>
          <w:sz w:val="28"/>
          <w:szCs w:val="28"/>
          <w:rtl/>
        </w:rPr>
        <w:br/>
        <w:t xml:space="preserve">               في أي الفصول يتركز سقوط أمطار نظام البحر المتوسط ،  ولماذا ؟ </w:t>
      </w:r>
      <w:r w:rsidRPr="00B343DE">
        <w:rPr>
          <w:rFonts w:ascii="Calibri" w:hAnsi="Calibri" w:cs="Calibri"/>
          <w:kern w:val="24"/>
          <w:sz w:val="28"/>
          <w:szCs w:val="28"/>
        </w:rPr>
        <w:br/>
      </w:r>
    </w:p>
    <w:p w:rsidR="00FD4068" w:rsidRPr="00B343DE" w:rsidRDefault="00FD4068" w:rsidP="00FD4068">
      <w:pPr>
        <w:autoSpaceDE w:val="0"/>
        <w:autoSpaceDN w:val="0"/>
        <w:adjustRightInd w:val="0"/>
        <w:spacing w:after="0" w:line="240" w:lineRule="auto"/>
        <w:rPr>
          <w:rFonts w:ascii="Calibri" w:hAnsi="Calibri" w:cs="Calibri"/>
          <w:kern w:val="24"/>
          <w:sz w:val="28"/>
          <w:szCs w:val="28"/>
        </w:rPr>
      </w:pPr>
      <w:r w:rsidRPr="00B343DE">
        <w:rPr>
          <w:rFonts w:ascii="Calibri" w:hAnsi="Calibri" w:cs="Calibri"/>
          <w:b/>
          <w:bCs/>
          <w:kern w:val="24"/>
          <w:sz w:val="28"/>
          <w:szCs w:val="28"/>
        </w:rPr>
        <w:t xml:space="preserve"> 4     </w:t>
      </w:r>
      <w:r w:rsidRPr="00B343DE">
        <w:rPr>
          <w:rFonts w:ascii="Calibri" w:hAnsi="Arial" w:cs="Arial"/>
          <w:b/>
          <w:bCs/>
          <w:kern w:val="24"/>
          <w:sz w:val="28"/>
          <w:szCs w:val="28"/>
          <w:rtl/>
          <w:lang w:bidi="ar-JO"/>
        </w:rPr>
        <w:t>- النظام الصيني:</w:t>
      </w:r>
      <w:r w:rsidRPr="00B343DE">
        <w:rPr>
          <w:rFonts w:ascii="Calibri" w:hAnsi="Calibri" w:cs="Calibri"/>
          <w:kern w:val="24"/>
          <w:sz w:val="28"/>
          <w:szCs w:val="28"/>
        </w:rPr>
        <w:br/>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 xml:space="preserve">تسقط أمطاره طوال العام، لكنها تتركز في فصل الصيف </w:t>
      </w:r>
      <w:r w:rsidRPr="00B343DE">
        <w:rPr>
          <w:rFonts w:ascii="Calibri" w:hAnsi="Arial" w:cs="Arial"/>
          <w:b/>
          <w:bCs/>
          <w:kern w:val="24"/>
          <w:sz w:val="28"/>
          <w:szCs w:val="28"/>
          <w:rtl/>
        </w:rPr>
        <w:t>ب</w:t>
      </w:r>
      <w:proofErr w:type="spellStart"/>
      <w:r w:rsidRPr="00B343DE">
        <w:rPr>
          <w:rFonts w:ascii="Calibri" w:hAnsi="Arial" w:cs="Arial"/>
          <w:b/>
          <w:bCs/>
          <w:kern w:val="24"/>
          <w:sz w:val="28"/>
          <w:szCs w:val="28"/>
          <w:rtl/>
          <w:lang w:bidi="ar-JO"/>
        </w:rPr>
        <w:t>تأث</w:t>
      </w:r>
      <w:proofErr w:type="spellEnd"/>
      <w:r w:rsidRPr="00B343DE">
        <w:rPr>
          <w:rFonts w:ascii="Calibri" w:hAnsi="Arial" w:cs="Arial"/>
          <w:b/>
          <w:bCs/>
          <w:kern w:val="24"/>
          <w:sz w:val="28"/>
          <w:szCs w:val="28"/>
          <w:rtl/>
        </w:rPr>
        <w:t>ي</w:t>
      </w:r>
      <w:r w:rsidRPr="00B343DE">
        <w:rPr>
          <w:rFonts w:ascii="Calibri" w:hAnsi="Arial" w:cs="Arial"/>
          <w:b/>
          <w:bCs/>
          <w:kern w:val="24"/>
          <w:sz w:val="28"/>
          <w:szCs w:val="28"/>
          <w:rtl/>
          <w:lang w:bidi="ar-JO"/>
        </w:rPr>
        <w:t>ر الرياح الموسمية على السواحل الشرقية للقارات الواقعة في نفس العروض التي يظهر فيها إقليم البحر المتوسط</w:t>
      </w:r>
      <w:r w:rsidRPr="00B343DE">
        <w:rPr>
          <w:rFonts w:ascii="Calibri" w:hAnsi="Arial" w:cs="Arial"/>
          <w:b/>
          <w:bCs/>
          <w:kern w:val="24"/>
          <w:sz w:val="28"/>
          <w:szCs w:val="28"/>
          <w:rtl/>
        </w:rPr>
        <w:t xml:space="preserve"> أي بين درجتي عرض 30 و 40</w:t>
      </w:r>
      <w:r w:rsidRPr="00B343DE">
        <w:rPr>
          <w:rFonts w:ascii="Calibri" w:hAnsi="Arial" w:cs="Arial"/>
          <w:b/>
          <w:bCs/>
          <w:kern w:val="24"/>
          <w:sz w:val="28"/>
          <w:szCs w:val="28"/>
          <w:rtl/>
          <w:lang w:bidi="ar-JO"/>
        </w:rPr>
        <w:t>، وأكثر المناطق التي يتمثل فيها النظام الصيني هي جنوب ووسط الصين ويتراوح المعدل السنوي للأمطار في هذا النظام بين (100-200سم).</w:t>
      </w:r>
    </w:p>
    <w:p w:rsidR="00FD4068" w:rsidRPr="00B343DE" w:rsidRDefault="00FD4068" w:rsidP="00FD4068">
      <w:pPr>
        <w:autoSpaceDE w:val="0"/>
        <w:autoSpaceDN w:val="0"/>
        <w:adjustRightInd w:val="0"/>
        <w:spacing w:after="0" w:line="240" w:lineRule="auto"/>
        <w:rPr>
          <w:rFonts w:ascii="Calibri" w:hAnsi="Arial" w:cs="Arial"/>
          <w:b/>
          <w:bCs/>
          <w:kern w:val="24"/>
          <w:sz w:val="28"/>
          <w:szCs w:val="28"/>
          <w:rtl/>
        </w:rPr>
      </w:pPr>
      <w:r w:rsidRPr="00B343DE">
        <w:rPr>
          <w:rFonts w:ascii="Calibri" w:hAnsi="Calibri" w:cs="Calibri"/>
          <w:b/>
          <w:bCs/>
          <w:kern w:val="24"/>
          <w:sz w:val="28"/>
          <w:szCs w:val="28"/>
        </w:rPr>
        <w:t xml:space="preserve">  5    </w:t>
      </w:r>
      <w:r w:rsidRPr="00B343DE">
        <w:rPr>
          <w:rFonts w:ascii="Calibri" w:hAnsi="Arial" w:cs="Arial"/>
          <w:b/>
          <w:bCs/>
          <w:kern w:val="24"/>
          <w:sz w:val="28"/>
          <w:szCs w:val="28"/>
          <w:rtl/>
          <w:lang w:bidi="ar-JO"/>
        </w:rPr>
        <w:t>- نظام غربي أوروبا:</w:t>
      </w:r>
      <w:r w:rsidRPr="00B343DE">
        <w:rPr>
          <w:rFonts w:ascii="Calibri" w:hAnsi="Calibri" w:cs="Calibri"/>
          <w:kern w:val="24"/>
          <w:sz w:val="28"/>
          <w:szCs w:val="28"/>
        </w:rPr>
        <w:br/>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 xml:space="preserve">يظهر هذا النظام على السواحل الغربية للقارات، خاصة السواحل الغربية لأوروبا، بين </w:t>
      </w:r>
      <w:r w:rsidRPr="00B343DE">
        <w:rPr>
          <w:rFonts w:ascii="Calibri" w:hAnsi="Arial" w:cs="Arial"/>
          <w:b/>
          <w:bCs/>
          <w:kern w:val="24"/>
          <w:sz w:val="28"/>
          <w:szCs w:val="28"/>
          <w:rtl/>
        </w:rPr>
        <w:t>درجت</w:t>
      </w:r>
      <w:r w:rsidRPr="00B343DE">
        <w:rPr>
          <w:rFonts w:ascii="Calibri" w:hAnsi="Arial" w:cs="Arial"/>
          <w:b/>
          <w:bCs/>
          <w:kern w:val="24"/>
          <w:sz w:val="28"/>
          <w:szCs w:val="28"/>
          <w:rtl/>
          <w:lang w:bidi="ar-JO"/>
        </w:rPr>
        <w:t xml:space="preserve">ي عرض </w:t>
      </w:r>
      <w:r w:rsidRPr="00B343DE">
        <w:rPr>
          <w:rFonts w:ascii="Calibri" w:hAnsi="Calibri" w:cs="Calibri"/>
          <w:b/>
          <w:bCs/>
          <w:kern w:val="24"/>
          <w:sz w:val="28"/>
          <w:szCs w:val="28"/>
        </w:rPr>
        <w:t>)</w:t>
      </w:r>
      <w:r w:rsidRPr="00B343DE">
        <w:rPr>
          <w:rFonts w:ascii="Calibri" w:hAnsi="Arial" w:cs="Arial"/>
          <w:b/>
          <w:bCs/>
          <w:kern w:val="24"/>
          <w:sz w:val="28"/>
          <w:szCs w:val="28"/>
          <w:rtl/>
          <w:lang w:bidi="ar-JO"/>
        </w:rPr>
        <w:t>40-60</w:t>
      </w:r>
      <w:r w:rsidRPr="00B343DE">
        <w:rPr>
          <w:rFonts w:ascii="Calibri" w:hAnsi="Calibri" w:cs="Calibri"/>
          <w:b/>
          <w:bCs/>
          <w:kern w:val="24"/>
          <w:sz w:val="28"/>
          <w:szCs w:val="28"/>
        </w:rPr>
        <w:t>(</w:t>
      </w:r>
      <w:r w:rsidRPr="00B343DE">
        <w:rPr>
          <w:rFonts w:ascii="Calibri" w:hAnsi="Arial" w:cs="Arial"/>
          <w:b/>
          <w:bCs/>
          <w:kern w:val="24"/>
          <w:sz w:val="28"/>
          <w:szCs w:val="28"/>
          <w:rtl/>
          <w:lang w:bidi="ar-JO"/>
        </w:rPr>
        <w:t xml:space="preserve"> تقريباً، تسقط فيه الأمطار طول العام بسبب المنخفضات الجوية، معظمها يتركز في فصل الشتاء، ويتراوح معطل الأمطار السنوية فيه بين (100-250سم).</w:t>
      </w:r>
      <w:r w:rsidRPr="00B343DE">
        <w:rPr>
          <w:rFonts w:ascii="Calibri" w:hAnsi="Arial" w:cs="Arial"/>
          <w:b/>
          <w:bCs/>
          <w:kern w:val="24"/>
          <w:sz w:val="28"/>
          <w:szCs w:val="28"/>
          <w:rtl/>
        </w:rPr>
        <w:br/>
        <w:t xml:space="preserve">             س: في أي الفصول تسقط الأمطار في النظام المطري الصيني والنظام المطري لغربي أوروبا ؟</w:t>
      </w:r>
      <w:r w:rsidRPr="00B343DE">
        <w:rPr>
          <w:rFonts w:ascii="Calibri" w:hAnsi="Arial" w:cs="Arial"/>
          <w:b/>
          <w:bCs/>
          <w:kern w:val="24"/>
          <w:sz w:val="28"/>
          <w:szCs w:val="28"/>
          <w:rtl/>
        </w:rPr>
        <w:br/>
        <w:t xml:space="preserve">             لو كانت الإجابة : تسقط الأمطار في النظام المطري الصيني في فصل الصيف ، بينما تسقط الأمطار في النظام المطري لغربي أوروبا في فصل الشتاء ، تكون هذه الإجابة غير دقيقة . لذا فالإجابة الصحيحة هي :</w:t>
      </w:r>
      <w:r w:rsidRPr="00B343DE">
        <w:rPr>
          <w:rFonts w:ascii="Calibri" w:hAnsi="Arial" w:cs="Arial"/>
          <w:b/>
          <w:bCs/>
          <w:kern w:val="24"/>
          <w:sz w:val="28"/>
          <w:szCs w:val="28"/>
          <w:rtl/>
        </w:rPr>
        <w:br/>
        <w:t xml:space="preserve">      تسقط الأمطار في النظام المطري الصيني طوال العام ، لكنها تتركز في فصل الصيف ، </w:t>
      </w:r>
      <w:r w:rsidRPr="00B343DE">
        <w:rPr>
          <w:rFonts w:ascii="Calibri" w:hAnsi="Arial" w:cs="Arial"/>
          <w:b/>
          <w:bCs/>
          <w:kern w:val="24"/>
          <w:sz w:val="28"/>
          <w:szCs w:val="28"/>
          <w:rtl/>
        </w:rPr>
        <w:br/>
        <w:t xml:space="preserve">     أما في النظام المطري لغربي أوروبا فتسقط الأمطار طوال العام ، لكنها تتركز في فصل الشتاء .</w:t>
      </w:r>
      <w:r w:rsidRPr="00B343DE">
        <w:rPr>
          <w:rFonts w:ascii="Calibri" w:hAnsi="Calibri" w:cs="Calibri"/>
          <w:kern w:val="24"/>
          <w:sz w:val="28"/>
          <w:szCs w:val="28"/>
        </w:rPr>
        <w:br/>
      </w:r>
    </w:p>
    <w:p w:rsidR="00FD4068" w:rsidRPr="00B343DE" w:rsidRDefault="00FD4068" w:rsidP="00FD4068">
      <w:pPr>
        <w:autoSpaceDE w:val="0"/>
        <w:autoSpaceDN w:val="0"/>
        <w:adjustRightInd w:val="0"/>
        <w:spacing w:after="0" w:line="240" w:lineRule="auto"/>
        <w:rPr>
          <w:rFonts w:ascii="Calibri" w:hAnsi="Arial" w:cs="Arial"/>
          <w:b/>
          <w:bCs/>
          <w:kern w:val="24"/>
          <w:sz w:val="28"/>
          <w:szCs w:val="28"/>
          <w:u w:val="single"/>
          <w:rtl/>
          <w:lang w:bidi="ar-JO"/>
        </w:rPr>
      </w:pPr>
      <w:r w:rsidRPr="00B343DE">
        <w:rPr>
          <w:rFonts w:ascii="Calibri" w:hAnsi="Arial" w:cs="Arial"/>
          <w:b/>
          <w:bCs/>
          <w:kern w:val="24"/>
          <w:sz w:val="28"/>
          <w:szCs w:val="28"/>
          <w:rtl/>
        </w:rPr>
        <w:t xml:space="preserve">  6 </w:t>
      </w:r>
      <w:r w:rsidRPr="00B343DE">
        <w:rPr>
          <w:rFonts w:ascii="Calibri" w:hAnsi="Arial" w:cs="Arial"/>
          <w:b/>
          <w:bCs/>
          <w:kern w:val="24"/>
          <w:sz w:val="28"/>
          <w:szCs w:val="28"/>
          <w:rtl/>
          <w:lang w:bidi="ar-JO"/>
        </w:rPr>
        <w:t>- النظام الصحراوي:</w:t>
      </w:r>
      <w:r w:rsidRPr="00B343DE">
        <w:rPr>
          <w:rFonts w:ascii="Calibri" w:hAnsi="Calibri" w:cs="Calibri"/>
          <w:kern w:val="24"/>
          <w:sz w:val="28"/>
          <w:szCs w:val="28"/>
        </w:rPr>
        <w:br/>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يظهر هذا النظام أساساً في نطاق الصحاري المدارية الحارة في الصحراء الكبرى والجزيرة العربية، والأمطار فيه قليلة أو نادرة، وإن حدثت فغالباً في الشتاء.</w:t>
      </w:r>
      <w:r w:rsidRPr="00B343DE">
        <w:rPr>
          <w:rFonts w:ascii="Calibri" w:hAnsi="Calibri" w:cs="Calibri"/>
          <w:kern w:val="24"/>
          <w:sz w:val="28"/>
          <w:szCs w:val="28"/>
        </w:rPr>
        <w:br/>
      </w:r>
    </w:p>
    <w:p w:rsidR="00FD4068" w:rsidRPr="00B343DE" w:rsidRDefault="00FD4068" w:rsidP="00FD4068">
      <w:pPr>
        <w:autoSpaceDE w:val="0"/>
        <w:autoSpaceDN w:val="0"/>
        <w:adjustRightInd w:val="0"/>
        <w:spacing w:after="0" w:line="240" w:lineRule="auto"/>
        <w:rPr>
          <w:rFonts w:ascii="Calibri" w:hAnsi="Calibri" w:cs="Calibri"/>
          <w:kern w:val="24"/>
          <w:sz w:val="28"/>
          <w:szCs w:val="28"/>
        </w:rPr>
      </w:pPr>
      <w:r w:rsidRPr="00B343DE">
        <w:rPr>
          <w:rFonts w:ascii="Calibri" w:hAnsi="Arial" w:cs="Arial"/>
          <w:b/>
          <w:bCs/>
          <w:kern w:val="24"/>
          <w:sz w:val="28"/>
          <w:szCs w:val="28"/>
          <w:rtl/>
        </w:rPr>
        <w:t xml:space="preserve">   7 </w:t>
      </w:r>
      <w:r w:rsidRPr="00B343DE">
        <w:rPr>
          <w:rFonts w:ascii="Calibri" w:hAnsi="Arial" w:cs="Arial"/>
          <w:b/>
          <w:bCs/>
          <w:kern w:val="24"/>
          <w:sz w:val="28"/>
          <w:szCs w:val="28"/>
          <w:rtl/>
          <w:lang w:bidi="ar-JO"/>
        </w:rPr>
        <w:t>- النظام القاري في العروض المعتدلة:</w:t>
      </w:r>
      <w:r w:rsidRPr="00B343DE">
        <w:rPr>
          <w:rFonts w:ascii="Calibri" w:hAnsi="Arial" w:cs="Arial"/>
          <w:b/>
          <w:bCs/>
          <w:kern w:val="24"/>
          <w:sz w:val="28"/>
          <w:szCs w:val="28"/>
          <w:rtl/>
        </w:rPr>
        <w:br/>
        <w:t xml:space="preserve">       </w:t>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 xml:space="preserve">يظهر هذا النظام في المناطق الداخلية من القارات وخاصة في أواسط قارتي </w:t>
      </w:r>
      <w:proofErr w:type="spellStart"/>
      <w:r w:rsidRPr="00B343DE">
        <w:rPr>
          <w:rFonts w:ascii="Calibri" w:hAnsi="Arial" w:cs="Arial"/>
          <w:b/>
          <w:bCs/>
          <w:kern w:val="24"/>
          <w:sz w:val="28"/>
          <w:szCs w:val="28"/>
          <w:rtl/>
          <w:lang w:bidi="ar-JO"/>
        </w:rPr>
        <w:t>أوراسيا</w:t>
      </w:r>
      <w:proofErr w:type="spellEnd"/>
      <w:r w:rsidRPr="00B343DE">
        <w:rPr>
          <w:rFonts w:ascii="Calibri" w:hAnsi="Arial" w:cs="Arial"/>
          <w:b/>
          <w:bCs/>
          <w:kern w:val="24"/>
          <w:sz w:val="28"/>
          <w:szCs w:val="28"/>
          <w:rtl/>
          <w:lang w:bidi="ar-JO"/>
        </w:rPr>
        <w:t xml:space="preserve"> وأمريكا الشمالية، ضمن نطاق الرياح الغربية، تتركز معظم أمطار هذا النظام في فصلي الربيع والصيف، عندما تكون أواسط القارات مركز ضغط جوي منخفض والتيارات الهوائية نشطة.</w:t>
      </w:r>
    </w:p>
    <w:p w:rsidR="00FD4068" w:rsidRPr="00B343DE" w:rsidRDefault="00FD4068" w:rsidP="00FD4068">
      <w:pPr>
        <w:autoSpaceDE w:val="0"/>
        <w:autoSpaceDN w:val="0"/>
        <w:adjustRightInd w:val="0"/>
        <w:spacing w:after="0" w:line="240" w:lineRule="auto"/>
        <w:rPr>
          <w:rFonts w:ascii="Calibri" w:hAnsi="Arial" w:cs="Arial"/>
          <w:b/>
          <w:bCs/>
          <w:kern w:val="24"/>
          <w:sz w:val="28"/>
          <w:szCs w:val="28"/>
          <w:rtl/>
        </w:rPr>
      </w:pPr>
      <w:r w:rsidRPr="00B343DE">
        <w:rPr>
          <w:rFonts w:ascii="Calibri" w:hAnsi="Calibri" w:cs="Calibri"/>
          <w:b/>
          <w:bCs/>
          <w:kern w:val="24"/>
          <w:sz w:val="28"/>
          <w:szCs w:val="28"/>
        </w:rPr>
        <w:lastRenderedPageBreak/>
        <w:t xml:space="preserve">     </w:t>
      </w:r>
      <w:r w:rsidRPr="00B343DE">
        <w:rPr>
          <w:rFonts w:ascii="Calibri" w:hAnsi="Arial" w:cs="Arial"/>
          <w:b/>
          <w:bCs/>
          <w:kern w:val="24"/>
          <w:sz w:val="28"/>
          <w:szCs w:val="28"/>
          <w:rtl/>
          <w:lang w:bidi="ar-JO"/>
        </w:rPr>
        <w:t xml:space="preserve"> </w:t>
      </w:r>
      <w:r w:rsidRPr="00B343DE">
        <w:rPr>
          <w:rFonts w:ascii="Calibri" w:hAnsi="Calibri" w:cs="Calibri"/>
          <w:b/>
          <w:bCs/>
          <w:kern w:val="24"/>
          <w:sz w:val="28"/>
          <w:szCs w:val="28"/>
        </w:rPr>
        <w:t xml:space="preserve"> - 8</w:t>
      </w:r>
      <w:r w:rsidRPr="00B343DE">
        <w:rPr>
          <w:rFonts w:ascii="Calibri" w:hAnsi="Arial" w:cs="Arial"/>
          <w:b/>
          <w:bCs/>
          <w:kern w:val="24"/>
          <w:sz w:val="28"/>
          <w:szCs w:val="28"/>
          <w:rtl/>
          <w:lang w:bidi="ar-JO"/>
        </w:rPr>
        <w:t>النظام السوداني:</w:t>
      </w:r>
      <w:r w:rsidRPr="00B343DE">
        <w:rPr>
          <w:rFonts w:ascii="Calibri" w:hAnsi="Calibri" w:cs="Calibri"/>
          <w:kern w:val="24"/>
          <w:sz w:val="28"/>
          <w:szCs w:val="28"/>
        </w:rPr>
        <w:br/>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ويسمى أيضاً بالمناخ المداري القاري، ويتمثل في المناطق الواقعة على جانبي النظام شبه الاستوائي، ويمتد حتى خط عرض 18، تسقط معظم أمطاره خلال فصل الصيف.</w:t>
      </w:r>
      <w:r w:rsidRPr="00B343DE">
        <w:rPr>
          <w:rFonts w:ascii="Calibri" w:hAnsi="Calibri" w:cs="Calibri"/>
          <w:kern w:val="24"/>
          <w:sz w:val="28"/>
          <w:szCs w:val="28"/>
        </w:rPr>
        <w:br/>
      </w:r>
    </w:p>
    <w:p w:rsidR="00FD4068" w:rsidRPr="00B343DE" w:rsidRDefault="00FD4068" w:rsidP="00FD4068">
      <w:pPr>
        <w:autoSpaceDE w:val="0"/>
        <w:autoSpaceDN w:val="0"/>
        <w:adjustRightInd w:val="0"/>
        <w:spacing w:after="0" w:line="240" w:lineRule="auto"/>
        <w:rPr>
          <w:rFonts w:ascii="Calibri" w:hAnsi="Calibri" w:cs="Calibri"/>
          <w:kern w:val="24"/>
          <w:sz w:val="28"/>
          <w:szCs w:val="28"/>
        </w:rPr>
      </w:pPr>
      <w:r w:rsidRPr="00B343DE">
        <w:rPr>
          <w:rFonts w:ascii="Calibri" w:hAnsi="Arial" w:cs="Arial"/>
          <w:b/>
          <w:bCs/>
          <w:kern w:val="24"/>
          <w:sz w:val="28"/>
          <w:szCs w:val="28"/>
          <w:rtl/>
          <w:lang w:bidi="ar-JO"/>
        </w:rPr>
        <w:t>التوزيع الجغرافي للأمطار:</w:t>
      </w:r>
      <w:r w:rsidRPr="00B343DE">
        <w:rPr>
          <w:rFonts w:ascii="Calibri" w:hAnsi="Calibri" w:cs="Calibri"/>
          <w:kern w:val="24"/>
          <w:sz w:val="28"/>
          <w:szCs w:val="28"/>
        </w:rPr>
        <w:br/>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يتباين التوزيع الجغرافي للأمطار في العالم تبايناً كبيراً، فهو يقل عن 125ملم في الصحاري المدارية، ويصل إلى 2500 ملم في المناطق الاستوائية والموسمية، وبالنظر إلى خريطة توزع الأمطار في العالم (ص164</w:t>
      </w:r>
      <w:r w:rsidRPr="00B343DE">
        <w:rPr>
          <w:rFonts w:ascii="Calibri" w:hAnsi="Arial" w:cs="Arial"/>
          <w:b/>
          <w:bCs/>
          <w:kern w:val="24"/>
          <w:sz w:val="28"/>
          <w:szCs w:val="28"/>
          <w:rtl/>
        </w:rPr>
        <w:t>من الكتاب المقرر</w:t>
      </w:r>
      <w:r w:rsidRPr="00B343DE">
        <w:rPr>
          <w:rFonts w:ascii="Calibri" w:hAnsi="Arial" w:cs="Arial"/>
          <w:b/>
          <w:bCs/>
          <w:kern w:val="24"/>
          <w:sz w:val="28"/>
          <w:szCs w:val="28"/>
          <w:rtl/>
          <w:lang w:bidi="ar-JO"/>
        </w:rPr>
        <w:t>) تبعاً لاختلاف درجة العرض</w:t>
      </w:r>
      <w:r w:rsidRPr="00B343DE">
        <w:rPr>
          <w:rFonts w:ascii="Calibri" w:hAnsi="Arial" w:cs="Arial"/>
          <w:b/>
          <w:bCs/>
          <w:kern w:val="24"/>
          <w:sz w:val="28"/>
          <w:szCs w:val="28"/>
          <w:rtl/>
        </w:rPr>
        <w:t xml:space="preserve"> ،</w:t>
      </w:r>
      <w:r w:rsidRPr="00B343DE">
        <w:rPr>
          <w:rFonts w:ascii="Calibri" w:hAnsi="Arial" w:cs="Arial"/>
          <w:b/>
          <w:bCs/>
          <w:kern w:val="24"/>
          <w:sz w:val="28"/>
          <w:szCs w:val="28"/>
          <w:rtl/>
          <w:lang w:bidi="ar-JO"/>
        </w:rPr>
        <w:t xml:space="preserve"> تتبين لنا الملاحظات التالية:</w:t>
      </w:r>
    </w:p>
    <w:p w:rsidR="00FD4068" w:rsidRPr="00B343DE" w:rsidRDefault="00FD4068" w:rsidP="00FD4068">
      <w:pPr>
        <w:autoSpaceDE w:val="0"/>
        <w:autoSpaceDN w:val="0"/>
        <w:adjustRightInd w:val="0"/>
        <w:spacing w:after="0" w:line="240" w:lineRule="auto"/>
        <w:rPr>
          <w:rFonts w:ascii="Calibri" w:hAnsi="Arial" w:cs="Arial"/>
          <w:b/>
          <w:bCs/>
          <w:kern w:val="24"/>
          <w:sz w:val="28"/>
          <w:szCs w:val="28"/>
          <w:rtl/>
        </w:rPr>
      </w:pPr>
      <w:r w:rsidRPr="00B343DE">
        <w:rPr>
          <w:rFonts w:ascii="Calibri" w:hAnsi="Arial" w:cs="Arial"/>
          <w:b/>
          <w:bCs/>
          <w:kern w:val="24"/>
          <w:sz w:val="28"/>
          <w:szCs w:val="28"/>
          <w:rtl/>
        </w:rPr>
        <w:t xml:space="preserve">     </w:t>
      </w:r>
      <w:r w:rsidRPr="00B343DE">
        <w:rPr>
          <w:rFonts w:ascii="Calibri" w:hAnsi="Arial" w:cs="Arial"/>
          <w:b/>
          <w:bCs/>
          <w:kern w:val="24"/>
          <w:sz w:val="28"/>
          <w:szCs w:val="28"/>
          <w:rtl/>
        </w:rPr>
        <w:br/>
        <w:t xml:space="preserve">       - </w:t>
      </w:r>
      <w:r w:rsidRPr="00B343DE">
        <w:rPr>
          <w:rFonts w:ascii="Calibri" w:hAnsi="Arial" w:cs="Arial"/>
          <w:b/>
          <w:bCs/>
          <w:kern w:val="24"/>
          <w:sz w:val="28"/>
          <w:szCs w:val="28"/>
          <w:rtl/>
          <w:lang w:bidi="ar-JO"/>
        </w:rPr>
        <w:t>أكثر المناطق أمطارا هي المنطقة الاستوائية، إذ يزيد المعدل السنوي للأمطار فيها عن ( 1600ملم).</w:t>
      </w:r>
      <w:r w:rsidRPr="00B343DE">
        <w:rPr>
          <w:rFonts w:ascii="Calibri" w:hAnsi="Arial" w:cs="Arial"/>
          <w:b/>
          <w:bCs/>
          <w:kern w:val="24"/>
          <w:sz w:val="28"/>
          <w:szCs w:val="28"/>
          <w:rtl/>
        </w:rPr>
        <w:t xml:space="preserve"> (</w:t>
      </w:r>
      <w:r w:rsidRPr="00B343DE">
        <w:rPr>
          <w:rFonts w:ascii="Calibri" w:hAnsi="Arial" w:cs="Arial"/>
          <w:b/>
          <w:bCs/>
          <w:kern w:val="24"/>
          <w:sz w:val="28"/>
          <w:szCs w:val="28"/>
          <w:rtl/>
        </w:rPr>
        <w:br/>
        <w:t xml:space="preserve">      </w:t>
      </w:r>
      <w:r w:rsidRPr="00B343DE">
        <w:rPr>
          <w:rFonts w:ascii="Calibri" w:hAnsi="Arial" w:cs="Arial"/>
          <w:kern w:val="24"/>
          <w:sz w:val="28"/>
          <w:szCs w:val="28"/>
          <w:rtl/>
        </w:rPr>
        <w:t xml:space="preserve"> </w:t>
      </w:r>
      <w:r w:rsidRPr="00B343DE">
        <w:rPr>
          <w:rFonts w:ascii="Calibri" w:hAnsi="Arial" w:cs="Arial"/>
          <w:b/>
          <w:bCs/>
          <w:kern w:val="24"/>
          <w:sz w:val="28"/>
          <w:szCs w:val="28"/>
          <w:rtl/>
        </w:rPr>
        <w:t>-</w:t>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تناقص كميات الأمطار كلما ابتعدنا عن خط الاستواء ليصل إلى أدنى حد له في الصحاري المدارية التي تقع بين درجتي عرض 20 - 30 وهي أكثر مناطق العالم جفافاً.</w:t>
      </w:r>
      <w:r w:rsidRPr="00B343DE">
        <w:rPr>
          <w:rFonts w:ascii="Calibri" w:hAnsi="Arial" w:cs="Arial"/>
          <w:b/>
          <w:bCs/>
          <w:kern w:val="24"/>
          <w:sz w:val="28"/>
          <w:szCs w:val="28"/>
          <w:rtl/>
        </w:rPr>
        <w:t xml:space="preserve">  (اكتب سؤالين  . . . . ؟ )</w:t>
      </w:r>
      <w:r w:rsidRPr="00B343DE">
        <w:rPr>
          <w:rFonts w:ascii="Calibri" w:hAnsi="Calibri" w:cs="Calibri"/>
          <w:kern w:val="24"/>
          <w:sz w:val="28"/>
          <w:szCs w:val="28"/>
        </w:rPr>
        <w:br/>
      </w:r>
    </w:p>
    <w:p w:rsidR="006D73B4" w:rsidRPr="00FD4068" w:rsidRDefault="00FD4068" w:rsidP="00FD4068">
      <w:pPr>
        <w:autoSpaceDE w:val="0"/>
        <w:autoSpaceDN w:val="0"/>
        <w:adjustRightInd w:val="0"/>
        <w:spacing w:after="0" w:line="240" w:lineRule="auto"/>
        <w:rPr>
          <w:rFonts w:ascii="Calibri" w:hAnsi="Calibri" w:hint="cs"/>
          <w:kern w:val="24"/>
          <w:sz w:val="28"/>
          <w:szCs w:val="28"/>
          <w:rtl/>
        </w:rPr>
      </w:pPr>
      <w:r w:rsidRPr="00B343DE">
        <w:rPr>
          <w:rFonts w:ascii="Calibri" w:hAnsi="Arial" w:cs="Arial"/>
          <w:b/>
          <w:bCs/>
          <w:kern w:val="24"/>
          <w:sz w:val="28"/>
          <w:szCs w:val="28"/>
          <w:rtl/>
        </w:rPr>
        <w:t xml:space="preserve">     -  </w:t>
      </w:r>
      <w:r w:rsidRPr="00B343DE">
        <w:rPr>
          <w:rFonts w:ascii="Calibri" w:hAnsi="Arial" w:cs="Arial"/>
          <w:b/>
          <w:bCs/>
          <w:kern w:val="24"/>
          <w:sz w:val="28"/>
          <w:szCs w:val="28"/>
          <w:rtl/>
          <w:lang w:bidi="ar-JO"/>
        </w:rPr>
        <w:t xml:space="preserve">تأخذ الأمطار في التزايد بين دائرتي عرض </w:t>
      </w:r>
      <w:r w:rsidRPr="00B343DE">
        <w:rPr>
          <w:rFonts w:ascii="Calibri" w:hAnsi="Arial" w:cs="Arial"/>
          <w:b/>
          <w:bCs/>
          <w:kern w:val="24"/>
          <w:sz w:val="28"/>
          <w:szCs w:val="28"/>
          <w:rtl/>
        </w:rPr>
        <w:t xml:space="preserve">40 -55 </w:t>
      </w:r>
      <w:r w:rsidRPr="00B343DE">
        <w:rPr>
          <w:rFonts w:ascii="Calibri" w:hAnsi="Arial" w:cs="Arial"/>
          <w:b/>
          <w:bCs/>
          <w:kern w:val="24"/>
          <w:sz w:val="28"/>
          <w:szCs w:val="28"/>
          <w:rtl/>
          <w:lang w:bidi="ar-JO"/>
        </w:rPr>
        <w:t>ضمن المناطق المعتدلة، وترتبط أمطارها بالمنخفضات الجوية خاصة في فصل الشتاء.</w:t>
      </w:r>
      <w:r w:rsidRPr="00B343DE">
        <w:rPr>
          <w:rFonts w:ascii="Calibri" w:hAnsi="Arial" w:cs="Arial"/>
          <w:b/>
          <w:bCs/>
          <w:kern w:val="24"/>
          <w:sz w:val="28"/>
          <w:szCs w:val="28"/>
          <w:rtl/>
        </w:rPr>
        <w:br/>
      </w:r>
      <w:r w:rsidRPr="00B343DE">
        <w:rPr>
          <w:rFonts w:ascii="Calibri" w:hAnsi="Calibri" w:cs="Calibri"/>
          <w:kern w:val="24"/>
          <w:sz w:val="28"/>
          <w:szCs w:val="28"/>
        </w:rPr>
        <w:br/>
      </w:r>
      <w:r w:rsidRPr="00B343DE">
        <w:rPr>
          <w:rFonts w:ascii="Calibri" w:hAnsi="Arial" w:cs="Arial"/>
          <w:kern w:val="24"/>
          <w:sz w:val="28"/>
          <w:szCs w:val="28"/>
          <w:rtl/>
        </w:rPr>
        <w:t xml:space="preserve">     </w:t>
      </w:r>
      <w:r w:rsidRPr="00B343DE">
        <w:rPr>
          <w:rFonts w:ascii="Calibri" w:hAnsi="Arial" w:cs="Arial"/>
          <w:b/>
          <w:bCs/>
          <w:kern w:val="24"/>
          <w:sz w:val="28"/>
          <w:szCs w:val="28"/>
          <w:rtl/>
        </w:rPr>
        <w:t>-</w:t>
      </w:r>
      <w:r w:rsidRPr="00B343DE">
        <w:rPr>
          <w:rFonts w:ascii="Calibri" w:hAnsi="Arial" w:cs="Arial"/>
          <w:kern w:val="24"/>
          <w:sz w:val="28"/>
          <w:szCs w:val="28"/>
          <w:rtl/>
        </w:rPr>
        <w:t xml:space="preserve">  </w:t>
      </w:r>
      <w:r w:rsidRPr="00B343DE">
        <w:rPr>
          <w:rFonts w:ascii="Calibri" w:hAnsi="Arial" w:cs="Arial"/>
          <w:b/>
          <w:bCs/>
          <w:kern w:val="24"/>
          <w:sz w:val="28"/>
          <w:szCs w:val="28"/>
          <w:rtl/>
          <w:lang w:bidi="ar-JO"/>
        </w:rPr>
        <w:t>تناقص الأمطار بعد دائرة عرض</w:t>
      </w:r>
      <w:r w:rsidRPr="00B343DE">
        <w:rPr>
          <w:rFonts w:ascii="Calibri" w:hAnsi="Calibri" w:cs="Calibri"/>
          <w:b/>
          <w:bCs/>
          <w:kern w:val="24"/>
          <w:sz w:val="28"/>
          <w:szCs w:val="28"/>
        </w:rPr>
        <w:t>)</w:t>
      </w:r>
      <w:r w:rsidRPr="00B343DE">
        <w:rPr>
          <w:rFonts w:ascii="Calibri" w:hAnsi="Arial" w:cs="Arial"/>
          <w:b/>
          <w:bCs/>
          <w:kern w:val="24"/>
          <w:sz w:val="28"/>
          <w:szCs w:val="28"/>
          <w:rtl/>
          <w:lang w:bidi="ar-JO"/>
        </w:rPr>
        <w:t xml:space="preserve"> 55̊ </w:t>
      </w:r>
      <w:r w:rsidRPr="00B343DE">
        <w:rPr>
          <w:rFonts w:ascii="Calibri" w:hAnsi="Calibri" w:cs="Calibri"/>
          <w:b/>
          <w:bCs/>
          <w:kern w:val="24"/>
          <w:sz w:val="28"/>
          <w:szCs w:val="28"/>
        </w:rPr>
        <w:t xml:space="preserve"> ( </w:t>
      </w:r>
      <w:r w:rsidRPr="00B343DE">
        <w:rPr>
          <w:rFonts w:ascii="Calibri" w:hAnsi="Arial" w:cs="Arial"/>
          <w:b/>
          <w:bCs/>
          <w:kern w:val="24"/>
          <w:sz w:val="28"/>
          <w:szCs w:val="28"/>
          <w:rtl/>
          <w:lang w:bidi="ar-JO"/>
        </w:rPr>
        <w:t>لوجود ضغط جوي مرتفع في تلك المناطق.</w:t>
      </w:r>
      <w:r w:rsidRPr="00B343DE">
        <w:rPr>
          <w:rFonts w:ascii="Calibri" w:hAnsi="Calibri" w:cs="Calibri"/>
          <w:kern w:val="24"/>
          <w:sz w:val="28"/>
          <w:szCs w:val="28"/>
        </w:rPr>
        <w:br/>
      </w:r>
      <w:r w:rsidRPr="00B343DE">
        <w:rPr>
          <w:rFonts w:ascii="Calibri" w:hAnsi="Arial" w:cs="Arial"/>
          <w:b/>
          <w:bCs/>
          <w:kern w:val="24"/>
          <w:sz w:val="28"/>
          <w:szCs w:val="28"/>
          <w:rtl/>
          <w:lang w:bidi="ar-JO"/>
        </w:rPr>
        <w:t> </w:t>
      </w:r>
      <w:r w:rsidRPr="00B343DE">
        <w:rPr>
          <w:rFonts w:ascii="Calibri" w:hAnsi="Calibri" w:cs="Calibri"/>
          <w:kern w:val="24"/>
          <w:sz w:val="28"/>
          <w:szCs w:val="28"/>
        </w:rPr>
        <w:br/>
      </w:r>
      <w:r w:rsidRPr="00B343DE">
        <w:rPr>
          <w:rFonts w:ascii="Calibri" w:hAnsi="Calibri" w:cs="Calibri"/>
          <w:b/>
          <w:bCs/>
          <w:kern w:val="24"/>
          <w:sz w:val="28"/>
          <w:szCs w:val="28"/>
        </w:rPr>
        <w:t> </w:t>
      </w:r>
      <w:r w:rsidRPr="00B343DE">
        <w:rPr>
          <w:rFonts w:ascii="Calibri" w:hAnsi="Calibri" w:cs="Calibri"/>
          <w:kern w:val="24"/>
          <w:sz w:val="28"/>
          <w:szCs w:val="28"/>
        </w:rPr>
        <w:br/>
      </w:r>
    </w:p>
    <w:p w:rsidR="00FD4068" w:rsidRPr="00F642FC" w:rsidRDefault="00FD4068" w:rsidP="00FD4068">
      <w:pPr>
        <w:autoSpaceDE w:val="0"/>
        <w:autoSpaceDN w:val="0"/>
        <w:bidi w:val="0"/>
        <w:adjustRightInd w:val="0"/>
        <w:spacing w:after="0" w:line="240" w:lineRule="auto"/>
        <w:jc w:val="right"/>
        <w:rPr>
          <w:rFonts w:ascii="Calibri" w:hAnsi="Arial" w:cs="Arial"/>
          <w:kern w:val="24"/>
          <w:sz w:val="28"/>
          <w:szCs w:val="28"/>
          <w:rtl/>
        </w:rPr>
      </w:pPr>
    </w:p>
    <w:p w:rsidR="00FD4068" w:rsidRPr="00F642FC" w:rsidRDefault="00FD4068" w:rsidP="00FD4068">
      <w:pPr>
        <w:autoSpaceDE w:val="0"/>
        <w:autoSpaceDN w:val="0"/>
        <w:bidi w:val="0"/>
        <w:adjustRightInd w:val="0"/>
        <w:spacing w:after="0" w:line="240" w:lineRule="auto"/>
        <w:jc w:val="right"/>
        <w:rPr>
          <w:rFonts w:ascii="Calibri" w:hAnsi="Calibri" w:cs="Calibri"/>
          <w:kern w:val="24"/>
          <w:sz w:val="28"/>
          <w:szCs w:val="28"/>
        </w:rPr>
      </w:pPr>
    </w:p>
    <w:p w:rsidR="00FD4068" w:rsidRPr="00F642FC" w:rsidRDefault="00FD4068" w:rsidP="00FD4068">
      <w:pPr>
        <w:autoSpaceDE w:val="0"/>
        <w:autoSpaceDN w:val="0"/>
        <w:bidi w:val="0"/>
        <w:adjustRightInd w:val="0"/>
        <w:spacing w:after="0" w:line="240" w:lineRule="auto"/>
        <w:jc w:val="right"/>
        <w:rPr>
          <w:rFonts w:ascii="Calibri" w:hAnsi="Times New Roman" w:cs="Calibri"/>
          <w:kern w:val="24"/>
          <w:sz w:val="28"/>
          <w:szCs w:val="28"/>
        </w:rPr>
      </w:pPr>
      <w:r w:rsidRPr="00F642FC">
        <w:rPr>
          <w:rFonts w:ascii="Calibri" w:hAnsi="Arial" w:cs="Arial"/>
          <w:kern w:val="24"/>
          <w:sz w:val="28"/>
          <w:szCs w:val="28"/>
          <w:rtl/>
        </w:rPr>
        <w:t>عنوان المحاضرة</w:t>
      </w:r>
    </w:p>
    <w:p w:rsidR="00FD4068" w:rsidRPr="00F642FC" w:rsidRDefault="00FD4068" w:rsidP="00FD4068">
      <w:pPr>
        <w:autoSpaceDE w:val="0"/>
        <w:autoSpaceDN w:val="0"/>
        <w:bidi w:val="0"/>
        <w:adjustRightInd w:val="0"/>
        <w:spacing w:after="0" w:line="240" w:lineRule="auto"/>
        <w:jc w:val="right"/>
        <w:rPr>
          <w:rFonts w:ascii="Calibri" w:hAnsi="Times New Roman" w:cs="Calibri"/>
          <w:b/>
          <w:bCs/>
          <w:kern w:val="24"/>
          <w:sz w:val="28"/>
          <w:szCs w:val="28"/>
        </w:rPr>
      </w:pPr>
      <w:r w:rsidRPr="00F642FC">
        <w:rPr>
          <w:rFonts w:ascii="Calibri" w:hAnsi="Arial" w:cs="Arial"/>
          <w:b/>
          <w:bCs/>
          <w:kern w:val="24"/>
          <w:sz w:val="28"/>
          <w:szCs w:val="28"/>
          <w:rtl/>
        </w:rPr>
        <w:t xml:space="preserve">المحاضرة الثانية عشرة </w:t>
      </w:r>
    </w:p>
    <w:p w:rsidR="00FD4068" w:rsidRPr="00F642FC" w:rsidRDefault="00FD4068" w:rsidP="00FD4068">
      <w:pPr>
        <w:autoSpaceDE w:val="0"/>
        <w:autoSpaceDN w:val="0"/>
        <w:bidi w:val="0"/>
        <w:adjustRightInd w:val="0"/>
        <w:spacing w:after="0" w:line="240" w:lineRule="auto"/>
        <w:jc w:val="right"/>
        <w:rPr>
          <w:rFonts w:ascii="Calibri" w:hAnsi="Arial" w:cs="Arial" w:hint="cs"/>
          <w:b/>
          <w:bCs/>
          <w:kern w:val="24"/>
          <w:sz w:val="28"/>
          <w:szCs w:val="28"/>
          <w:rtl/>
        </w:rPr>
      </w:pPr>
      <w:r w:rsidRPr="00F642FC">
        <w:rPr>
          <w:rFonts w:ascii="Calibri" w:hAnsi="Arial" w:cs="Arial"/>
          <w:b/>
          <w:bCs/>
          <w:kern w:val="24"/>
          <w:sz w:val="28"/>
          <w:szCs w:val="28"/>
          <w:rtl/>
          <w:lang w:bidi="ar-JO"/>
        </w:rPr>
        <w:t>الكتل الهوائية والمنخفضات الجوية</w:t>
      </w:r>
    </w:p>
    <w:p w:rsidR="00FD4068" w:rsidRPr="00F642FC" w:rsidRDefault="00FD4068" w:rsidP="00FD4068">
      <w:pPr>
        <w:autoSpaceDE w:val="0"/>
        <w:autoSpaceDN w:val="0"/>
        <w:bidi w:val="0"/>
        <w:adjustRightInd w:val="0"/>
        <w:spacing w:after="0" w:line="240" w:lineRule="auto"/>
        <w:jc w:val="right"/>
        <w:rPr>
          <w:rFonts w:ascii="Calibri" w:hAnsi="Times New Roman" w:cs="Calibri"/>
          <w:b/>
          <w:bCs/>
          <w:kern w:val="24"/>
          <w:sz w:val="28"/>
          <w:szCs w:val="28"/>
        </w:rPr>
      </w:pP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b/>
          <w:bCs/>
          <w:kern w:val="24"/>
          <w:sz w:val="28"/>
          <w:szCs w:val="28"/>
          <w:rtl/>
          <w:lang w:bidi="ar-JO"/>
        </w:rPr>
        <w:t>أولاً: الكتل الهوائية:</w:t>
      </w:r>
      <w:r w:rsidRPr="00F642FC">
        <w:rPr>
          <w:rFonts w:ascii="Calibri" w:hAnsi="Calibri" w:cs="Calibri"/>
          <w:kern w:val="24"/>
          <w:sz w:val="28"/>
          <w:szCs w:val="28"/>
        </w:rPr>
        <w:br/>
      </w:r>
      <w:r w:rsidRPr="00F642FC">
        <w:rPr>
          <w:rFonts w:ascii="Calibri" w:hAnsi="Arial" w:cs="Arial"/>
          <w:kern w:val="24"/>
          <w:sz w:val="28"/>
          <w:szCs w:val="28"/>
          <w:rtl/>
        </w:rPr>
        <w:t xml:space="preserve">           - </w:t>
      </w:r>
      <w:r w:rsidRPr="00F642FC">
        <w:rPr>
          <w:rFonts w:ascii="Calibri" w:hAnsi="Arial" w:cs="Arial"/>
          <w:kern w:val="24"/>
          <w:sz w:val="28"/>
          <w:szCs w:val="28"/>
          <w:rtl/>
          <w:lang w:bidi="ar-JO"/>
        </w:rPr>
        <w:t>مواطن نش</w:t>
      </w:r>
      <w:r w:rsidRPr="00F642FC">
        <w:rPr>
          <w:rFonts w:ascii="Calibri" w:hAnsi="Arial" w:cs="Arial"/>
          <w:kern w:val="24"/>
          <w:sz w:val="28"/>
          <w:szCs w:val="28"/>
          <w:rtl/>
        </w:rPr>
        <w:t>أ</w:t>
      </w:r>
      <w:r w:rsidRPr="00F642FC">
        <w:rPr>
          <w:rFonts w:ascii="Calibri" w:hAnsi="Arial" w:cs="Arial"/>
          <w:kern w:val="24"/>
          <w:sz w:val="28"/>
          <w:szCs w:val="28"/>
          <w:rtl/>
          <w:lang w:bidi="ar-JO"/>
        </w:rPr>
        <w:t>ة الكتل الهوائية.</w:t>
      </w:r>
      <w:r w:rsidRPr="00F642FC">
        <w:rPr>
          <w:rFonts w:ascii="Calibri" w:hAnsi="Calibri" w:cs="Calibri"/>
          <w:kern w:val="24"/>
          <w:sz w:val="28"/>
          <w:szCs w:val="28"/>
        </w:rPr>
        <w:br/>
      </w:r>
      <w:r w:rsidRPr="00F642FC">
        <w:rPr>
          <w:rFonts w:ascii="Calibri" w:hAnsi="Arial" w:cs="Arial"/>
          <w:kern w:val="24"/>
          <w:sz w:val="28"/>
          <w:szCs w:val="28"/>
          <w:rtl/>
        </w:rPr>
        <w:t xml:space="preserve">           - </w:t>
      </w:r>
      <w:r w:rsidRPr="00F642FC">
        <w:rPr>
          <w:rFonts w:ascii="Calibri" w:hAnsi="Arial" w:cs="Arial"/>
          <w:kern w:val="24"/>
          <w:sz w:val="28"/>
          <w:szCs w:val="28"/>
          <w:rtl/>
          <w:lang w:bidi="ar-JO"/>
        </w:rPr>
        <w:t>تصنيف الكتل الهوائية.</w:t>
      </w:r>
      <w:r w:rsidRPr="00F642FC">
        <w:rPr>
          <w:rFonts w:ascii="Calibri" w:hAnsi="Calibri" w:cs="Calibri"/>
          <w:kern w:val="24"/>
          <w:sz w:val="28"/>
          <w:szCs w:val="28"/>
        </w:rPr>
        <w:br/>
      </w:r>
      <w:r w:rsidRPr="00F642FC">
        <w:rPr>
          <w:rFonts w:ascii="Calibri" w:hAnsi="Arial" w:cs="Arial"/>
          <w:kern w:val="24"/>
          <w:sz w:val="28"/>
          <w:szCs w:val="28"/>
          <w:rtl/>
        </w:rPr>
        <w:t xml:space="preserve">           - </w:t>
      </w:r>
      <w:r w:rsidRPr="00F642FC">
        <w:rPr>
          <w:rFonts w:ascii="Calibri" w:hAnsi="Arial" w:cs="Arial"/>
          <w:kern w:val="24"/>
          <w:sz w:val="28"/>
          <w:szCs w:val="28"/>
          <w:rtl/>
          <w:lang w:bidi="ar-JO"/>
        </w:rPr>
        <w:t>تصنيف المناطق تبعاً لطبيعة تأثرها بالكتل الهوائية.</w:t>
      </w:r>
      <w:r w:rsidRPr="00F642FC">
        <w:rPr>
          <w:rFonts w:ascii="Calibri" w:hAnsi="Calibri" w:cs="Calibri"/>
          <w:kern w:val="24"/>
          <w:sz w:val="28"/>
          <w:szCs w:val="28"/>
        </w:rPr>
        <w:br/>
      </w:r>
      <w:r w:rsidRPr="00F642FC">
        <w:rPr>
          <w:rFonts w:ascii="Calibri" w:hAnsi="Arial" w:cs="Arial"/>
          <w:kern w:val="24"/>
          <w:sz w:val="28"/>
          <w:szCs w:val="28"/>
          <w:rtl/>
        </w:rPr>
        <w:t xml:space="preserve">           - </w:t>
      </w:r>
      <w:r w:rsidRPr="00F642FC">
        <w:rPr>
          <w:rFonts w:ascii="Calibri" w:hAnsi="Arial" w:cs="Arial"/>
          <w:kern w:val="24"/>
          <w:sz w:val="28"/>
          <w:szCs w:val="28"/>
          <w:rtl/>
          <w:lang w:bidi="ar-JO"/>
        </w:rPr>
        <w:t>تعديل الكتل الهوائية.</w:t>
      </w:r>
      <w:r w:rsidRPr="00F642FC">
        <w:rPr>
          <w:rFonts w:ascii="Calibri" w:hAnsi="Calibri" w:cs="Calibri"/>
          <w:kern w:val="24"/>
          <w:sz w:val="28"/>
          <w:szCs w:val="28"/>
        </w:rPr>
        <w:br/>
      </w:r>
      <w:r w:rsidRPr="00F642FC">
        <w:rPr>
          <w:rFonts w:ascii="Calibri" w:hAnsi="Arial" w:cs="Arial"/>
          <w:kern w:val="24"/>
          <w:sz w:val="28"/>
          <w:szCs w:val="28"/>
          <w:rtl/>
        </w:rPr>
        <w:t xml:space="preserve">           - </w:t>
      </w:r>
      <w:r w:rsidRPr="00F642FC">
        <w:rPr>
          <w:rFonts w:ascii="Calibri" w:hAnsi="Arial" w:cs="Arial"/>
          <w:kern w:val="24"/>
          <w:sz w:val="28"/>
          <w:szCs w:val="28"/>
          <w:rtl/>
          <w:lang w:bidi="ar-JO"/>
        </w:rPr>
        <w:t>خصائص الكتل الهوائية.</w:t>
      </w:r>
      <w:r w:rsidRPr="00F642FC">
        <w:rPr>
          <w:rFonts w:ascii="Calibri" w:hAnsi="Arial" w:cs="Arial"/>
          <w:kern w:val="24"/>
          <w:sz w:val="28"/>
          <w:szCs w:val="28"/>
          <w:rtl/>
        </w:rPr>
        <w:br/>
      </w:r>
      <w:r w:rsidRPr="00F642FC">
        <w:rPr>
          <w:rFonts w:ascii="Calibri" w:hAnsi="Calibri" w:cs="Calibri"/>
          <w:kern w:val="24"/>
          <w:sz w:val="28"/>
          <w:szCs w:val="28"/>
        </w:rPr>
        <w:br/>
      </w:r>
      <w:r w:rsidRPr="00F642FC">
        <w:rPr>
          <w:rFonts w:ascii="Calibri" w:hAnsi="Arial" w:cs="Arial"/>
          <w:b/>
          <w:bCs/>
          <w:kern w:val="24"/>
          <w:sz w:val="28"/>
          <w:szCs w:val="28"/>
          <w:rtl/>
          <w:lang w:bidi="ar-JO"/>
        </w:rPr>
        <w:t>ثانياً: الجبهات الهوائية والمنخفضات الجوية:</w:t>
      </w:r>
      <w:r w:rsidRPr="00F642FC">
        <w:rPr>
          <w:rFonts w:ascii="Calibri" w:hAnsi="Calibri" w:cs="Calibri"/>
          <w:kern w:val="24"/>
          <w:sz w:val="28"/>
          <w:szCs w:val="28"/>
        </w:rPr>
        <w:br/>
      </w:r>
      <w:r w:rsidRPr="00F642FC">
        <w:rPr>
          <w:rFonts w:ascii="Calibri" w:hAnsi="Arial" w:cs="Arial"/>
          <w:kern w:val="24"/>
          <w:sz w:val="28"/>
          <w:szCs w:val="28"/>
          <w:rtl/>
        </w:rPr>
        <w:t xml:space="preserve">           - </w:t>
      </w:r>
      <w:r w:rsidRPr="00F642FC">
        <w:rPr>
          <w:rFonts w:ascii="Calibri" w:hAnsi="Arial" w:cs="Arial"/>
          <w:kern w:val="24"/>
          <w:sz w:val="28"/>
          <w:szCs w:val="28"/>
          <w:rtl/>
          <w:lang w:bidi="ar-JO"/>
        </w:rPr>
        <w:t>النطاقات الرئيسة للجبهات.</w:t>
      </w:r>
      <w:r w:rsidRPr="00F642FC">
        <w:rPr>
          <w:rFonts w:ascii="Calibri" w:hAnsi="Calibri" w:cs="Calibri"/>
          <w:kern w:val="24"/>
          <w:sz w:val="28"/>
          <w:szCs w:val="28"/>
        </w:rPr>
        <w:br/>
      </w:r>
      <w:r w:rsidRPr="00F642FC">
        <w:rPr>
          <w:rFonts w:ascii="Calibri" w:hAnsi="Arial" w:cs="Arial"/>
          <w:kern w:val="24"/>
          <w:sz w:val="28"/>
          <w:szCs w:val="28"/>
          <w:rtl/>
        </w:rPr>
        <w:t xml:space="preserve">           - </w:t>
      </w:r>
      <w:r w:rsidRPr="00F642FC">
        <w:rPr>
          <w:rFonts w:ascii="Calibri" w:hAnsi="Arial" w:cs="Arial"/>
          <w:kern w:val="24"/>
          <w:sz w:val="28"/>
          <w:szCs w:val="28"/>
          <w:rtl/>
          <w:lang w:bidi="ar-JO"/>
        </w:rPr>
        <w:t>المنخفضات الجوية.</w:t>
      </w:r>
      <w:r w:rsidRPr="00F642FC">
        <w:rPr>
          <w:rFonts w:ascii="Calibri" w:hAnsi="Calibri" w:cs="Calibri"/>
          <w:kern w:val="24"/>
          <w:sz w:val="28"/>
          <w:szCs w:val="28"/>
        </w:rPr>
        <w:br/>
      </w:r>
      <w:r w:rsidRPr="00F642FC">
        <w:rPr>
          <w:rFonts w:ascii="Calibri" w:hAnsi="Arial" w:cs="Arial"/>
          <w:kern w:val="24"/>
          <w:sz w:val="28"/>
          <w:szCs w:val="28"/>
          <w:rtl/>
        </w:rPr>
        <w:lastRenderedPageBreak/>
        <w:t xml:space="preserve">           - </w:t>
      </w:r>
      <w:r w:rsidRPr="00F642FC">
        <w:rPr>
          <w:rFonts w:ascii="Calibri" w:hAnsi="Arial" w:cs="Arial"/>
          <w:kern w:val="24"/>
          <w:sz w:val="28"/>
          <w:szCs w:val="28"/>
          <w:rtl/>
          <w:lang w:bidi="ar-JO"/>
        </w:rPr>
        <w:t>الظواهر الجوية المرافقة للمنخفضات الجوية.</w:t>
      </w:r>
      <w:r w:rsidRPr="00F642FC">
        <w:rPr>
          <w:rFonts w:ascii="Calibri" w:hAnsi="Calibri" w:cs="Calibri"/>
          <w:kern w:val="24"/>
          <w:sz w:val="28"/>
          <w:szCs w:val="28"/>
        </w:rPr>
        <w:br/>
      </w:r>
      <w:r w:rsidRPr="00F642FC">
        <w:rPr>
          <w:rFonts w:ascii="Calibri" w:hAnsi="Arial" w:cs="Arial"/>
          <w:kern w:val="24"/>
          <w:sz w:val="28"/>
          <w:szCs w:val="28"/>
          <w:rtl/>
        </w:rPr>
        <w:t xml:space="preserve">           - </w:t>
      </w:r>
      <w:r w:rsidRPr="00F642FC">
        <w:rPr>
          <w:rFonts w:ascii="Calibri" w:hAnsi="Arial" w:cs="Arial"/>
          <w:kern w:val="24"/>
          <w:sz w:val="28"/>
          <w:szCs w:val="28"/>
          <w:rtl/>
          <w:lang w:bidi="ar-JO"/>
        </w:rPr>
        <w:t>المنخفضات الجوية المتوسطية.</w:t>
      </w:r>
      <w:r w:rsidRPr="00F642FC">
        <w:rPr>
          <w:rFonts w:ascii="Calibri" w:hAnsi="Calibri" w:cs="Calibri"/>
          <w:kern w:val="24"/>
          <w:sz w:val="28"/>
          <w:szCs w:val="28"/>
        </w:rPr>
        <w:br/>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b/>
          <w:bCs/>
          <w:kern w:val="24"/>
          <w:sz w:val="28"/>
          <w:szCs w:val="28"/>
          <w:rtl/>
          <w:lang w:bidi="ar-JO"/>
        </w:rPr>
        <w:t>أولاً: الكتل الهوائية:</w:t>
      </w:r>
      <w:r w:rsidRPr="00F642FC">
        <w:rPr>
          <w:rFonts w:ascii="Calibri" w:hAnsi="Calibri" w:cs="Calibri"/>
          <w:kern w:val="24"/>
          <w:sz w:val="28"/>
          <w:szCs w:val="28"/>
        </w:rPr>
        <w:br/>
      </w:r>
      <w:r w:rsidRPr="00F642FC">
        <w:rPr>
          <w:rFonts w:ascii="Calibri" w:hAnsi="Arial" w:cs="Arial"/>
          <w:kern w:val="24"/>
          <w:sz w:val="28"/>
          <w:szCs w:val="28"/>
          <w:rtl/>
        </w:rPr>
        <w:t xml:space="preserve">     </w:t>
      </w:r>
      <w:r w:rsidRPr="00F642FC">
        <w:rPr>
          <w:rFonts w:ascii="Calibri" w:hAnsi="Arial" w:cs="Arial"/>
          <w:kern w:val="24"/>
          <w:sz w:val="28"/>
          <w:szCs w:val="28"/>
          <w:rtl/>
          <w:lang w:bidi="ar-JO"/>
        </w:rPr>
        <w:t>تعريفها: هي كتلة ضخمة من هواء ذي خصائص مناخية متجانسة من حيث درجة الحرارة والرطوبة ومدى الرؤية ومعدل تناقص درجة الحرارة بالارتفاع وغيرها.</w:t>
      </w:r>
      <w:r w:rsidRPr="00F642FC">
        <w:rPr>
          <w:rFonts w:ascii="Calibri" w:hAnsi="Calibri" w:cs="Calibri"/>
          <w:kern w:val="24"/>
          <w:sz w:val="28"/>
          <w:szCs w:val="28"/>
        </w:rPr>
        <w:br/>
      </w:r>
      <w:r w:rsidRPr="00F642FC">
        <w:rPr>
          <w:rFonts w:ascii="Calibri" w:hAnsi="Arial" w:cs="Arial"/>
          <w:kern w:val="24"/>
          <w:sz w:val="28"/>
          <w:szCs w:val="28"/>
          <w:rtl/>
        </w:rPr>
        <w:t xml:space="preserve">                           س: ما الكتلة الهوائية ؟</w:t>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b/>
          <w:bCs/>
          <w:kern w:val="24"/>
          <w:sz w:val="28"/>
          <w:szCs w:val="28"/>
          <w:rtl/>
          <w:lang w:bidi="ar-JO"/>
        </w:rPr>
        <w:t>مواطن نشأة الكتل الهوائية:</w:t>
      </w:r>
      <w:r w:rsidRPr="00F642FC">
        <w:rPr>
          <w:rFonts w:ascii="Calibri" w:hAnsi="Calibri" w:cs="Calibri"/>
          <w:kern w:val="24"/>
          <w:sz w:val="28"/>
          <w:szCs w:val="28"/>
        </w:rPr>
        <w:br/>
      </w:r>
      <w:r w:rsidRPr="00F642FC">
        <w:rPr>
          <w:rFonts w:ascii="Calibri" w:hAnsi="Arial" w:cs="Arial"/>
          <w:kern w:val="24"/>
          <w:sz w:val="28"/>
          <w:szCs w:val="28"/>
          <w:rtl/>
        </w:rPr>
        <w:t xml:space="preserve">        </w:t>
      </w:r>
      <w:r w:rsidRPr="00F642FC">
        <w:rPr>
          <w:rFonts w:ascii="Calibri" w:hAnsi="Arial" w:cs="Arial"/>
          <w:kern w:val="24"/>
          <w:sz w:val="28"/>
          <w:szCs w:val="28"/>
          <w:rtl/>
          <w:lang w:bidi="ar-JO"/>
        </w:rPr>
        <w:t xml:space="preserve">تكتسب الكتل الهوائية خصائصها الرئيسة من خصائص السطح الذي تنشأ عليه، ولا بد أن تتوفر في مواطن نشأة تلك الكتل بعض الشروط الخاصة، منها: </w:t>
      </w:r>
      <w:r w:rsidRPr="00F642FC">
        <w:rPr>
          <w:rFonts w:ascii="Calibri" w:hAnsi="Arial" w:cs="Arial"/>
          <w:kern w:val="24"/>
          <w:sz w:val="28"/>
          <w:szCs w:val="28"/>
          <w:rtl/>
        </w:rPr>
        <w:br/>
        <w:t xml:space="preserve">    </w:t>
      </w:r>
      <w:r w:rsidRPr="00F642FC">
        <w:rPr>
          <w:rFonts w:ascii="Calibri" w:hAnsi="Arial" w:cs="Arial"/>
          <w:kern w:val="24"/>
          <w:sz w:val="28"/>
          <w:szCs w:val="28"/>
          <w:rtl/>
          <w:lang w:bidi="ar-JO"/>
        </w:rPr>
        <w:t xml:space="preserve">1- أن </w:t>
      </w:r>
      <w:r w:rsidRPr="00F642FC">
        <w:rPr>
          <w:rFonts w:ascii="Calibri" w:hAnsi="Arial" w:cs="Arial"/>
          <w:kern w:val="24"/>
          <w:sz w:val="28"/>
          <w:szCs w:val="28"/>
          <w:rtl/>
        </w:rPr>
        <w:t>ي</w:t>
      </w:r>
      <w:r w:rsidRPr="00F642FC">
        <w:rPr>
          <w:rFonts w:ascii="Calibri" w:hAnsi="Arial" w:cs="Arial"/>
          <w:kern w:val="24"/>
          <w:sz w:val="28"/>
          <w:szCs w:val="28"/>
          <w:rtl/>
          <w:lang w:bidi="ar-JO"/>
        </w:rPr>
        <w:t>كون السطح واسعاً ومتجانساً</w:t>
      </w:r>
      <w:r w:rsidRPr="00F642FC">
        <w:rPr>
          <w:rFonts w:ascii="Calibri" w:hAnsi="Arial" w:cs="Arial"/>
          <w:kern w:val="24"/>
          <w:sz w:val="28"/>
          <w:szCs w:val="28"/>
          <w:rtl/>
        </w:rPr>
        <w:t>.</w:t>
      </w:r>
      <w:r w:rsidRPr="00F642FC">
        <w:rPr>
          <w:rFonts w:ascii="Calibri" w:hAnsi="Arial" w:cs="Arial"/>
          <w:kern w:val="24"/>
          <w:sz w:val="28"/>
          <w:szCs w:val="28"/>
          <w:rtl/>
        </w:rPr>
        <w:br/>
        <w:t xml:space="preserve">   </w:t>
      </w:r>
      <w:r w:rsidRPr="00F642FC">
        <w:rPr>
          <w:rFonts w:ascii="Calibri" w:hAnsi="Arial" w:cs="Arial"/>
          <w:kern w:val="24"/>
          <w:sz w:val="28"/>
          <w:szCs w:val="28"/>
          <w:rtl/>
          <w:lang w:bidi="ar-JO"/>
        </w:rPr>
        <w:t xml:space="preserve"> 2- مناطق ضغط مرتفع أو مناطق ت</w:t>
      </w:r>
      <w:r w:rsidRPr="00F642FC">
        <w:rPr>
          <w:rFonts w:ascii="Calibri" w:hAnsi="Arial" w:cs="Arial"/>
          <w:kern w:val="24"/>
          <w:sz w:val="28"/>
          <w:szCs w:val="28"/>
          <w:rtl/>
        </w:rPr>
        <w:t>ف</w:t>
      </w:r>
      <w:r w:rsidRPr="00F642FC">
        <w:rPr>
          <w:rFonts w:ascii="Calibri" w:hAnsi="Arial" w:cs="Arial"/>
          <w:kern w:val="24"/>
          <w:sz w:val="28"/>
          <w:szCs w:val="28"/>
          <w:rtl/>
          <w:lang w:bidi="ar-JO"/>
        </w:rPr>
        <w:t xml:space="preserve">رق </w:t>
      </w:r>
      <w:r w:rsidRPr="00F642FC">
        <w:rPr>
          <w:rFonts w:ascii="Calibri" w:hAnsi="Arial" w:cs="Arial"/>
          <w:kern w:val="24"/>
          <w:sz w:val="28"/>
          <w:szCs w:val="28"/>
          <w:rtl/>
        </w:rPr>
        <w:t>ل</w:t>
      </w:r>
      <w:r w:rsidRPr="00F642FC">
        <w:rPr>
          <w:rFonts w:ascii="Calibri" w:hAnsi="Arial" w:cs="Arial"/>
          <w:kern w:val="24"/>
          <w:sz w:val="28"/>
          <w:szCs w:val="28"/>
          <w:rtl/>
          <w:lang w:bidi="ar-JO"/>
        </w:rPr>
        <w:t>لهواء، التي تمتاز بتيارات هوائية هابطة ورياح خفيفة وأجواء مستقرة، وذلك كي يستقر الهواء فيها مدة كافية ليكتسب خصائصها.</w:t>
      </w:r>
      <w:r w:rsidRPr="00F642FC">
        <w:rPr>
          <w:rFonts w:ascii="Calibri" w:hAnsi="Calibri" w:cs="Calibri"/>
          <w:kern w:val="24"/>
          <w:sz w:val="28"/>
          <w:szCs w:val="28"/>
        </w:rPr>
        <w:br/>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kern w:val="24"/>
          <w:sz w:val="28"/>
          <w:szCs w:val="28"/>
          <w:rtl/>
        </w:rPr>
        <w:t xml:space="preserve">      </w:t>
      </w:r>
      <w:r w:rsidRPr="00F642FC">
        <w:rPr>
          <w:rFonts w:ascii="Calibri" w:hAnsi="Arial" w:cs="Arial"/>
          <w:kern w:val="24"/>
          <w:sz w:val="28"/>
          <w:szCs w:val="28"/>
          <w:rtl/>
          <w:lang w:bidi="ar-JO"/>
        </w:rPr>
        <w:t xml:space="preserve">وهناك </w:t>
      </w:r>
      <w:r w:rsidRPr="00F642FC">
        <w:rPr>
          <w:rFonts w:ascii="Calibri" w:hAnsi="Arial" w:cs="Arial"/>
          <w:kern w:val="24"/>
          <w:sz w:val="28"/>
          <w:szCs w:val="28"/>
          <w:u w:val="single"/>
          <w:rtl/>
          <w:lang w:bidi="ar-JO"/>
        </w:rPr>
        <w:t>مناطق لا تصلح لنشأة الكتل الهوائية فوقها</w:t>
      </w:r>
      <w:r w:rsidRPr="00F642FC">
        <w:rPr>
          <w:rFonts w:ascii="Calibri" w:hAnsi="Arial" w:cs="Arial"/>
          <w:kern w:val="24"/>
          <w:sz w:val="28"/>
          <w:szCs w:val="28"/>
          <w:rtl/>
          <w:lang w:bidi="ar-JO"/>
        </w:rPr>
        <w:t>، أي أنها مواطن غير صالحة لنشأة الكتل الهوائية مثل</w:t>
      </w:r>
      <w:r w:rsidRPr="00F642FC">
        <w:rPr>
          <w:rFonts w:ascii="Calibri" w:hAnsi="Arial" w:cs="Arial"/>
          <w:kern w:val="24"/>
          <w:sz w:val="28"/>
          <w:szCs w:val="28"/>
          <w:rtl/>
        </w:rPr>
        <w:t>:</w:t>
      </w:r>
      <w:r w:rsidRPr="00F642FC">
        <w:rPr>
          <w:rFonts w:ascii="Calibri" w:hAnsi="Arial" w:cs="Arial"/>
          <w:kern w:val="24"/>
          <w:sz w:val="28"/>
          <w:szCs w:val="28"/>
          <w:rtl/>
        </w:rPr>
        <w:br/>
      </w:r>
      <w:r w:rsidRPr="00F642FC">
        <w:rPr>
          <w:rFonts w:ascii="Calibri" w:hAnsi="Arial" w:cs="Arial"/>
          <w:kern w:val="24"/>
          <w:sz w:val="28"/>
          <w:szCs w:val="28"/>
          <w:rtl/>
        </w:rPr>
        <w:br/>
        <w:t xml:space="preserve">    </w:t>
      </w:r>
      <w:r w:rsidRPr="00F642FC">
        <w:rPr>
          <w:rFonts w:ascii="Calibri" w:hAnsi="Arial" w:cs="Arial"/>
          <w:kern w:val="24"/>
          <w:sz w:val="28"/>
          <w:szCs w:val="28"/>
          <w:rtl/>
          <w:lang w:bidi="ar-JO"/>
        </w:rPr>
        <w:t xml:space="preserve"> 1</w:t>
      </w:r>
      <w:r w:rsidRPr="00F642FC">
        <w:rPr>
          <w:rFonts w:ascii="Calibri" w:hAnsi="Arial" w:cs="Arial"/>
          <w:kern w:val="24"/>
          <w:sz w:val="28"/>
          <w:szCs w:val="28"/>
          <w:rtl/>
        </w:rPr>
        <w:t>:</w:t>
      </w:r>
      <w:r w:rsidRPr="00F642FC">
        <w:rPr>
          <w:rFonts w:ascii="Calibri" w:hAnsi="Arial" w:cs="Arial"/>
          <w:kern w:val="24"/>
          <w:sz w:val="28"/>
          <w:szCs w:val="28"/>
          <w:rtl/>
          <w:lang w:bidi="ar-JO"/>
        </w:rPr>
        <w:t>- المناطق الجبلية والأحواض الطبوغرافية</w:t>
      </w:r>
      <w:r w:rsidRPr="00F642FC">
        <w:rPr>
          <w:rFonts w:ascii="Calibri" w:hAnsi="Arial" w:cs="Arial"/>
          <w:kern w:val="24"/>
          <w:sz w:val="28"/>
          <w:szCs w:val="28"/>
          <w:rtl/>
        </w:rPr>
        <w:t>.</w:t>
      </w:r>
      <w:r w:rsidRPr="00F642FC">
        <w:rPr>
          <w:rFonts w:ascii="Calibri" w:hAnsi="Arial" w:cs="Arial"/>
          <w:kern w:val="24"/>
          <w:sz w:val="28"/>
          <w:szCs w:val="28"/>
          <w:rtl/>
        </w:rPr>
        <w:br/>
      </w:r>
      <w:r w:rsidRPr="00F642FC">
        <w:rPr>
          <w:rFonts w:ascii="Calibri" w:hAnsi="Arial" w:cs="Arial"/>
          <w:kern w:val="24"/>
          <w:sz w:val="28"/>
          <w:szCs w:val="28"/>
          <w:rtl/>
          <w:lang w:bidi="ar-JO"/>
        </w:rPr>
        <w:t xml:space="preserve"> </w:t>
      </w:r>
      <w:r w:rsidRPr="00F642FC">
        <w:rPr>
          <w:rFonts w:ascii="Calibri" w:hAnsi="Arial" w:cs="Arial"/>
          <w:kern w:val="24"/>
          <w:sz w:val="28"/>
          <w:szCs w:val="28"/>
          <w:rtl/>
        </w:rPr>
        <w:t xml:space="preserve">    </w:t>
      </w:r>
      <w:r w:rsidRPr="00F642FC">
        <w:rPr>
          <w:rFonts w:ascii="Calibri" w:hAnsi="Arial" w:cs="Arial"/>
          <w:kern w:val="24"/>
          <w:sz w:val="28"/>
          <w:szCs w:val="28"/>
          <w:rtl/>
          <w:lang w:bidi="ar-JO"/>
        </w:rPr>
        <w:t>2- المناطق الساحلية</w:t>
      </w:r>
      <w:r w:rsidRPr="00F642FC">
        <w:rPr>
          <w:rFonts w:ascii="Calibri" w:hAnsi="Arial" w:cs="Arial"/>
          <w:kern w:val="24"/>
          <w:sz w:val="28"/>
          <w:szCs w:val="28"/>
          <w:rtl/>
        </w:rPr>
        <w:t>.</w:t>
      </w:r>
      <w:r w:rsidRPr="00F642FC">
        <w:rPr>
          <w:rFonts w:ascii="Calibri" w:hAnsi="Arial" w:cs="Arial"/>
          <w:kern w:val="24"/>
          <w:sz w:val="28"/>
          <w:szCs w:val="28"/>
          <w:rtl/>
        </w:rPr>
        <w:br/>
        <w:t xml:space="preserve">    </w:t>
      </w:r>
      <w:r w:rsidRPr="00F642FC">
        <w:rPr>
          <w:rFonts w:ascii="Calibri" w:hAnsi="Arial" w:cs="Arial"/>
          <w:kern w:val="24"/>
          <w:sz w:val="28"/>
          <w:szCs w:val="28"/>
          <w:rtl/>
          <w:lang w:bidi="ar-JO"/>
        </w:rPr>
        <w:t xml:space="preserve"> 3- مناطق تجمع الرياح لما يجذب لها من خصائص مختلفة ولوجود التيارات الهوائية الصاعدة.</w:t>
      </w:r>
      <w:r w:rsidRPr="00F642FC">
        <w:rPr>
          <w:rFonts w:ascii="Calibri" w:hAnsi="Arial" w:cs="Arial"/>
          <w:kern w:val="24"/>
          <w:sz w:val="28"/>
          <w:szCs w:val="28"/>
          <w:rtl/>
        </w:rPr>
        <w:br/>
        <w:t xml:space="preserve">   مناطق  تصلح لنشأة الكتل الهوائية فوقها : ا </w:t>
      </w:r>
      <w:r w:rsidRPr="00F642FC">
        <w:rPr>
          <w:rFonts w:ascii="Calibri" w:hAnsi="Calibri" w:cs="Calibri"/>
          <w:kern w:val="24"/>
          <w:sz w:val="28"/>
          <w:szCs w:val="28"/>
        </w:rPr>
        <w:t xml:space="preserve">- </w:t>
      </w:r>
      <w:r w:rsidRPr="00F642FC">
        <w:rPr>
          <w:rFonts w:ascii="Calibri" w:hAnsi="Arial" w:cs="Arial"/>
          <w:kern w:val="24"/>
          <w:sz w:val="28"/>
          <w:szCs w:val="28"/>
          <w:rtl/>
        </w:rPr>
        <w:t>الأحواض الضيقة    ب</w:t>
      </w:r>
      <w:r w:rsidRPr="00F642FC">
        <w:rPr>
          <w:rFonts w:ascii="Calibri" w:hAnsi="Calibri" w:cs="Calibri"/>
          <w:kern w:val="24"/>
          <w:sz w:val="28"/>
          <w:szCs w:val="28"/>
        </w:rPr>
        <w:t xml:space="preserve"> – </w:t>
      </w:r>
      <w:r w:rsidRPr="00F642FC">
        <w:rPr>
          <w:rFonts w:ascii="Calibri" w:hAnsi="Arial" w:cs="Arial"/>
          <w:kern w:val="24"/>
          <w:sz w:val="28"/>
          <w:szCs w:val="28"/>
          <w:rtl/>
        </w:rPr>
        <w:t xml:space="preserve">سفوح الجبال المنحدرة والوعرة </w:t>
      </w:r>
      <w:r w:rsidRPr="00F642FC">
        <w:rPr>
          <w:rFonts w:ascii="Calibri" w:hAnsi="Arial" w:cs="Arial"/>
          <w:kern w:val="24"/>
          <w:sz w:val="28"/>
          <w:szCs w:val="28"/>
          <w:rtl/>
        </w:rPr>
        <w:br/>
        <w:t xml:space="preserve">                                                        ج – سواحل البحار      د – المناطق القطبية</w:t>
      </w:r>
      <w:r w:rsidRPr="00F642FC">
        <w:rPr>
          <w:rFonts w:ascii="Calibri" w:hAnsi="Calibri" w:cs="Calibri"/>
          <w:kern w:val="24"/>
          <w:sz w:val="28"/>
          <w:szCs w:val="28"/>
        </w:rPr>
        <w:br/>
        <w:t xml:space="preserve">    </w:t>
      </w:r>
      <w:r w:rsidRPr="00F642FC">
        <w:rPr>
          <w:rFonts w:ascii="Calibri" w:hAnsi="Calibri" w:cs="Calibri"/>
          <w:kern w:val="24"/>
          <w:sz w:val="28"/>
          <w:szCs w:val="28"/>
        </w:rPr>
        <w:br/>
        <w:t xml:space="preserve">          </w:t>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kern w:val="24"/>
          <w:sz w:val="28"/>
          <w:szCs w:val="28"/>
          <w:rtl/>
        </w:rPr>
        <w:br/>
      </w:r>
      <w:r w:rsidRPr="00F642FC">
        <w:rPr>
          <w:rFonts w:ascii="Calibri" w:hAnsi="Arial" w:cs="Arial"/>
          <w:kern w:val="24"/>
          <w:sz w:val="28"/>
          <w:szCs w:val="28"/>
          <w:rtl/>
          <w:lang w:bidi="ar-JO"/>
        </w:rPr>
        <w:t>أما أفضل المناطق لتكون الكتل الهوائية فهي:</w:t>
      </w:r>
      <w:r w:rsidRPr="00F642FC">
        <w:rPr>
          <w:rFonts w:ascii="Calibri" w:hAnsi="Arial" w:cs="Arial"/>
          <w:kern w:val="24"/>
          <w:sz w:val="28"/>
          <w:szCs w:val="28"/>
          <w:rtl/>
        </w:rPr>
        <w:br/>
      </w:r>
      <w:r w:rsidRPr="00F642FC">
        <w:rPr>
          <w:rFonts w:ascii="Calibri" w:hAnsi="Arial" w:cs="Arial"/>
          <w:kern w:val="24"/>
          <w:sz w:val="28"/>
          <w:szCs w:val="28"/>
          <w:rtl/>
        </w:rPr>
        <w:br/>
        <w:t xml:space="preserve">   1 - </w:t>
      </w:r>
      <w:r w:rsidRPr="00F642FC">
        <w:rPr>
          <w:rFonts w:ascii="Calibri" w:hAnsi="Arial" w:cs="Arial"/>
          <w:kern w:val="24"/>
          <w:sz w:val="28"/>
          <w:szCs w:val="28"/>
          <w:rtl/>
          <w:lang w:bidi="ar-JO"/>
        </w:rPr>
        <w:t>المسطحات المائية الواقعة في مناطق الضغط المد</w:t>
      </w:r>
      <w:proofErr w:type="spellStart"/>
      <w:r w:rsidRPr="00F642FC">
        <w:rPr>
          <w:rFonts w:ascii="Calibri" w:hAnsi="Arial" w:cs="Arial"/>
          <w:kern w:val="24"/>
          <w:sz w:val="28"/>
          <w:szCs w:val="28"/>
          <w:rtl/>
        </w:rPr>
        <w:t>ار</w:t>
      </w:r>
      <w:proofErr w:type="spellEnd"/>
      <w:r w:rsidRPr="00F642FC">
        <w:rPr>
          <w:rFonts w:ascii="Calibri" w:hAnsi="Arial" w:cs="Arial"/>
          <w:kern w:val="24"/>
          <w:sz w:val="28"/>
          <w:szCs w:val="28"/>
          <w:rtl/>
          <w:lang w:bidi="ar-JO"/>
        </w:rPr>
        <w:t>ي المرتفع.</w:t>
      </w:r>
      <w:r w:rsidRPr="00F642FC">
        <w:rPr>
          <w:rFonts w:ascii="Calibri" w:hAnsi="Calibri" w:cs="Calibri"/>
          <w:kern w:val="24"/>
          <w:sz w:val="28"/>
          <w:szCs w:val="28"/>
        </w:rPr>
        <w:br/>
      </w:r>
      <w:r w:rsidRPr="00F642FC">
        <w:rPr>
          <w:rFonts w:ascii="Calibri" w:hAnsi="Arial" w:cs="Arial"/>
          <w:kern w:val="24"/>
          <w:sz w:val="28"/>
          <w:szCs w:val="28"/>
          <w:rtl/>
        </w:rPr>
        <w:t xml:space="preserve">   2- </w:t>
      </w:r>
      <w:r w:rsidRPr="00F642FC">
        <w:rPr>
          <w:rFonts w:ascii="Calibri" w:hAnsi="Arial" w:cs="Arial"/>
          <w:kern w:val="24"/>
          <w:sz w:val="28"/>
          <w:szCs w:val="28"/>
          <w:rtl/>
          <w:lang w:bidi="ar-JO"/>
        </w:rPr>
        <w:t>مناطق الضغط المرتفع الرئيسة فوق اليابسة خلال فصل الشتاء، مثل شمال سيبيريا وشمال كندا.</w:t>
      </w:r>
      <w:r w:rsidRPr="00F642FC">
        <w:rPr>
          <w:rFonts w:ascii="Calibri" w:hAnsi="Calibri" w:cs="Calibri"/>
          <w:kern w:val="24"/>
          <w:sz w:val="28"/>
          <w:szCs w:val="28"/>
        </w:rPr>
        <w:br/>
      </w:r>
      <w:r w:rsidRPr="00F642FC">
        <w:rPr>
          <w:rFonts w:ascii="Calibri" w:hAnsi="Arial" w:cs="Arial"/>
          <w:kern w:val="24"/>
          <w:sz w:val="28"/>
          <w:szCs w:val="28"/>
          <w:rtl/>
        </w:rPr>
        <w:t xml:space="preserve">  3 - </w:t>
      </w:r>
      <w:r w:rsidRPr="00F642FC">
        <w:rPr>
          <w:rFonts w:ascii="Calibri" w:hAnsi="Arial" w:cs="Arial"/>
          <w:kern w:val="24"/>
          <w:sz w:val="28"/>
          <w:szCs w:val="28"/>
          <w:rtl/>
          <w:lang w:bidi="ar-JO"/>
        </w:rPr>
        <w:t>المناطق القطبية.</w:t>
      </w:r>
      <w:r w:rsidRPr="00F642FC">
        <w:rPr>
          <w:rFonts w:ascii="Calibri" w:hAnsi="Calibri" w:cs="Calibri"/>
          <w:kern w:val="24"/>
          <w:sz w:val="28"/>
          <w:szCs w:val="28"/>
        </w:rPr>
        <w:br/>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b/>
          <w:bCs/>
          <w:kern w:val="24"/>
          <w:sz w:val="28"/>
          <w:szCs w:val="28"/>
          <w:rtl/>
          <w:lang w:bidi="ar-JO"/>
        </w:rPr>
        <w:t>أصناف الكتل الهوائية:</w:t>
      </w:r>
      <w:r w:rsidRPr="00F642FC">
        <w:rPr>
          <w:rFonts w:ascii="Calibri" w:hAnsi="Arial" w:cs="Arial"/>
          <w:b/>
          <w:bCs/>
          <w:kern w:val="24"/>
          <w:sz w:val="28"/>
          <w:szCs w:val="28"/>
          <w:rtl/>
        </w:rPr>
        <w:br/>
      </w:r>
      <w:r w:rsidRPr="00F642FC">
        <w:rPr>
          <w:rFonts w:ascii="Calibri" w:hAnsi="Arial" w:cs="Arial"/>
          <w:kern w:val="24"/>
          <w:sz w:val="28"/>
          <w:szCs w:val="28"/>
          <w:rtl/>
        </w:rPr>
        <w:br/>
        <w:t xml:space="preserve">      </w:t>
      </w:r>
      <w:r w:rsidRPr="00F642FC">
        <w:rPr>
          <w:rFonts w:ascii="Calibri" w:hAnsi="Arial" w:cs="Arial"/>
          <w:kern w:val="24"/>
          <w:sz w:val="28"/>
          <w:szCs w:val="28"/>
          <w:rtl/>
          <w:lang w:bidi="ar-JO"/>
        </w:rPr>
        <w:t>تصنف الكتل الهوائية تبعاً لمناطق نشأتها إلى مجموعتين رئيسيتين هما:</w:t>
      </w:r>
      <w:r w:rsidRPr="00F642FC">
        <w:rPr>
          <w:rFonts w:ascii="Calibri" w:hAnsi="Calibri" w:cs="Calibri"/>
          <w:kern w:val="24"/>
          <w:sz w:val="28"/>
          <w:szCs w:val="28"/>
        </w:rPr>
        <w:br/>
      </w:r>
      <w:r w:rsidRPr="00F642FC">
        <w:rPr>
          <w:rFonts w:ascii="Calibri" w:hAnsi="Arial" w:cs="Arial"/>
          <w:kern w:val="24"/>
          <w:sz w:val="28"/>
          <w:szCs w:val="28"/>
          <w:rtl/>
        </w:rPr>
        <w:t xml:space="preserve">1 - </w:t>
      </w:r>
      <w:r w:rsidRPr="00F642FC">
        <w:rPr>
          <w:rFonts w:ascii="Calibri" w:hAnsi="Arial" w:cs="Arial"/>
          <w:kern w:val="24"/>
          <w:sz w:val="28"/>
          <w:szCs w:val="28"/>
          <w:rtl/>
          <w:lang w:bidi="ar-JO"/>
        </w:rPr>
        <w:t>الكتل القطبية (</w:t>
      </w:r>
      <w:r w:rsidRPr="00F642FC">
        <w:rPr>
          <w:rFonts w:ascii="Calibri" w:hAnsi="Calibri" w:cs="Calibri"/>
          <w:kern w:val="24"/>
          <w:sz w:val="28"/>
          <w:szCs w:val="28"/>
        </w:rPr>
        <w:t>Polar air masses</w:t>
      </w:r>
      <w:r w:rsidRPr="00F642FC">
        <w:rPr>
          <w:rFonts w:ascii="Calibri" w:hAnsi="Arial" w:cs="Arial"/>
          <w:kern w:val="24"/>
          <w:sz w:val="28"/>
          <w:szCs w:val="28"/>
          <w:rtl/>
          <w:lang w:bidi="ar-JO"/>
        </w:rPr>
        <w:t>) وتعرف بالرمز (</w:t>
      </w:r>
      <w:r w:rsidRPr="00F642FC">
        <w:rPr>
          <w:rFonts w:ascii="Calibri" w:hAnsi="Calibri" w:cs="Calibri"/>
          <w:kern w:val="24"/>
          <w:sz w:val="28"/>
          <w:szCs w:val="28"/>
        </w:rPr>
        <w:t>P</w:t>
      </w:r>
      <w:r w:rsidRPr="00F642FC">
        <w:rPr>
          <w:rFonts w:ascii="Calibri" w:hAnsi="Arial" w:cs="Arial"/>
          <w:kern w:val="24"/>
          <w:sz w:val="28"/>
          <w:szCs w:val="28"/>
          <w:rtl/>
          <w:lang w:bidi="ar-JO"/>
        </w:rPr>
        <w:t>)، وهي كتل هوائية تنشأ في المناطق القطبية، وتقسم حسب طبيعة سطح المنطقة التي تنشأ فيها إلى قسمين هما:</w:t>
      </w:r>
      <w:r w:rsidRPr="00F642FC">
        <w:rPr>
          <w:rFonts w:ascii="Calibri" w:hAnsi="Arial" w:cs="Arial"/>
          <w:kern w:val="24"/>
          <w:sz w:val="28"/>
          <w:szCs w:val="28"/>
          <w:rtl/>
        </w:rPr>
        <w:br/>
      </w:r>
      <w:r w:rsidRPr="00F642FC">
        <w:rPr>
          <w:rFonts w:ascii="Calibri" w:hAnsi="Calibri" w:cs="Calibri"/>
          <w:kern w:val="24"/>
          <w:sz w:val="28"/>
          <w:szCs w:val="28"/>
        </w:rPr>
        <w:lastRenderedPageBreak/>
        <w:br/>
      </w:r>
      <w:r w:rsidRPr="00F642FC">
        <w:rPr>
          <w:rFonts w:ascii="Calibri" w:hAnsi="Arial" w:cs="Arial"/>
          <w:kern w:val="24"/>
          <w:sz w:val="28"/>
          <w:szCs w:val="28"/>
          <w:rtl/>
        </w:rPr>
        <w:t xml:space="preserve">       أ - </w:t>
      </w:r>
      <w:r w:rsidRPr="00F642FC">
        <w:rPr>
          <w:rFonts w:ascii="Calibri" w:hAnsi="Arial" w:cs="Arial"/>
          <w:kern w:val="24"/>
          <w:sz w:val="28"/>
          <w:szCs w:val="28"/>
          <w:u w:val="single"/>
          <w:rtl/>
          <w:lang w:bidi="ar-JO"/>
        </w:rPr>
        <w:t xml:space="preserve">كتل قطبية قارية </w:t>
      </w:r>
      <w:r w:rsidRPr="00F642FC">
        <w:rPr>
          <w:rFonts w:ascii="Calibri" w:hAnsi="Arial" w:cs="Arial"/>
          <w:kern w:val="24"/>
          <w:sz w:val="28"/>
          <w:szCs w:val="28"/>
          <w:rtl/>
          <w:lang w:bidi="ar-JO"/>
        </w:rPr>
        <w:t>(</w:t>
      </w:r>
      <w:r w:rsidRPr="00F642FC">
        <w:rPr>
          <w:rFonts w:ascii="Calibri" w:hAnsi="Calibri" w:cs="Calibri"/>
          <w:kern w:val="24"/>
          <w:sz w:val="28"/>
          <w:szCs w:val="28"/>
        </w:rPr>
        <w:t>Continental polar air masses</w:t>
      </w:r>
      <w:r w:rsidRPr="00F642FC">
        <w:rPr>
          <w:rFonts w:ascii="Calibri" w:hAnsi="Arial" w:cs="Arial"/>
          <w:kern w:val="24"/>
          <w:sz w:val="28"/>
          <w:szCs w:val="28"/>
          <w:rtl/>
          <w:lang w:bidi="ar-JO"/>
        </w:rPr>
        <w:t>) وتعرف بالرمز (</w:t>
      </w:r>
      <w:r w:rsidRPr="00F642FC">
        <w:rPr>
          <w:rFonts w:ascii="Calibri" w:hAnsi="Calibri" w:cs="Calibri"/>
          <w:kern w:val="24"/>
          <w:sz w:val="28"/>
          <w:szCs w:val="28"/>
        </w:rPr>
        <w:t>CP</w:t>
      </w:r>
      <w:r w:rsidRPr="00F642FC">
        <w:rPr>
          <w:rFonts w:ascii="Calibri" w:hAnsi="Arial" w:cs="Arial"/>
          <w:kern w:val="24"/>
          <w:sz w:val="28"/>
          <w:szCs w:val="28"/>
          <w:rtl/>
          <w:lang w:bidi="ar-JO"/>
        </w:rPr>
        <w:t>)، وتنشأ فوق الأجزاء القارية من المناطق القطبية مثل شمالي سيبيريا.</w:t>
      </w:r>
      <w:r w:rsidRPr="00F642FC">
        <w:rPr>
          <w:rFonts w:ascii="Calibri" w:hAnsi="Arial" w:cs="Arial"/>
          <w:kern w:val="24"/>
          <w:sz w:val="28"/>
          <w:szCs w:val="28"/>
          <w:rtl/>
        </w:rPr>
        <w:br/>
      </w:r>
      <w:r w:rsidRPr="00F642FC">
        <w:rPr>
          <w:rFonts w:ascii="Calibri" w:hAnsi="Calibri" w:cs="Calibri"/>
          <w:kern w:val="24"/>
          <w:sz w:val="28"/>
          <w:szCs w:val="28"/>
        </w:rPr>
        <w:br/>
      </w:r>
      <w:r w:rsidRPr="00F642FC">
        <w:rPr>
          <w:rFonts w:ascii="Calibri" w:hAnsi="Arial" w:cs="Arial"/>
          <w:kern w:val="24"/>
          <w:sz w:val="28"/>
          <w:szCs w:val="28"/>
          <w:rtl/>
        </w:rPr>
        <w:t xml:space="preserve">      ب - </w:t>
      </w:r>
      <w:r w:rsidRPr="00F642FC">
        <w:rPr>
          <w:rFonts w:ascii="Calibri" w:hAnsi="Arial" w:cs="Arial"/>
          <w:kern w:val="24"/>
          <w:sz w:val="28"/>
          <w:szCs w:val="28"/>
          <w:u w:val="single"/>
          <w:rtl/>
          <w:lang w:bidi="ar-JO"/>
        </w:rPr>
        <w:t xml:space="preserve">كتل قطبية بحرية </w:t>
      </w:r>
      <w:r w:rsidRPr="00F642FC">
        <w:rPr>
          <w:rFonts w:ascii="Calibri" w:hAnsi="Arial" w:cs="Arial"/>
          <w:kern w:val="24"/>
          <w:sz w:val="28"/>
          <w:szCs w:val="28"/>
          <w:rtl/>
          <w:lang w:bidi="ar-JO"/>
        </w:rPr>
        <w:t>(</w:t>
      </w:r>
      <w:r w:rsidRPr="00F642FC">
        <w:rPr>
          <w:rFonts w:ascii="Calibri" w:hAnsi="Calibri" w:cs="Calibri"/>
          <w:kern w:val="24"/>
          <w:sz w:val="28"/>
          <w:szCs w:val="28"/>
        </w:rPr>
        <w:t>Maritime polar air masses</w:t>
      </w:r>
      <w:r w:rsidRPr="00F642FC">
        <w:rPr>
          <w:rFonts w:ascii="Calibri" w:hAnsi="Arial" w:cs="Arial"/>
          <w:kern w:val="24"/>
          <w:sz w:val="28"/>
          <w:szCs w:val="28"/>
          <w:rtl/>
          <w:lang w:bidi="ar-JO"/>
        </w:rPr>
        <w:t>) وتعرف بالرمز (</w:t>
      </w:r>
      <w:r w:rsidRPr="00F642FC">
        <w:rPr>
          <w:rFonts w:ascii="Calibri" w:hAnsi="Calibri" w:cs="Calibri"/>
          <w:kern w:val="24"/>
          <w:sz w:val="28"/>
          <w:szCs w:val="28"/>
        </w:rPr>
        <w:t>mp</w:t>
      </w:r>
      <w:r w:rsidRPr="00F642FC">
        <w:rPr>
          <w:rFonts w:ascii="Calibri" w:hAnsi="Arial" w:cs="Arial"/>
          <w:kern w:val="24"/>
          <w:sz w:val="28"/>
          <w:szCs w:val="28"/>
          <w:rtl/>
          <w:lang w:bidi="ar-JO"/>
        </w:rPr>
        <w:t>)، وتشمل الكتل التي تنشأ فوق المسطحات المائية القطبية مثل المحيط المتجمد الشمالي، والأجزاء الشمالية من المحيطين الأطلسي والهادي.</w:t>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kern w:val="24"/>
          <w:sz w:val="28"/>
          <w:szCs w:val="28"/>
          <w:rtl/>
        </w:rPr>
        <w:t xml:space="preserve">2 - </w:t>
      </w:r>
      <w:r w:rsidRPr="00F642FC">
        <w:rPr>
          <w:rFonts w:ascii="Calibri" w:hAnsi="Arial" w:cs="Arial"/>
          <w:kern w:val="24"/>
          <w:sz w:val="28"/>
          <w:szCs w:val="28"/>
          <w:rtl/>
          <w:lang w:bidi="ar-JO"/>
        </w:rPr>
        <w:t>الكتل المدارية (</w:t>
      </w:r>
      <w:r w:rsidRPr="00F642FC">
        <w:rPr>
          <w:rFonts w:ascii="Calibri" w:hAnsi="Calibri" w:cs="Calibri"/>
          <w:kern w:val="24"/>
          <w:sz w:val="28"/>
          <w:szCs w:val="28"/>
        </w:rPr>
        <w:t>Tropical air masses</w:t>
      </w:r>
      <w:r w:rsidRPr="00F642FC">
        <w:rPr>
          <w:rFonts w:ascii="Calibri" w:hAnsi="Arial" w:cs="Arial"/>
          <w:kern w:val="24"/>
          <w:sz w:val="28"/>
          <w:szCs w:val="28"/>
          <w:rtl/>
          <w:lang w:bidi="ar-JO"/>
        </w:rPr>
        <w:t>)</w:t>
      </w:r>
      <w:r w:rsidRPr="00F642FC">
        <w:rPr>
          <w:rFonts w:ascii="Calibri" w:hAnsi="Calibri" w:cs="Calibri"/>
          <w:kern w:val="24"/>
          <w:sz w:val="28"/>
          <w:szCs w:val="28"/>
        </w:rPr>
        <w:br/>
      </w:r>
      <w:r w:rsidRPr="00F642FC">
        <w:rPr>
          <w:rFonts w:ascii="Calibri" w:hAnsi="Arial" w:cs="Arial"/>
          <w:kern w:val="24"/>
          <w:sz w:val="28"/>
          <w:szCs w:val="28"/>
          <w:rtl/>
        </w:rPr>
        <w:br/>
        <w:t xml:space="preserve"> </w:t>
      </w:r>
      <w:r w:rsidRPr="00F642FC">
        <w:rPr>
          <w:rFonts w:ascii="Calibri" w:hAnsi="Calibri" w:cs="Calibri"/>
          <w:kern w:val="24"/>
          <w:sz w:val="28"/>
          <w:szCs w:val="28"/>
        </w:rPr>
        <w:t xml:space="preserve"> </w:t>
      </w:r>
      <w:r w:rsidRPr="00F642FC">
        <w:rPr>
          <w:rFonts w:ascii="Calibri" w:hAnsi="Arial" w:cs="Arial"/>
          <w:kern w:val="24"/>
          <w:sz w:val="28"/>
          <w:szCs w:val="28"/>
          <w:rtl/>
        </w:rPr>
        <w:t xml:space="preserve"> </w:t>
      </w:r>
      <w:r w:rsidRPr="00F642FC">
        <w:rPr>
          <w:rFonts w:ascii="Calibri" w:hAnsi="Arial" w:cs="Arial"/>
          <w:kern w:val="24"/>
          <w:sz w:val="28"/>
          <w:szCs w:val="28"/>
          <w:rtl/>
          <w:lang w:bidi="ar-JO"/>
        </w:rPr>
        <w:t xml:space="preserve"> تعرف بالرمز </w:t>
      </w:r>
      <w:r w:rsidRPr="00F642FC">
        <w:rPr>
          <w:rFonts w:ascii="Calibri" w:hAnsi="Calibri" w:cs="Calibri"/>
          <w:kern w:val="24"/>
          <w:sz w:val="28"/>
          <w:szCs w:val="28"/>
        </w:rPr>
        <w:t>T )</w:t>
      </w:r>
      <w:r w:rsidRPr="00F642FC">
        <w:rPr>
          <w:rFonts w:ascii="Calibri" w:hAnsi="Arial" w:cs="Arial"/>
          <w:kern w:val="24"/>
          <w:sz w:val="28"/>
          <w:szCs w:val="28"/>
          <w:rtl/>
          <w:lang w:bidi="ar-JO"/>
        </w:rPr>
        <w:t>) وتنشأ في مناطق الضغط المداري الم</w:t>
      </w:r>
      <w:proofErr w:type="spellStart"/>
      <w:r w:rsidRPr="00F642FC">
        <w:rPr>
          <w:rFonts w:ascii="Calibri" w:hAnsi="Arial" w:cs="Arial"/>
          <w:kern w:val="24"/>
          <w:sz w:val="28"/>
          <w:szCs w:val="28"/>
          <w:rtl/>
        </w:rPr>
        <w:t>رت</w:t>
      </w:r>
      <w:proofErr w:type="spellEnd"/>
      <w:r w:rsidRPr="00F642FC">
        <w:rPr>
          <w:rFonts w:ascii="Calibri" w:hAnsi="Arial" w:cs="Arial"/>
          <w:kern w:val="24"/>
          <w:sz w:val="28"/>
          <w:szCs w:val="28"/>
          <w:rtl/>
          <w:lang w:bidi="ar-JO"/>
        </w:rPr>
        <w:t>فع، وتقسم حسب طبيعة سطح المنطقة التي تنشأ فيها إلى قسمين هما:</w:t>
      </w:r>
      <w:r w:rsidRPr="00F642FC">
        <w:rPr>
          <w:rFonts w:ascii="Calibri" w:hAnsi="Arial" w:cs="Arial"/>
          <w:kern w:val="24"/>
          <w:sz w:val="28"/>
          <w:szCs w:val="28"/>
          <w:rtl/>
        </w:rPr>
        <w:br/>
      </w:r>
      <w:r w:rsidRPr="00F642FC">
        <w:rPr>
          <w:rFonts w:ascii="Calibri" w:hAnsi="Calibri" w:cs="Calibri"/>
          <w:kern w:val="24"/>
          <w:sz w:val="28"/>
          <w:szCs w:val="28"/>
        </w:rPr>
        <w:br/>
      </w:r>
      <w:r w:rsidRPr="00F642FC">
        <w:rPr>
          <w:rFonts w:ascii="Calibri" w:hAnsi="Arial" w:cs="Arial"/>
          <w:kern w:val="24"/>
          <w:sz w:val="28"/>
          <w:szCs w:val="28"/>
          <w:rtl/>
        </w:rPr>
        <w:t xml:space="preserve">   أ - </w:t>
      </w:r>
      <w:r w:rsidRPr="00F642FC">
        <w:rPr>
          <w:rFonts w:ascii="Calibri" w:hAnsi="Arial" w:cs="Arial"/>
          <w:kern w:val="24"/>
          <w:sz w:val="28"/>
          <w:szCs w:val="28"/>
          <w:u w:val="single"/>
          <w:rtl/>
          <w:lang w:bidi="ar-JO"/>
        </w:rPr>
        <w:t>ك</w:t>
      </w:r>
      <w:r w:rsidRPr="00F642FC">
        <w:rPr>
          <w:rFonts w:ascii="Calibri" w:hAnsi="Arial" w:cs="Arial"/>
          <w:kern w:val="24"/>
          <w:sz w:val="28"/>
          <w:szCs w:val="28"/>
          <w:u w:val="single"/>
          <w:rtl/>
        </w:rPr>
        <w:t>ت</w:t>
      </w:r>
      <w:r w:rsidRPr="00F642FC">
        <w:rPr>
          <w:rFonts w:ascii="Calibri" w:hAnsi="Arial" w:cs="Arial"/>
          <w:kern w:val="24"/>
          <w:sz w:val="28"/>
          <w:szCs w:val="28"/>
          <w:u w:val="single"/>
          <w:rtl/>
          <w:lang w:bidi="ar-JO"/>
        </w:rPr>
        <w:t xml:space="preserve">ل مدارية قارية </w:t>
      </w:r>
      <w:r w:rsidRPr="00F642FC">
        <w:rPr>
          <w:rFonts w:ascii="Calibri" w:hAnsi="Arial" w:cs="Arial"/>
          <w:kern w:val="24"/>
          <w:sz w:val="28"/>
          <w:szCs w:val="28"/>
          <w:rtl/>
          <w:lang w:bidi="ar-JO"/>
        </w:rPr>
        <w:t>(</w:t>
      </w:r>
      <w:r w:rsidRPr="00F642FC">
        <w:rPr>
          <w:rFonts w:ascii="Calibri" w:hAnsi="Calibri" w:cs="Calibri"/>
          <w:kern w:val="24"/>
          <w:sz w:val="28"/>
          <w:szCs w:val="28"/>
        </w:rPr>
        <w:t>Continental tropical air masses</w:t>
      </w:r>
      <w:r w:rsidRPr="00F642FC">
        <w:rPr>
          <w:rFonts w:ascii="Calibri" w:hAnsi="Arial" w:cs="Arial"/>
          <w:kern w:val="24"/>
          <w:sz w:val="28"/>
          <w:szCs w:val="28"/>
          <w:rtl/>
          <w:lang w:bidi="ar-JO"/>
        </w:rPr>
        <w:t>) وتعرف بالرمز (</w:t>
      </w:r>
      <w:proofErr w:type="spellStart"/>
      <w:r w:rsidRPr="00F642FC">
        <w:rPr>
          <w:rFonts w:ascii="Calibri" w:hAnsi="Calibri" w:cs="Calibri"/>
          <w:kern w:val="24"/>
          <w:sz w:val="28"/>
          <w:szCs w:val="28"/>
        </w:rPr>
        <w:t>cT</w:t>
      </w:r>
      <w:proofErr w:type="spellEnd"/>
      <w:r w:rsidRPr="00F642FC">
        <w:rPr>
          <w:rFonts w:ascii="Calibri" w:hAnsi="Arial" w:cs="Arial"/>
          <w:kern w:val="24"/>
          <w:sz w:val="28"/>
          <w:szCs w:val="28"/>
          <w:rtl/>
          <w:lang w:bidi="ar-JO"/>
        </w:rPr>
        <w:t>)، ومن أمثلتها الكتل الهوائية المدارية التي تنشأ فوق شمال قارة أفريقيا.</w:t>
      </w:r>
      <w:r w:rsidRPr="00F642FC">
        <w:rPr>
          <w:rFonts w:ascii="Calibri" w:hAnsi="Arial" w:cs="Arial"/>
          <w:kern w:val="24"/>
          <w:sz w:val="28"/>
          <w:szCs w:val="28"/>
          <w:rtl/>
        </w:rPr>
        <w:br/>
      </w:r>
      <w:r w:rsidRPr="00F642FC">
        <w:rPr>
          <w:rFonts w:ascii="Calibri" w:hAnsi="Calibri" w:cs="Calibri"/>
          <w:kern w:val="24"/>
          <w:sz w:val="28"/>
          <w:szCs w:val="28"/>
        </w:rPr>
        <w:br/>
      </w:r>
      <w:r w:rsidRPr="00F642FC">
        <w:rPr>
          <w:rFonts w:ascii="Calibri" w:hAnsi="Arial" w:cs="Arial"/>
          <w:kern w:val="24"/>
          <w:sz w:val="28"/>
          <w:szCs w:val="28"/>
          <w:rtl/>
        </w:rPr>
        <w:t xml:space="preserve">  ب - </w:t>
      </w:r>
      <w:r w:rsidRPr="00F642FC">
        <w:rPr>
          <w:rFonts w:ascii="Calibri" w:hAnsi="Arial" w:cs="Arial"/>
          <w:kern w:val="24"/>
          <w:sz w:val="28"/>
          <w:szCs w:val="28"/>
          <w:u w:val="single"/>
          <w:rtl/>
          <w:lang w:bidi="ar-JO"/>
        </w:rPr>
        <w:t xml:space="preserve">كتل مدارية بحرية </w:t>
      </w:r>
      <w:r w:rsidRPr="00F642FC">
        <w:rPr>
          <w:rFonts w:ascii="Calibri" w:hAnsi="Arial" w:cs="Arial"/>
          <w:kern w:val="24"/>
          <w:sz w:val="28"/>
          <w:szCs w:val="28"/>
          <w:rtl/>
          <w:lang w:bidi="ar-JO"/>
        </w:rPr>
        <w:t>(</w:t>
      </w:r>
      <w:r w:rsidRPr="00F642FC">
        <w:rPr>
          <w:rFonts w:ascii="Calibri" w:hAnsi="Calibri" w:cs="Calibri"/>
          <w:kern w:val="24"/>
          <w:sz w:val="28"/>
          <w:szCs w:val="28"/>
        </w:rPr>
        <w:t>Maritime tropical air masses</w:t>
      </w:r>
      <w:r w:rsidRPr="00F642FC">
        <w:rPr>
          <w:rFonts w:ascii="Calibri" w:hAnsi="Arial" w:cs="Arial"/>
          <w:kern w:val="24"/>
          <w:sz w:val="28"/>
          <w:szCs w:val="28"/>
          <w:rtl/>
          <w:lang w:bidi="ar-JO"/>
        </w:rPr>
        <w:t>) وتعرف بالرمز (</w:t>
      </w:r>
      <w:proofErr w:type="spellStart"/>
      <w:r w:rsidRPr="00F642FC">
        <w:rPr>
          <w:rFonts w:ascii="Calibri" w:hAnsi="Calibri" w:cs="Calibri"/>
          <w:kern w:val="24"/>
          <w:sz w:val="28"/>
          <w:szCs w:val="28"/>
        </w:rPr>
        <w:t>mT</w:t>
      </w:r>
      <w:proofErr w:type="spellEnd"/>
      <w:r w:rsidRPr="00F642FC">
        <w:rPr>
          <w:rFonts w:ascii="Calibri" w:hAnsi="Arial" w:cs="Arial"/>
          <w:kern w:val="24"/>
          <w:sz w:val="28"/>
          <w:szCs w:val="28"/>
          <w:rtl/>
          <w:lang w:bidi="ar-JO"/>
        </w:rPr>
        <w:t xml:space="preserve">)، وهي الكتل الهوائية التي تتكون في منطقة الضغط </w:t>
      </w:r>
      <w:proofErr w:type="spellStart"/>
      <w:r w:rsidRPr="00F642FC">
        <w:rPr>
          <w:rFonts w:ascii="Calibri" w:hAnsi="Arial" w:cs="Arial"/>
          <w:kern w:val="24"/>
          <w:sz w:val="28"/>
          <w:szCs w:val="28"/>
          <w:rtl/>
          <w:lang w:bidi="ar-JO"/>
        </w:rPr>
        <w:t>الآزوري</w:t>
      </w:r>
      <w:proofErr w:type="spellEnd"/>
      <w:r w:rsidRPr="00F642FC">
        <w:rPr>
          <w:rFonts w:ascii="Calibri" w:hAnsi="Arial" w:cs="Arial"/>
          <w:kern w:val="24"/>
          <w:sz w:val="28"/>
          <w:szCs w:val="28"/>
          <w:rtl/>
          <w:lang w:bidi="ar-JO"/>
        </w:rPr>
        <w:t xml:space="preserve"> المرتفع في المحيط الأطلسي.</w:t>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Calibri" w:cs="Calibri"/>
          <w:kern w:val="24"/>
          <w:sz w:val="28"/>
          <w:szCs w:val="28"/>
        </w:rPr>
        <w:t xml:space="preserve">     </w:t>
      </w:r>
      <w:r w:rsidRPr="00F642FC">
        <w:rPr>
          <w:rFonts w:ascii="Calibri" w:hAnsi="Calibri" w:cs="Calibri"/>
          <w:kern w:val="24"/>
          <w:sz w:val="28"/>
          <w:szCs w:val="28"/>
        </w:rPr>
        <w:br/>
        <w:t xml:space="preserve">      </w:t>
      </w:r>
      <w:r w:rsidRPr="00F642FC">
        <w:rPr>
          <w:rFonts w:ascii="Calibri" w:hAnsi="Arial" w:cs="Arial"/>
          <w:kern w:val="24"/>
          <w:sz w:val="28"/>
          <w:szCs w:val="28"/>
          <w:rtl/>
          <w:lang w:bidi="ar-JO"/>
        </w:rPr>
        <w:t xml:space="preserve">كما تصنف الكتل الهوائية تبعاً </w:t>
      </w:r>
      <w:r w:rsidRPr="00F642FC">
        <w:rPr>
          <w:rFonts w:ascii="Calibri" w:hAnsi="Arial" w:cs="Arial"/>
          <w:kern w:val="24"/>
          <w:sz w:val="28"/>
          <w:szCs w:val="28"/>
          <w:u w:val="single"/>
          <w:rtl/>
          <w:lang w:bidi="ar-JO"/>
        </w:rPr>
        <w:t xml:space="preserve">لاختلاف درجة حرارتها عن حرارة السطح الذي تصل إليه </w:t>
      </w:r>
      <w:r w:rsidRPr="00F642FC">
        <w:rPr>
          <w:rFonts w:ascii="Calibri" w:hAnsi="Arial" w:cs="Arial"/>
          <w:kern w:val="24"/>
          <w:sz w:val="28"/>
          <w:szCs w:val="28"/>
          <w:rtl/>
          <w:lang w:bidi="ar-JO"/>
        </w:rPr>
        <w:t>إلى</w:t>
      </w:r>
      <w:r w:rsidRPr="00F642FC">
        <w:rPr>
          <w:rFonts w:ascii="Calibri" w:hAnsi="Calibri" w:cs="Calibri"/>
          <w:kern w:val="24"/>
          <w:sz w:val="28"/>
          <w:szCs w:val="28"/>
        </w:rPr>
        <w:t xml:space="preserve"> :</w:t>
      </w:r>
      <w:r w:rsidRPr="00F642FC">
        <w:rPr>
          <w:rFonts w:ascii="Calibri" w:hAnsi="Arial" w:cs="Arial"/>
          <w:kern w:val="24"/>
          <w:sz w:val="28"/>
          <w:szCs w:val="28"/>
          <w:rtl/>
          <w:lang w:bidi="ar-JO"/>
        </w:rPr>
        <w:t xml:space="preserve"> </w:t>
      </w:r>
      <w:r w:rsidRPr="00F642FC">
        <w:rPr>
          <w:rFonts w:ascii="Calibri" w:hAnsi="Calibri" w:cs="Calibri"/>
          <w:kern w:val="24"/>
          <w:sz w:val="28"/>
          <w:szCs w:val="28"/>
        </w:rPr>
        <w:br/>
        <w:t xml:space="preserve">     </w:t>
      </w:r>
      <w:r w:rsidRPr="00F642FC">
        <w:rPr>
          <w:rFonts w:ascii="Calibri" w:hAnsi="Arial" w:cs="Arial"/>
          <w:kern w:val="24"/>
          <w:sz w:val="28"/>
          <w:szCs w:val="28"/>
          <w:rtl/>
          <w:lang w:bidi="ar-JO"/>
        </w:rPr>
        <w:t>كتل هوائية دافئة وأخرى باردة، فالكتل الهوائية الدافئة تعرف بالرمز (</w:t>
      </w:r>
      <w:r w:rsidRPr="00F642FC">
        <w:rPr>
          <w:rFonts w:ascii="Calibri" w:hAnsi="Calibri" w:cs="Calibri"/>
          <w:kern w:val="24"/>
          <w:sz w:val="28"/>
          <w:szCs w:val="28"/>
        </w:rPr>
        <w:t>w</w:t>
      </w:r>
      <w:r w:rsidRPr="00F642FC">
        <w:rPr>
          <w:rFonts w:ascii="Calibri" w:hAnsi="Arial" w:cs="Arial"/>
          <w:kern w:val="24"/>
          <w:sz w:val="28"/>
          <w:szCs w:val="28"/>
          <w:rtl/>
          <w:lang w:bidi="ar-JO"/>
        </w:rPr>
        <w:t>)، وهي التي تزيد درجة حرارتها على درجة حرارة السطح الذي تتحرك عليه، أما الكتل الهوائية الباردة فتعرف بالرمز (</w:t>
      </w:r>
      <w:r w:rsidRPr="00F642FC">
        <w:rPr>
          <w:rFonts w:ascii="Calibri" w:hAnsi="Calibri" w:cs="Calibri"/>
          <w:kern w:val="24"/>
          <w:sz w:val="28"/>
          <w:szCs w:val="28"/>
        </w:rPr>
        <w:t>k</w:t>
      </w:r>
      <w:r w:rsidRPr="00F642FC">
        <w:rPr>
          <w:rFonts w:ascii="Calibri" w:hAnsi="Arial" w:cs="Arial"/>
          <w:kern w:val="24"/>
          <w:sz w:val="28"/>
          <w:szCs w:val="28"/>
          <w:rtl/>
          <w:lang w:bidi="ar-JO"/>
        </w:rPr>
        <w:t>)، وتشمل الكتل التي تقل درجة حرارتها عن درجة حرارة السطح الذي تتحرك عليه.</w:t>
      </w:r>
      <w:r w:rsidRPr="00F642FC">
        <w:rPr>
          <w:rFonts w:ascii="Calibri" w:hAnsi="Calibri" w:cs="Calibri"/>
          <w:kern w:val="24"/>
          <w:sz w:val="28"/>
          <w:szCs w:val="28"/>
        </w:rPr>
        <w:br/>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b/>
          <w:bCs/>
          <w:kern w:val="24"/>
          <w:sz w:val="28"/>
          <w:szCs w:val="28"/>
          <w:rtl/>
          <w:lang w:bidi="ar-JO"/>
        </w:rPr>
        <w:t>تصنيف المناطق تبعاً لطبيعة تأثرها بالكتل الهوائية:</w:t>
      </w:r>
      <w:r w:rsidRPr="00F642FC">
        <w:rPr>
          <w:rFonts w:ascii="Calibri" w:hAnsi="Calibri" w:cs="Calibri"/>
          <w:b/>
          <w:bCs/>
          <w:kern w:val="24"/>
          <w:sz w:val="28"/>
          <w:szCs w:val="28"/>
        </w:rPr>
        <w:br/>
      </w:r>
      <w:r w:rsidRPr="00F642FC">
        <w:rPr>
          <w:rFonts w:ascii="Calibri" w:hAnsi="Calibri" w:cs="Calibri"/>
          <w:kern w:val="24"/>
          <w:sz w:val="28"/>
          <w:szCs w:val="28"/>
        </w:rPr>
        <w:br/>
        <w:t xml:space="preserve">      </w:t>
      </w:r>
      <w:r w:rsidRPr="00F642FC">
        <w:rPr>
          <w:rFonts w:ascii="Calibri" w:hAnsi="Arial" w:cs="Arial"/>
          <w:kern w:val="24"/>
          <w:sz w:val="28"/>
          <w:szCs w:val="28"/>
          <w:rtl/>
          <w:lang w:bidi="ar-JO"/>
        </w:rPr>
        <w:t>تصنف المناطق حسب طبيعة تأثرها بالكتل الهوائية إلى ثلاثة أقسام رئيسية هي</w:t>
      </w:r>
      <w:r w:rsidRPr="00F642FC">
        <w:rPr>
          <w:rFonts w:ascii="Calibri" w:hAnsi="Calibri" w:cs="Calibri"/>
          <w:kern w:val="24"/>
          <w:sz w:val="28"/>
          <w:szCs w:val="28"/>
        </w:rPr>
        <w:t xml:space="preserve"> </w:t>
      </w:r>
      <w:r w:rsidRPr="00F642FC">
        <w:rPr>
          <w:rFonts w:ascii="Calibri" w:hAnsi="Arial" w:cs="Arial"/>
          <w:kern w:val="24"/>
          <w:sz w:val="28"/>
          <w:szCs w:val="28"/>
          <w:rtl/>
          <w:lang w:bidi="ar-JO"/>
        </w:rPr>
        <w:t>:</w:t>
      </w:r>
      <w:r w:rsidRPr="00F642FC">
        <w:rPr>
          <w:rFonts w:ascii="Calibri" w:hAnsi="Calibri" w:cs="Calibri"/>
          <w:kern w:val="24"/>
          <w:sz w:val="28"/>
          <w:szCs w:val="28"/>
        </w:rPr>
        <w:br/>
      </w:r>
      <w:r w:rsidRPr="00F642FC">
        <w:rPr>
          <w:rFonts w:ascii="Calibri" w:hAnsi="Calibri" w:cs="Calibri"/>
          <w:kern w:val="24"/>
          <w:sz w:val="28"/>
          <w:szCs w:val="28"/>
        </w:rPr>
        <w:br/>
        <w:t xml:space="preserve">  </w:t>
      </w:r>
      <w:r w:rsidRPr="00F642FC">
        <w:rPr>
          <w:rFonts w:ascii="Calibri" w:hAnsi="Arial" w:cs="Arial"/>
          <w:kern w:val="24"/>
          <w:sz w:val="28"/>
          <w:szCs w:val="28"/>
          <w:rtl/>
        </w:rPr>
        <w:t xml:space="preserve">1 - </w:t>
      </w:r>
      <w:r w:rsidRPr="00F642FC">
        <w:rPr>
          <w:rFonts w:ascii="Calibri" w:hAnsi="Calibri" w:cs="Calibri"/>
          <w:kern w:val="24"/>
          <w:sz w:val="28"/>
          <w:szCs w:val="28"/>
        </w:rPr>
        <w:t xml:space="preserve">   </w:t>
      </w:r>
      <w:r w:rsidRPr="00F642FC">
        <w:rPr>
          <w:rFonts w:ascii="Calibri" w:hAnsi="Arial" w:cs="Arial"/>
          <w:kern w:val="24"/>
          <w:sz w:val="28"/>
          <w:szCs w:val="28"/>
          <w:rtl/>
          <w:lang w:bidi="ar-JO"/>
        </w:rPr>
        <w:t>مناطق تتأثر بنوع واحد من الكتل الهوائي</w:t>
      </w:r>
      <w:r w:rsidRPr="00F642FC">
        <w:rPr>
          <w:rFonts w:ascii="Calibri" w:hAnsi="Arial" w:cs="Arial"/>
          <w:kern w:val="24"/>
          <w:sz w:val="28"/>
          <w:szCs w:val="28"/>
          <w:rtl/>
        </w:rPr>
        <w:t>ة طوال العام</w:t>
      </w:r>
      <w:r w:rsidRPr="00F642FC">
        <w:rPr>
          <w:rFonts w:ascii="Calibri" w:hAnsi="Arial" w:cs="Arial"/>
          <w:kern w:val="24"/>
          <w:sz w:val="28"/>
          <w:szCs w:val="28"/>
          <w:rtl/>
          <w:lang w:bidi="ar-JO"/>
        </w:rPr>
        <w:t xml:space="preserve">، وهي مناطق نشأة </w:t>
      </w:r>
      <w:r w:rsidRPr="00F642FC">
        <w:rPr>
          <w:rFonts w:ascii="Calibri" w:hAnsi="Arial" w:cs="Arial"/>
          <w:kern w:val="24"/>
          <w:sz w:val="28"/>
          <w:szCs w:val="28"/>
          <w:rtl/>
        </w:rPr>
        <w:t>ا</w:t>
      </w:r>
      <w:r w:rsidRPr="00F642FC">
        <w:rPr>
          <w:rFonts w:ascii="Calibri" w:hAnsi="Arial" w:cs="Arial"/>
          <w:kern w:val="24"/>
          <w:sz w:val="28"/>
          <w:szCs w:val="28"/>
          <w:rtl/>
          <w:lang w:bidi="ar-JO"/>
        </w:rPr>
        <w:t>لكتل الهوائية، مثل شمالي كندا وشمالي سيبيريا، وهما أهم مركزين لنشأة الكتل القطبية القارية الباردة.</w:t>
      </w:r>
      <w:r w:rsidRPr="00F642FC">
        <w:rPr>
          <w:rFonts w:ascii="Calibri" w:hAnsi="Arial" w:cs="Arial"/>
          <w:kern w:val="24"/>
          <w:sz w:val="28"/>
          <w:szCs w:val="28"/>
          <w:rtl/>
        </w:rPr>
        <w:br/>
        <w:t xml:space="preserve">      س:</w:t>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kern w:val="24"/>
          <w:sz w:val="28"/>
          <w:szCs w:val="28"/>
          <w:rtl/>
        </w:rPr>
        <w:t xml:space="preserve">   2 - </w:t>
      </w:r>
      <w:r w:rsidRPr="00F642FC">
        <w:rPr>
          <w:rFonts w:ascii="Calibri" w:hAnsi="Arial" w:cs="Arial"/>
          <w:kern w:val="24"/>
          <w:sz w:val="28"/>
          <w:szCs w:val="28"/>
          <w:rtl/>
          <w:lang w:bidi="ar-JO"/>
        </w:rPr>
        <w:t xml:space="preserve">مناطق تتأثر بنوعين من الكتل الهوائية في فصلين مختلفين مثل منطقة جنوب شرق آسيا التي تتأثر بكتل هوائية موسمية بحرية في الصيف وكتل هوائية موسمية </w:t>
      </w:r>
      <w:r w:rsidRPr="00F642FC">
        <w:rPr>
          <w:rFonts w:ascii="Calibri" w:hAnsi="Arial" w:cs="Arial"/>
          <w:kern w:val="24"/>
          <w:sz w:val="28"/>
          <w:szCs w:val="28"/>
          <w:rtl/>
        </w:rPr>
        <w:t xml:space="preserve"> </w:t>
      </w:r>
      <w:r w:rsidRPr="00F642FC">
        <w:rPr>
          <w:rFonts w:ascii="Calibri" w:hAnsi="Arial" w:cs="Arial"/>
          <w:kern w:val="24"/>
          <w:sz w:val="28"/>
          <w:szCs w:val="28"/>
          <w:rtl/>
          <w:lang w:bidi="ar-JO"/>
        </w:rPr>
        <w:t>قارية في الشتاء.</w:t>
      </w:r>
      <w:r w:rsidRPr="00F642FC">
        <w:rPr>
          <w:rFonts w:ascii="Calibri" w:hAnsi="Arial" w:cs="Arial"/>
          <w:kern w:val="24"/>
          <w:sz w:val="28"/>
          <w:szCs w:val="28"/>
          <w:rtl/>
        </w:rPr>
        <w:t xml:space="preserve"> س: ما طبيعة تلك الكتل الهوائية ؟</w:t>
      </w:r>
      <w:r w:rsidRPr="00F642FC">
        <w:rPr>
          <w:rFonts w:ascii="Calibri" w:hAnsi="Calibri" w:cs="Calibri"/>
          <w:kern w:val="24"/>
          <w:sz w:val="28"/>
          <w:szCs w:val="28"/>
        </w:rPr>
        <w:br/>
      </w:r>
    </w:p>
    <w:p w:rsidR="00FD4068" w:rsidRPr="00F642FC" w:rsidRDefault="00FD4068" w:rsidP="00FD4068">
      <w:pPr>
        <w:autoSpaceDE w:val="0"/>
        <w:autoSpaceDN w:val="0"/>
        <w:bidi w:val="0"/>
        <w:adjustRightInd w:val="0"/>
        <w:spacing w:after="0" w:line="240" w:lineRule="auto"/>
        <w:jc w:val="right"/>
        <w:rPr>
          <w:rFonts w:ascii="Calibri" w:hAnsi="Calibri" w:cs="Calibri"/>
          <w:kern w:val="24"/>
          <w:sz w:val="28"/>
          <w:szCs w:val="28"/>
        </w:rPr>
      </w:pPr>
      <w:r w:rsidRPr="00F642FC">
        <w:rPr>
          <w:rFonts w:ascii="Calibri" w:hAnsi="Arial" w:cs="Arial"/>
          <w:kern w:val="24"/>
          <w:sz w:val="28"/>
          <w:szCs w:val="28"/>
          <w:rtl/>
        </w:rPr>
        <w:br/>
        <w:t xml:space="preserve">    3 - </w:t>
      </w:r>
      <w:r w:rsidRPr="00F642FC">
        <w:rPr>
          <w:rFonts w:ascii="Calibri" w:hAnsi="Arial" w:cs="Arial"/>
          <w:kern w:val="24"/>
          <w:sz w:val="28"/>
          <w:szCs w:val="28"/>
          <w:rtl/>
          <w:lang w:bidi="ar-JO"/>
        </w:rPr>
        <w:t xml:space="preserve">مناطق تتعرض لكتل هوائية متعددة على مدار العام، مما يجعل الطقس فيها متقلباً، مثل حوض البحر المتوسط الذي يتعرض لعدد كبير من الكتل الهوائية المتنوعة وخاصة خلال فصلي </w:t>
      </w:r>
      <w:r w:rsidRPr="00F642FC">
        <w:rPr>
          <w:rFonts w:ascii="Calibri" w:hAnsi="Arial" w:cs="Arial"/>
          <w:kern w:val="24"/>
          <w:sz w:val="28"/>
          <w:szCs w:val="28"/>
          <w:rtl/>
          <w:lang w:bidi="ar-JO"/>
        </w:rPr>
        <w:lastRenderedPageBreak/>
        <w:t>الشتاء والربيع.</w:t>
      </w:r>
      <w:r w:rsidRPr="00F642FC">
        <w:rPr>
          <w:rFonts w:ascii="Calibri" w:hAnsi="Calibri" w:cs="Calibri"/>
          <w:kern w:val="24"/>
          <w:sz w:val="28"/>
          <w:szCs w:val="28"/>
        </w:rPr>
        <w:br/>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b/>
          <w:bCs/>
          <w:kern w:val="24"/>
          <w:sz w:val="28"/>
          <w:szCs w:val="28"/>
          <w:rtl/>
        </w:rPr>
        <w:t xml:space="preserve">  </w:t>
      </w:r>
      <w:r w:rsidRPr="00F642FC">
        <w:rPr>
          <w:rFonts w:ascii="Calibri" w:hAnsi="Arial" w:cs="Arial"/>
          <w:b/>
          <w:bCs/>
          <w:kern w:val="24"/>
          <w:sz w:val="28"/>
          <w:szCs w:val="28"/>
          <w:rtl/>
          <w:lang w:bidi="ar-JO"/>
        </w:rPr>
        <w:t>تغير خصائص الكتل الهوائية:</w:t>
      </w:r>
      <w:r w:rsidRPr="00F642FC">
        <w:rPr>
          <w:rFonts w:ascii="Calibri" w:hAnsi="Arial" w:cs="Arial"/>
          <w:b/>
          <w:bCs/>
          <w:kern w:val="24"/>
          <w:sz w:val="28"/>
          <w:szCs w:val="28"/>
          <w:rtl/>
        </w:rPr>
        <w:br/>
      </w:r>
      <w:r w:rsidRPr="00F642FC">
        <w:rPr>
          <w:rFonts w:ascii="Calibri" w:hAnsi="Calibri" w:cs="Calibri"/>
          <w:kern w:val="24"/>
          <w:sz w:val="28"/>
          <w:szCs w:val="28"/>
        </w:rPr>
        <w:br/>
      </w:r>
      <w:r w:rsidRPr="00F642FC">
        <w:rPr>
          <w:rFonts w:ascii="Calibri" w:hAnsi="Arial" w:cs="Arial"/>
          <w:kern w:val="24"/>
          <w:sz w:val="28"/>
          <w:szCs w:val="28"/>
          <w:rtl/>
        </w:rPr>
        <w:t xml:space="preserve">     </w:t>
      </w:r>
      <w:r w:rsidRPr="00F642FC">
        <w:rPr>
          <w:rFonts w:ascii="Calibri" w:hAnsi="Arial" w:cs="Arial"/>
          <w:kern w:val="24"/>
          <w:sz w:val="28"/>
          <w:szCs w:val="28"/>
          <w:rtl/>
          <w:lang w:bidi="ar-JO"/>
        </w:rPr>
        <w:t>تؤثر الكتل الهوائية على حالة الطقس في المناطق التي تمر عليها</w:t>
      </w:r>
      <w:r w:rsidRPr="00F642FC">
        <w:rPr>
          <w:rFonts w:ascii="Calibri" w:hAnsi="Arial" w:cs="Arial"/>
          <w:kern w:val="24"/>
          <w:sz w:val="28"/>
          <w:szCs w:val="28"/>
          <w:rtl/>
        </w:rPr>
        <w:t xml:space="preserve"> </w:t>
      </w:r>
      <w:r w:rsidRPr="00F642FC">
        <w:rPr>
          <w:rFonts w:ascii="Calibri" w:hAnsi="Arial" w:cs="Arial"/>
          <w:kern w:val="24"/>
          <w:sz w:val="28"/>
          <w:szCs w:val="28"/>
          <w:rtl/>
          <w:lang w:bidi="ar-JO"/>
        </w:rPr>
        <w:t>، وتنقل إليها الخصائص المناخية من المنطقة التي نشأت فيها</w:t>
      </w:r>
      <w:r w:rsidRPr="00F642FC">
        <w:rPr>
          <w:rFonts w:ascii="Calibri" w:hAnsi="Arial" w:cs="Arial"/>
          <w:kern w:val="24"/>
          <w:sz w:val="28"/>
          <w:szCs w:val="28"/>
          <w:rtl/>
        </w:rPr>
        <w:t xml:space="preserve"> </w:t>
      </w:r>
      <w:r w:rsidRPr="00F642FC">
        <w:rPr>
          <w:rFonts w:ascii="Calibri" w:hAnsi="Arial" w:cs="Arial"/>
          <w:kern w:val="24"/>
          <w:sz w:val="28"/>
          <w:szCs w:val="28"/>
          <w:rtl/>
          <w:lang w:bidi="ar-JO"/>
        </w:rPr>
        <w:t xml:space="preserve">. فالكتل </w:t>
      </w:r>
      <w:r w:rsidRPr="00F642FC">
        <w:rPr>
          <w:rFonts w:ascii="Calibri" w:hAnsi="Arial" w:cs="Arial"/>
          <w:kern w:val="24"/>
          <w:sz w:val="28"/>
          <w:szCs w:val="28"/>
          <w:rtl/>
        </w:rPr>
        <w:t xml:space="preserve">الهوائية </w:t>
      </w:r>
      <w:r w:rsidRPr="00F642FC">
        <w:rPr>
          <w:rFonts w:ascii="Calibri" w:hAnsi="Arial" w:cs="Arial"/>
          <w:kern w:val="24"/>
          <w:sz w:val="28"/>
          <w:szCs w:val="28"/>
          <w:rtl/>
          <w:lang w:bidi="ar-JO"/>
        </w:rPr>
        <w:t>القطبية القارية الباردة القادمة من شمالي سيبيريا حينما تهب في فصل الشتاء على منطقة معتدلة كغربي أوروبا، فإنها تؤدي إلى انخفاض درجة حرارتها بشدة ، بينما إذا تعرضت نفس المنطقة إلى كتلة مدارية دافئة</w:t>
      </w:r>
      <w:r w:rsidRPr="00F642FC">
        <w:rPr>
          <w:rFonts w:ascii="Calibri" w:hAnsi="Arial" w:cs="Arial"/>
          <w:kern w:val="24"/>
          <w:sz w:val="28"/>
          <w:szCs w:val="28"/>
          <w:rtl/>
        </w:rPr>
        <w:t xml:space="preserve"> </w:t>
      </w:r>
      <w:r w:rsidRPr="00F642FC">
        <w:rPr>
          <w:rFonts w:ascii="Calibri" w:hAnsi="Arial" w:cs="Arial"/>
          <w:kern w:val="24"/>
          <w:sz w:val="28"/>
          <w:szCs w:val="28"/>
          <w:rtl/>
          <w:lang w:bidi="ar-JO"/>
        </w:rPr>
        <w:t>، فإن درجة حرارتها ترتفع أكثر من معدلها.</w:t>
      </w:r>
      <w:r w:rsidRPr="00F642FC">
        <w:rPr>
          <w:rFonts w:ascii="Calibri" w:hAnsi="Calibri" w:cs="Calibri"/>
          <w:kern w:val="24"/>
          <w:sz w:val="28"/>
          <w:szCs w:val="28"/>
        </w:rPr>
        <w:br/>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kern w:val="24"/>
          <w:sz w:val="28"/>
          <w:szCs w:val="28"/>
          <w:rtl/>
        </w:rPr>
        <w:t xml:space="preserve">    </w:t>
      </w:r>
      <w:r w:rsidRPr="00F642FC">
        <w:rPr>
          <w:rFonts w:ascii="Calibri" w:hAnsi="Arial" w:cs="Arial"/>
          <w:kern w:val="24"/>
          <w:sz w:val="28"/>
          <w:szCs w:val="28"/>
          <w:rtl/>
          <w:lang w:bidi="ar-JO"/>
        </w:rPr>
        <w:t>وعندما تصل منطقة الخليج العربي والحوض الشرقي للبحر المتوسط كتلة</w:t>
      </w:r>
      <w:r w:rsidRPr="00F642FC">
        <w:rPr>
          <w:rFonts w:ascii="Calibri" w:hAnsi="Arial" w:cs="Arial"/>
          <w:kern w:val="24"/>
          <w:sz w:val="28"/>
          <w:szCs w:val="28"/>
          <w:rtl/>
        </w:rPr>
        <w:t xml:space="preserve"> هوائية</w:t>
      </w:r>
      <w:r w:rsidRPr="00F642FC">
        <w:rPr>
          <w:rFonts w:ascii="Calibri" w:hAnsi="Arial" w:cs="Arial"/>
          <w:kern w:val="24"/>
          <w:sz w:val="28"/>
          <w:szCs w:val="28"/>
          <w:rtl/>
          <w:lang w:bidi="ar-JO"/>
        </w:rPr>
        <w:t xml:space="preserve"> مدارية حارة ورطبة من المحيط الهندي وبحر العرب، فإن هذه الكتلة تؤدي إلى ارتفاع شديد في درجات الحرارة، وحدوث موجات حر.</w:t>
      </w:r>
    </w:p>
    <w:p w:rsidR="00FD4068" w:rsidRPr="00F642FC" w:rsidRDefault="00FD4068" w:rsidP="00FD4068">
      <w:pPr>
        <w:autoSpaceDE w:val="0"/>
        <w:autoSpaceDN w:val="0"/>
        <w:bidi w:val="0"/>
        <w:adjustRightInd w:val="0"/>
        <w:spacing w:after="0" w:line="240" w:lineRule="auto"/>
        <w:jc w:val="right"/>
        <w:rPr>
          <w:rFonts w:ascii="Calibri" w:hAnsi="Calibri" w:cs="Calibri"/>
          <w:kern w:val="24"/>
          <w:sz w:val="28"/>
          <w:szCs w:val="28"/>
        </w:rPr>
      </w:pPr>
      <w:r w:rsidRPr="00F642FC">
        <w:rPr>
          <w:rFonts w:ascii="Calibri" w:hAnsi="Arial" w:cs="Arial"/>
          <w:kern w:val="24"/>
          <w:sz w:val="28"/>
          <w:szCs w:val="28"/>
          <w:rtl/>
        </w:rPr>
        <w:t xml:space="preserve"> </w:t>
      </w:r>
      <w:r w:rsidRPr="00F642FC">
        <w:rPr>
          <w:rFonts w:ascii="Calibri" w:hAnsi="Arial" w:cs="Arial"/>
          <w:kern w:val="24"/>
          <w:sz w:val="28"/>
          <w:szCs w:val="28"/>
          <w:rtl/>
        </w:rPr>
        <w:br/>
        <w:t xml:space="preserve">    </w:t>
      </w:r>
      <w:r w:rsidRPr="00F642FC">
        <w:rPr>
          <w:rFonts w:ascii="Calibri" w:hAnsi="Arial" w:cs="Arial"/>
          <w:kern w:val="24"/>
          <w:sz w:val="28"/>
          <w:szCs w:val="28"/>
          <w:rtl/>
          <w:lang w:bidi="ar-JO"/>
        </w:rPr>
        <w:t>من جهة أخرى</w:t>
      </w:r>
      <w:r w:rsidRPr="00F642FC">
        <w:rPr>
          <w:rFonts w:ascii="Calibri" w:hAnsi="Arial" w:cs="Arial"/>
          <w:kern w:val="24"/>
          <w:sz w:val="28"/>
          <w:szCs w:val="28"/>
          <w:rtl/>
        </w:rPr>
        <w:t xml:space="preserve"> </w:t>
      </w:r>
      <w:r w:rsidRPr="00F642FC">
        <w:rPr>
          <w:rFonts w:ascii="Calibri" w:hAnsi="Arial" w:cs="Arial"/>
          <w:kern w:val="24"/>
          <w:sz w:val="28"/>
          <w:szCs w:val="28"/>
          <w:rtl/>
          <w:lang w:bidi="ar-JO"/>
        </w:rPr>
        <w:t xml:space="preserve">، فإن الكتل الهوائية أثناء حركتها على سطح الأرض، لا تؤثر في طقس المناطق التي تهب عليها وتنقل إليها خصائصها المناخية فحسب، بل أن الطبقة السفلى من الكتلة الهوائية </w:t>
      </w:r>
      <w:r w:rsidRPr="00F642FC">
        <w:rPr>
          <w:rFonts w:ascii="Calibri" w:hAnsi="Arial" w:cs="Arial"/>
          <w:kern w:val="24"/>
          <w:sz w:val="28"/>
          <w:szCs w:val="28"/>
          <w:rtl/>
        </w:rPr>
        <w:t xml:space="preserve">نفسها </w:t>
      </w:r>
      <w:r w:rsidRPr="00F642FC">
        <w:rPr>
          <w:rFonts w:ascii="Calibri" w:hAnsi="Arial" w:cs="Arial"/>
          <w:kern w:val="24"/>
          <w:sz w:val="28"/>
          <w:szCs w:val="28"/>
          <w:rtl/>
          <w:lang w:bidi="ar-JO"/>
        </w:rPr>
        <w:t>تتأثر بالخصائص المناخية للمناطق التي تمر عليها</w:t>
      </w:r>
      <w:r w:rsidRPr="00F642FC">
        <w:rPr>
          <w:rFonts w:ascii="Calibri" w:hAnsi="Arial" w:cs="Arial"/>
          <w:kern w:val="24"/>
          <w:sz w:val="28"/>
          <w:szCs w:val="28"/>
          <w:rtl/>
        </w:rPr>
        <w:t xml:space="preserve"> ( تؤثر وتتأثر )</w:t>
      </w:r>
      <w:r w:rsidRPr="00F642FC">
        <w:rPr>
          <w:rFonts w:ascii="Calibri" w:hAnsi="Arial" w:cs="Arial"/>
          <w:kern w:val="24"/>
          <w:sz w:val="28"/>
          <w:szCs w:val="28"/>
          <w:rtl/>
          <w:lang w:bidi="ar-JO"/>
        </w:rPr>
        <w:t xml:space="preserve">، فالكتل الجافة إذا مرت مسافة طويلة فوق مسطح مائي، فإنها تكتسب كمية من الرطوبة وتتشبع </w:t>
      </w:r>
      <w:proofErr w:type="spellStart"/>
      <w:r w:rsidRPr="00F642FC">
        <w:rPr>
          <w:rFonts w:ascii="Calibri" w:hAnsi="Arial" w:cs="Arial"/>
          <w:kern w:val="24"/>
          <w:sz w:val="28"/>
          <w:szCs w:val="28"/>
          <w:rtl/>
          <w:lang w:bidi="ar-JO"/>
        </w:rPr>
        <w:t>بها</w:t>
      </w:r>
      <w:proofErr w:type="spellEnd"/>
      <w:r w:rsidRPr="00F642FC">
        <w:rPr>
          <w:rFonts w:ascii="Calibri" w:hAnsi="Arial" w:cs="Arial"/>
          <w:kern w:val="24"/>
          <w:sz w:val="28"/>
          <w:szCs w:val="28"/>
          <w:rtl/>
          <w:lang w:bidi="ar-JO"/>
        </w:rPr>
        <w:t xml:space="preserve"> مما قد يؤدي إلى سقوط الأمطار.</w:t>
      </w:r>
      <w:r w:rsidRPr="00F642FC">
        <w:rPr>
          <w:rFonts w:ascii="Calibri" w:hAnsi="Calibri" w:cs="Calibri"/>
          <w:kern w:val="24"/>
          <w:sz w:val="28"/>
          <w:szCs w:val="28"/>
        </w:rPr>
        <w:br/>
      </w:r>
    </w:p>
    <w:p w:rsidR="00FD4068" w:rsidRPr="00F642FC" w:rsidRDefault="00FD4068" w:rsidP="00FD4068">
      <w:pPr>
        <w:autoSpaceDE w:val="0"/>
        <w:autoSpaceDN w:val="0"/>
        <w:bidi w:val="0"/>
        <w:adjustRightInd w:val="0"/>
        <w:spacing w:after="0" w:line="240" w:lineRule="auto"/>
        <w:jc w:val="right"/>
        <w:rPr>
          <w:rFonts w:ascii="Calibri" w:hAnsi="Calibri" w:cs="Calibri"/>
          <w:kern w:val="24"/>
          <w:sz w:val="28"/>
          <w:szCs w:val="28"/>
        </w:rPr>
      </w:pPr>
      <w:r w:rsidRPr="00F642FC">
        <w:rPr>
          <w:rFonts w:ascii="Calibri" w:hAnsi="Arial" w:cs="Arial"/>
          <w:kern w:val="24"/>
          <w:sz w:val="28"/>
          <w:szCs w:val="28"/>
          <w:rtl/>
        </w:rPr>
        <w:t xml:space="preserve">  </w:t>
      </w:r>
      <w:r w:rsidRPr="00F642FC">
        <w:rPr>
          <w:rFonts w:ascii="Calibri" w:hAnsi="Arial" w:cs="Arial"/>
          <w:kern w:val="24"/>
          <w:sz w:val="28"/>
          <w:szCs w:val="28"/>
          <w:rtl/>
        </w:rPr>
        <w:br/>
        <w:t xml:space="preserve">    </w:t>
      </w:r>
      <w:r w:rsidRPr="00F642FC">
        <w:rPr>
          <w:rFonts w:ascii="Calibri" w:hAnsi="Arial" w:cs="Arial"/>
          <w:kern w:val="24"/>
          <w:sz w:val="28"/>
          <w:szCs w:val="28"/>
          <w:rtl/>
          <w:lang w:bidi="ar-JO"/>
        </w:rPr>
        <w:t>كذلك فإن الكتل القطبية الباردة التي تسير مسافات طويلة فوق مناطق دافئة</w:t>
      </w:r>
      <w:r w:rsidRPr="00F642FC">
        <w:rPr>
          <w:rFonts w:ascii="Calibri" w:hAnsi="Arial" w:cs="Arial"/>
          <w:kern w:val="24"/>
          <w:sz w:val="28"/>
          <w:szCs w:val="28"/>
          <w:rtl/>
        </w:rPr>
        <w:t xml:space="preserve"> </w:t>
      </w:r>
      <w:r w:rsidRPr="00F642FC">
        <w:rPr>
          <w:rFonts w:ascii="Calibri" w:hAnsi="Arial" w:cs="Arial"/>
          <w:kern w:val="24"/>
          <w:sz w:val="28"/>
          <w:szCs w:val="28"/>
          <w:rtl/>
          <w:lang w:bidi="ar-JO"/>
        </w:rPr>
        <w:t>، فإنها تفقد أثناء مسيرها كثيراً من بر</w:t>
      </w:r>
      <w:r w:rsidRPr="00F642FC">
        <w:rPr>
          <w:rFonts w:ascii="Calibri" w:hAnsi="Arial" w:cs="Arial"/>
          <w:kern w:val="24"/>
          <w:sz w:val="28"/>
          <w:szCs w:val="28"/>
          <w:rtl/>
        </w:rPr>
        <w:t>و</w:t>
      </w:r>
      <w:proofErr w:type="spellStart"/>
      <w:r w:rsidRPr="00F642FC">
        <w:rPr>
          <w:rFonts w:ascii="Calibri" w:hAnsi="Arial" w:cs="Arial"/>
          <w:kern w:val="24"/>
          <w:sz w:val="28"/>
          <w:szCs w:val="28"/>
          <w:rtl/>
          <w:lang w:bidi="ar-JO"/>
        </w:rPr>
        <w:t>دتها</w:t>
      </w:r>
      <w:proofErr w:type="spellEnd"/>
      <w:r w:rsidRPr="00F642FC">
        <w:rPr>
          <w:rFonts w:ascii="Calibri" w:hAnsi="Arial" w:cs="Arial"/>
          <w:kern w:val="24"/>
          <w:sz w:val="28"/>
          <w:szCs w:val="28"/>
          <w:rtl/>
          <w:lang w:bidi="ar-JO"/>
        </w:rPr>
        <w:t xml:space="preserve"> وتكتسب المناطق الدافئة التي مرت عليها كثيراً من الدفء.</w:t>
      </w:r>
      <w:r w:rsidRPr="00F642FC">
        <w:rPr>
          <w:rFonts w:ascii="Calibri" w:hAnsi="Calibri" w:cs="Calibri"/>
          <w:kern w:val="24"/>
          <w:sz w:val="28"/>
          <w:szCs w:val="28"/>
        </w:rPr>
        <w:br/>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b/>
          <w:bCs/>
          <w:kern w:val="24"/>
          <w:sz w:val="28"/>
          <w:szCs w:val="28"/>
          <w:rtl/>
        </w:rPr>
        <w:t>خ</w:t>
      </w:r>
      <w:proofErr w:type="spellStart"/>
      <w:r w:rsidRPr="00F642FC">
        <w:rPr>
          <w:rFonts w:ascii="Calibri" w:hAnsi="Arial" w:cs="Arial"/>
          <w:b/>
          <w:bCs/>
          <w:kern w:val="24"/>
          <w:sz w:val="28"/>
          <w:szCs w:val="28"/>
          <w:rtl/>
          <w:lang w:bidi="ar-JO"/>
        </w:rPr>
        <w:t>صائص</w:t>
      </w:r>
      <w:proofErr w:type="spellEnd"/>
      <w:r w:rsidRPr="00F642FC">
        <w:rPr>
          <w:rFonts w:ascii="Calibri" w:hAnsi="Arial" w:cs="Arial"/>
          <w:b/>
          <w:bCs/>
          <w:kern w:val="24"/>
          <w:sz w:val="28"/>
          <w:szCs w:val="28"/>
          <w:rtl/>
          <w:lang w:bidi="ar-JO"/>
        </w:rPr>
        <w:t xml:space="preserve"> الكتل الهوائية:</w:t>
      </w:r>
      <w:r w:rsidRPr="00F642FC">
        <w:rPr>
          <w:rFonts w:ascii="Calibri" w:hAnsi="Calibri" w:cs="Calibri"/>
          <w:kern w:val="24"/>
          <w:sz w:val="28"/>
          <w:szCs w:val="28"/>
        </w:rPr>
        <w:br/>
      </w:r>
      <w:r w:rsidRPr="00F642FC">
        <w:rPr>
          <w:rFonts w:ascii="Calibri" w:hAnsi="Arial" w:cs="Arial"/>
          <w:kern w:val="24"/>
          <w:sz w:val="28"/>
          <w:szCs w:val="28"/>
          <w:rtl/>
        </w:rPr>
        <w:t xml:space="preserve">   </w:t>
      </w:r>
      <w:r w:rsidRPr="00F642FC">
        <w:rPr>
          <w:rFonts w:ascii="Calibri" w:hAnsi="Arial" w:cs="Arial"/>
          <w:kern w:val="24"/>
          <w:sz w:val="28"/>
          <w:szCs w:val="28"/>
          <w:rtl/>
          <w:lang w:bidi="ar-JO"/>
        </w:rPr>
        <w:t>توصف الكتل الهوائية بأنها دافئة أو باردة، ولكل منها خصائص محددة:</w:t>
      </w:r>
      <w:r w:rsidRPr="00F642FC">
        <w:rPr>
          <w:rFonts w:ascii="Calibri" w:hAnsi="Arial" w:cs="Arial"/>
          <w:kern w:val="24"/>
          <w:sz w:val="28"/>
          <w:szCs w:val="28"/>
          <w:rtl/>
        </w:rPr>
        <w:br/>
      </w:r>
      <w:r w:rsidRPr="00F642FC">
        <w:rPr>
          <w:rFonts w:ascii="Calibri" w:hAnsi="Arial" w:cs="Arial"/>
          <w:kern w:val="24"/>
          <w:sz w:val="28"/>
          <w:szCs w:val="28"/>
          <w:rtl/>
        </w:rPr>
        <w:br/>
        <w:t xml:space="preserve">أ - </w:t>
      </w:r>
      <w:r w:rsidRPr="00F642FC">
        <w:rPr>
          <w:rFonts w:ascii="Calibri" w:hAnsi="Arial" w:cs="Arial"/>
          <w:kern w:val="24"/>
          <w:sz w:val="28"/>
          <w:szCs w:val="28"/>
          <w:rtl/>
          <w:lang w:bidi="ar-JO"/>
        </w:rPr>
        <w:t>الكتل الهوائية القارية الباردة</w:t>
      </w:r>
      <w:r w:rsidRPr="00F642FC">
        <w:rPr>
          <w:rFonts w:ascii="Calibri" w:hAnsi="Arial" w:cs="Arial"/>
          <w:kern w:val="24"/>
          <w:sz w:val="28"/>
          <w:szCs w:val="28"/>
          <w:rtl/>
        </w:rPr>
        <w:t xml:space="preserve"> </w:t>
      </w:r>
      <w:r w:rsidRPr="00F642FC">
        <w:rPr>
          <w:rFonts w:ascii="Calibri" w:hAnsi="Arial" w:cs="Arial"/>
          <w:kern w:val="24"/>
          <w:sz w:val="28"/>
          <w:szCs w:val="28"/>
          <w:rtl/>
          <w:lang w:bidi="ar-JO"/>
        </w:rPr>
        <w:t xml:space="preserve">في النصف الشمالي: وهي التي تنشأ في مناطق باردة وتتجمد في فصل الشتاء مثل سيبيريا وشمال كندا </w:t>
      </w:r>
      <w:proofErr w:type="spellStart"/>
      <w:r w:rsidRPr="00F642FC">
        <w:rPr>
          <w:rFonts w:ascii="Calibri" w:hAnsi="Arial" w:cs="Arial"/>
          <w:kern w:val="24"/>
          <w:sz w:val="28"/>
          <w:szCs w:val="28"/>
          <w:rtl/>
          <w:lang w:bidi="ar-JO"/>
        </w:rPr>
        <w:t>وغرينلاند</w:t>
      </w:r>
      <w:proofErr w:type="spellEnd"/>
      <w:r w:rsidRPr="00F642FC">
        <w:rPr>
          <w:rFonts w:ascii="Calibri" w:hAnsi="Arial" w:cs="Arial"/>
          <w:kern w:val="24"/>
          <w:sz w:val="28"/>
          <w:szCs w:val="28"/>
          <w:rtl/>
          <w:lang w:bidi="ar-JO"/>
        </w:rPr>
        <w:t>، وأهم خصائصها:</w:t>
      </w:r>
      <w:r w:rsidRPr="00F642FC">
        <w:rPr>
          <w:rFonts w:ascii="Calibri" w:hAnsi="Calibri" w:cs="Calibri"/>
          <w:kern w:val="24"/>
          <w:sz w:val="28"/>
          <w:szCs w:val="28"/>
        </w:rPr>
        <w:br/>
      </w:r>
      <w:r w:rsidRPr="00F642FC">
        <w:rPr>
          <w:rFonts w:ascii="Calibri" w:hAnsi="Arial" w:cs="Arial"/>
          <w:kern w:val="24"/>
          <w:sz w:val="28"/>
          <w:szCs w:val="28"/>
          <w:rtl/>
        </w:rPr>
        <w:t xml:space="preserve">     - </w:t>
      </w:r>
      <w:r w:rsidRPr="00F642FC">
        <w:rPr>
          <w:rFonts w:ascii="Calibri" w:hAnsi="Arial" w:cs="Arial"/>
          <w:kern w:val="24"/>
          <w:sz w:val="28"/>
          <w:szCs w:val="28"/>
          <w:rtl/>
          <w:lang w:bidi="ar-JO"/>
        </w:rPr>
        <w:t>شدة البرودة خاصة في فصل الشتاء.</w:t>
      </w:r>
      <w:r w:rsidRPr="00F642FC">
        <w:rPr>
          <w:rFonts w:ascii="Calibri" w:hAnsi="Calibri" w:cs="Calibri"/>
          <w:kern w:val="24"/>
          <w:sz w:val="28"/>
          <w:szCs w:val="28"/>
        </w:rPr>
        <w:br/>
      </w:r>
      <w:r w:rsidRPr="00F642FC">
        <w:rPr>
          <w:rFonts w:ascii="Calibri" w:hAnsi="Arial" w:cs="Arial"/>
          <w:kern w:val="24"/>
          <w:sz w:val="28"/>
          <w:szCs w:val="28"/>
          <w:rtl/>
        </w:rPr>
        <w:t xml:space="preserve">     - </w:t>
      </w:r>
      <w:r w:rsidRPr="00F642FC">
        <w:rPr>
          <w:rFonts w:ascii="Calibri" w:hAnsi="Arial" w:cs="Arial"/>
          <w:kern w:val="24"/>
          <w:sz w:val="28"/>
          <w:szCs w:val="28"/>
          <w:rtl/>
          <w:lang w:bidi="ar-JO"/>
        </w:rPr>
        <w:t>حدوث انعكاس حراري في مناطق نشأتها.</w:t>
      </w:r>
      <w:r w:rsidRPr="00F642FC">
        <w:rPr>
          <w:rFonts w:ascii="Calibri" w:hAnsi="Calibri" w:cs="Calibri"/>
          <w:kern w:val="24"/>
          <w:sz w:val="28"/>
          <w:szCs w:val="28"/>
        </w:rPr>
        <w:br/>
      </w:r>
      <w:r w:rsidRPr="00F642FC">
        <w:rPr>
          <w:rFonts w:ascii="Calibri" w:hAnsi="Arial" w:cs="Arial"/>
          <w:kern w:val="24"/>
          <w:sz w:val="28"/>
          <w:szCs w:val="28"/>
          <w:rtl/>
        </w:rPr>
        <w:t xml:space="preserve">     - </w:t>
      </w:r>
      <w:r w:rsidRPr="00F642FC">
        <w:rPr>
          <w:rFonts w:ascii="Calibri" w:hAnsi="Arial" w:cs="Arial"/>
          <w:kern w:val="24"/>
          <w:sz w:val="28"/>
          <w:szCs w:val="28"/>
          <w:rtl/>
          <w:lang w:bidi="ar-JO"/>
        </w:rPr>
        <w:t>قلة الهطول.</w:t>
      </w:r>
      <w:r w:rsidRPr="00F642FC">
        <w:rPr>
          <w:rFonts w:ascii="Calibri" w:hAnsi="Calibri" w:cs="Calibri"/>
          <w:kern w:val="24"/>
          <w:sz w:val="28"/>
          <w:szCs w:val="28"/>
        </w:rPr>
        <w:br/>
      </w:r>
      <w:r w:rsidRPr="00F642FC">
        <w:rPr>
          <w:rFonts w:ascii="Calibri" w:hAnsi="Arial" w:cs="Arial"/>
          <w:kern w:val="24"/>
          <w:sz w:val="28"/>
          <w:szCs w:val="28"/>
          <w:rtl/>
        </w:rPr>
        <w:t xml:space="preserve">     - </w:t>
      </w:r>
      <w:r w:rsidRPr="00F642FC">
        <w:rPr>
          <w:rFonts w:ascii="Calibri" w:hAnsi="Arial" w:cs="Arial"/>
          <w:kern w:val="24"/>
          <w:sz w:val="28"/>
          <w:szCs w:val="28"/>
          <w:rtl/>
          <w:lang w:bidi="ar-JO"/>
        </w:rPr>
        <w:t>قلة الرطوبة بسبب انخفاض درجة حرارة الهواء وتجمد السطح.</w:t>
      </w:r>
      <w:r w:rsidRPr="00F642FC">
        <w:rPr>
          <w:rFonts w:ascii="Calibri" w:hAnsi="Calibri" w:cs="Calibri"/>
          <w:kern w:val="24"/>
          <w:sz w:val="28"/>
          <w:szCs w:val="28"/>
        </w:rPr>
        <w:br/>
      </w:r>
      <w:r w:rsidRPr="00F642FC">
        <w:rPr>
          <w:rFonts w:ascii="Calibri" w:hAnsi="Arial" w:cs="Arial"/>
          <w:kern w:val="24"/>
          <w:sz w:val="28"/>
          <w:szCs w:val="28"/>
          <w:rtl/>
        </w:rPr>
        <w:t xml:space="preserve">      - حدوث حالة عدم استقرار جوي في الأجزاء السفلى من الكتلة الهوائية بعد تحركها من منطقة نشأتها مباشرة .</w:t>
      </w:r>
    </w:p>
    <w:p w:rsidR="00FD4068" w:rsidRPr="00FD4068" w:rsidRDefault="00FD4068" w:rsidP="00FD4068">
      <w:pPr>
        <w:autoSpaceDE w:val="0"/>
        <w:autoSpaceDN w:val="0"/>
        <w:adjustRightInd w:val="0"/>
        <w:spacing w:after="0" w:line="240" w:lineRule="auto"/>
        <w:rPr>
          <w:rFonts w:ascii="Calibri" w:hAnsi="Calibri" w:hint="cs"/>
          <w:kern w:val="24"/>
          <w:sz w:val="28"/>
          <w:szCs w:val="28"/>
          <w:rtl/>
        </w:rPr>
      </w:pPr>
      <w:r w:rsidRPr="00F642FC">
        <w:rPr>
          <w:rFonts w:ascii="Calibri" w:hAnsi="Arial" w:cs="Arial"/>
          <w:kern w:val="24"/>
          <w:sz w:val="28"/>
          <w:szCs w:val="28"/>
          <w:rtl/>
        </w:rPr>
        <w:t xml:space="preserve">   </w:t>
      </w:r>
      <w:r w:rsidRPr="00F642FC">
        <w:rPr>
          <w:rFonts w:ascii="Calibri" w:hAnsi="Arial" w:cs="Arial"/>
          <w:kern w:val="24"/>
          <w:sz w:val="28"/>
          <w:szCs w:val="28"/>
          <w:rtl/>
        </w:rPr>
        <w:br/>
        <w:t xml:space="preserve">      ب - </w:t>
      </w:r>
      <w:r w:rsidRPr="00F642FC">
        <w:rPr>
          <w:rFonts w:ascii="Calibri" w:hAnsi="Arial" w:cs="Arial"/>
          <w:kern w:val="24"/>
          <w:sz w:val="28"/>
          <w:szCs w:val="28"/>
          <w:rtl/>
          <w:lang w:bidi="ar-JO"/>
        </w:rPr>
        <w:t xml:space="preserve">الكتل المدارية البحرية </w:t>
      </w:r>
      <w:r w:rsidRPr="00F642FC">
        <w:rPr>
          <w:rFonts w:ascii="Calibri" w:hAnsi="Arial" w:cs="Arial"/>
          <w:kern w:val="24"/>
          <w:sz w:val="28"/>
          <w:szCs w:val="28"/>
          <w:rtl/>
        </w:rPr>
        <w:t>:</w:t>
      </w:r>
      <w:r w:rsidRPr="00F642FC">
        <w:rPr>
          <w:rFonts w:ascii="Calibri" w:hAnsi="Arial" w:cs="Arial"/>
          <w:kern w:val="24"/>
          <w:sz w:val="28"/>
          <w:szCs w:val="28"/>
          <w:rtl/>
          <w:lang w:bidi="ar-JO"/>
        </w:rPr>
        <w:t>واهم خصائصها أنها كتل دافئة ومستقرة.</w:t>
      </w:r>
      <w:r w:rsidRPr="00F642FC">
        <w:rPr>
          <w:rFonts w:ascii="Calibri" w:hAnsi="Arial" w:cs="Arial"/>
          <w:kern w:val="24"/>
          <w:sz w:val="28"/>
          <w:szCs w:val="28"/>
          <w:rtl/>
        </w:rPr>
        <w:br/>
        <w:t xml:space="preserve">     </w:t>
      </w:r>
      <w:r w:rsidRPr="00F642FC">
        <w:rPr>
          <w:rFonts w:ascii="Calibri" w:hAnsi="Arial" w:cs="Arial"/>
          <w:kern w:val="24"/>
          <w:sz w:val="28"/>
          <w:szCs w:val="28"/>
          <w:rtl/>
          <w:lang w:bidi="ar-JO"/>
        </w:rPr>
        <w:t xml:space="preserve">ج- الكتل المدارية القارية: وتتكون في منطقة شمالي أفريقيا، وأهم خصائصها أنها كتل هوائية </w:t>
      </w:r>
      <w:r w:rsidRPr="00F642FC">
        <w:rPr>
          <w:rFonts w:ascii="Calibri" w:hAnsi="Arial" w:cs="Arial"/>
          <w:kern w:val="24"/>
          <w:sz w:val="28"/>
          <w:szCs w:val="28"/>
          <w:rtl/>
          <w:lang w:bidi="ar-JO"/>
        </w:rPr>
        <w:lastRenderedPageBreak/>
        <w:t xml:space="preserve">دافئة </w:t>
      </w:r>
      <w:r w:rsidRPr="00F642FC">
        <w:rPr>
          <w:rFonts w:ascii="Calibri" w:hAnsi="Arial" w:cs="Arial"/>
          <w:kern w:val="24"/>
          <w:sz w:val="28"/>
          <w:szCs w:val="28"/>
          <w:rtl/>
        </w:rPr>
        <w:t>و</w:t>
      </w:r>
      <w:r w:rsidRPr="00F642FC">
        <w:rPr>
          <w:rFonts w:ascii="Calibri" w:hAnsi="Arial" w:cs="Arial"/>
          <w:kern w:val="24"/>
          <w:sz w:val="28"/>
          <w:szCs w:val="28"/>
          <w:rtl/>
          <w:lang w:bidi="ar-JO"/>
        </w:rPr>
        <w:t xml:space="preserve">جافة في </w:t>
      </w:r>
      <w:r w:rsidRPr="00F642FC">
        <w:rPr>
          <w:rFonts w:ascii="Calibri" w:hAnsi="Arial" w:cs="Arial"/>
          <w:kern w:val="24"/>
          <w:sz w:val="28"/>
          <w:szCs w:val="28"/>
          <w:rtl/>
        </w:rPr>
        <w:t xml:space="preserve">فصل </w:t>
      </w:r>
      <w:r w:rsidRPr="00F642FC">
        <w:rPr>
          <w:rFonts w:ascii="Calibri" w:hAnsi="Arial" w:cs="Arial"/>
          <w:kern w:val="24"/>
          <w:sz w:val="28"/>
          <w:szCs w:val="28"/>
          <w:rtl/>
          <w:lang w:bidi="ar-JO"/>
        </w:rPr>
        <w:t xml:space="preserve">الشتاء وحارة جافة في </w:t>
      </w:r>
      <w:r w:rsidRPr="00F642FC">
        <w:rPr>
          <w:rFonts w:ascii="Calibri" w:hAnsi="Arial" w:cs="Arial"/>
          <w:kern w:val="24"/>
          <w:sz w:val="28"/>
          <w:szCs w:val="28"/>
          <w:rtl/>
        </w:rPr>
        <w:t xml:space="preserve">فصل </w:t>
      </w:r>
      <w:r w:rsidRPr="00F642FC">
        <w:rPr>
          <w:rFonts w:ascii="Calibri" w:hAnsi="Arial" w:cs="Arial"/>
          <w:kern w:val="24"/>
          <w:sz w:val="28"/>
          <w:szCs w:val="28"/>
          <w:rtl/>
          <w:lang w:bidi="ar-JO"/>
        </w:rPr>
        <w:t>الصيف، ويعود سبب جفافها إلى أنها منطقة مدارية ذات ضغط جوي مرتفع يهبط إليها الهواء من طبقات الجو العليا.</w:t>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b/>
          <w:bCs/>
          <w:kern w:val="24"/>
          <w:sz w:val="28"/>
          <w:szCs w:val="28"/>
          <w:rtl/>
          <w:lang w:bidi="ar-JO"/>
        </w:rPr>
        <w:t>ثانياً: الجبهات الهوائية والمنخفضات الجوية (</w:t>
      </w:r>
      <w:r w:rsidRPr="00F642FC">
        <w:rPr>
          <w:rFonts w:ascii="Calibri" w:hAnsi="Calibri" w:cs="Calibri"/>
          <w:b/>
          <w:bCs/>
          <w:kern w:val="24"/>
          <w:sz w:val="28"/>
          <w:szCs w:val="28"/>
        </w:rPr>
        <w:t>Fronts and Depressions</w:t>
      </w:r>
      <w:r w:rsidRPr="00F642FC">
        <w:rPr>
          <w:rFonts w:ascii="Calibri" w:hAnsi="Arial" w:cs="Arial"/>
          <w:b/>
          <w:bCs/>
          <w:kern w:val="24"/>
          <w:sz w:val="28"/>
          <w:szCs w:val="28"/>
          <w:rtl/>
          <w:lang w:bidi="ar-JO"/>
        </w:rPr>
        <w:t>):</w:t>
      </w:r>
      <w:r w:rsidRPr="00F642FC">
        <w:rPr>
          <w:rFonts w:ascii="Calibri" w:hAnsi="Calibri" w:cs="Calibri"/>
          <w:kern w:val="24"/>
          <w:sz w:val="28"/>
          <w:szCs w:val="28"/>
        </w:rPr>
        <w:br/>
      </w:r>
      <w:r w:rsidRPr="00F642FC">
        <w:rPr>
          <w:rFonts w:ascii="Calibri" w:hAnsi="Arial" w:cs="Arial"/>
          <w:kern w:val="24"/>
          <w:sz w:val="28"/>
          <w:szCs w:val="28"/>
          <w:rtl/>
        </w:rPr>
        <w:t xml:space="preserve">  </w:t>
      </w:r>
      <w:r w:rsidRPr="00F642FC">
        <w:rPr>
          <w:rFonts w:ascii="Calibri" w:hAnsi="Arial" w:cs="Arial"/>
          <w:b/>
          <w:bCs/>
          <w:kern w:val="24"/>
          <w:sz w:val="28"/>
          <w:szCs w:val="28"/>
          <w:rtl/>
          <w:lang w:bidi="ar-JO"/>
        </w:rPr>
        <w:t>الجبهة الهوائية</w:t>
      </w:r>
      <w:r w:rsidRPr="00F642FC">
        <w:rPr>
          <w:rFonts w:ascii="Calibri" w:hAnsi="Arial" w:cs="Arial"/>
          <w:kern w:val="24"/>
          <w:sz w:val="28"/>
          <w:szCs w:val="28"/>
          <w:rtl/>
          <w:lang w:bidi="ar-JO"/>
        </w:rPr>
        <w:t>:</w:t>
      </w:r>
      <w:r w:rsidRPr="00F642FC">
        <w:rPr>
          <w:rFonts w:ascii="Calibri" w:hAnsi="Arial" w:cs="Arial"/>
          <w:kern w:val="24"/>
          <w:sz w:val="28"/>
          <w:szCs w:val="28"/>
          <w:rtl/>
        </w:rPr>
        <w:br/>
      </w:r>
      <w:r w:rsidRPr="00F642FC">
        <w:rPr>
          <w:rFonts w:ascii="Calibri" w:hAnsi="Arial" w:cs="Arial"/>
          <w:kern w:val="24"/>
          <w:sz w:val="28"/>
          <w:szCs w:val="28"/>
          <w:rtl/>
          <w:lang w:bidi="ar-JO"/>
        </w:rPr>
        <w:t xml:space="preserve"> </w:t>
      </w:r>
      <w:r w:rsidRPr="00F642FC">
        <w:rPr>
          <w:rFonts w:ascii="Calibri" w:hAnsi="Arial" w:cs="Arial"/>
          <w:kern w:val="24"/>
          <w:sz w:val="28"/>
          <w:szCs w:val="28"/>
          <w:rtl/>
        </w:rPr>
        <w:t xml:space="preserve">    </w:t>
      </w:r>
      <w:r w:rsidRPr="00F642FC">
        <w:rPr>
          <w:rFonts w:ascii="Calibri" w:hAnsi="Arial" w:cs="Arial"/>
          <w:kern w:val="24"/>
          <w:sz w:val="28"/>
          <w:szCs w:val="28"/>
          <w:rtl/>
          <w:lang w:bidi="ar-JO"/>
        </w:rPr>
        <w:t>عبارة عن سطح جوي يتكون عند التقاء كتلتين هوائيتين مختلفتي الخصائص من حيث درجة الحرارة والرطوبة النسبية وكثافة الهواء، حيث تكون إحداهما كتلة هوائية دافئة والأخرى باردة، وتمتد هذه الجبهة (أو السطح الجوي) من سطح الأرض إلى الأعلى لتفصل بين الكتل الهوائية، ويتراوح معدل اتساع الجبهة على سطح الأرض بين 100-200كم.</w:t>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b/>
          <w:bCs/>
          <w:kern w:val="24"/>
          <w:sz w:val="28"/>
          <w:szCs w:val="28"/>
          <w:rtl/>
        </w:rPr>
        <w:br/>
      </w:r>
      <w:r w:rsidRPr="00F642FC">
        <w:rPr>
          <w:rFonts w:ascii="Calibri" w:hAnsi="Arial" w:cs="Arial"/>
          <w:b/>
          <w:bCs/>
          <w:kern w:val="24"/>
          <w:sz w:val="28"/>
          <w:szCs w:val="28"/>
          <w:rtl/>
          <w:lang w:bidi="ar-JO"/>
        </w:rPr>
        <w:t>النطاقات الرئيسة للجبهات الهوائية:</w:t>
      </w:r>
      <w:r w:rsidRPr="00F642FC">
        <w:rPr>
          <w:rFonts w:ascii="Calibri" w:hAnsi="Calibri" w:cs="Calibri"/>
          <w:kern w:val="24"/>
          <w:sz w:val="28"/>
          <w:szCs w:val="28"/>
        </w:rPr>
        <w:br/>
      </w:r>
      <w:r w:rsidRPr="00F642FC">
        <w:rPr>
          <w:rFonts w:ascii="Calibri" w:hAnsi="Arial" w:cs="Arial"/>
          <w:kern w:val="24"/>
          <w:sz w:val="28"/>
          <w:szCs w:val="28"/>
          <w:rtl/>
        </w:rPr>
        <w:t xml:space="preserve">      </w:t>
      </w:r>
      <w:r w:rsidRPr="00F642FC">
        <w:rPr>
          <w:rFonts w:ascii="Calibri" w:hAnsi="Arial" w:cs="Arial"/>
          <w:kern w:val="24"/>
          <w:sz w:val="28"/>
          <w:szCs w:val="28"/>
          <w:rtl/>
          <w:lang w:bidi="ar-JO"/>
        </w:rPr>
        <w:t>تتكون في النصف الشمالي مجموعة من الجبهات الهوائية، أهمها:</w:t>
      </w:r>
      <w:r w:rsidRPr="00F642FC">
        <w:rPr>
          <w:rFonts w:ascii="Calibri" w:hAnsi="Calibri" w:cs="Calibri"/>
          <w:kern w:val="24"/>
          <w:sz w:val="28"/>
          <w:szCs w:val="28"/>
        </w:rPr>
        <w:br/>
      </w:r>
      <w:r w:rsidRPr="00F642FC">
        <w:rPr>
          <w:rFonts w:ascii="Calibri" w:hAnsi="Arial" w:cs="Arial"/>
          <w:kern w:val="24"/>
          <w:sz w:val="28"/>
          <w:szCs w:val="28"/>
          <w:rtl/>
        </w:rPr>
        <w:t xml:space="preserve">    1 - </w:t>
      </w:r>
      <w:r w:rsidRPr="00F642FC">
        <w:rPr>
          <w:rFonts w:ascii="Calibri" w:hAnsi="Arial" w:cs="Arial"/>
          <w:kern w:val="24"/>
          <w:sz w:val="28"/>
          <w:szCs w:val="28"/>
          <w:rtl/>
          <w:lang w:bidi="ar-JO"/>
        </w:rPr>
        <w:t>الجبهة القطبية (</w:t>
      </w:r>
      <w:r w:rsidRPr="00F642FC">
        <w:rPr>
          <w:rFonts w:ascii="Calibri" w:hAnsi="Calibri" w:cs="Calibri"/>
          <w:kern w:val="24"/>
          <w:sz w:val="28"/>
          <w:szCs w:val="28"/>
        </w:rPr>
        <w:t>Polar front</w:t>
      </w:r>
      <w:r w:rsidRPr="00F642FC">
        <w:rPr>
          <w:rFonts w:ascii="Calibri" w:hAnsi="Arial" w:cs="Arial"/>
          <w:kern w:val="24"/>
          <w:sz w:val="28"/>
          <w:szCs w:val="28"/>
          <w:rtl/>
          <w:lang w:bidi="ar-JO"/>
        </w:rPr>
        <w:t>): وهي الجبهة الناجمة عن التقاء الكتل القطبية الباردة مع الكتل المدارية الدافئة في المناطق المعتدلة والباردة، ويتكون على تلك الجبهات معظم المنخفضات الجوية التي تتعرض لها تلك الجبهات معظم المنخفضات الجوية التي تتعرض لها تلك المناطق، تتكون الجبهة القطبية من جزأين أساسيين هما: جبهة شمال المحيط الأطلسي وجبهة شمال المحيط الهادي.</w:t>
      </w:r>
      <w:r w:rsidRPr="00F642FC">
        <w:rPr>
          <w:rFonts w:ascii="Calibri" w:hAnsi="Calibri" w:cs="Calibri"/>
          <w:kern w:val="24"/>
          <w:sz w:val="28"/>
          <w:szCs w:val="28"/>
        </w:rPr>
        <w:br/>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kern w:val="24"/>
          <w:sz w:val="28"/>
          <w:szCs w:val="28"/>
          <w:rtl/>
        </w:rPr>
        <w:br/>
        <w:t xml:space="preserve">     2 - </w:t>
      </w:r>
      <w:r w:rsidRPr="00F642FC">
        <w:rPr>
          <w:rFonts w:ascii="Calibri" w:hAnsi="Arial" w:cs="Arial"/>
          <w:kern w:val="24"/>
          <w:sz w:val="28"/>
          <w:szCs w:val="28"/>
          <w:rtl/>
          <w:lang w:bidi="ar-JO"/>
        </w:rPr>
        <w:t>جبهة البحر المتوسط (</w:t>
      </w:r>
      <w:r w:rsidRPr="00F642FC">
        <w:rPr>
          <w:rFonts w:ascii="Calibri" w:hAnsi="Calibri" w:cs="Calibri"/>
          <w:kern w:val="24"/>
          <w:sz w:val="28"/>
          <w:szCs w:val="28"/>
        </w:rPr>
        <w:t>Mediterranean front</w:t>
      </w:r>
      <w:r w:rsidRPr="00F642FC">
        <w:rPr>
          <w:rFonts w:ascii="Calibri" w:hAnsi="Arial" w:cs="Arial"/>
          <w:kern w:val="24"/>
          <w:sz w:val="28"/>
          <w:szCs w:val="28"/>
          <w:rtl/>
          <w:lang w:bidi="ar-JO"/>
        </w:rPr>
        <w:t>):</w:t>
      </w:r>
      <w:r w:rsidRPr="00F642FC">
        <w:rPr>
          <w:rFonts w:ascii="Calibri" w:hAnsi="Arial" w:cs="Arial"/>
          <w:kern w:val="24"/>
          <w:sz w:val="28"/>
          <w:szCs w:val="28"/>
          <w:rtl/>
        </w:rPr>
        <w:br/>
        <w:t xml:space="preserve">    </w:t>
      </w:r>
      <w:r w:rsidRPr="00F642FC">
        <w:rPr>
          <w:rFonts w:ascii="Calibri" w:hAnsi="Arial" w:cs="Arial"/>
          <w:kern w:val="24"/>
          <w:sz w:val="28"/>
          <w:szCs w:val="28"/>
          <w:rtl/>
          <w:lang w:bidi="ar-JO"/>
        </w:rPr>
        <w:t xml:space="preserve"> تظهر هذه الجبهة في البحر المتوسط في فصل الشتاء، حيث تفصل بين الكتل الهوائية الباردة في شمالي أوروبا والكتل الدافئة فوق شمالي أفريقيا والبحر المتوسط.</w:t>
      </w:r>
      <w:r w:rsidRPr="00F642FC">
        <w:rPr>
          <w:rFonts w:ascii="Calibri" w:hAnsi="Calibri" w:cs="Calibri"/>
          <w:kern w:val="24"/>
          <w:sz w:val="28"/>
          <w:szCs w:val="28"/>
        </w:rPr>
        <w:br/>
      </w:r>
      <w:r w:rsidRPr="00F642FC">
        <w:rPr>
          <w:rFonts w:ascii="Calibri" w:hAnsi="Arial" w:cs="Arial"/>
          <w:kern w:val="24"/>
          <w:sz w:val="28"/>
          <w:szCs w:val="28"/>
          <w:rtl/>
        </w:rPr>
        <w:t xml:space="preserve">    </w:t>
      </w:r>
      <w:r w:rsidRPr="00F642FC">
        <w:rPr>
          <w:rFonts w:ascii="Calibri" w:hAnsi="Arial" w:cs="Arial"/>
          <w:kern w:val="24"/>
          <w:sz w:val="28"/>
          <w:szCs w:val="28"/>
          <w:rtl/>
          <w:lang w:bidi="ar-JO"/>
        </w:rPr>
        <w:t>يتكون على طول هذه الجبهة اغلب المنخفضات الجوية التي تغطي حوض البحر المتوسط، وتؤدي إلى اضطراب الجو وسقوط الأمطار في فصل الشتاء.</w:t>
      </w:r>
      <w:r w:rsidRPr="00F642FC">
        <w:rPr>
          <w:rFonts w:ascii="Calibri" w:hAnsi="Calibri" w:cs="Calibri"/>
          <w:kern w:val="24"/>
          <w:sz w:val="28"/>
          <w:szCs w:val="28"/>
        </w:rPr>
        <w:br/>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kern w:val="24"/>
          <w:sz w:val="28"/>
          <w:szCs w:val="28"/>
          <w:rtl/>
        </w:rPr>
        <w:t xml:space="preserve">     3</w:t>
      </w:r>
      <w:r w:rsidRPr="00F642FC">
        <w:rPr>
          <w:rFonts w:ascii="Calibri" w:hAnsi="Arial" w:cs="Arial"/>
          <w:kern w:val="24"/>
          <w:sz w:val="28"/>
          <w:szCs w:val="28"/>
          <w:rtl/>
          <w:lang w:bidi="ar-JO"/>
        </w:rPr>
        <w:t>- الجبهة القطبية الشمالية (</w:t>
      </w:r>
      <w:r w:rsidRPr="00F642FC">
        <w:rPr>
          <w:rFonts w:ascii="Calibri" w:hAnsi="Calibri" w:cs="Calibri"/>
          <w:kern w:val="24"/>
          <w:sz w:val="28"/>
          <w:szCs w:val="28"/>
        </w:rPr>
        <w:t>Arctic front</w:t>
      </w:r>
      <w:r w:rsidRPr="00F642FC">
        <w:rPr>
          <w:rFonts w:ascii="Calibri" w:hAnsi="Arial" w:cs="Arial"/>
          <w:kern w:val="24"/>
          <w:sz w:val="28"/>
          <w:szCs w:val="28"/>
          <w:rtl/>
          <w:lang w:bidi="ar-JO"/>
        </w:rPr>
        <w:t xml:space="preserve">): </w:t>
      </w:r>
      <w:r w:rsidRPr="00F642FC">
        <w:rPr>
          <w:rFonts w:ascii="Calibri" w:hAnsi="Arial" w:cs="Arial"/>
          <w:kern w:val="24"/>
          <w:sz w:val="28"/>
          <w:szCs w:val="28"/>
          <w:rtl/>
        </w:rPr>
        <w:br/>
        <w:t xml:space="preserve">         </w:t>
      </w:r>
      <w:r w:rsidRPr="00F642FC">
        <w:rPr>
          <w:rFonts w:ascii="Calibri" w:hAnsi="Arial" w:cs="Arial"/>
          <w:kern w:val="24"/>
          <w:sz w:val="28"/>
          <w:szCs w:val="28"/>
          <w:rtl/>
          <w:lang w:bidi="ar-JO"/>
        </w:rPr>
        <w:t>تتكون هذه الجبهة قرب الدائرة القطبية الشمالية نتيجة للاختلافات في درجة الحرارة بين اليابسة والمسطحات المائية الشمالية، ومن أبرز أجزاء هذه الجبهة، جبهة شمال كندا والجبهة الأطلسية في شمالي أوروبا.</w:t>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b/>
          <w:bCs/>
          <w:kern w:val="24"/>
          <w:sz w:val="28"/>
          <w:szCs w:val="28"/>
          <w:rtl/>
          <w:lang w:bidi="ar-JO"/>
        </w:rPr>
        <w:t>المنخفضات الجوية:</w:t>
      </w:r>
      <w:r w:rsidRPr="00F642FC">
        <w:rPr>
          <w:rFonts w:ascii="Calibri" w:hAnsi="Arial" w:cs="Arial"/>
          <w:b/>
          <w:bCs/>
          <w:kern w:val="24"/>
          <w:sz w:val="28"/>
          <w:szCs w:val="28"/>
          <w:rtl/>
        </w:rPr>
        <w:br/>
      </w:r>
      <w:r w:rsidRPr="00F642FC">
        <w:rPr>
          <w:rFonts w:ascii="Calibri" w:hAnsi="Calibri" w:cs="Calibri"/>
          <w:kern w:val="24"/>
          <w:sz w:val="28"/>
          <w:szCs w:val="28"/>
        </w:rPr>
        <w:br/>
      </w:r>
      <w:r w:rsidRPr="00F642FC">
        <w:rPr>
          <w:rFonts w:ascii="Calibri" w:hAnsi="Arial" w:cs="Arial"/>
          <w:kern w:val="24"/>
          <w:sz w:val="28"/>
          <w:szCs w:val="28"/>
          <w:rtl/>
        </w:rPr>
        <w:t xml:space="preserve">      </w:t>
      </w:r>
      <w:r w:rsidRPr="00F642FC">
        <w:rPr>
          <w:rFonts w:ascii="Calibri" w:hAnsi="Arial" w:cs="Arial"/>
          <w:kern w:val="24"/>
          <w:sz w:val="28"/>
          <w:szCs w:val="28"/>
          <w:rtl/>
          <w:lang w:bidi="ar-JO"/>
        </w:rPr>
        <w:t>يعود سبب نشأة المنخفضات الجوية إلى التقاء كتل هوائية مختلفة الخصائص المناخية، حيث يندفع الهواء البارد تحت الهواء الدافئ ويرفعه إلى أعلى، مكوناً بذلك جبهة هوائية تفصل بين الكتلتين الدافئة والباردة.</w:t>
      </w:r>
      <w:r w:rsidRPr="00F642FC">
        <w:rPr>
          <w:rFonts w:ascii="Calibri" w:hAnsi="Arial" w:cs="Arial"/>
          <w:kern w:val="24"/>
          <w:sz w:val="28"/>
          <w:szCs w:val="28"/>
          <w:rtl/>
        </w:rPr>
        <w:br/>
      </w:r>
      <w:r w:rsidRPr="00F642FC">
        <w:rPr>
          <w:rFonts w:ascii="Calibri" w:hAnsi="Calibri" w:cs="Calibri"/>
          <w:kern w:val="24"/>
          <w:sz w:val="28"/>
          <w:szCs w:val="28"/>
        </w:rPr>
        <w:br/>
      </w:r>
      <w:r w:rsidRPr="00F642FC">
        <w:rPr>
          <w:rFonts w:ascii="Calibri" w:hAnsi="Arial" w:cs="Arial"/>
          <w:kern w:val="24"/>
          <w:sz w:val="28"/>
          <w:szCs w:val="28"/>
          <w:rtl/>
        </w:rPr>
        <w:t xml:space="preserve">     </w:t>
      </w:r>
      <w:r w:rsidRPr="00F642FC">
        <w:rPr>
          <w:rFonts w:ascii="Calibri" w:hAnsi="Arial" w:cs="Arial"/>
          <w:kern w:val="24"/>
          <w:sz w:val="28"/>
          <w:szCs w:val="28"/>
          <w:rtl/>
          <w:lang w:bidi="ar-JO"/>
        </w:rPr>
        <w:t>يستمر المنخفض الجوي في التطور مع استمرار ارتفاع الهواء الدافئ فوق الهواء البارد على هيئة موجات متعاقبة ذات حركة إعصارية حتى يبلغ المنخفض مرحلة النضج وهي أقوى مرحلة للمنخفض ويبلغ تأثيره فيها أشده. وبعد ذلك يأخذ المنخفض الجوي بالضعف إلى أن يتمكن الهواء البارد من القضاء على الهواء الدافئ ورفعه إلى أعلى، حيث يكون المنخفض الجوي قد دخل مرحلة الامتلاء والتلاشي (</w:t>
      </w:r>
      <w:r w:rsidRPr="00F642FC">
        <w:rPr>
          <w:rFonts w:ascii="Calibri" w:hAnsi="Calibri" w:cs="Calibri"/>
          <w:kern w:val="24"/>
          <w:sz w:val="28"/>
          <w:szCs w:val="28"/>
        </w:rPr>
        <w:t>Occlusion</w:t>
      </w:r>
      <w:r w:rsidRPr="00F642FC">
        <w:rPr>
          <w:rFonts w:ascii="Calibri" w:hAnsi="Arial" w:cs="Arial"/>
          <w:kern w:val="24"/>
          <w:sz w:val="28"/>
          <w:szCs w:val="28"/>
          <w:rtl/>
          <w:lang w:bidi="ar-JO"/>
        </w:rPr>
        <w:t>).</w:t>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kern w:val="24"/>
          <w:sz w:val="28"/>
          <w:szCs w:val="28"/>
          <w:rtl/>
        </w:rPr>
        <w:lastRenderedPageBreak/>
        <w:t xml:space="preserve">     </w:t>
      </w:r>
      <w:r w:rsidRPr="00F642FC">
        <w:rPr>
          <w:rFonts w:ascii="Calibri" w:hAnsi="Arial" w:cs="Arial"/>
          <w:kern w:val="24"/>
          <w:sz w:val="28"/>
          <w:szCs w:val="28"/>
          <w:rtl/>
          <w:lang w:bidi="ar-JO"/>
        </w:rPr>
        <w:t>يتراوح عمر المنخفض الجوي ما بين 3-5 أيام، يكون الجو فيها مضطرباً وتسقط الأمطار على المنطقة التي تتأثر بالمنخفض والتي يتراوح قطرها ما بين 200-1000كم.</w:t>
      </w:r>
      <w:r w:rsidRPr="00F642FC">
        <w:rPr>
          <w:rFonts w:ascii="Calibri" w:hAnsi="Arial" w:cs="Arial"/>
          <w:kern w:val="24"/>
          <w:sz w:val="28"/>
          <w:szCs w:val="28"/>
          <w:rtl/>
        </w:rPr>
        <w:br/>
      </w:r>
      <w:r w:rsidRPr="00F642FC">
        <w:rPr>
          <w:rFonts w:ascii="Calibri" w:hAnsi="Calibri" w:cs="Calibri"/>
          <w:kern w:val="24"/>
          <w:sz w:val="28"/>
          <w:szCs w:val="28"/>
        </w:rPr>
        <w:br/>
      </w:r>
      <w:r w:rsidRPr="00F642FC">
        <w:rPr>
          <w:rFonts w:ascii="Calibri" w:hAnsi="Arial" w:cs="Arial"/>
          <w:kern w:val="24"/>
          <w:sz w:val="28"/>
          <w:szCs w:val="28"/>
          <w:rtl/>
        </w:rPr>
        <w:t xml:space="preserve">     </w:t>
      </w:r>
      <w:r w:rsidRPr="00F642FC">
        <w:rPr>
          <w:rFonts w:ascii="Calibri" w:hAnsi="Arial" w:cs="Arial"/>
          <w:kern w:val="24"/>
          <w:sz w:val="28"/>
          <w:szCs w:val="28"/>
          <w:rtl/>
          <w:lang w:bidi="ar-JO"/>
        </w:rPr>
        <w:t>تتحرك المنخفضات الجوية –عادة- من الغرب إلى الشرق، حيث تكون في نطاق الرياح الغربية، لكن مساراتها قد تنحرف باتجاه الشمال الشرقي.</w:t>
      </w:r>
      <w:r w:rsidRPr="00F642FC">
        <w:rPr>
          <w:rFonts w:ascii="Calibri" w:hAnsi="Calibri" w:cs="Calibri"/>
          <w:kern w:val="24"/>
          <w:sz w:val="28"/>
          <w:szCs w:val="28"/>
        </w:rPr>
        <w:br/>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kern w:val="24"/>
          <w:sz w:val="28"/>
          <w:szCs w:val="28"/>
          <w:rtl/>
        </w:rPr>
        <w:t xml:space="preserve">     </w:t>
      </w:r>
      <w:r w:rsidRPr="00F642FC">
        <w:rPr>
          <w:rFonts w:ascii="Calibri" w:hAnsi="Arial" w:cs="Arial"/>
          <w:kern w:val="24"/>
          <w:sz w:val="28"/>
          <w:szCs w:val="28"/>
          <w:rtl/>
          <w:lang w:bidi="ar-JO"/>
        </w:rPr>
        <w:t>تنقسم الجبهة الهوائية المصاحبة للمنخفض الجوي بفعل الحركة الإعصارية للرياح إلى جبهتين، إحداهما دافئة (</w:t>
      </w:r>
      <w:r w:rsidRPr="00F642FC">
        <w:rPr>
          <w:rFonts w:ascii="Calibri" w:hAnsi="Calibri" w:cs="Calibri"/>
          <w:kern w:val="24"/>
          <w:sz w:val="28"/>
          <w:szCs w:val="28"/>
        </w:rPr>
        <w:t>warm front</w:t>
      </w:r>
      <w:r w:rsidRPr="00F642FC">
        <w:rPr>
          <w:rFonts w:ascii="Calibri" w:hAnsi="Arial" w:cs="Arial"/>
          <w:kern w:val="24"/>
          <w:sz w:val="28"/>
          <w:szCs w:val="28"/>
          <w:rtl/>
          <w:lang w:bidi="ar-JO"/>
        </w:rPr>
        <w:t>)</w:t>
      </w:r>
      <w:r w:rsidRPr="00F642FC">
        <w:rPr>
          <w:rFonts w:ascii="Calibri" w:hAnsi="Arial" w:cs="Arial"/>
          <w:kern w:val="24"/>
          <w:sz w:val="28"/>
          <w:szCs w:val="28"/>
          <w:rtl/>
        </w:rPr>
        <w:t xml:space="preserve"> </w:t>
      </w:r>
      <w:r w:rsidRPr="00F642FC">
        <w:rPr>
          <w:rFonts w:ascii="Calibri" w:hAnsi="Arial" w:cs="Arial"/>
          <w:kern w:val="24"/>
          <w:sz w:val="28"/>
          <w:szCs w:val="28"/>
          <w:rtl/>
          <w:lang w:bidi="ar-JO"/>
        </w:rPr>
        <w:t>والأخرى باردة (</w:t>
      </w:r>
      <w:r w:rsidRPr="00F642FC">
        <w:rPr>
          <w:rFonts w:ascii="Calibri" w:hAnsi="Calibri" w:cs="Calibri"/>
          <w:kern w:val="24"/>
          <w:sz w:val="28"/>
          <w:szCs w:val="28"/>
        </w:rPr>
        <w:t>Cold front</w:t>
      </w:r>
      <w:r w:rsidRPr="00F642FC">
        <w:rPr>
          <w:rFonts w:ascii="Calibri" w:hAnsi="Arial" w:cs="Arial"/>
          <w:kern w:val="24"/>
          <w:sz w:val="28"/>
          <w:szCs w:val="28"/>
          <w:rtl/>
          <w:lang w:bidi="ar-JO"/>
        </w:rPr>
        <w:t xml:space="preserve">)، </w:t>
      </w:r>
      <w:r w:rsidRPr="00F642FC">
        <w:rPr>
          <w:rFonts w:ascii="Calibri" w:hAnsi="Arial" w:cs="Arial"/>
          <w:kern w:val="24"/>
          <w:sz w:val="28"/>
          <w:szCs w:val="28"/>
          <w:u w:val="single"/>
          <w:rtl/>
          <w:lang w:bidi="ar-JO"/>
        </w:rPr>
        <w:t xml:space="preserve">فإذا تقدمت الكتلة الدافئة </w:t>
      </w:r>
      <w:r w:rsidRPr="00F642FC">
        <w:rPr>
          <w:rFonts w:ascii="Calibri" w:hAnsi="Arial" w:cs="Arial"/>
          <w:kern w:val="24"/>
          <w:sz w:val="28"/>
          <w:szCs w:val="28"/>
          <w:rtl/>
          <w:lang w:bidi="ar-JO"/>
        </w:rPr>
        <w:t xml:space="preserve">باتجاه الكتلة الهوائية الباردة، فإن الكتلة الهوائية الدافئة تصعد فوق الكتلة الباردة، وتكون هي الكتلة الفاعلة وتتشكل </w:t>
      </w:r>
      <w:r w:rsidRPr="00F642FC">
        <w:rPr>
          <w:rFonts w:ascii="GE East" w:hAnsi="GE East" w:cs="GE East"/>
          <w:kern w:val="24"/>
          <w:sz w:val="28"/>
          <w:szCs w:val="28"/>
          <w:rtl/>
          <w:lang w:bidi="ar-JO"/>
        </w:rPr>
        <w:t>جبهة هوائية دافئة</w:t>
      </w:r>
      <w:r w:rsidRPr="00F642FC">
        <w:rPr>
          <w:rFonts w:ascii="Calibri" w:hAnsi="Arial" w:cs="Arial"/>
          <w:kern w:val="24"/>
          <w:sz w:val="28"/>
          <w:szCs w:val="28"/>
          <w:rtl/>
          <w:lang w:bidi="ar-JO"/>
        </w:rPr>
        <w:t>.</w:t>
      </w:r>
    </w:p>
    <w:p w:rsidR="00FD4068" w:rsidRPr="00F642FC" w:rsidRDefault="00FD4068" w:rsidP="00FD4068">
      <w:pPr>
        <w:autoSpaceDE w:val="0"/>
        <w:autoSpaceDN w:val="0"/>
        <w:adjustRightInd w:val="0"/>
        <w:spacing w:after="0" w:line="240" w:lineRule="auto"/>
        <w:rPr>
          <w:rFonts w:ascii="Calibri" w:hAnsi="Calibri" w:cs="Calibri"/>
          <w:kern w:val="24"/>
          <w:sz w:val="28"/>
          <w:szCs w:val="28"/>
        </w:rPr>
      </w:pPr>
      <w:r w:rsidRPr="00F642FC">
        <w:rPr>
          <w:rFonts w:ascii="Calibri" w:hAnsi="Arial" w:cs="Arial"/>
          <w:kern w:val="24"/>
          <w:sz w:val="28"/>
          <w:szCs w:val="28"/>
          <w:rtl/>
        </w:rPr>
        <w:t xml:space="preserve">        </w:t>
      </w:r>
      <w:r w:rsidRPr="00F642FC">
        <w:rPr>
          <w:rFonts w:ascii="Calibri" w:hAnsi="Arial" w:cs="Arial"/>
          <w:kern w:val="24"/>
          <w:sz w:val="28"/>
          <w:szCs w:val="28"/>
          <w:rtl/>
          <w:lang w:bidi="ar-JO"/>
        </w:rPr>
        <w:t xml:space="preserve">أما </w:t>
      </w:r>
      <w:r w:rsidRPr="00F642FC">
        <w:rPr>
          <w:rFonts w:ascii="Calibri" w:hAnsi="Arial" w:cs="Arial"/>
          <w:kern w:val="24"/>
          <w:sz w:val="28"/>
          <w:szCs w:val="28"/>
          <w:u w:val="single"/>
          <w:rtl/>
          <w:lang w:bidi="ar-JO"/>
        </w:rPr>
        <w:t xml:space="preserve">إذا تقدمت الكتلة الهوائية الباردة </w:t>
      </w:r>
      <w:r w:rsidRPr="00F642FC">
        <w:rPr>
          <w:rFonts w:ascii="Calibri" w:hAnsi="Arial" w:cs="Arial"/>
          <w:kern w:val="24"/>
          <w:sz w:val="28"/>
          <w:szCs w:val="28"/>
          <w:rtl/>
          <w:lang w:bidi="ar-JO"/>
        </w:rPr>
        <w:t xml:space="preserve">باتجاه الكتلة الهوائية الدافئة، فإن الكتلة </w:t>
      </w:r>
      <w:proofErr w:type="spellStart"/>
      <w:r w:rsidRPr="00F642FC">
        <w:rPr>
          <w:rFonts w:ascii="Calibri" w:hAnsi="Arial" w:cs="Arial"/>
          <w:kern w:val="24"/>
          <w:sz w:val="28"/>
          <w:szCs w:val="28"/>
          <w:rtl/>
          <w:lang w:bidi="ar-JO"/>
        </w:rPr>
        <w:t>البا</w:t>
      </w:r>
      <w:proofErr w:type="spellEnd"/>
      <w:r w:rsidRPr="00F642FC">
        <w:rPr>
          <w:rFonts w:ascii="Calibri" w:hAnsi="Arial" w:cs="Arial"/>
          <w:kern w:val="24"/>
          <w:sz w:val="28"/>
          <w:szCs w:val="28"/>
          <w:rtl/>
        </w:rPr>
        <w:t>ر</w:t>
      </w:r>
      <w:proofErr w:type="spellStart"/>
      <w:r w:rsidRPr="00F642FC">
        <w:rPr>
          <w:rFonts w:ascii="Calibri" w:hAnsi="Arial" w:cs="Arial"/>
          <w:kern w:val="24"/>
          <w:sz w:val="28"/>
          <w:szCs w:val="28"/>
          <w:rtl/>
          <w:lang w:bidi="ar-JO"/>
        </w:rPr>
        <w:t>دة</w:t>
      </w:r>
      <w:proofErr w:type="spellEnd"/>
      <w:r w:rsidRPr="00F642FC">
        <w:rPr>
          <w:rFonts w:ascii="Calibri" w:hAnsi="Arial" w:cs="Arial"/>
          <w:kern w:val="24"/>
          <w:sz w:val="28"/>
          <w:szCs w:val="28"/>
          <w:rtl/>
          <w:lang w:bidi="ar-JO"/>
        </w:rPr>
        <w:t xml:space="preserve"> تنزل تحت الكتلة الدافئة وترفعه</w:t>
      </w:r>
      <w:r w:rsidRPr="00F642FC">
        <w:rPr>
          <w:rFonts w:ascii="Calibri" w:hAnsi="Arial" w:cs="Arial"/>
          <w:kern w:val="24"/>
          <w:sz w:val="28"/>
          <w:szCs w:val="28"/>
          <w:rtl/>
        </w:rPr>
        <w:t>ــــــ</w:t>
      </w:r>
      <w:r w:rsidRPr="00F642FC">
        <w:rPr>
          <w:rFonts w:ascii="Calibri" w:hAnsi="Arial" w:cs="Arial"/>
          <w:kern w:val="24"/>
          <w:sz w:val="28"/>
          <w:szCs w:val="28"/>
          <w:rtl/>
          <w:lang w:bidi="ar-JO"/>
        </w:rPr>
        <w:t>ا فوقه</w:t>
      </w:r>
      <w:r w:rsidRPr="00F642FC">
        <w:rPr>
          <w:rFonts w:ascii="Calibri" w:hAnsi="Arial" w:cs="Arial"/>
          <w:kern w:val="24"/>
          <w:sz w:val="28"/>
          <w:szCs w:val="28"/>
          <w:rtl/>
        </w:rPr>
        <w:t>ـــــــ</w:t>
      </w:r>
      <w:r w:rsidRPr="00F642FC">
        <w:rPr>
          <w:rFonts w:ascii="Calibri" w:hAnsi="Arial" w:cs="Arial"/>
          <w:kern w:val="24"/>
          <w:sz w:val="28"/>
          <w:szCs w:val="28"/>
          <w:rtl/>
          <w:lang w:bidi="ar-JO"/>
        </w:rPr>
        <w:t>ا، وتكون الكتل</w:t>
      </w:r>
      <w:r w:rsidRPr="00F642FC">
        <w:rPr>
          <w:rFonts w:ascii="Calibri" w:hAnsi="Arial" w:cs="Arial"/>
          <w:kern w:val="24"/>
          <w:sz w:val="28"/>
          <w:szCs w:val="28"/>
          <w:rtl/>
        </w:rPr>
        <w:t>ــ</w:t>
      </w:r>
      <w:r w:rsidRPr="00F642FC">
        <w:rPr>
          <w:rFonts w:ascii="Calibri" w:hAnsi="Arial" w:cs="Arial"/>
          <w:kern w:val="24"/>
          <w:sz w:val="28"/>
          <w:szCs w:val="28"/>
          <w:rtl/>
          <w:lang w:bidi="ar-JO"/>
        </w:rPr>
        <w:t>ة الباردة هي الفاعل</w:t>
      </w:r>
      <w:r w:rsidRPr="00F642FC">
        <w:rPr>
          <w:rFonts w:ascii="Calibri" w:hAnsi="Arial" w:cs="Arial"/>
          <w:kern w:val="24"/>
          <w:sz w:val="28"/>
          <w:szCs w:val="28"/>
          <w:rtl/>
        </w:rPr>
        <w:t>ـــــ</w:t>
      </w:r>
      <w:r w:rsidRPr="00F642FC">
        <w:rPr>
          <w:rFonts w:ascii="Calibri" w:hAnsi="Arial" w:cs="Arial"/>
          <w:kern w:val="24"/>
          <w:sz w:val="28"/>
          <w:szCs w:val="28"/>
          <w:rtl/>
          <w:lang w:bidi="ar-JO"/>
        </w:rPr>
        <w:t xml:space="preserve">ة، حيث تتشكل </w:t>
      </w:r>
      <w:r w:rsidRPr="00F642FC">
        <w:rPr>
          <w:rFonts w:ascii="GE East" w:hAnsi="GE East" w:cs="GE East"/>
          <w:kern w:val="24"/>
          <w:sz w:val="28"/>
          <w:szCs w:val="28"/>
          <w:rtl/>
          <w:lang w:bidi="ar-JO"/>
        </w:rPr>
        <w:t>جبهة هوائية باردة</w:t>
      </w:r>
      <w:r w:rsidRPr="00F642FC">
        <w:rPr>
          <w:rFonts w:ascii="Calibri" w:hAnsi="Arial" w:cs="Arial"/>
          <w:kern w:val="24"/>
          <w:sz w:val="28"/>
          <w:szCs w:val="28"/>
          <w:rtl/>
          <w:lang w:bidi="ar-JO"/>
        </w:rPr>
        <w:t>.</w:t>
      </w:r>
    </w:p>
    <w:p w:rsidR="00FD4068" w:rsidRPr="00F642FC" w:rsidRDefault="00FD4068" w:rsidP="00FD4068">
      <w:pPr>
        <w:autoSpaceDE w:val="0"/>
        <w:autoSpaceDN w:val="0"/>
        <w:bidi w:val="0"/>
        <w:adjustRightInd w:val="0"/>
        <w:spacing w:after="0" w:line="240" w:lineRule="auto"/>
        <w:jc w:val="right"/>
        <w:rPr>
          <w:rFonts w:ascii="Calibri" w:hAnsi="Calibri" w:cs="Calibri" w:hint="cs"/>
          <w:kern w:val="24"/>
          <w:sz w:val="28"/>
          <w:szCs w:val="28"/>
        </w:rPr>
      </w:pPr>
      <w:r w:rsidRPr="00F642FC">
        <w:rPr>
          <w:rFonts w:ascii="Calibri" w:hAnsi="Arial" w:cs="Arial"/>
          <w:kern w:val="24"/>
          <w:sz w:val="28"/>
          <w:szCs w:val="28"/>
          <w:rtl/>
        </w:rPr>
        <w:t xml:space="preserve">     </w:t>
      </w:r>
      <w:r w:rsidRPr="00F642FC">
        <w:rPr>
          <w:rFonts w:ascii="Calibri" w:hAnsi="Arial" w:cs="Arial"/>
          <w:kern w:val="24"/>
          <w:sz w:val="28"/>
          <w:szCs w:val="28"/>
          <w:rtl/>
          <w:lang w:bidi="ar-JO"/>
        </w:rPr>
        <w:t xml:space="preserve">ومع أن وصول الجبهة الدافئة يسبق وصول الجبهة الباردة، إلا أن سرعة الجبهة الباردة تزيد على سرعة الجبهة الدافئة، مما يجعلها تلحق </w:t>
      </w:r>
      <w:proofErr w:type="spellStart"/>
      <w:r w:rsidRPr="00F642FC">
        <w:rPr>
          <w:rFonts w:ascii="Calibri" w:hAnsi="Arial" w:cs="Arial"/>
          <w:kern w:val="24"/>
          <w:sz w:val="28"/>
          <w:szCs w:val="28"/>
          <w:rtl/>
          <w:lang w:bidi="ar-JO"/>
        </w:rPr>
        <w:t>بها</w:t>
      </w:r>
      <w:proofErr w:type="spellEnd"/>
      <w:r w:rsidRPr="00F642FC">
        <w:rPr>
          <w:rFonts w:ascii="Calibri" w:hAnsi="Arial" w:cs="Arial"/>
          <w:kern w:val="24"/>
          <w:sz w:val="28"/>
          <w:szCs w:val="28"/>
          <w:rtl/>
          <w:lang w:bidi="ar-JO"/>
        </w:rPr>
        <w:t xml:space="preserve">،ويتكون عندها جبهة ممتلئة </w:t>
      </w:r>
      <w:r w:rsidRPr="00F642FC">
        <w:rPr>
          <w:rFonts w:ascii="Calibri" w:hAnsi="Calibri" w:cs="Calibri"/>
          <w:kern w:val="24"/>
          <w:sz w:val="28"/>
          <w:szCs w:val="28"/>
        </w:rPr>
        <w:t xml:space="preserve">(Occluded front) </w:t>
      </w:r>
      <w:r w:rsidRPr="00F642FC">
        <w:rPr>
          <w:rFonts w:ascii="Calibri" w:hAnsi="Arial" w:cs="Arial"/>
          <w:kern w:val="24"/>
          <w:sz w:val="28"/>
          <w:szCs w:val="28"/>
          <w:rtl/>
          <w:lang w:bidi="ar-JO"/>
        </w:rPr>
        <w:t>، ويكون المنخفض الجوي عندها قد وصل مرحلة الامتلاء.</w:t>
      </w:r>
    </w:p>
    <w:p w:rsidR="00FD4068" w:rsidRPr="00F642FC" w:rsidRDefault="00FD4068" w:rsidP="00FD4068">
      <w:pPr>
        <w:autoSpaceDE w:val="0"/>
        <w:autoSpaceDN w:val="0"/>
        <w:bidi w:val="0"/>
        <w:adjustRightInd w:val="0"/>
        <w:spacing w:after="0" w:line="240" w:lineRule="auto"/>
        <w:jc w:val="right"/>
        <w:rPr>
          <w:rFonts w:ascii="Calibri" w:hAnsi="Arial" w:cs="Arial"/>
          <w:kern w:val="24"/>
          <w:sz w:val="28"/>
          <w:szCs w:val="28"/>
          <w:rtl/>
        </w:rPr>
      </w:pPr>
    </w:p>
    <w:p w:rsidR="00FD4068" w:rsidRPr="00F642FC" w:rsidRDefault="00FD4068" w:rsidP="00FD4068">
      <w:pPr>
        <w:rPr>
          <w:rFonts w:hint="cs"/>
          <w:sz w:val="28"/>
          <w:szCs w:val="28"/>
        </w:rPr>
      </w:pPr>
    </w:p>
    <w:p w:rsidR="00FD4068" w:rsidRPr="00AF1FCD" w:rsidRDefault="00FD4068" w:rsidP="00FD4068">
      <w:pPr>
        <w:autoSpaceDE w:val="0"/>
        <w:autoSpaceDN w:val="0"/>
        <w:bidi w:val="0"/>
        <w:adjustRightInd w:val="0"/>
        <w:spacing w:after="0" w:line="240" w:lineRule="auto"/>
        <w:jc w:val="right"/>
        <w:rPr>
          <w:rFonts w:ascii="Calibri" w:hAnsi="Arial" w:cs="Arial"/>
          <w:kern w:val="24"/>
          <w:sz w:val="24"/>
          <w:szCs w:val="24"/>
          <w:rtl/>
        </w:rPr>
      </w:pPr>
    </w:p>
    <w:p w:rsidR="00FD4068" w:rsidRPr="00AF1FCD" w:rsidRDefault="00FD4068" w:rsidP="00FD4068">
      <w:pPr>
        <w:autoSpaceDE w:val="0"/>
        <w:autoSpaceDN w:val="0"/>
        <w:bidi w:val="0"/>
        <w:adjustRightInd w:val="0"/>
        <w:spacing w:after="0" w:line="240" w:lineRule="auto"/>
        <w:jc w:val="right"/>
        <w:rPr>
          <w:rFonts w:ascii="Calibri" w:hAnsi="Calibri" w:cs="Calibri"/>
          <w:kern w:val="24"/>
          <w:sz w:val="24"/>
          <w:szCs w:val="24"/>
        </w:rPr>
      </w:pPr>
    </w:p>
    <w:p w:rsidR="00FD4068" w:rsidRPr="00AF1FCD" w:rsidRDefault="00FD4068" w:rsidP="00FD4068">
      <w:pPr>
        <w:autoSpaceDE w:val="0"/>
        <w:autoSpaceDN w:val="0"/>
        <w:bidi w:val="0"/>
        <w:adjustRightInd w:val="0"/>
        <w:spacing w:after="0" w:line="240" w:lineRule="auto"/>
        <w:jc w:val="right"/>
        <w:rPr>
          <w:rFonts w:ascii="Calibri" w:hAnsi="Calibri" w:cs="Calibri"/>
          <w:kern w:val="24"/>
          <w:sz w:val="24"/>
          <w:szCs w:val="24"/>
        </w:rPr>
      </w:pPr>
      <w:r w:rsidRPr="00AF1FCD">
        <w:rPr>
          <w:rFonts w:ascii="Calibri" w:hAnsi="PT Bold Heading" w:cs="PT Bold Heading"/>
          <w:kern w:val="24"/>
          <w:sz w:val="24"/>
          <w:szCs w:val="24"/>
          <w:rtl/>
        </w:rPr>
        <w:t>المحاضرة الثالثة عشرة</w:t>
      </w:r>
      <w:r w:rsidRPr="00AF1FCD">
        <w:rPr>
          <w:rFonts w:ascii="Calibri" w:hAnsi="PT Bold Heading" w:cs="PT Bold Heading"/>
          <w:kern w:val="24"/>
          <w:sz w:val="24"/>
          <w:szCs w:val="24"/>
          <w:rtl/>
        </w:rPr>
        <w:br/>
      </w:r>
      <w:r w:rsidRPr="00AF1FCD">
        <w:rPr>
          <w:rFonts w:ascii="Calibri" w:hAnsi="Arial" w:cs="Arial"/>
          <w:b/>
          <w:bCs/>
          <w:kern w:val="24"/>
          <w:sz w:val="24"/>
          <w:szCs w:val="24"/>
          <w:rtl/>
          <w:lang w:bidi="ar-JO"/>
        </w:rPr>
        <w:t>الاضطرابات الجوية المدارية</w:t>
      </w:r>
    </w:p>
    <w:p w:rsidR="00FD4068" w:rsidRPr="00AF1FCD" w:rsidRDefault="00FD4068" w:rsidP="00FD4068">
      <w:pPr>
        <w:autoSpaceDE w:val="0"/>
        <w:autoSpaceDN w:val="0"/>
        <w:adjustRightInd w:val="0"/>
        <w:spacing w:after="0" w:line="240" w:lineRule="auto"/>
        <w:rPr>
          <w:rFonts w:ascii="Calibri" w:hAnsi="Calibri" w:cs="Calibri"/>
          <w:kern w:val="24"/>
          <w:sz w:val="24"/>
          <w:szCs w:val="24"/>
          <w:u w:val="single"/>
        </w:rPr>
      </w:pPr>
      <w:r w:rsidRPr="00AF1FCD">
        <w:rPr>
          <w:rFonts w:ascii="Calibri" w:hAnsi="Arial" w:cs="Arial"/>
          <w:b/>
          <w:bCs/>
          <w:kern w:val="24"/>
          <w:sz w:val="24"/>
          <w:szCs w:val="24"/>
          <w:rtl/>
          <w:lang w:bidi="ar-JO"/>
        </w:rPr>
        <w:t>مقدمة:</w:t>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رغم أن </w:t>
      </w:r>
      <w:r w:rsidRPr="00AF1FCD">
        <w:rPr>
          <w:rFonts w:ascii="Calibri" w:hAnsi="Arial" w:cs="Arial"/>
          <w:b/>
          <w:bCs/>
          <w:kern w:val="24"/>
          <w:sz w:val="24"/>
          <w:szCs w:val="24"/>
          <w:rtl/>
          <w:lang w:bidi="ar-JO"/>
        </w:rPr>
        <w:t>مناخ المناطق المدارية يوصف</w:t>
      </w:r>
      <w:r w:rsidRPr="00AF1FCD">
        <w:rPr>
          <w:rFonts w:ascii="Calibri" w:hAnsi="Arial" w:cs="Arial"/>
          <w:kern w:val="24"/>
          <w:sz w:val="24"/>
          <w:szCs w:val="24"/>
          <w:rtl/>
          <w:lang w:bidi="ar-JO"/>
        </w:rPr>
        <w:t xml:space="preserve"> بالرتابة والانتظام لقلة وصول كتل هوائية قطبية باردة إليه، و</w:t>
      </w:r>
      <w:r w:rsidRPr="00AF1FCD">
        <w:rPr>
          <w:rFonts w:ascii="Calibri" w:hAnsi="Arial" w:cs="Arial"/>
          <w:kern w:val="24"/>
          <w:sz w:val="24"/>
          <w:szCs w:val="24"/>
          <w:rtl/>
        </w:rPr>
        <w:t>إ</w:t>
      </w:r>
      <w:r w:rsidRPr="00AF1FCD">
        <w:rPr>
          <w:rFonts w:ascii="Calibri" w:hAnsi="Arial" w:cs="Arial"/>
          <w:kern w:val="24"/>
          <w:sz w:val="24"/>
          <w:szCs w:val="24"/>
          <w:rtl/>
          <w:lang w:bidi="ar-JO"/>
        </w:rPr>
        <w:t xml:space="preserve">ن وصلت فإنها تكون قد فقدت خصائصها الأصلية أثناء مسارها الطويل، إلا أن المناطق المدارية تتعرض ما بين الحين والآخر إلى </w:t>
      </w:r>
      <w:r w:rsidRPr="00AF1FCD">
        <w:rPr>
          <w:rFonts w:ascii="Calibri" w:hAnsi="Arial" w:cs="Arial"/>
          <w:b/>
          <w:bCs/>
          <w:kern w:val="24"/>
          <w:sz w:val="24"/>
          <w:szCs w:val="24"/>
          <w:rtl/>
          <w:lang w:bidi="ar-JO"/>
        </w:rPr>
        <w:t>اضطرابات جوية عنيفة لا تكون مقترنة بج</w:t>
      </w:r>
      <w:r w:rsidRPr="00AF1FCD">
        <w:rPr>
          <w:rFonts w:ascii="Calibri" w:hAnsi="Arial" w:cs="Arial"/>
          <w:b/>
          <w:bCs/>
          <w:kern w:val="24"/>
          <w:sz w:val="24"/>
          <w:szCs w:val="24"/>
          <w:rtl/>
        </w:rPr>
        <w:t>ب</w:t>
      </w:r>
      <w:r w:rsidRPr="00AF1FCD">
        <w:rPr>
          <w:rFonts w:ascii="Calibri" w:hAnsi="Arial" w:cs="Arial"/>
          <w:b/>
          <w:bCs/>
          <w:kern w:val="24"/>
          <w:sz w:val="24"/>
          <w:szCs w:val="24"/>
          <w:rtl/>
          <w:lang w:bidi="ar-JO"/>
        </w:rPr>
        <w:t>هات جوية محددة</w:t>
      </w:r>
      <w:r w:rsidRPr="00AF1FCD">
        <w:rPr>
          <w:rFonts w:ascii="Calibri" w:hAnsi="Arial" w:cs="Arial"/>
          <w:kern w:val="24"/>
          <w:sz w:val="24"/>
          <w:szCs w:val="24"/>
          <w:rtl/>
          <w:lang w:bidi="ar-JO"/>
        </w:rPr>
        <w:t>، لكن ترافقها رياح عنيفة وأمطار منهمرة تتسبب في خسائر مادية وبشرية جسيمة.</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تتكون في </w:t>
      </w:r>
      <w:r w:rsidRPr="00AF1FCD">
        <w:rPr>
          <w:rFonts w:ascii="Calibri" w:hAnsi="Arial" w:cs="Arial"/>
          <w:b/>
          <w:bCs/>
          <w:kern w:val="24"/>
          <w:sz w:val="24"/>
          <w:szCs w:val="24"/>
          <w:u w:val="single"/>
          <w:rtl/>
          <w:lang w:bidi="ar-JO"/>
        </w:rPr>
        <w:t xml:space="preserve">المناطق المدارية البحرية </w:t>
      </w:r>
      <w:r w:rsidRPr="00AF1FCD">
        <w:rPr>
          <w:rFonts w:ascii="Calibri" w:hAnsi="Arial" w:cs="Arial"/>
          <w:kern w:val="24"/>
          <w:sz w:val="24"/>
          <w:szCs w:val="24"/>
          <w:rtl/>
          <w:lang w:bidi="ar-JO"/>
        </w:rPr>
        <w:t>اضطرابات جوية هي عبارة عن نظام للأحوال الجوية تظهر فيها سحب مصحوبة بأمطار وعواصف رعدية، تتطور لتكوين منخفض استوائي هو عبارة عن دوامات هوائية تسير فيها الرياح بعكس اتجاه عقارب الساعة في نصف الكرة الشمالي (</w:t>
      </w:r>
      <w:r w:rsidRPr="00AF1FCD">
        <w:rPr>
          <w:rFonts w:ascii="Calibri" w:hAnsi="Calibri" w:cs="Calibri"/>
          <w:kern w:val="24"/>
          <w:sz w:val="24"/>
          <w:szCs w:val="24"/>
        </w:rPr>
        <w:t>northern hemisphere</w:t>
      </w:r>
      <w:r w:rsidRPr="00AF1FCD">
        <w:rPr>
          <w:rFonts w:ascii="Calibri" w:hAnsi="Arial" w:cs="Arial"/>
          <w:kern w:val="24"/>
          <w:sz w:val="24"/>
          <w:szCs w:val="24"/>
          <w:rtl/>
          <w:lang w:bidi="ar-JO"/>
        </w:rPr>
        <w:t>)، ولا تزيد سرعتها عن 63 كيلومتر في الساعة.</w:t>
      </w:r>
      <w:r w:rsidRPr="00AF1FCD">
        <w:rPr>
          <w:rFonts w:ascii="Calibri" w:hAnsi="Arial" w:cs="Arial"/>
          <w:kern w:val="24"/>
          <w:sz w:val="24"/>
          <w:szCs w:val="24"/>
          <w:rtl/>
        </w:rPr>
        <w:br/>
      </w:r>
      <w:r w:rsidRPr="00AF1FCD">
        <w:rPr>
          <w:rFonts w:ascii="Calibri" w:hAnsi="Arial" w:cs="Arial"/>
          <w:kern w:val="24"/>
          <w:sz w:val="24"/>
          <w:szCs w:val="24"/>
          <w:rtl/>
        </w:rPr>
        <w:br/>
        <w:t xml:space="preserve">     </w:t>
      </w:r>
      <w:r w:rsidRPr="00AF1FCD">
        <w:rPr>
          <w:rFonts w:ascii="Calibri" w:hAnsi="Arial" w:cs="Arial"/>
          <w:kern w:val="24"/>
          <w:sz w:val="24"/>
          <w:szCs w:val="24"/>
          <w:rtl/>
          <w:lang w:bidi="ar-JO"/>
        </w:rPr>
        <w:t xml:space="preserve"> أما إذا وصلت سرعة الرياح إلى 119كم/ساعة، فيتحول النظام إلى عاصفة استوائية</w:t>
      </w:r>
      <w:r w:rsidRPr="00AF1FCD">
        <w:rPr>
          <w:rFonts w:ascii="Calibri" w:hAnsi="Calibri" w:cs="Calibri"/>
          <w:kern w:val="24"/>
          <w:sz w:val="24"/>
          <w:szCs w:val="24"/>
        </w:rPr>
        <w:t xml:space="preserve"> </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 وإذا زادت </w:t>
      </w:r>
      <w:proofErr w:type="spellStart"/>
      <w:r w:rsidRPr="00AF1FCD">
        <w:rPr>
          <w:rFonts w:ascii="Calibri" w:hAnsi="Arial" w:cs="Arial"/>
          <w:kern w:val="24"/>
          <w:sz w:val="24"/>
          <w:szCs w:val="24"/>
          <w:rtl/>
          <w:lang w:bidi="ar-JO"/>
        </w:rPr>
        <w:t>سرع</w:t>
      </w:r>
      <w:proofErr w:type="spellEnd"/>
      <w:r w:rsidRPr="00AF1FCD">
        <w:rPr>
          <w:rFonts w:ascii="Calibri" w:hAnsi="Arial" w:cs="Arial"/>
          <w:kern w:val="24"/>
          <w:sz w:val="24"/>
          <w:szCs w:val="24"/>
          <w:rtl/>
        </w:rPr>
        <w:t>ـــــ</w:t>
      </w:r>
      <w:r w:rsidRPr="00AF1FCD">
        <w:rPr>
          <w:rFonts w:ascii="Calibri" w:hAnsi="Arial" w:cs="Arial"/>
          <w:kern w:val="24"/>
          <w:sz w:val="24"/>
          <w:szCs w:val="24"/>
          <w:rtl/>
          <w:lang w:bidi="ar-JO"/>
        </w:rPr>
        <w:t xml:space="preserve">ة </w:t>
      </w:r>
      <w:proofErr w:type="spellStart"/>
      <w:r w:rsidRPr="00AF1FCD">
        <w:rPr>
          <w:rFonts w:ascii="Calibri" w:hAnsi="Arial" w:cs="Arial"/>
          <w:kern w:val="24"/>
          <w:sz w:val="24"/>
          <w:szCs w:val="24"/>
          <w:rtl/>
          <w:lang w:bidi="ar-JO"/>
        </w:rPr>
        <w:t>ال</w:t>
      </w:r>
      <w:proofErr w:type="spellEnd"/>
      <w:r w:rsidRPr="00AF1FCD">
        <w:rPr>
          <w:rFonts w:ascii="Calibri" w:hAnsi="Arial" w:cs="Arial"/>
          <w:kern w:val="24"/>
          <w:sz w:val="24"/>
          <w:szCs w:val="24"/>
          <w:rtl/>
        </w:rPr>
        <w:t>ر</w:t>
      </w:r>
      <w:r w:rsidRPr="00AF1FCD">
        <w:rPr>
          <w:rFonts w:ascii="Calibri" w:hAnsi="Arial" w:cs="Arial"/>
          <w:kern w:val="24"/>
          <w:sz w:val="24"/>
          <w:szCs w:val="24"/>
          <w:rtl/>
          <w:lang w:bidi="ar-JO"/>
        </w:rPr>
        <w:t>ي</w:t>
      </w:r>
      <w:r w:rsidRPr="00AF1FCD">
        <w:rPr>
          <w:rFonts w:ascii="Calibri" w:hAnsi="Arial" w:cs="Arial"/>
          <w:kern w:val="24"/>
          <w:sz w:val="24"/>
          <w:szCs w:val="24"/>
          <w:rtl/>
        </w:rPr>
        <w:t>ـ</w:t>
      </w:r>
      <w:proofErr w:type="spellStart"/>
      <w:r w:rsidRPr="00AF1FCD">
        <w:rPr>
          <w:rFonts w:ascii="Calibri" w:hAnsi="Arial" w:cs="Arial"/>
          <w:kern w:val="24"/>
          <w:sz w:val="24"/>
          <w:szCs w:val="24"/>
          <w:rtl/>
          <w:lang w:bidi="ar-JO"/>
        </w:rPr>
        <w:t>اح</w:t>
      </w:r>
      <w:proofErr w:type="spellEnd"/>
      <w:r w:rsidRPr="00AF1FCD">
        <w:rPr>
          <w:rFonts w:ascii="Calibri" w:hAnsi="Arial" w:cs="Arial"/>
          <w:kern w:val="24"/>
          <w:sz w:val="24"/>
          <w:szCs w:val="24"/>
          <w:rtl/>
          <w:lang w:bidi="ar-JO"/>
        </w:rPr>
        <w:t xml:space="preserve"> عن 119كم/ساع</w:t>
      </w:r>
      <w:r w:rsidRPr="00AF1FCD">
        <w:rPr>
          <w:rFonts w:ascii="Calibri" w:hAnsi="Arial" w:cs="Arial"/>
          <w:kern w:val="24"/>
          <w:sz w:val="24"/>
          <w:szCs w:val="24"/>
          <w:rtl/>
        </w:rPr>
        <w:t>ــ</w:t>
      </w:r>
      <w:r w:rsidRPr="00AF1FCD">
        <w:rPr>
          <w:rFonts w:ascii="Calibri" w:hAnsi="Arial" w:cs="Arial"/>
          <w:kern w:val="24"/>
          <w:sz w:val="24"/>
          <w:szCs w:val="24"/>
          <w:rtl/>
          <w:lang w:bidi="ar-JO"/>
        </w:rPr>
        <w:t>ة</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يتشكل الإعصار الاستوائي أو المداري.</w:t>
      </w:r>
      <w:r w:rsidRPr="00AF1FCD">
        <w:rPr>
          <w:rFonts w:ascii="Calibri" w:hAnsi="Arial" w:cs="Arial"/>
          <w:kern w:val="24"/>
          <w:sz w:val="24"/>
          <w:szCs w:val="24"/>
          <w:rtl/>
        </w:rPr>
        <w:br/>
        <w:t xml:space="preserve"> س: ماذا تسمى حالة الاضطراب الجوي في المناطق المدارية البحرية إذا بلغت سرعة الرياح فيها 119 كم/ </w:t>
      </w:r>
      <w:proofErr w:type="spellStart"/>
      <w:r w:rsidRPr="00AF1FCD">
        <w:rPr>
          <w:rFonts w:ascii="Calibri" w:hAnsi="Arial" w:cs="Arial"/>
          <w:kern w:val="24"/>
          <w:sz w:val="24"/>
          <w:szCs w:val="24"/>
          <w:rtl/>
        </w:rPr>
        <w:t>سا</w:t>
      </w:r>
      <w:proofErr w:type="spellEnd"/>
      <w:r w:rsidRPr="00AF1FCD">
        <w:rPr>
          <w:rFonts w:ascii="Calibri" w:hAnsi="Arial" w:cs="Arial"/>
          <w:kern w:val="24"/>
          <w:sz w:val="24"/>
          <w:szCs w:val="24"/>
          <w:rtl/>
        </w:rPr>
        <w:t xml:space="preserve"> ؟</w:t>
      </w:r>
      <w:r w:rsidRPr="00AF1FCD">
        <w:rPr>
          <w:rFonts w:ascii="Calibri" w:hAnsi="Arial" w:cs="Arial"/>
          <w:kern w:val="24"/>
          <w:sz w:val="24"/>
          <w:szCs w:val="24"/>
          <w:rtl/>
        </w:rPr>
        <w:br/>
        <w:t xml:space="preserve"> س: ماذا تسمى حالة الاضطراب الجوي في المناطق المدارية البحرية إذا زادت سرعة الرياح فيها عن 119 كم/ </w:t>
      </w:r>
      <w:proofErr w:type="spellStart"/>
      <w:r w:rsidRPr="00AF1FCD">
        <w:rPr>
          <w:rFonts w:ascii="Calibri" w:hAnsi="Arial" w:cs="Arial"/>
          <w:kern w:val="24"/>
          <w:sz w:val="24"/>
          <w:szCs w:val="24"/>
          <w:rtl/>
        </w:rPr>
        <w:t>سا</w:t>
      </w:r>
      <w:proofErr w:type="spellEnd"/>
      <w:r w:rsidRPr="00AF1FCD">
        <w:rPr>
          <w:rFonts w:ascii="Calibri" w:hAnsi="Arial" w:cs="Arial"/>
          <w:kern w:val="24"/>
          <w:sz w:val="24"/>
          <w:szCs w:val="24"/>
          <w:rtl/>
        </w:rPr>
        <w:t xml:space="preserve"> ؟</w:t>
      </w:r>
    </w:p>
    <w:p w:rsidR="00FD4068" w:rsidRPr="00AF1FCD" w:rsidRDefault="00FD4068" w:rsidP="00FD4068">
      <w:pPr>
        <w:autoSpaceDE w:val="0"/>
        <w:autoSpaceDN w:val="0"/>
        <w:adjustRightInd w:val="0"/>
        <w:spacing w:after="0" w:line="240" w:lineRule="auto"/>
        <w:rPr>
          <w:rFonts w:ascii="Calibri" w:hAnsi="Calibri"/>
          <w:kern w:val="24"/>
          <w:sz w:val="24"/>
          <w:szCs w:val="24"/>
          <w:rtl/>
        </w:rPr>
      </w:pPr>
      <w:r w:rsidRPr="00AF1FCD">
        <w:rPr>
          <w:rFonts w:ascii="Calibri" w:hAnsi="Arial" w:cs="Arial"/>
          <w:b/>
          <w:bCs/>
          <w:kern w:val="24"/>
          <w:sz w:val="24"/>
          <w:szCs w:val="24"/>
          <w:rtl/>
          <w:lang w:bidi="ar-JO"/>
        </w:rPr>
        <w:t>أسماء الأعاصير المدارية أو الاستوائية:</w:t>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سميت الأعاصير المدارية أو الأعاصير الاستوائية (</w:t>
      </w:r>
      <w:r w:rsidRPr="00AF1FCD">
        <w:rPr>
          <w:rFonts w:ascii="Calibri" w:hAnsi="Calibri" w:cs="Calibri"/>
          <w:kern w:val="24"/>
          <w:sz w:val="24"/>
          <w:szCs w:val="24"/>
        </w:rPr>
        <w:t xml:space="preserve">Tropical severe cyclones </w:t>
      </w:r>
      <w:r w:rsidRPr="00AF1FCD">
        <w:rPr>
          <w:rFonts w:ascii="Calibri" w:hAnsi="Arial" w:cs="Arial"/>
          <w:kern w:val="24"/>
          <w:sz w:val="24"/>
          <w:szCs w:val="24"/>
          <w:rtl/>
          <w:lang w:bidi="ar-JO"/>
        </w:rPr>
        <w:t>) لأنها تنشأ في المناطق المدارية على جانبي خط الاستواء، ما بين درجتي عرض 5</w:t>
      </w:r>
      <w:r w:rsidRPr="00AF1FCD">
        <w:rPr>
          <w:rFonts w:ascii="Calibri" w:hAnsi="Calibri" w:cs="Calibri"/>
          <w:kern w:val="24"/>
          <w:sz w:val="24"/>
          <w:szCs w:val="24"/>
        </w:rPr>
        <w:t xml:space="preserve"> </w:t>
      </w:r>
      <w:r w:rsidRPr="00AF1FCD">
        <w:rPr>
          <w:rFonts w:ascii="Calibri" w:hAnsi="Arial" w:cs="Arial"/>
          <w:kern w:val="24"/>
          <w:sz w:val="24"/>
          <w:szCs w:val="24"/>
          <w:rtl/>
          <w:lang w:bidi="ar-JO"/>
        </w:rPr>
        <w:t>-</w:t>
      </w:r>
      <w:r w:rsidRPr="00AF1FCD">
        <w:rPr>
          <w:rFonts w:ascii="Calibri" w:hAnsi="Calibri" w:cs="Calibri"/>
          <w:kern w:val="24"/>
          <w:sz w:val="24"/>
          <w:szCs w:val="24"/>
        </w:rPr>
        <w:t xml:space="preserve"> </w:t>
      </w:r>
      <w:r w:rsidRPr="00AF1FCD">
        <w:rPr>
          <w:rFonts w:ascii="Calibri" w:hAnsi="Arial" w:cs="Arial"/>
          <w:kern w:val="24"/>
          <w:sz w:val="24"/>
          <w:szCs w:val="24"/>
          <w:rtl/>
          <w:lang w:bidi="ar-JO"/>
        </w:rPr>
        <w:t xml:space="preserve">30 شمالاً وجنوباً، ومن أكثر الأعاصير الاستوائية </w:t>
      </w:r>
      <w:r w:rsidRPr="00AF1FCD">
        <w:rPr>
          <w:rFonts w:ascii="Calibri" w:hAnsi="Arial" w:cs="Arial"/>
          <w:kern w:val="24"/>
          <w:sz w:val="24"/>
          <w:szCs w:val="24"/>
          <w:rtl/>
          <w:lang w:bidi="ar-JO"/>
        </w:rPr>
        <w:lastRenderedPageBreak/>
        <w:t xml:space="preserve">شهرة، </w:t>
      </w:r>
      <w:r w:rsidRPr="00AF1FCD">
        <w:rPr>
          <w:rFonts w:ascii="Calibri" w:hAnsi="Arial" w:cs="Arial"/>
          <w:b/>
          <w:bCs/>
          <w:kern w:val="24"/>
          <w:sz w:val="24"/>
          <w:szCs w:val="24"/>
          <w:rtl/>
          <w:lang w:bidi="ar-JO"/>
        </w:rPr>
        <w:t xml:space="preserve">أعاصير </w:t>
      </w:r>
      <w:proofErr w:type="spellStart"/>
      <w:r w:rsidRPr="00AF1FCD">
        <w:rPr>
          <w:rFonts w:ascii="Calibri" w:hAnsi="Arial" w:cs="Arial"/>
          <w:b/>
          <w:bCs/>
          <w:kern w:val="24"/>
          <w:sz w:val="24"/>
          <w:szCs w:val="24"/>
          <w:rtl/>
          <w:lang w:bidi="ar-JO"/>
        </w:rPr>
        <w:t>الهاريكان</w:t>
      </w:r>
      <w:proofErr w:type="spellEnd"/>
      <w:r w:rsidRPr="00AF1FCD">
        <w:rPr>
          <w:rFonts w:ascii="Calibri" w:hAnsi="Arial" w:cs="Arial"/>
          <w:kern w:val="24"/>
          <w:sz w:val="24"/>
          <w:szCs w:val="24"/>
          <w:rtl/>
          <w:lang w:bidi="ar-JO"/>
        </w:rPr>
        <w:t xml:space="preserve"> (</w:t>
      </w:r>
      <w:r w:rsidRPr="00AF1FCD">
        <w:rPr>
          <w:rFonts w:ascii="Calibri" w:hAnsi="Calibri" w:cs="Calibri"/>
          <w:kern w:val="24"/>
          <w:sz w:val="24"/>
          <w:szCs w:val="24"/>
        </w:rPr>
        <w:t>Hurricane</w:t>
      </w:r>
      <w:r w:rsidRPr="00AF1FCD">
        <w:rPr>
          <w:rFonts w:ascii="Calibri" w:hAnsi="Arial" w:cs="Arial"/>
          <w:kern w:val="24"/>
          <w:sz w:val="24"/>
          <w:szCs w:val="24"/>
          <w:rtl/>
          <w:lang w:bidi="ar-JO"/>
        </w:rPr>
        <w:t>)، ويطلق هذا الاسم في مناطق المحيط الأطلسي وشرق المحيط الهادي</w:t>
      </w:r>
      <w:r w:rsidRPr="00AF1FCD">
        <w:rPr>
          <w:rFonts w:ascii="Calibri" w:hAnsi="Arial" w:cs="Arial"/>
          <w:kern w:val="24"/>
          <w:sz w:val="24"/>
          <w:szCs w:val="24"/>
          <w:rtl/>
        </w:rPr>
        <w:t xml:space="preserve"> .</w:t>
      </w:r>
      <w:r w:rsidRPr="00AF1FCD">
        <w:rPr>
          <w:rFonts w:ascii="Calibri" w:hAnsi="Arial" w:cs="Arial"/>
          <w:kern w:val="24"/>
          <w:sz w:val="24"/>
          <w:szCs w:val="24"/>
          <w:rtl/>
        </w:rPr>
        <w:br/>
      </w:r>
      <w:r w:rsidRPr="00AF1FCD">
        <w:rPr>
          <w:rFonts w:ascii="Calibri" w:hAnsi="Arial" w:cs="Arial"/>
          <w:kern w:val="24"/>
          <w:sz w:val="24"/>
          <w:szCs w:val="24"/>
          <w:rtl/>
        </w:rPr>
        <w:br/>
        <w:t xml:space="preserve">    </w:t>
      </w:r>
      <w:r w:rsidRPr="00AF1FCD">
        <w:rPr>
          <w:rFonts w:ascii="Calibri" w:hAnsi="Arial" w:cs="Arial"/>
          <w:kern w:val="24"/>
          <w:sz w:val="24"/>
          <w:szCs w:val="24"/>
          <w:rtl/>
          <w:lang w:bidi="ar-JO"/>
        </w:rPr>
        <w:t xml:space="preserve"> وتعرف الأعاصير المشابهة </w:t>
      </w:r>
      <w:proofErr w:type="spellStart"/>
      <w:r w:rsidRPr="00AF1FCD">
        <w:rPr>
          <w:rFonts w:ascii="Calibri" w:hAnsi="Arial" w:cs="Arial"/>
          <w:kern w:val="24"/>
          <w:sz w:val="24"/>
          <w:szCs w:val="24"/>
          <w:rtl/>
          <w:lang w:bidi="ar-JO"/>
        </w:rPr>
        <w:t>للهاريكان</w:t>
      </w:r>
      <w:proofErr w:type="spellEnd"/>
      <w:r w:rsidRPr="00AF1FCD">
        <w:rPr>
          <w:rFonts w:ascii="Calibri" w:hAnsi="Arial" w:cs="Arial"/>
          <w:kern w:val="24"/>
          <w:sz w:val="24"/>
          <w:szCs w:val="24"/>
          <w:rtl/>
          <w:lang w:bidi="ar-JO"/>
        </w:rPr>
        <w:t xml:space="preserve"> التي تحدث في أماكن مختلفة بأسماء متعددة حسب المناطق التي تنشأ فيها، فتسمى في غرب المحيط الهادي </w:t>
      </w:r>
      <w:r w:rsidRPr="00AF1FCD">
        <w:rPr>
          <w:rFonts w:ascii="Calibri" w:hAnsi="Calibri" w:cs="Calibri"/>
          <w:kern w:val="24"/>
          <w:sz w:val="24"/>
          <w:szCs w:val="24"/>
        </w:rPr>
        <w:t>)</w:t>
      </w:r>
      <w:r w:rsidRPr="00AF1FCD">
        <w:rPr>
          <w:rFonts w:ascii="Calibri" w:hAnsi="Arial" w:cs="Arial"/>
          <w:kern w:val="24"/>
          <w:sz w:val="24"/>
          <w:szCs w:val="24"/>
          <w:rtl/>
          <w:lang w:bidi="ar-JO"/>
        </w:rPr>
        <w:t xml:space="preserve"> الصين والفلبين وما جاورهما) </w:t>
      </w:r>
      <w:proofErr w:type="spellStart"/>
      <w:r w:rsidRPr="00AF1FCD">
        <w:rPr>
          <w:rFonts w:ascii="Calibri" w:hAnsi="Arial" w:cs="Arial"/>
          <w:b/>
          <w:bCs/>
          <w:kern w:val="24"/>
          <w:sz w:val="24"/>
          <w:szCs w:val="24"/>
          <w:rtl/>
          <w:lang w:bidi="ar-JO"/>
        </w:rPr>
        <w:t>بالتيفون</w:t>
      </w:r>
      <w:proofErr w:type="spellEnd"/>
      <w:r w:rsidRPr="00AF1FCD">
        <w:rPr>
          <w:rFonts w:ascii="Calibri" w:hAnsi="Arial" w:cs="Arial"/>
          <w:kern w:val="24"/>
          <w:sz w:val="24"/>
          <w:szCs w:val="24"/>
          <w:rtl/>
          <w:lang w:bidi="ar-JO"/>
        </w:rPr>
        <w:t xml:space="preserve"> –الطوفان- (</w:t>
      </w:r>
      <w:r w:rsidRPr="00AF1FCD">
        <w:rPr>
          <w:rFonts w:ascii="Calibri" w:hAnsi="Calibri" w:cs="Calibri"/>
          <w:kern w:val="24"/>
          <w:sz w:val="24"/>
          <w:szCs w:val="24"/>
        </w:rPr>
        <w:t>Typhoons</w:t>
      </w:r>
      <w:r w:rsidRPr="00AF1FCD">
        <w:rPr>
          <w:rFonts w:ascii="Calibri" w:hAnsi="Arial" w:cs="Arial"/>
          <w:kern w:val="24"/>
          <w:sz w:val="24"/>
          <w:szCs w:val="24"/>
          <w:rtl/>
          <w:lang w:bidi="ar-JO"/>
        </w:rPr>
        <w:t xml:space="preserve">)، وفي المحيط الهندي وبحر العرب </w:t>
      </w:r>
      <w:r w:rsidRPr="00AF1FCD">
        <w:rPr>
          <w:rFonts w:ascii="Calibri" w:hAnsi="Arial" w:cs="Arial"/>
          <w:b/>
          <w:bCs/>
          <w:kern w:val="24"/>
          <w:sz w:val="24"/>
          <w:szCs w:val="24"/>
          <w:rtl/>
          <w:lang w:bidi="ar-JO"/>
        </w:rPr>
        <w:t>بالإعصار</w:t>
      </w:r>
      <w:r w:rsidRPr="00AF1FCD">
        <w:rPr>
          <w:rFonts w:ascii="Calibri" w:hAnsi="Arial" w:cs="Arial"/>
          <w:kern w:val="24"/>
          <w:sz w:val="24"/>
          <w:szCs w:val="24"/>
          <w:rtl/>
          <w:lang w:bidi="ar-JO"/>
        </w:rPr>
        <w:t xml:space="preserve"> (</w:t>
      </w:r>
      <w:r w:rsidRPr="00AF1FCD">
        <w:rPr>
          <w:rFonts w:ascii="Calibri" w:hAnsi="Calibri" w:cs="Calibri"/>
          <w:kern w:val="24"/>
          <w:sz w:val="24"/>
          <w:szCs w:val="24"/>
        </w:rPr>
        <w:t>Severe cyclonic storms</w:t>
      </w:r>
      <w:r w:rsidRPr="00AF1FCD">
        <w:rPr>
          <w:rFonts w:ascii="Calibri" w:hAnsi="Arial" w:cs="Arial"/>
          <w:kern w:val="24"/>
          <w:sz w:val="24"/>
          <w:szCs w:val="24"/>
          <w:rtl/>
          <w:lang w:bidi="ar-JO"/>
        </w:rPr>
        <w:t xml:space="preserve">)، بينما </w:t>
      </w:r>
      <w:proofErr w:type="spellStart"/>
      <w:r w:rsidRPr="00AF1FCD">
        <w:rPr>
          <w:rFonts w:ascii="Calibri" w:hAnsi="Arial" w:cs="Arial"/>
          <w:kern w:val="24"/>
          <w:sz w:val="24"/>
          <w:szCs w:val="24"/>
          <w:rtl/>
          <w:lang w:bidi="ar-JO"/>
        </w:rPr>
        <w:t>سمى</w:t>
      </w:r>
      <w:proofErr w:type="spellEnd"/>
      <w:r w:rsidRPr="00AF1FCD">
        <w:rPr>
          <w:rFonts w:ascii="Calibri" w:hAnsi="Arial" w:cs="Arial"/>
          <w:kern w:val="24"/>
          <w:sz w:val="24"/>
          <w:szCs w:val="24"/>
          <w:rtl/>
          <w:lang w:bidi="ar-JO"/>
        </w:rPr>
        <w:t xml:space="preserve"> في مناطق </w:t>
      </w:r>
      <w:proofErr w:type="spellStart"/>
      <w:r w:rsidRPr="00AF1FCD">
        <w:rPr>
          <w:rFonts w:ascii="Calibri" w:hAnsi="Arial" w:cs="Arial"/>
          <w:kern w:val="24"/>
          <w:sz w:val="24"/>
          <w:szCs w:val="24"/>
          <w:rtl/>
          <w:lang w:bidi="ar-JO"/>
        </w:rPr>
        <w:t>الاوقيانوسيا</w:t>
      </w:r>
      <w:proofErr w:type="spellEnd"/>
      <w:r w:rsidRPr="00AF1FCD">
        <w:rPr>
          <w:rFonts w:ascii="Calibri" w:hAnsi="Arial" w:cs="Arial"/>
          <w:kern w:val="24"/>
          <w:sz w:val="24"/>
          <w:szCs w:val="24"/>
          <w:rtl/>
          <w:lang w:bidi="ar-JO"/>
        </w:rPr>
        <w:t xml:space="preserve"> </w:t>
      </w:r>
      <w:proofErr w:type="spellStart"/>
      <w:r w:rsidRPr="00AF1FCD">
        <w:rPr>
          <w:rFonts w:ascii="Calibri" w:hAnsi="Arial" w:cs="Arial"/>
          <w:kern w:val="24"/>
          <w:sz w:val="24"/>
          <w:szCs w:val="24"/>
          <w:rtl/>
          <w:lang w:bidi="ar-JO"/>
        </w:rPr>
        <w:t>بـ</w:t>
      </w:r>
      <w:proofErr w:type="spellEnd"/>
      <w:r w:rsidRPr="00AF1FCD">
        <w:rPr>
          <w:rFonts w:ascii="Calibri" w:hAnsi="Arial" w:cs="Arial"/>
          <w:kern w:val="24"/>
          <w:sz w:val="24"/>
          <w:szCs w:val="24"/>
          <w:rtl/>
          <w:lang w:bidi="ar-JO"/>
        </w:rPr>
        <w:t xml:space="preserve"> </w:t>
      </w:r>
      <w:r w:rsidRPr="00AF1FCD">
        <w:rPr>
          <w:rFonts w:ascii="Calibri" w:hAnsi="Arial" w:cs="Arial"/>
          <w:b/>
          <w:bCs/>
          <w:kern w:val="24"/>
          <w:sz w:val="24"/>
          <w:szCs w:val="24"/>
          <w:rtl/>
          <w:lang w:bidi="ar-JO"/>
        </w:rPr>
        <w:t xml:space="preserve">ويلي </w:t>
      </w:r>
      <w:proofErr w:type="spellStart"/>
      <w:r w:rsidRPr="00AF1FCD">
        <w:rPr>
          <w:rFonts w:ascii="Calibri" w:hAnsi="Arial" w:cs="Arial"/>
          <w:b/>
          <w:bCs/>
          <w:kern w:val="24"/>
          <w:sz w:val="24"/>
          <w:szCs w:val="24"/>
          <w:rtl/>
          <w:lang w:bidi="ar-JO"/>
        </w:rPr>
        <w:t>ويلي</w:t>
      </w:r>
      <w:proofErr w:type="spellEnd"/>
      <w:r w:rsidRPr="00AF1FCD">
        <w:rPr>
          <w:rFonts w:ascii="Calibri" w:hAnsi="Arial" w:cs="Arial"/>
          <w:b/>
          <w:bCs/>
          <w:kern w:val="24"/>
          <w:sz w:val="24"/>
          <w:szCs w:val="24"/>
          <w:rtl/>
          <w:lang w:bidi="ar-JO"/>
        </w:rPr>
        <w:t xml:space="preserve"> </w:t>
      </w:r>
      <w:r w:rsidRPr="00AF1FCD">
        <w:rPr>
          <w:rFonts w:ascii="Calibri" w:hAnsi="Arial" w:cs="Arial"/>
          <w:kern w:val="24"/>
          <w:sz w:val="24"/>
          <w:szCs w:val="24"/>
          <w:rtl/>
          <w:lang w:bidi="ar-JO"/>
        </w:rPr>
        <w:t>(</w:t>
      </w:r>
      <w:proofErr w:type="spellStart"/>
      <w:r w:rsidRPr="00AF1FCD">
        <w:rPr>
          <w:rFonts w:ascii="Calibri" w:hAnsi="Calibri" w:cs="Calibri"/>
          <w:kern w:val="24"/>
          <w:sz w:val="24"/>
          <w:szCs w:val="24"/>
        </w:rPr>
        <w:t>willy</w:t>
      </w:r>
      <w:proofErr w:type="spellEnd"/>
      <w:r w:rsidRPr="00AF1FCD">
        <w:rPr>
          <w:rFonts w:ascii="Calibri" w:hAnsi="Calibri" w:cs="Calibri"/>
          <w:kern w:val="24"/>
          <w:sz w:val="24"/>
          <w:szCs w:val="24"/>
        </w:rPr>
        <w:t xml:space="preserve"> - </w:t>
      </w:r>
      <w:proofErr w:type="spellStart"/>
      <w:r w:rsidRPr="00AF1FCD">
        <w:rPr>
          <w:rFonts w:ascii="Calibri" w:hAnsi="Calibri" w:cs="Calibri"/>
          <w:kern w:val="24"/>
          <w:sz w:val="24"/>
          <w:szCs w:val="24"/>
        </w:rPr>
        <w:t>willy</w:t>
      </w:r>
      <w:proofErr w:type="spellEnd"/>
      <w:r w:rsidRPr="00AF1FCD">
        <w:rPr>
          <w:rFonts w:ascii="Calibri" w:hAnsi="Arial" w:cs="Arial"/>
          <w:kern w:val="24"/>
          <w:sz w:val="24"/>
          <w:szCs w:val="24"/>
          <w:rtl/>
          <w:lang w:bidi="ar-JO"/>
        </w:rPr>
        <w:t>).</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ولسهولة عمليات المراقبة والرصد الجوي والتحذير والدراسة والمقارنة، يطلق العلماء على هذه الأعاصير أسماء عَـلم ضمن قوائم مرتبة أبجدياًَ </w:t>
      </w:r>
      <w:r w:rsidRPr="00AF1FCD">
        <w:rPr>
          <w:rFonts w:ascii="Calibri" w:hAnsi="Arial" w:cs="Arial"/>
          <w:kern w:val="24"/>
          <w:sz w:val="24"/>
          <w:szCs w:val="24"/>
          <w:rtl/>
        </w:rPr>
        <w:t xml:space="preserve">بصورة </w:t>
      </w:r>
      <w:r w:rsidRPr="00AF1FCD">
        <w:rPr>
          <w:rFonts w:ascii="Calibri" w:hAnsi="Arial" w:cs="Arial"/>
          <w:kern w:val="24"/>
          <w:sz w:val="24"/>
          <w:szCs w:val="24"/>
          <w:rtl/>
          <w:lang w:bidi="ar-JO"/>
        </w:rPr>
        <w:t>مسبق</w:t>
      </w:r>
      <w:r w:rsidRPr="00AF1FCD">
        <w:rPr>
          <w:rFonts w:ascii="Calibri" w:hAnsi="Arial" w:cs="Arial"/>
          <w:kern w:val="24"/>
          <w:sz w:val="24"/>
          <w:szCs w:val="24"/>
          <w:rtl/>
        </w:rPr>
        <w:t>ة ،</w:t>
      </w:r>
      <w:r w:rsidRPr="00AF1FCD">
        <w:rPr>
          <w:rFonts w:ascii="Calibri" w:hAnsi="Arial" w:cs="Arial"/>
          <w:kern w:val="24"/>
          <w:sz w:val="24"/>
          <w:szCs w:val="24"/>
          <w:rtl/>
          <w:lang w:bidi="ar-JO"/>
        </w:rPr>
        <w:t xml:space="preserve"> لأسماء ذكور وإناث بالتناوب، وتتكون القائمة من حوالي مائة وستون اسماً، وعند نفاذ توزيع الأسماء، تعاد التسمية من نفس القائمة، وإذا كان أحد الأعاصير مدمراً جداً وتسبب في أضرار ووفيات كثيرة، أعتبر </w:t>
      </w:r>
      <w:proofErr w:type="spellStart"/>
      <w:r w:rsidRPr="00AF1FCD">
        <w:rPr>
          <w:rFonts w:ascii="Calibri" w:hAnsi="Arial" w:cs="Arial"/>
          <w:kern w:val="24"/>
          <w:sz w:val="24"/>
          <w:szCs w:val="24"/>
          <w:rtl/>
          <w:lang w:bidi="ar-JO"/>
        </w:rPr>
        <w:t>مشؤوماً</w:t>
      </w:r>
      <w:proofErr w:type="spellEnd"/>
      <w:r w:rsidRPr="00AF1FCD">
        <w:rPr>
          <w:rFonts w:ascii="Calibri" w:hAnsi="Arial" w:cs="Arial"/>
          <w:kern w:val="24"/>
          <w:sz w:val="24"/>
          <w:szCs w:val="24"/>
          <w:rtl/>
          <w:lang w:bidi="ar-JO"/>
        </w:rPr>
        <w:t xml:space="preserve"> وتم شطبه من القائمة واستبداله باسم آخر من نفس الجنس وبنفس الحرف المشطوب.</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kern w:val="24"/>
          <w:sz w:val="24"/>
          <w:szCs w:val="24"/>
          <w:rtl/>
          <w:lang w:bidi="ar-JO"/>
        </w:rPr>
        <w:t>وفي هذا الفصل سيتم مناقشة ثلاثة أنواع من الاضطرابات المدارية</w:t>
      </w:r>
      <w:r w:rsidRPr="00AF1FCD">
        <w:rPr>
          <w:rFonts w:ascii="Calibri" w:hAnsi="Arial" w:cs="Arial"/>
          <w:kern w:val="24"/>
          <w:sz w:val="24"/>
          <w:szCs w:val="24"/>
          <w:rtl/>
        </w:rPr>
        <w:t xml:space="preserve"> البحرية</w:t>
      </w:r>
      <w:r w:rsidRPr="00AF1FCD">
        <w:rPr>
          <w:rFonts w:ascii="Calibri" w:hAnsi="Arial" w:cs="Arial"/>
          <w:kern w:val="24"/>
          <w:sz w:val="24"/>
          <w:szCs w:val="24"/>
          <w:rtl/>
          <w:lang w:bidi="ar-JO"/>
        </w:rPr>
        <w:t xml:space="preserve"> هي </w:t>
      </w:r>
      <w:r w:rsidRPr="00AF1FCD">
        <w:rPr>
          <w:rFonts w:ascii="Calibri" w:hAnsi="Arial" w:cs="Arial"/>
          <w:kern w:val="24"/>
          <w:sz w:val="24"/>
          <w:szCs w:val="24"/>
          <w:rtl/>
        </w:rPr>
        <w:t>:</w:t>
      </w:r>
      <w:r w:rsidRPr="00AF1FCD">
        <w:rPr>
          <w:rFonts w:ascii="Calibri" w:hAnsi="Arial" w:cs="Arial"/>
          <w:kern w:val="24"/>
          <w:sz w:val="24"/>
          <w:szCs w:val="24"/>
          <w:rtl/>
        </w:rPr>
        <w:br/>
        <w:t xml:space="preserve">           1 - </w:t>
      </w:r>
      <w:r w:rsidRPr="00AF1FCD">
        <w:rPr>
          <w:rFonts w:ascii="Calibri" w:hAnsi="Arial" w:cs="Arial"/>
          <w:kern w:val="24"/>
          <w:sz w:val="24"/>
          <w:szCs w:val="24"/>
          <w:rtl/>
          <w:lang w:bidi="ar-JO"/>
        </w:rPr>
        <w:t xml:space="preserve">أعاصير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w:t>
      </w:r>
      <w:r w:rsidRPr="00AF1FCD">
        <w:rPr>
          <w:rFonts w:ascii="Calibri" w:hAnsi="Arial" w:cs="Arial"/>
          <w:kern w:val="24"/>
          <w:sz w:val="24"/>
          <w:szCs w:val="24"/>
          <w:rtl/>
        </w:rPr>
        <w:br/>
        <w:t xml:space="preserve">           2 - </w:t>
      </w:r>
      <w:r w:rsidRPr="00AF1FCD">
        <w:rPr>
          <w:rFonts w:ascii="Calibri" w:hAnsi="Arial" w:cs="Arial"/>
          <w:kern w:val="24"/>
          <w:sz w:val="24"/>
          <w:szCs w:val="24"/>
          <w:rtl/>
          <w:lang w:bidi="ar-JO"/>
        </w:rPr>
        <w:t xml:space="preserve">أعاصير </w:t>
      </w:r>
      <w:proofErr w:type="spellStart"/>
      <w:r w:rsidRPr="00AF1FCD">
        <w:rPr>
          <w:rFonts w:ascii="Calibri" w:hAnsi="Arial" w:cs="Arial"/>
          <w:kern w:val="24"/>
          <w:sz w:val="24"/>
          <w:szCs w:val="24"/>
          <w:rtl/>
          <w:lang w:bidi="ar-JO"/>
        </w:rPr>
        <w:t>التورنادو</w:t>
      </w:r>
      <w:proofErr w:type="spellEnd"/>
      <w:r w:rsidRPr="00AF1FCD">
        <w:rPr>
          <w:rFonts w:ascii="Calibri" w:hAnsi="Arial" w:cs="Arial"/>
          <w:kern w:val="24"/>
          <w:sz w:val="24"/>
          <w:szCs w:val="24"/>
          <w:rtl/>
          <w:lang w:bidi="ar-JO"/>
        </w:rPr>
        <w:t xml:space="preserve"> </w:t>
      </w:r>
      <w:r w:rsidRPr="00AF1FCD">
        <w:rPr>
          <w:rFonts w:ascii="Calibri" w:hAnsi="Arial" w:cs="Arial"/>
          <w:kern w:val="24"/>
          <w:sz w:val="24"/>
          <w:szCs w:val="24"/>
          <w:rtl/>
        </w:rPr>
        <w:t xml:space="preserve"> </w:t>
      </w:r>
      <w:r w:rsidRPr="00AF1FCD">
        <w:rPr>
          <w:rFonts w:ascii="Calibri" w:hAnsi="Arial" w:cs="Arial"/>
          <w:kern w:val="24"/>
          <w:sz w:val="24"/>
          <w:szCs w:val="24"/>
          <w:rtl/>
        </w:rPr>
        <w:br/>
        <w:t xml:space="preserve">           3 - </w:t>
      </w:r>
      <w:r w:rsidRPr="00AF1FCD">
        <w:rPr>
          <w:rFonts w:ascii="Calibri" w:hAnsi="Arial" w:cs="Arial"/>
          <w:kern w:val="24"/>
          <w:sz w:val="24"/>
          <w:szCs w:val="24"/>
          <w:rtl/>
          <w:lang w:bidi="ar-JO"/>
        </w:rPr>
        <w:t>العواصف المدارية</w:t>
      </w:r>
    </w:p>
    <w:p w:rsidR="00FD4068" w:rsidRPr="00AF1FCD" w:rsidRDefault="00FD4068" w:rsidP="00FD4068">
      <w:pPr>
        <w:autoSpaceDE w:val="0"/>
        <w:autoSpaceDN w:val="0"/>
        <w:adjustRightInd w:val="0"/>
        <w:spacing w:after="0" w:line="240" w:lineRule="auto"/>
        <w:rPr>
          <w:rFonts w:ascii="Calibri" w:hAnsi="Arial" w:cs="Arial"/>
          <w:kern w:val="24"/>
          <w:sz w:val="24"/>
          <w:szCs w:val="24"/>
          <w:rtl/>
        </w:rPr>
      </w:pPr>
      <w:r w:rsidRPr="00AF1FCD">
        <w:rPr>
          <w:rFonts w:ascii="Calibri" w:hAnsi="Arial" w:cs="Arial"/>
          <w:b/>
          <w:bCs/>
          <w:kern w:val="24"/>
          <w:sz w:val="24"/>
          <w:szCs w:val="24"/>
          <w:rtl/>
          <w:lang w:bidi="ar-JO"/>
        </w:rPr>
        <w:t xml:space="preserve">أولاً: أعاصير </w:t>
      </w:r>
      <w:proofErr w:type="spellStart"/>
      <w:r w:rsidRPr="00AF1FCD">
        <w:rPr>
          <w:rFonts w:ascii="Calibri" w:hAnsi="Arial" w:cs="Arial"/>
          <w:b/>
          <w:bCs/>
          <w:kern w:val="24"/>
          <w:sz w:val="24"/>
          <w:szCs w:val="24"/>
          <w:rtl/>
          <w:lang w:bidi="ar-JO"/>
        </w:rPr>
        <w:t>الهاريكان</w:t>
      </w:r>
      <w:proofErr w:type="spellEnd"/>
      <w:r w:rsidRPr="00AF1FCD">
        <w:rPr>
          <w:rFonts w:ascii="Calibri" w:hAnsi="Arial" w:cs="Arial"/>
          <w:b/>
          <w:bCs/>
          <w:kern w:val="24"/>
          <w:sz w:val="24"/>
          <w:szCs w:val="24"/>
          <w:rtl/>
          <w:lang w:bidi="ar-JO"/>
        </w:rPr>
        <w:t>:</w:t>
      </w:r>
      <w:proofErr w:type="spellStart"/>
      <w:r w:rsidRPr="00AF1FCD">
        <w:rPr>
          <w:rFonts w:ascii="Calibri" w:hAnsi="Calibri" w:cs="Calibri"/>
          <w:b/>
          <w:bCs/>
          <w:kern w:val="24"/>
          <w:sz w:val="24"/>
          <w:szCs w:val="24"/>
        </w:rPr>
        <w:t>Hurricaes</w:t>
      </w:r>
      <w:proofErr w:type="spellEnd"/>
      <w:r w:rsidRPr="00AF1FCD">
        <w:rPr>
          <w:rFonts w:ascii="Calibri" w:hAnsi="Calibri" w:cs="Calibri"/>
          <w:b/>
          <w:bCs/>
          <w:kern w:val="24"/>
          <w:sz w:val="24"/>
          <w:szCs w:val="24"/>
        </w:rPr>
        <w:t xml:space="preserve"> storms    </w:t>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يعرف </w:t>
      </w:r>
      <w:proofErr w:type="spellStart"/>
      <w:r w:rsidRPr="00AF1FCD">
        <w:rPr>
          <w:rFonts w:ascii="Calibri" w:hAnsi="Arial" w:cs="Arial"/>
          <w:kern w:val="24"/>
          <w:sz w:val="24"/>
          <w:szCs w:val="24"/>
          <w:rtl/>
        </w:rPr>
        <w:t>الهاريكان</w:t>
      </w:r>
      <w:proofErr w:type="spellEnd"/>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بأنه إعصار مداري </w:t>
      </w:r>
      <w:proofErr w:type="spellStart"/>
      <w:r w:rsidRPr="00AF1FCD">
        <w:rPr>
          <w:rFonts w:ascii="Calibri" w:hAnsi="Arial" w:cs="Arial"/>
          <w:kern w:val="24"/>
          <w:sz w:val="24"/>
          <w:szCs w:val="24"/>
          <w:rtl/>
          <w:lang w:bidi="ar-JO"/>
        </w:rPr>
        <w:t>حلزو</w:t>
      </w:r>
      <w:proofErr w:type="spellEnd"/>
      <w:r w:rsidRPr="00AF1FCD">
        <w:rPr>
          <w:rFonts w:ascii="Calibri" w:hAnsi="Arial" w:cs="Arial"/>
          <w:kern w:val="24"/>
          <w:sz w:val="24"/>
          <w:szCs w:val="24"/>
          <w:rtl/>
        </w:rPr>
        <w:t>ن</w:t>
      </w:r>
      <w:r w:rsidRPr="00AF1FCD">
        <w:rPr>
          <w:rFonts w:ascii="Calibri" w:hAnsi="Arial" w:cs="Arial"/>
          <w:kern w:val="24"/>
          <w:sz w:val="24"/>
          <w:szCs w:val="24"/>
          <w:rtl/>
          <w:lang w:bidi="ar-JO"/>
        </w:rPr>
        <w:t xml:space="preserve">ي عنيف، لا يقترن بالتقاء كتل هوائية ولا بوجود جبهة هوائية، إذ هو عبارة عن منخفض جوي عميق، ويتشكل بداية من مجموعة عواصف رعدية عنيفة، وما أن تصل سرعة الرياح في تلك العواصف إلى 119كم/ساعة فأكثر حتى تتحول إلى </w:t>
      </w:r>
      <w:proofErr w:type="spellStart"/>
      <w:r w:rsidRPr="00AF1FCD">
        <w:rPr>
          <w:rFonts w:ascii="Calibri" w:hAnsi="Arial" w:cs="Arial"/>
          <w:kern w:val="24"/>
          <w:sz w:val="24"/>
          <w:szCs w:val="24"/>
          <w:rtl/>
          <w:lang w:bidi="ar-JO"/>
        </w:rPr>
        <w:t>هاريكان</w:t>
      </w:r>
      <w:proofErr w:type="spellEnd"/>
      <w:r w:rsidRPr="00AF1FCD">
        <w:rPr>
          <w:rFonts w:ascii="Calibri" w:hAnsi="Arial" w:cs="Arial"/>
          <w:kern w:val="24"/>
          <w:sz w:val="24"/>
          <w:szCs w:val="24"/>
          <w:rtl/>
          <w:lang w:bidi="ar-JO"/>
        </w:rPr>
        <w:t xml:space="preserve"> أي عاصفة استوائية.</w:t>
      </w:r>
      <w:r w:rsidRPr="00AF1FCD">
        <w:rPr>
          <w:rFonts w:ascii="Calibri" w:hAnsi="Arial" w:cs="Arial"/>
          <w:kern w:val="24"/>
          <w:sz w:val="24"/>
          <w:szCs w:val="24"/>
          <w:rtl/>
        </w:rPr>
        <w:br/>
        <w:t xml:space="preserve">س : تحدث/ي عن  أعاصير </w:t>
      </w:r>
      <w:proofErr w:type="spellStart"/>
      <w:r w:rsidRPr="00AF1FCD">
        <w:rPr>
          <w:rFonts w:ascii="Calibri" w:hAnsi="Arial" w:cs="Arial"/>
          <w:kern w:val="24"/>
          <w:sz w:val="24"/>
          <w:szCs w:val="24"/>
          <w:rtl/>
        </w:rPr>
        <w:t>الهاريكان</w:t>
      </w:r>
      <w:proofErr w:type="spellEnd"/>
      <w:r w:rsidRPr="00AF1FCD">
        <w:rPr>
          <w:rFonts w:ascii="Calibri" w:hAnsi="Arial" w:cs="Arial"/>
          <w:kern w:val="24"/>
          <w:sz w:val="24"/>
          <w:szCs w:val="24"/>
          <w:rtl/>
        </w:rPr>
        <w:t xml:space="preserve"> من حيث : </w:t>
      </w:r>
      <w:r w:rsidRPr="00AF1FCD">
        <w:rPr>
          <w:rFonts w:ascii="Calibri" w:hAnsi="Arial" w:cs="Arial"/>
          <w:kern w:val="24"/>
          <w:sz w:val="24"/>
          <w:szCs w:val="24"/>
          <w:rtl/>
        </w:rPr>
        <w:br/>
        <w:t xml:space="preserve">                  أ – مفهومه          ب – سرعة الرياح فيه       ج – مناطق نشأته</w:t>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b/>
          <w:bCs/>
          <w:kern w:val="24"/>
          <w:sz w:val="24"/>
          <w:szCs w:val="24"/>
          <w:rtl/>
          <w:lang w:bidi="ar-JO"/>
        </w:rPr>
        <w:t xml:space="preserve">نشأة أعاصير </w:t>
      </w:r>
      <w:proofErr w:type="spellStart"/>
      <w:r w:rsidRPr="00AF1FCD">
        <w:rPr>
          <w:rFonts w:ascii="Calibri" w:hAnsi="Arial" w:cs="Arial"/>
          <w:b/>
          <w:bCs/>
          <w:kern w:val="24"/>
          <w:sz w:val="24"/>
          <w:szCs w:val="24"/>
          <w:rtl/>
          <w:lang w:bidi="ar-JO"/>
        </w:rPr>
        <w:t>الهاريكان</w:t>
      </w:r>
      <w:proofErr w:type="spellEnd"/>
      <w:r w:rsidRPr="00AF1FCD">
        <w:rPr>
          <w:rFonts w:ascii="Calibri" w:hAnsi="Arial" w:cs="Arial"/>
          <w:b/>
          <w:bCs/>
          <w:kern w:val="24"/>
          <w:sz w:val="24"/>
          <w:szCs w:val="24"/>
          <w:rtl/>
          <w:lang w:bidi="ar-JO"/>
        </w:rPr>
        <w:t>:</w:t>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تكتسب أعاصير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الطاقة الهائلة المرافقة لها من انخفاض الضغط </w:t>
      </w:r>
      <w:proofErr w:type="spellStart"/>
      <w:r w:rsidRPr="00AF1FCD">
        <w:rPr>
          <w:rFonts w:ascii="Calibri" w:hAnsi="Arial" w:cs="Arial"/>
          <w:kern w:val="24"/>
          <w:sz w:val="24"/>
          <w:szCs w:val="24"/>
          <w:rtl/>
          <w:lang w:bidi="ar-JO"/>
        </w:rPr>
        <w:t>ال</w:t>
      </w:r>
      <w:proofErr w:type="spellEnd"/>
      <w:r w:rsidRPr="00AF1FCD">
        <w:rPr>
          <w:rFonts w:ascii="Calibri" w:hAnsi="Arial" w:cs="Arial"/>
          <w:kern w:val="24"/>
          <w:sz w:val="24"/>
          <w:szCs w:val="24"/>
          <w:rtl/>
        </w:rPr>
        <w:t>ج</w:t>
      </w:r>
      <w:proofErr w:type="spellStart"/>
      <w:r w:rsidRPr="00AF1FCD">
        <w:rPr>
          <w:rFonts w:ascii="Calibri" w:hAnsi="Arial" w:cs="Arial"/>
          <w:kern w:val="24"/>
          <w:sz w:val="24"/>
          <w:szCs w:val="24"/>
          <w:rtl/>
          <w:lang w:bidi="ar-JO"/>
        </w:rPr>
        <w:t>وي</w:t>
      </w:r>
      <w:proofErr w:type="spellEnd"/>
      <w:r w:rsidRPr="00AF1FCD">
        <w:rPr>
          <w:rFonts w:ascii="Calibri" w:hAnsi="Arial" w:cs="Arial"/>
          <w:kern w:val="24"/>
          <w:sz w:val="24"/>
          <w:szCs w:val="24"/>
          <w:rtl/>
          <w:lang w:bidi="ar-JO"/>
        </w:rPr>
        <w:t xml:space="preserve"> فيها، ومن تبخر كميات كبيرة جداً من مياه المحيط وتكاثفها في تلك الأعاصير على شكل سحب كثيرة وأمطار غزيرة.</w:t>
      </w:r>
      <w:r w:rsidRPr="00AF1FCD">
        <w:rPr>
          <w:rFonts w:ascii="Calibri" w:hAnsi="Arial" w:cs="Arial"/>
          <w:kern w:val="24"/>
          <w:sz w:val="24"/>
          <w:szCs w:val="24"/>
          <w:rtl/>
        </w:rPr>
        <w:br/>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تنشأ أعاصير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فوق مياه البحار المدارية الدافئة الرطبة ولا تنشأ فوق اليابسة، وتأخذ الغيوم الضخمة المتجمعة لإعصار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شكلاً حلزونياً متوافقاً مع حركة الرياح الإعصارية المرافقة له.</w:t>
      </w:r>
      <w:r w:rsidRPr="00AF1FCD">
        <w:rPr>
          <w:rFonts w:ascii="Calibri" w:hAnsi="Arial" w:cs="Arial"/>
          <w:kern w:val="24"/>
          <w:sz w:val="24"/>
          <w:szCs w:val="24"/>
          <w:rtl/>
        </w:rPr>
        <w:br/>
        <w:t xml:space="preserve">  س :ما المقصود بالحركة الإعصارية </w:t>
      </w:r>
      <w:proofErr w:type="spellStart"/>
      <w:r w:rsidRPr="00AF1FCD">
        <w:rPr>
          <w:rFonts w:ascii="Calibri" w:hAnsi="Arial" w:cs="Arial"/>
          <w:kern w:val="24"/>
          <w:sz w:val="24"/>
          <w:szCs w:val="24"/>
          <w:rtl/>
        </w:rPr>
        <w:t>للهاريكان</w:t>
      </w:r>
      <w:proofErr w:type="spellEnd"/>
      <w:r w:rsidRPr="00AF1FCD">
        <w:rPr>
          <w:rFonts w:ascii="Calibri" w:hAnsi="Arial" w:cs="Arial"/>
          <w:kern w:val="24"/>
          <w:sz w:val="24"/>
          <w:szCs w:val="24"/>
          <w:rtl/>
        </w:rPr>
        <w:t xml:space="preserve"> ؟</w:t>
      </w:r>
      <w:r w:rsidRPr="00AF1FCD">
        <w:rPr>
          <w:rFonts w:ascii="Calibri" w:hAnsi="Arial" w:cs="Arial"/>
          <w:kern w:val="24"/>
          <w:sz w:val="24"/>
          <w:szCs w:val="24"/>
          <w:rtl/>
        </w:rPr>
        <w:br/>
        <w:t xml:space="preserve">   س :من أين يكتسب </w:t>
      </w:r>
      <w:proofErr w:type="spellStart"/>
      <w:r w:rsidRPr="00AF1FCD">
        <w:rPr>
          <w:rFonts w:ascii="Calibri" w:hAnsi="Arial" w:cs="Arial"/>
          <w:kern w:val="24"/>
          <w:sz w:val="24"/>
          <w:szCs w:val="24"/>
          <w:rtl/>
        </w:rPr>
        <w:t>الهاريكان</w:t>
      </w:r>
      <w:proofErr w:type="spellEnd"/>
      <w:r w:rsidRPr="00AF1FCD">
        <w:rPr>
          <w:rFonts w:ascii="Calibri" w:hAnsi="Arial" w:cs="Arial"/>
          <w:kern w:val="24"/>
          <w:sz w:val="24"/>
          <w:szCs w:val="24"/>
          <w:rtl/>
        </w:rPr>
        <w:t xml:space="preserve"> طاقته </w:t>
      </w:r>
      <w:proofErr w:type="spellStart"/>
      <w:r w:rsidRPr="00AF1FCD">
        <w:rPr>
          <w:rFonts w:ascii="Calibri" w:hAnsi="Arial" w:cs="Arial"/>
          <w:kern w:val="24"/>
          <w:sz w:val="24"/>
          <w:szCs w:val="24"/>
          <w:rtl/>
        </w:rPr>
        <w:t>التدميرية</w:t>
      </w:r>
      <w:proofErr w:type="spellEnd"/>
      <w:r w:rsidRPr="00AF1FCD">
        <w:rPr>
          <w:rFonts w:ascii="Calibri" w:hAnsi="Arial" w:cs="Arial"/>
          <w:kern w:val="24"/>
          <w:sz w:val="24"/>
          <w:szCs w:val="24"/>
          <w:rtl/>
        </w:rPr>
        <w:t xml:space="preserve"> ؟</w:t>
      </w:r>
      <w:r w:rsidRPr="00AF1FCD">
        <w:rPr>
          <w:rFonts w:ascii="Calibri" w:hAnsi="Calibri" w:cs="Calibri"/>
          <w:kern w:val="24"/>
          <w:sz w:val="24"/>
          <w:szCs w:val="24"/>
        </w:rPr>
        <w:br/>
      </w:r>
      <w:r w:rsidRPr="00AF1FCD">
        <w:rPr>
          <w:rFonts w:ascii="Calibri" w:hAnsi="Arial" w:cs="Arial"/>
          <w:kern w:val="24"/>
          <w:sz w:val="24"/>
          <w:szCs w:val="24"/>
          <w:rtl/>
        </w:rPr>
        <w:t xml:space="preserve">  </w:t>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b/>
          <w:bCs/>
          <w:kern w:val="24"/>
          <w:sz w:val="24"/>
          <w:szCs w:val="24"/>
          <w:rtl/>
          <w:lang w:bidi="ar-JO"/>
        </w:rPr>
        <w:t xml:space="preserve">ولا بد لنشأة أعاصير </w:t>
      </w:r>
      <w:proofErr w:type="spellStart"/>
      <w:r w:rsidRPr="00AF1FCD">
        <w:rPr>
          <w:rFonts w:ascii="Calibri" w:hAnsi="Arial" w:cs="Arial"/>
          <w:b/>
          <w:bCs/>
          <w:kern w:val="24"/>
          <w:sz w:val="24"/>
          <w:szCs w:val="24"/>
          <w:rtl/>
          <w:lang w:bidi="ar-JO"/>
        </w:rPr>
        <w:t>الهاريكان</w:t>
      </w:r>
      <w:proofErr w:type="spellEnd"/>
      <w:r w:rsidRPr="00AF1FCD">
        <w:rPr>
          <w:rFonts w:ascii="Calibri" w:hAnsi="Arial" w:cs="Arial"/>
          <w:b/>
          <w:bCs/>
          <w:kern w:val="24"/>
          <w:sz w:val="24"/>
          <w:szCs w:val="24"/>
          <w:rtl/>
          <w:lang w:bidi="ar-JO"/>
        </w:rPr>
        <w:t xml:space="preserve"> من توفر الظروف المناسبة وأهمها:</w:t>
      </w:r>
      <w:r w:rsidRPr="00AF1FCD">
        <w:rPr>
          <w:rFonts w:ascii="Calibri" w:hAnsi="Calibri" w:cs="Calibri"/>
          <w:kern w:val="24"/>
          <w:sz w:val="24"/>
          <w:szCs w:val="24"/>
        </w:rPr>
        <w:br/>
      </w:r>
      <w:r w:rsidRPr="00AF1FCD">
        <w:rPr>
          <w:rFonts w:ascii="Calibri" w:hAnsi="Arial" w:cs="Arial"/>
          <w:kern w:val="24"/>
          <w:sz w:val="24"/>
          <w:szCs w:val="24"/>
          <w:rtl/>
        </w:rPr>
        <w:t xml:space="preserve">     1 - </w:t>
      </w:r>
      <w:r w:rsidRPr="00AF1FCD">
        <w:rPr>
          <w:rFonts w:ascii="Calibri" w:hAnsi="Arial" w:cs="Arial"/>
          <w:kern w:val="24"/>
          <w:sz w:val="24"/>
          <w:szCs w:val="24"/>
          <w:rtl/>
          <w:lang w:bidi="ar-JO"/>
        </w:rPr>
        <w:t>ارتفاع درجة حرارة مياه السطح في البحار الاستوائية لا يقل عن 27 درجة مئوية</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ولعمق يتراوح بين 50-60 متراً.</w:t>
      </w:r>
      <w:r w:rsidRPr="00AF1FCD">
        <w:rPr>
          <w:rFonts w:ascii="Calibri" w:hAnsi="Calibri" w:cs="Calibri"/>
          <w:kern w:val="24"/>
          <w:sz w:val="24"/>
          <w:szCs w:val="24"/>
        </w:rPr>
        <w:br/>
      </w:r>
      <w:r w:rsidRPr="00AF1FCD">
        <w:rPr>
          <w:rFonts w:ascii="Calibri" w:hAnsi="Arial" w:cs="Arial"/>
          <w:kern w:val="24"/>
          <w:sz w:val="24"/>
          <w:szCs w:val="24"/>
          <w:rtl/>
        </w:rPr>
        <w:t xml:space="preserve">     2 – نتيجة لارتفاع درجة حرارة الهواء فوق سطوح تلك البحار ، </w:t>
      </w:r>
      <w:r w:rsidRPr="00AF1FCD">
        <w:rPr>
          <w:rFonts w:ascii="Calibri" w:hAnsi="Arial" w:cs="Arial"/>
          <w:kern w:val="24"/>
          <w:sz w:val="24"/>
          <w:szCs w:val="24"/>
          <w:rtl/>
          <w:lang w:bidi="ar-JO"/>
        </w:rPr>
        <w:t>يخف ضغط الهواء، فيتمدد وتقل كثافته ويرتفع للأعلى، ويكوّن منطقة ضغط منخفض.</w:t>
      </w:r>
      <w:r w:rsidRPr="00AF1FCD">
        <w:rPr>
          <w:rFonts w:ascii="Calibri" w:hAnsi="Calibri" w:cs="Calibri"/>
          <w:kern w:val="24"/>
          <w:sz w:val="24"/>
          <w:szCs w:val="24"/>
        </w:rPr>
        <w:br/>
      </w:r>
      <w:r w:rsidRPr="00AF1FCD">
        <w:rPr>
          <w:rFonts w:ascii="Calibri" w:hAnsi="Arial" w:cs="Arial"/>
          <w:kern w:val="24"/>
          <w:sz w:val="24"/>
          <w:szCs w:val="24"/>
          <w:rtl/>
        </w:rPr>
        <w:t xml:space="preserve">     3 - </w:t>
      </w:r>
      <w:r w:rsidRPr="00AF1FCD">
        <w:rPr>
          <w:rFonts w:ascii="Calibri" w:hAnsi="Arial" w:cs="Arial"/>
          <w:kern w:val="24"/>
          <w:sz w:val="24"/>
          <w:szCs w:val="24"/>
          <w:rtl/>
          <w:lang w:bidi="ar-JO"/>
        </w:rPr>
        <w:t>تتحرك الرياح من مناطق الضغط المرتفع المجاورة وذات الحرارة المنخفضة نسبياً، منجذبة إلى منطقة الضغط الجوي المنخفض ذات الهواء الدافئ والرطب التي سبق وتشكلت.</w:t>
      </w:r>
      <w:r w:rsidRPr="00AF1FCD">
        <w:rPr>
          <w:rFonts w:ascii="Calibri" w:hAnsi="Calibri" w:cs="Calibri"/>
          <w:kern w:val="24"/>
          <w:sz w:val="24"/>
          <w:szCs w:val="24"/>
        </w:rPr>
        <w:br/>
      </w:r>
      <w:r w:rsidRPr="00AF1FCD">
        <w:rPr>
          <w:rFonts w:ascii="Calibri" w:hAnsi="Arial" w:cs="Arial"/>
          <w:kern w:val="24"/>
          <w:sz w:val="24"/>
          <w:szCs w:val="24"/>
          <w:rtl/>
        </w:rPr>
        <w:t xml:space="preserve">    4 - </w:t>
      </w:r>
      <w:r w:rsidRPr="00AF1FCD">
        <w:rPr>
          <w:rFonts w:ascii="Calibri" w:hAnsi="Arial" w:cs="Arial"/>
          <w:kern w:val="24"/>
          <w:sz w:val="24"/>
          <w:szCs w:val="24"/>
          <w:rtl/>
          <w:lang w:bidi="ar-JO"/>
        </w:rPr>
        <w:t xml:space="preserve">حدوث عملية تبخر كبيرة، حيث تنخفض كثافة الهواء فيرتفع إلى أعلى، ومع زيادة معدل تناقص درجة حرارة الهواء بالارتفاع، تتكون كتلة هوائية غير مستقرة وسط الهواء البارد، في عملية </w:t>
      </w:r>
      <w:r w:rsidRPr="00AF1FCD">
        <w:rPr>
          <w:rFonts w:ascii="Calibri" w:hAnsi="Arial" w:cs="Arial"/>
          <w:kern w:val="24"/>
          <w:sz w:val="24"/>
          <w:szCs w:val="24"/>
          <w:rtl/>
        </w:rPr>
        <w:t>ت</w:t>
      </w:r>
      <w:r w:rsidRPr="00AF1FCD">
        <w:rPr>
          <w:rFonts w:ascii="Calibri" w:hAnsi="Arial" w:cs="Arial"/>
          <w:kern w:val="24"/>
          <w:sz w:val="24"/>
          <w:szCs w:val="24"/>
          <w:rtl/>
          <w:lang w:bidi="ar-JO"/>
        </w:rPr>
        <w:t>ر</w:t>
      </w:r>
      <w:r w:rsidRPr="00AF1FCD">
        <w:rPr>
          <w:rFonts w:ascii="Calibri" w:hAnsi="Arial" w:cs="Arial"/>
          <w:kern w:val="24"/>
          <w:sz w:val="24"/>
          <w:szCs w:val="24"/>
          <w:rtl/>
        </w:rPr>
        <w:t>ا</w:t>
      </w:r>
      <w:r w:rsidRPr="00AF1FCD">
        <w:rPr>
          <w:rFonts w:ascii="Calibri" w:hAnsi="Arial" w:cs="Arial"/>
          <w:kern w:val="24"/>
          <w:sz w:val="24"/>
          <w:szCs w:val="24"/>
          <w:rtl/>
          <w:lang w:bidi="ar-JO"/>
        </w:rPr>
        <w:t>كم (</w:t>
      </w:r>
      <w:r w:rsidRPr="00AF1FCD">
        <w:rPr>
          <w:rFonts w:ascii="Calibri" w:hAnsi="Calibri" w:cs="Calibri"/>
          <w:kern w:val="24"/>
          <w:sz w:val="24"/>
          <w:szCs w:val="24"/>
        </w:rPr>
        <w:t>accumulation</w:t>
      </w:r>
      <w:r w:rsidRPr="00AF1FCD">
        <w:rPr>
          <w:rFonts w:ascii="Calibri" w:hAnsi="Arial" w:cs="Arial"/>
          <w:kern w:val="24"/>
          <w:sz w:val="24"/>
          <w:szCs w:val="24"/>
          <w:rtl/>
          <w:lang w:bidi="ar-JO"/>
        </w:rPr>
        <w:t>) متصلة، تؤدي إلى استمرا ارتفاع الهواء وشحنه ببخار الماء.</w:t>
      </w:r>
      <w:r w:rsidRPr="00AF1FCD">
        <w:rPr>
          <w:rFonts w:ascii="Calibri" w:hAnsi="Arial" w:cs="Arial"/>
          <w:kern w:val="24"/>
          <w:sz w:val="24"/>
          <w:szCs w:val="24"/>
          <w:rtl/>
        </w:rPr>
        <w:t xml:space="preserve">  </w:t>
      </w:r>
      <w:r w:rsidRPr="00AF1FCD">
        <w:rPr>
          <w:rFonts w:ascii="Calibri" w:hAnsi="Arial" w:cs="Arial"/>
          <w:kern w:val="24"/>
          <w:sz w:val="24"/>
          <w:szCs w:val="24"/>
          <w:rtl/>
        </w:rPr>
        <w:br/>
        <w:t xml:space="preserve">          </w:t>
      </w:r>
      <w:r w:rsidRPr="00AF1FCD">
        <w:rPr>
          <w:rFonts w:ascii="Calibri" w:hAnsi="Arial" w:cs="Arial"/>
          <w:b/>
          <w:bCs/>
          <w:kern w:val="24"/>
          <w:sz w:val="24"/>
          <w:szCs w:val="24"/>
          <w:rtl/>
        </w:rPr>
        <w:t xml:space="preserve">س: لماذا يرتفع الهواء للأعلى فوق مياه البحار الاستوائية  ، وما نتيجة ذلك ؟ </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kern w:val="24"/>
          <w:sz w:val="24"/>
          <w:szCs w:val="24"/>
          <w:rtl/>
        </w:rPr>
        <w:t xml:space="preserve">          5 - </w:t>
      </w:r>
      <w:r w:rsidRPr="00AF1FCD">
        <w:rPr>
          <w:rFonts w:ascii="Calibri" w:hAnsi="Arial" w:cs="Arial"/>
          <w:kern w:val="24"/>
          <w:sz w:val="24"/>
          <w:szCs w:val="24"/>
          <w:rtl/>
          <w:lang w:bidi="ar-JO"/>
        </w:rPr>
        <w:t>تبرد بخار الماء وتكاثفه في طبقات الجو العليا، أي تحوله من الحالة الغازية إلى حالة السيولة، وفي هذه الحالة تتحرر الطاقة الكامنة (</w:t>
      </w:r>
      <w:r w:rsidRPr="00AF1FCD">
        <w:rPr>
          <w:rFonts w:ascii="Calibri" w:hAnsi="Calibri" w:cs="Calibri"/>
          <w:kern w:val="24"/>
          <w:sz w:val="24"/>
          <w:szCs w:val="24"/>
        </w:rPr>
        <w:t>latent heat</w:t>
      </w:r>
      <w:r w:rsidRPr="00AF1FCD">
        <w:rPr>
          <w:rFonts w:ascii="Calibri" w:hAnsi="Arial" w:cs="Arial"/>
          <w:kern w:val="24"/>
          <w:sz w:val="24"/>
          <w:szCs w:val="24"/>
          <w:rtl/>
          <w:lang w:bidi="ar-JO"/>
        </w:rPr>
        <w:t xml:space="preserve">) التي كانت موجودة في بخار الماء إلى الأجواء المجاورة، مما </w:t>
      </w:r>
      <w:r w:rsidRPr="00AF1FCD">
        <w:rPr>
          <w:rFonts w:ascii="Calibri" w:hAnsi="Arial" w:cs="Arial"/>
          <w:kern w:val="24"/>
          <w:sz w:val="24"/>
          <w:szCs w:val="24"/>
          <w:rtl/>
          <w:lang w:bidi="ar-JO"/>
        </w:rPr>
        <w:lastRenderedPageBreak/>
        <w:t xml:space="preserve">يؤدي إلى تسخين الهواء في تلك الأجواء، فتقل كثافته ويصعد إلى أعلى لمسافة تصل حوالي عشرة كيلومترات من سطح الأرض، مكوناً جدارا هائلاً من السحب العظيمة كالرواسي الثقال على شكل قمع يسحب من خلاله هواء رطباً ودافئاً جديداً من سطح البحر ليرتفع بسرعة شديدة للأعلى ليبرد </w:t>
      </w:r>
      <w:proofErr w:type="spellStart"/>
      <w:r w:rsidRPr="00AF1FCD">
        <w:rPr>
          <w:rFonts w:ascii="Calibri" w:hAnsi="Arial" w:cs="Arial"/>
          <w:kern w:val="24"/>
          <w:sz w:val="24"/>
          <w:szCs w:val="24"/>
          <w:rtl/>
          <w:lang w:bidi="ar-JO"/>
        </w:rPr>
        <w:t>ويتكثف</w:t>
      </w:r>
      <w:proofErr w:type="spellEnd"/>
      <w:r w:rsidRPr="00AF1FCD">
        <w:rPr>
          <w:rFonts w:ascii="Calibri" w:hAnsi="Arial" w:cs="Arial"/>
          <w:kern w:val="24"/>
          <w:sz w:val="24"/>
          <w:szCs w:val="24"/>
          <w:rtl/>
          <w:lang w:bidi="ar-JO"/>
        </w:rPr>
        <w:t xml:space="preserve"> في تلك الأعاصير على شكل غيوم كثيفة وأمطار غزيرة.</w:t>
      </w:r>
      <w:r w:rsidRPr="00AF1FCD">
        <w:rPr>
          <w:rFonts w:ascii="Calibri" w:hAnsi="Arial" w:cs="Arial"/>
          <w:kern w:val="24"/>
          <w:sz w:val="24"/>
          <w:szCs w:val="24"/>
          <w:rtl/>
        </w:rPr>
        <w:t xml:space="preserve">    </w:t>
      </w:r>
      <w:r w:rsidRPr="00AF1FCD">
        <w:rPr>
          <w:rFonts w:ascii="Calibri" w:hAnsi="Arial" w:cs="Arial"/>
          <w:kern w:val="24"/>
          <w:sz w:val="24"/>
          <w:szCs w:val="24"/>
          <w:rtl/>
        </w:rPr>
        <w:br/>
        <w:t xml:space="preserve">    س: ما النتيجة المترتبة على إطلاق  الطاقة الكامنة من بخار الماء في طبقات الجو العليا ؟</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kern w:val="24"/>
          <w:sz w:val="24"/>
          <w:szCs w:val="24"/>
          <w:rtl/>
        </w:rPr>
        <w:t xml:space="preserve">   </w:t>
      </w:r>
      <w:r w:rsidRPr="00AF1FCD">
        <w:rPr>
          <w:rFonts w:ascii="Calibri" w:hAnsi="Arial" w:cs="Arial"/>
          <w:kern w:val="24"/>
          <w:sz w:val="24"/>
          <w:szCs w:val="24"/>
          <w:rtl/>
        </w:rPr>
        <w:br/>
        <w:t xml:space="preserve">  6 - </w:t>
      </w:r>
      <w:r w:rsidRPr="00AF1FCD">
        <w:rPr>
          <w:rFonts w:ascii="Calibri" w:hAnsi="Arial" w:cs="Arial"/>
          <w:kern w:val="24"/>
          <w:sz w:val="24"/>
          <w:szCs w:val="24"/>
          <w:rtl/>
          <w:lang w:bidi="ar-JO"/>
        </w:rPr>
        <w:t xml:space="preserve">تظهر أعاصير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في صور الأقمار الصناعية على هيئة تجمعات ضخمة من الغيوم تأخذ شكلاً حلزونياُ (إعصار </w:t>
      </w:r>
      <w:proofErr w:type="spellStart"/>
      <w:r w:rsidRPr="00AF1FCD">
        <w:rPr>
          <w:rFonts w:ascii="Calibri" w:hAnsi="Arial" w:cs="Arial"/>
          <w:kern w:val="24"/>
          <w:sz w:val="24"/>
          <w:szCs w:val="24"/>
          <w:rtl/>
          <w:lang w:bidi="ar-JO"/>
        </w:rPr>
        <w:t>حلزو</w:t>
      </w:r>
      <w:proofErr w:type="spellEnd"/>
      <w:r w:rsidRPr="00AF1FCD">
        <w:rPr>
          <w:rFonts w:ascii="Calibri" w:hAnsi="Arial" w:cs="Arial"/>
          <w:kern w:val="24"/>
          <w:sz w:val="24"/>
          <w:szCs w:val="24"/>
          <w:rtl/>
        </w:rPr>
        <w:t>ن</w:t>
      </w:r>
      <w:r w:rsidRPr="00AF1FCD">
        <w:rPr>
          <w:rFonts w:ascii="Calibri" w:hAnsi="Arial" w:cs="Arial"/>
          <w:kern w:val="24"/>
          <w:sz w:val="24"/>
          <w:szCs w:val="24"/>
          <w:rtl/>
          <w:lang w:bidi="ar-JO"/>
        </w:rPr>
        <w:t>ي) متفقاً مع حركة الرياح الإعصارية المرافقة له</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لأن دوران الأرض نفسها هو الذي يساعد الرياح لتدور حول نفسها على شكل حلزوني عكس اتجاه عقارب الساعة.</w:t>
      </w:r>
      <w:r w:rsidRPr="00AF1FCD">
        <w:rPr>
          <w:rFonts w:ascii="Calibri" w:hAnsi="Arial" w:cs="Arial"/>
          <w:kern w:val="24"/>
          <w:sz w:val="24"/>
          <w:szCs w:val="24"/>
          <w:rtl/>
        </w:rPr>
        <w:br/>
      </w:r>
      <w:r w:rsidRPr="00AF1FCD">
        <w:rPr>
          <w:rFonts w:ascii="Calibri" w:hAnsi="Calibri" w:cs="Calibri"/>
          <w:kern w:val="24"/>
          <w:sz w:val="24"/>
          <w:szCs w:val="24"/>
        </w:rPr>
        <w:br/>
      </w:r>
      <w:r w:rsidRPr="00AF1FCD">
        <w:rPr>
          <w:rFonts w:ascii="Calibri" w:hAnsi="Arial" w:cs="Arial"/>
          <w:kern w:val="24"/>
          <w:sz w:val="24"/>
          <w:szCs w:val="24"/>
          <w:rtl/>
        </w:rPr>
        <w:t xml:space="preserve">     7 - </w:t>
      </w:r>
      <w:r w:rsidRPr="00AF1FCD">
        <w:rPr>
          <w:rFonts w:ascii="Calibri" w:hAnsi="Arial" w:cs="Arial"/>
          <w:kern w:val="24"/>
          <w:sz w:val="24"/>
          <w:szCs w:val="24"/>
          <w:rtl/>
          <w:lang w:bidi="ar-JO"/>
        </w:rPr>
        <w:t xml:space="preserve">توجد رياح رطبة ذات سرعة موحدة على جميع المستويات في منتصف طبقة </w:t>
      </w:r>
      <w:proofErr w:type="spellStart"/>
      <w:r w:rsidRPr="00AF1FCD">
        <w:rPr>
          <w:rFonts w:ascii="Calibri" w:hAnsi="Arial" w:cs="Arial"/>
          <w:kern w:val="24"/>
          <w:sz w:val="24"/>
          <w:szCs w:val="24"/>
          <w:rtl/>
          <w:lang w:bidi="ar-JO"/>
        </w:rPr>
        <w:t>التروبوسفير</w:t>
      </w:r>
      <w:proofErr w:type="spellEnd"/>
      <w:r w:rsidRPr="00AF1FCD">
        <w:rPr>
          <w:rFonts w:ascii="Calibri" w:hAnsi="Arial" w:cs="Arial"/>
          <w:kern w:val="24"/>
          <w:sz w:val="24"/>
          <w:szCs w:val="24"/>
          <w:rtl/>
          <w:lang w:bidi="ar-JO"/>
        </w:rPr>
        <w:t xml:space="preserve">، تكون </w:t>
      </w:r>
      <w:proofErr w:type="spellStart"/>
      <w:r w:rsidRPr="00AF1FCD">
        <w:rPr>
          <w:rFonts w:ascii="Calibri" w:hAnsi="Arial" w:cs="Arial"/>
          <w:kern w:val="24"/>
          <w:sz w:val="24"/>
          <w:szCs w:val="24"/>
          <w:rtl/>
          <w:lang w:bidi="ar-JO"/>
        </w:rPr>
        <w:t>مسؤولة</w:t>
      </w:r>
      <w:proofErr w:type="spellEnd"/>
      <w:r w:rsidRPr="00AF1FCD">
        <w:rPr>
          <w:rFonts w:ascii="Calibri" w:hAnsi="Arial" w:cs="Arial"/>
          <w:kern w:val="24"/>
          <w:sz w:val="24"/>
          <w:szCs w:val="24"/>
          <w:rtl/>
          <w:lang w:bidi="ar-JO"/>
        </w:rPr>
        <w:t xml:space="preserve"> عن تنظيم منظومة الإعصار، وإلا فقد الإعصار نظامه.</w:t>
      </w:r>
      <w:r w:rsidRPr="00AF1FCD">
        <w:rPr>
          <w:rFonts w:ascii="Calibri" w:hAnsi="Arial" w:cs="Arial"/>
          <w:kern w:val="24"/>
          <w:sz w:val="24"/>
          <w:szCs w:val="24"/>
          <w:rtl/>
        </w:rPr>
        <w:br/>
        <w:t xml:space="preserve">          </w:t>
      </w:r>
      <w:r w:rsidRPr="00AF1FCD">
        <w:rPr>
          <w:rFonts w:ascii="Calibri" w:hAnsi="Arial" w:cs="Arial"/>
          <w:b/>
          <w:bCs/>
          <w:kern w:val="24"/>
          <w:sz w:val="24"/>
          <w:szCs w:val="24"/>
          <w:rtl/>
        </w:rPr>
        <w:t>س:</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kern w:val="24"/>
          <w:sz w:val="24"/>
          <w:szCs w:val="24"/>
          <w:rtl/>
        </w:rPr>
        <w:t xml:space="preserve">     8 - </w:t>
      </w:r>
      <w:r w:rsidRPr="00AF1FCD">
        <w:rPr>
          <w:rFonts w:ascii="Calibri" w:hAnsi="Arial" w:cs="Arial"/>
          <w:kern w:val="24"/>
          <w:sz w:val="24"/>
          <w:szCs w:val="24"/>
          <w:rtl/>
          <w:lang w:bidi="ar-JO"/>
        </w:rPr>
        <w:t xml:space="preserve">لتشكل الإعصار ينبغي ألاّ تقل المسافة عن خط الاستواء عن </w:t>
      </w:r>
      <w:r w:rsidRPr="00AF1FCD">
        <w:rPr>
          <w:rFonts w:ascii="Calibri" w:hAnsi="Arial" w:cs="Arial"/>
          <w:kern w:val="24"/>
          <w:sz w:val="24"/>
          <w:szCs w:val="24"/>
          <w:rtl/>
        </w:rPr>
        <w:t xml:space="preserve">  </w:t>
      </w:r>
      <w:r w:rsidRPr="00AF1FCD">
        <w:rPr>
          <w:rFonts w:ascii="Calibri" w:hAnsi="Calibri" w:cs="Calibri"/>
          <w:kern w:val="24"/>
          <w:sz w:val="24"/>
          <w:szCs w:val="24"/>
        </w:rPr>
        <w:t xml:space="preserve">  </w:t>
      </w:r>
      <w:r w:rsidRPr="00AF1FCD">
        <w:rPr>
          <w:rFonts w:ascii="Calibri" w:hAnsi="Arial" w:cs="Arial"/>
          <w:kern w:val="24"/>
          <w:sz w:val="24"/>
          <w:szCs w:val="24"/>
          <w:rtl/>
          <w:lang w:bidi="ar-JO"/>
        </w:rPr>
        <w:t>500</w:t>
      </w:r>
      <w:r w:rsidRPr="00AF1FCD">
        <w:rPr>
          <w:rFonts w:ascii="Calibri" w:hAnsi="Calibri" w:cs="Calibri"/>
          <w:kern w:val="24"/>
          <w:sz w:val="24"/>
          <w:szCs w:val="24"/>
        </w:rPr>
        <w:t xml:space="preserve"> </w:t>
      </w:r>
      <w:r w:rsidRPr="00AF1FCD">
        <w:rPr>
          <w:rFonts w:ascii="Calibri" w:hAnsi="Arial" w:cs="Arial"/>
          <w:kern w:val="24"/>
          <w:sz w:val="24"/>
          <w:szCs w:val="24"/>
          <w:rtl/>
          <w:lang w:bidi="ar-JO"/>
        </w:rPr>
        <w:t>كم</w:t>
      </w:r>
      <w:r w:rsidRPr="00AF1FCD">
        <w:rPr>
          <w:rFonts w:ascii="Calibri" w:hAnsi="Calibri" w:cs="Calibri"/>
          <w:kern w:val="24"/>
          <w:sz w:val="24"/>
          <w:szCs w:val="24"/>
        </w:rPr>
        <w:t xml:space="preserve"> </w:t>
      </w:r>
      <w:r w:rsidRPr="00AF1FCD">
        <w:rPr>
          <w:rFonts w:ascii="Calibri" w:hAnsi="Arial" w:cs="Arial"/>
          <w:kern w:val="24"/>
          <w:sz w:val="24"/>
          <w:szCs w:val="24"/>
          <w:rtl/>
          <w:lang w:bidi="ar-JO"/>
        </w:rPr>
        <w:t>،</w:t>
      </w:r>
      <w:r w:rsidRPr="00AF1FCD">
        <w:rPr>
          <w:rFonts w:ascii="Calibri" w:hAnsi="Calibri" w:cs="Calibri"/>
          <w:kern w:val="24"/>
          <w:sz w:val="24"/>
          <w:szCs w:val="24"/>
        </w:rPr>
        <w:t xml:space="preserve"> </w:t>
      </w:r>
      <w:r w:rsidRPr="00AF1FCD">
        <w:rPr>
          <w:rFonts w:ascii="Calibri" w:hAnsi="Arial" w:cs="Arial"/>
          <w:kern w:val="24"/>
          <w:sz w:val="24"/>
          <w:szCs w:val="24"/>
          <w:rtl/>
          <w:lang w:bidi="ar-JO"/>
        </w:rPr>
        <w:t xml:space="preserve">كي يكون لقوة </w:t>
      </w:r>
      <w:proofErr w:type="spellStart"/>
      <w:r w:rsidRPr="00AF1FCD">
        <w:rPr>
          <w:rFonts w:ascii="Calibri" w:hAnsi="Arial" w:cs="Arial"/>
          <w:kern w:val="24"/>
          <w:sz w:val="24"/>
          <w:szCs w:val="24"/>
          <w:rtl/>
          <w:lang w:bidi="ar-JO"/>
        </w:rPr>
        <w:t>كوريولوس</w:t>
      </w:r>
      <w:proofErr w:type="spellEnd"/>
      <w:r w:rsidRPr="00AF1FCD">
        <w:rPr>
          <w:rFonts w:ascii="Calibri" w:hAnsi="Arial" w:cs="Arial"/>
          <w:kern w:val="24"/>
          <w:sz w:val="24"/>
          <w:szCs w:val="24"/>
          <w:rtl/>
          <w:lang w:bidi="ar-JO"/>
        </w:rPr>
        <w:t xml:space="preserve"> (</w:t>
      </w:r>
      <w:proofErr w:type="spellStart"/>
      <w:r w:rsidRPr="00AF1FCD">
        <w:rPr>
          <w:rFonts w:ascii="Calibri" w:hAnsi="Calibri" w:cs="Calibri"/>
          <w:kern w:val="24"/>
          <w:sz w:val="24"/>
          <w:szCs w:val="24"/>
        </w:rPr>
        <w:t>Coriolus</w:t>
      </w:r>
      <w:proofErr w:type="spellEnd"/>
      <w:r w:rsidRPr="00AF1FCD">
        <w:rPr>
          <w:rFonts w:ascii="Calibri" w:hAnsi="Calibri" w:cs="Calibri"/>
          <w:kern w:val="24"/>
          <w:sz w:val="24"/>
          <w:szCs w:val="24"/>
        </w:rPr>
        <w:t xml:space="preserve"> force</w:t>
      </w:r>
      <w:r w:rsidRPr="00AF1FCD">
        <w:rPr>
          <w:rFonts w:ascii="Calibri" w:hAnsi="Arial" w:cs="Arial"/>
          <w:kern w:val="24"/>
          <w:sz w:val="24"/>
          <w:szCs w:val="24"/>
          <w:rtl/>
          <w:lang w:bidi="ar-JO"/>
        </w:rPr>
        <w:t xml:space="preserve">) التأثير في انحراف الرياح وبدء الحركة الإعصارية، لأنه ينعدم تأثير قوة </w:t>
      </w:r>
      <w:proofErr w:type="spellStart"/>
      <w:r w:rsidRPr="00AF1FCD">
        <w:rPr>
          <w:rFonts w:ascii="Calibri" w:hAnsi="Arial" w:cs="Arial"/>
          <w:kern w:val="24"/>
          <w:sz w:val="24"/>
          <w:szCs w:val="24"/>
          <w:rtl/>
          <w:lang w:bidi="ar-JO"/>
        </w:rPr>
        <w:t>كوريولوس</w:t>
      </w:r>
      <w:proofErr w:type="spellEnd"/>
      <w:r w:rsidRPr="00AF1FCD">
        <w:rPr>
          <w:rFonts w:ascii="Calibri" w:hAnsi="Arial" w:cs="Arial"/>
          <w:kern w:val="24"/>
          <w:sz w:val="24"/>
          <w:szCs w:val="24"/>
          <w:rtl/>
          <w:lang w:bidi="ar-JO"/>
        </w:rPr>
        <w:t xml:space="preserve"> فوق خط الاستواء مباشرة، ويتزايد هذا التأثير بالابتعاد عنه.</w:t>
      </w:r>
      <w:r w:rsidRPr="00AF1FCD">
        <w:rPr>
          <w:rFonts w:ascii="Calibri" w:hAnsi="Arial" w:cs="Arial"/>
          <w:kern w:val="24"/>
          <w:sz w:val="24"/>
          <w:szCs w:val="24"/>
          <w:rtl/>
        </w:rPr>
        <w:br/>
        <w:t xml:space="preserve">          </w:t>
      </w:r>
      <w:r w:rsidRPr="00AF1FCD">
        <w:rPr>
          <w:rFonts w:ascii="Calibri" w:hAnsi="Arial" w:cs="Arial"/>
          <w:b/>
          <w:bCs/>
          <w:kern w:val="24"/>
          <w:sz w:val="24"/>
          <w:szCs w:val="24"/>
          <w:rtl/>
        </w:rPr>
        <w:t>س :</w:t>
      </w:r>
      <w:r w:rsidRPr="00AF1FCD">
        <w:rPr>
          <w:rFonts w:ascii="Calibri" w:hAnsi="Calibri" w:cs="Calibri"/>
          <w:b/>
          <w:bCs/>
          <w:kern w:val="24"/>
          <w:sz w:val="24"/>
          <w:szCs w:val="24"/>
        </w:rPr>
        <w:t xml:space="preserve">  </w:t>
      </w:r>
      <w:r w:rsidRPr="00AF1FCD">
        <w:rPr>
          <w:rFonts w:ascii="Calibri" w:hAnsi="Arial" w:cs="Arial"/>
          <w:b/>
          <w:bCs/>
          <w:kern w:val="24"/>
          <w:sz w:val="24"/>
          <w:szCs w:val="24"/>
          <w:rtl/>
        </w:rPr>
        <w:t>لماذا يشترط لتشكل الإعصار ألا تقل المسافة عن خط الاستواء عن 500 كم ؟</w:t>
      </w:r>
      <w:r w:rsidRPr="00AF1FCD">
        <w:rPr>
          <w:rFonts w:ascii="Calibri" w:hAnsi="Calibri" w:cs="Calibri"/>
          <w:b/>
          <w:bCs/>
          <w:kern w:val="24"/>
          <w:sz w:val="24"/>
          <w:szCs w:val="24"/>
        </w:rPr>
        <w:t xml:space="preserve">  </w:t>
      </w:r>
      <w:r w:rsidRPr="00AF1FCD">
        <w:rPr>
          <w:rFonts w:ascii="Calibri" w:hAnsi="Arial" w:cs="Arial"/>
          <w:b/>
          <w:bCs/>
          <w:kern w:val="24"/>
          <w:sz w:val="24"/>
          <w:szCs w:val="24"/>
          <w:rtl/>
        </w:rPr>
        <w:t xml:space="preserve"> </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kern w:val="24"/>
          <w:sz w:val="24"/>
          <w:szCs w:val="24"/>
          <w:rtl/>
        </w:rPr>
      </w:pPr>
      <w:r w:rsidRPr="00AF1FCD">
        <w:rPr>
          <w:rFonts w:ascii="Calibri" w:hAnsi="Arial" w:cs="Arial"/>
          <w:b/>
          <w:bCs/>
          <w:kern w:val="24"/>
          <w:sz w:val="24"/>
          <w:szCs w:val="24"/>
          <w:rtl/>
        </w:rPr>
        <w:t xml:space="preserve">   </w:t>
      </w:r>
      <w:r w:rsidRPr="00AF1FCD">
        <w:rPr>
          <w:rFonts w:ascii="Calibri" w:hAnsi="Arial" w:cs="Arial"/>
          <w:b/>
          <w:bCs/>
          <w:kern w:val="24"/>
          <w:sz w:val="24"/>
          <w:szCs w:val="24"/>
          <w:rtl/>
        </w:rPr>
        <w:br/>
        <w:t xml:space="preserve"> </w:t>
      </w:r>
      <w:r w:rsidRPr="00AF1FCD">
        <w:rPr>
          <w:rFonts w:ascii="Calibri" w:hAnsi="Arial" w:cs="Arial"/>
          <w:b/>
          <w:bCs/>
          <w:kern w:val="24"/>
          <w:sz w:val="24"/>
          <w:szCs w:val="24"/>
          <w:u w:val="single"/>
          <w:rtl/>
          <w:lang w:bidi="ar-JO"/>
        </w:rPr>
        <w:t>أجزاء الإعصار:</w:t>
      </w:r>
      <w:r w:rsidRPr="00AF1FCD">
        <w:rPr>
          <w:rFonts w:ascii="Calibri" w:hAnsi="Calibri" w:cs="Calibri"/>
          <w:kern w:val="24"/>
          <w:sz w:val="24"/>
          <w:szCs w:val="24"/>
        </w:rPr>
        <w:br/>
      </w:r>
      <w:r w:rsidRPr="00AF1FCD">
        <w:rPr>
          <w:rFonts w:ascii="Calibri" w:hAnsi="Arial" w:cs="Arial"/>
          <w:kern w:val="24"/>
          <w:sz w:val="24"/>
          <w:szCs w:val="24"/>
          <w:rtl/>
        </w:rPr>
        <w:t xml:space="preserve">   1- </w:t>
      </w:r>
      <w:r w:rsidRPr="00AF1FCD">
        <w:rPr>
          <w:rFonts w:ascii="Calibri" w:hAnsi="Arial" w:cs="Arial"/>
          <w:b/>
          <w:bCs/>
          <w:kern w:val="24"/>
          <w:sz w:val="24"/>
          <w:szCs w:val="24"/>
          <w:rtl/>
          <w:lang w:bidi="ar-JO"/>
        </w:rPr>
        <w:t>عين الإعصار:</w:t>
      </w:r>
      <w:r w:rsidRPr="00AF1FCD">
        <w:rPr>
          <w:rFonts w:ascii="Calibri" w:hAnsi="Arial" w:cs="Arial"/>
          <w:b/>
          <w:bCs/>
          <w:kern w:val="24"/>
          <w:sz w:val="24"/>
          <w:szCs w:val="24"/>
          <w:rtl/>
        </w:rPr>
        <w:t xml:space="preserve"> </w:t>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وهي مركز دوران الإعصار، تكون دائرية الشكل </w:t>
      </w:r>
      <w:proofErr w:type="spellStart"/>
      <w:r w:rsidRPr="00AF1FCD">
        <w:rPr>
          <w:rFonts w:ascii="Calibri" w:hAnsi="Arial" w:cs="Arial"/>
          <w:kern w:val="24"/>
          <w:sz w:val="24"/>
          <w:szCs w:val="24"/>
          <w:rtl/>
          <w:lang w:bidi="ar-JO"/>
        </w:rPr>
        <w:t>وبها</w:t>
      </w:r>
      <w:proofErr w:type="spellEnd"/>
      <w:r w:rsidRPr="00AF1FCD">
        <w:rPr>
          <w:rFonts w:ascii="Calibri" w:hAnsi="Arial" w:cs="Arial"/>
          <w:kern w:val="24"/>
          <w:sz w:val="24"/>
          <w:szCs w:val="24"/>
          <w:rtl/>
          <w:lang w:bidi="ar-JO"/>
        </w:rPr>
        <w:t xml:space="preserve"> ضغط جوي منخفض جداً ورياحاً هادئة، بينما يكون البحر من</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تحتها هائجاً. يتراوح قطر عين الإعصار ما بين 10-60 كيلومتراً، يكون الجو داخلها لطيفاً، </w:t>
      </w:r>
      <w:r w:rsidRPr="00AF1FCD">
        <w:rPr>
          <w:rFonts w:ascii="Calibri" w:hAnsi="Arial" w:cs="Arial"/>
          <w:kern w:val="24"/>
          <w:sz w:val="24"/>
          <w:szCs w:val="24"/>
          <w:rtl/>
        </w:rPr>
        <w:t xml:space="preserve">وهي </w:t>
      </w:r>
      <w:r w:rsidRPr="00AF1FCD">
        <w:rPr>
          <w:rFonts w:ascii="Calibri" w:hAnsi="Arial" w:cs="Arial"/>
          <w:kern w:val="24"/>
          <w:sz w:val="24"/>
          <w:szCs w:val="24"/>
          <w:rtl/>
          <w:lang w:bidi="ar-JO"/>
        </w:rPr>
        <w:t>قليلة الأمطار وتبدو السماء من الأعلى صافية، وتسود فيها تيارات هوائية هابطة.</w:t>
      </w:r>
      <w:r w:rsidRPr="00AF1FCD">
        <w:rPr>
          <w:rFonts w:ascii="Calibri" w:hAnsi="Arial" w:cs="Arial"/>
          <w:kern w:val="24"/>
          <w:sz w:val="24"/>
          <w:szCs w:val="24"/>
          <w:rtl/>
        </w:rPr>
        <w:br/>
        <w:t xml:space="preserve">     </w:t>
      </w:r>
      <w:r w:rsidRPr="00AF1FCD">
        <w:rPr>
          <w:rFonts w:ascii="Calibri" w:hAnsi="Arial" w:cs="Arial"/>
          <w:b/>
          <w:bCs/>
          <w:kern w:val="24"/>
          <w:sz w:val="24"/>
          <w:szCs w:val="24"/>
          <w:rtl/>
        </w:rPr>
        <w:t>س : تسود في عين الإعصار تيارات هوائية :</w:t>
      </w:r>
      <w:r w:rsidRPr="00AF1FCD">
        <w:rPr>
          <w:rFonts w:ascii="Calibri" w:hAnsi="Arial" w:cs="Arial"/>
          <w:b/>
          <w:bCs/>
          <w:kern w:val="24"/>
          <w:sz w:val="24"/>
          <w:szCs w:val="24"/>
          <w:rtl/>
        </w:rPr>
        <w:br/>
        <w:t xml:space="preserve">                                                          أ – صاعدة   ب – هابطة       ج – أفقية      د – مختلطة</w:t>
      </w:r>
      <w:r w:rsidRPr="00AF1FCD">
        <w:rPr>
          <w:rFonts w:ascii="Calibri" w:hAnsi="Arial" w:cs="Arial"/>
          <w:b/>
          <w:bCs/>
          <w:kern w:val="24"/>
          <w:sz w:val="24"/>
          <w:szCs w:val="24"/>
          <w:rtl/>
        </w:rPr>
        <w:br/>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b/>
          <w:bCs/>
          <w:kern w:val="24"/>
          <w:sz w:val="24"/>
          <w:szCs w:val="24"/>
        </w:rPr>
      </w:pPr>
      <w:r w:rsidRPr="00AF1FCD">
        <w:rPr>
          <w:rFonts w:ascii="Calibri" w:hAnsi="Arial" w:cs="Arial"/>
          <w:b/>
          <w:bCs/>
          <w:kern w:val="24"/>
          <w:sz w:val="24"/>
          <w:szCs w:val="24"/>
          <w:rtl/>
        </w:rPr>
        <w:t xml:space="preserve">  </w:t>
      </w:r>
      <w:r w:rsidRPr="00AF1FCD">
        <w:rPr>
          <w:rFonts w:ascii="Calibri" w:hAnsi="Arial" w:cs="Arial"/>
          <w:b/>
          <w:bCs/>
          <w:kern w:val="24"/>
          <w:sz w:val="24"/>
          <w:szCs w:val="24"/>
          <w:rtl/>
        </w:rPr>
        <w:br/>
        <w:t xml:space="preserve">     2 - </w:t>
      </w:r>
      <w:r w:rsidRPr="00AF1FCD">
        <w:rPr>
          <w:rFonts w:ascii="Calibri" w:hAnsi="Arial" w:cs="Arial"/>
          <w:b/>
          <w:bCs/>
          <w:kern w:val="24"/>
          <w:sz w:val="24"/>
          <w:szCs w:val="24"/>
          <w:rtl/>
          <w:lang w:bidi="ar-JO"/>
        </w:rPr>
        <w:t>جدار العين (</w:t>
      </w:r>
      <w:r w:rsidRPr="00AF1FCD">
        <w:rPr>
          <w:rFonts w:ascii="Calibri" w:hAnsi="Calibri" w:cs="Calibri"/>
          <w:b/>
          <w:bCs/>
          <w:kern w:val="24"/>
          <w:sz w:val="24"/>
          <w:szCs w:val="24"/>
        </w:rPr>
        <w:t>Eye wall</w:t>
      </w:r>
      <w:r w:rsidRPr="00AF1FCD">
        <w:rPr>
          <w:rFonts w:ascii="Calibri" w:hAnsi="Arial" w:cs="Arial"/>
          <w:b/>
          <w:bCs/>
          <w:kern w:val="24"/>
          <w:sz w:val="24"/>
          <w:szCs w:val="24"/>
          <w:rtl/>
          <w:lang w:bidi="ar-JO"/>
        </w:rPr>
        <w:t>)</w:t>
      </w:r>
      <w:r w:rsidRPr="00AF1FCD">
        <w:rPr>
          <w:rFonts w:ascii="Calibri" w:hAnsi="Calibri" w:cs="Calibri"/>
          <w:b/>
          <w:bCs/>
          <w:kern w:val="24"/>
          <w:sz w:val="24"/>
          <w:szCs w:val="24"/>
        </w:rPr>
        <w:t>:</w:t>
      </w:r>
      <w:r w:rsidRPr="00AF1FCD">
        <w:rPr>
          <w:rFonts w:ascii="Calibri" w:hAnsi="Calibri" w:cs="Calibri"/>
          <w:b/>
          <w:bCs/>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وهو جدار ضخم من السحب </w:t>
      </w:r>
      <w:proofErr w:type="spellStart"/>
      <w:r w:rsidRPr="00AF1FCD">
        <w:rPr>
          <w:rFonts w:ascii="Calibri" w:hAnsi="Arial" w:cs="Arial"/>
          <w:kern w:val="24"/>
          <w:sz w:val="24"/>
          <w:szCs w:val="24"/>
          <w:rtl/>
          <w:lang w:bidi="ar-JO"/>
        </w:rPr>
        <w:t>الركامية</w:t>
      </w:r>
      <w:proofErr w:type="spellEnd"/>
      <w:r w:rsidRPr="00AF1FCD">
        <w:rPr>
          <w:rFonts w:ascii="Calibri" w:hAnsi="Arial" w:cs="Arial"/>
          <w:kern w:val="24"/>
          <w:sz w:val="24"/>
          <w:szCs w:val="24"/>
          <w:rtl/>
          <w:lang w:bidi="ar-JO"/>
        </w:rPr>
        <w:t xml:space="preserve"> الكثيفة (</w:t>
      </w:r>
      <w:r w:rsidRPr="00AF1FCD">
        <w:rPr>
          <w:rFonts w:ascii="Calibri" w:hAnsi="Calibri" w:cs="Calibri"/>
          <w:kern w:val="24"/>
          <w:sz w:val="24"/>
          <w:szCs w:val="24"/>
        </w:rPr>
        <w:t>Cumulus clouds</w:t>
      </w:r>
      <w:r w:rsidRPr="00AF1FCD">
        <w:rPr>
          <w:rFonts w:ascii="Calibri" w:hAnsi="Arial" w:cs="Arial"/>
          <w:kern w:val="24"/>
          <w:sz w:val="24"/>
          <w:szCs w:val="24"/>
          <w:rtl/>
          <w:lang w:bidi="ar-JO"/>
        </w:rPr>
        <w:t>) التي تدور حول عين الإعصار، وتبلغ الرياح أقصى سرعة لها في تلك المنطقة، حيث تسود التيارات الهوائية الصاعدة، مع تلبد السماء بالغيوم وسقوط الأمطار الغزيرة.</w:t>
      </w:r>
      <w:r w:rsidRPr="00AF1FCD">
        <w:rPr>
          <w:rFonts w:ascii="Calibri" w:hAnsi="Arial" w:cs="Arial"/>
          <w:kern w:val="24"/>
          <w:sz w:val="24"/>
          <w:szCs w:val="24"/>
          <w:rtl/>
        </w:rPr>
        <w:br/>
        <w:t xml:space="preserve">    </w:t>
      </w:r>
      <w:r w:rsidRPr="00AF1FCD">
        <w:rPr>
          <w:rFonts w:ascii="Calibri" w:hAnsi="Arial" w:cs="Arial"/>
          <w:b/>
          <w:bCs/>
          <w:kern w:val="24"/>
          <w:sz w:val="24"/>
          <w:szCs w:val="24"/>
          <w:rtl/>
        </w:rPr>
        <w:t xml:space="preserve"> س : تسود في جدار عين الإعصار  تيارات هوائية :</w:t>
      </w:r>
      <w:r w:rsidRPr="00AF1FCD">
        <w:rPr>
          <w:rFonts w:ascii="Calibri" w:hAnsi="Arial" w:cs="Arial"/>
          <w:b/>
          <w:bCs/>
          <w:kern w:val="24"/>
          <w:sz w:val="24"/>
          <w:szCs w:val="24"/>
          <w:rtl/>
        </w:rPr>
        <w:br/>
        <w:t xml:space="preserve">                                                      أ – صاعدة       ب – هابطة          ج – أفقية          د – مختلطة </w:t>
      </w:r>
      <w:r w:rsidRPr="00AF1FCD">
        <w:rPr>
          <w:rFonts w:ascii="Calibri" w:hAnsi="Calibri" w:cs="Calibri"/>
          <w:kern w:val="24"/>
          <w:sz w:val="24"/>
          <w:szCs w:val="24"/>
        </w:rPr>
        <w:br/>
      </w:r>
      <w:r w:rsidRPr="00AF1FCD">
        <w:rPr>
          <w:rFonts w:ascii="Calibri" w:hAnsi="Arial" w:cs="Arial"/>
          <w:b/>
          <w:bCs/>
          <w:kern w:val="24"/>
          <w:sz w:val="24"/>
          <w:szCs w:val="24"/>
          <w:rtl/>
          <w:lang w:bidi="ar-JO"/>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b/>
          <w:bCs/>
          <w:kern w:val="24"/>
          <w:sz w:val="24"/>
          <w:szCs w:val="24"/>
          <w:rtl/>
        </w:rPr>
        <w:t xml:space="preserve">   3 - </w:t>
      </w:r>
      <w:r w:rsidRPr="00AF1FCD">
        <w:rPr>
          <w:rFonts w:ascii="Calibri" w:hAnsi="Arial" w:cs="Arial"/>
          <w:b/>
          <w:bCs/>
          <w:kern w:val="24"/>
          <w:sz w:val="24"/>
          <w:szCs w:val="24"/>
          <w:rtl/>
          <w:lang w:bidi="ar-JO"/>
        </w:rPr>
        <w:t>أطراف الإعصار:</w:t>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توجد على أطراف الإعصار الخارجية تيارات هوائية هابطة</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وهذا يضع حداً لأية ظواهر مرافقة للإعصار، مما يجعل الطقس الذي يسبق وصول الإعصار مباشرة إلى السواحل</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 طقساً حسناً خالياً من السحب ، فيأخذ السكان بالتدمير على حين غرة، رغم أنه وبسبب حركته المستمرة لا يؤثر على المكان الواحد إلا يوماً أو يومين.</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b/>
          <w:bCs/>
          <w:kern w:val="24"/>
          <w:sz w:val="24"/>
          <w:szCs w:val="24"/>
        </w:rPr>
      </w:pPr>
      <w:r w:rsidRPr="00AF1FCD">
        <w:rPr>
          <w:rFonts w:ascii="Calibri" w:hAnsi="Arial" w:cs="Arial"/>
          <w:b/>
          <w:bCs/>
          <w:kern w:val="24"/>
          <w:sz w:val="24"/>
          <w:szCs w:val="24"/>
          <w:rtl/>
          <w:lang w:bidi="ar-JO"/>
        </w:rPr>
        <w:lastRenderedPageBreak/>
        <w:t xml:space="preserve">أهم خصائص أعاصير </w:t>
      </w:r>
      <w:proofErr w:type="spellStart"/>
      <w:r w:rsidRPr="00AF1FCD">
        <w:rPr>
          <w:rFonts w:ascii="Calibri" w:hAnsi="Arial" w:cs="Arial"/>
          <w:b/>
          <w:bCs/>
          <w:kern w:val="24"/>
          <w:sz w:val="24"/>
          <w:szCs w:val="24"/>
          <w:rtl/>
          <w:lang w:bidi="ar-JO"/>
        </w:rPr>
        <w:t>الهاريكان</w:t>
      </w:r>
      <w:proofErr w:type="spellEnd"/>
      <w:r w:rsidRPr="00AF1FCD">
        <w:rPr>
          <w:rFonts w:ascii="Calibri" w:hAnsi="Arial" w:cs="Arial"/>
          <w:b/>
          <w:bCs/>
          <w:kern w:val="24"/>
          <w:sz w:val="24"/>
          <w:szCs w:val="24"/>
          <w:rtl/>
          <w:lang w:bidi="ar-JO"/>
        </w:rPr>
        <w:t>:</w:t>
      </w:r>
      <w:r w:rsidRPr="00AF1FCD">
        <w:rPr>
          <w:rFonts w:ascii="Calibri" w:hAnsi="Arial" w:cs="Arial"/>
          <w:b/>
          <w:bCs/>
          <w:kern w:val="24"/>
          <w:sz w:val="24"/>
          <w:szCs w:val="24"/>
          <w:rtl/>
        </w:rPr>
        <w:br/>
      </w:r>
      <w:r w:rsidRPr="00AF1FCD">
        <w:rPr>
          <w:rFonts w:ascii="Calibri" w:hAnsi="Calibri" w:cs="Calibri"/>
          <w:b/>
          <w:bCs/>
          <w:kern w:val="24"/>
          <w:sz w:val="24"/>
          <w:szCs w:val="24"/>
        </w:rPr>
        <w:br/>
      </w:r>
      <w:r w:rsidRPr="00AF1FCD">
        <w:rPr>
          <w:rFonts w:ascii="Calibri" w:hAnsi="Arial" w:cs="Arial"/>
          <w:b/>
          <w:bCs/>
          <w:kern w:val="24"/>
          <w:sz w:val="24"/>
          <w:szCs w:val="24"/>
          <w:rtl/>
        </w:rPr>
        <w:t xml:space="preserve">    </w:t>
      </w:r>
      <w:r w:rsidRPr="00AF1FCD">
        <w:rPr>
          <w:rFonts w:ascii="Calibri" w:hAnsi="Arial" w:cs="Arial"/>
          <w:kern w:val="24"/>
          <w:sz w:val="24"/>
          <w:szCs w:val="24"/>
          <w:rtl/>
          <w:lang w:bidi="ar-JO"/>
        </w:rPr>
        <w:t xml:space="preserve">رغم أن </w:t>
      </w:r>
      <w:r w:rsidRPr="00AF1FCD">
        <w:rPr>
          <w:rFonts w:ascii="Calibri" w:hAnsi="Arial" w:cs="Arial"/>
          <w:b/>
          <w:bCs/>
          <w:kern w:val="24"/>
          <w:sz w:val="24"/>
          <w:szCs w:val="24"/>
          <w:rtl/>
          <w:lang w:bidi="ar-JO"/>
        </w:rPr>
        <w:t>قطر</w:t>
      </w:r>
      <w:r w:rsidRPr="00AF1FCD">
        <w:rPr>
          <w:rFonts w:ascii="Calibri" w:hAnsi="Arial" w:cs="Arial"/>
          <w:kern w:val="24"/>
          <w:sz w:val="24"/>
          <w:szCs w:val="24"/>
          <w:rtl/>
          <w:lang w:bidi="ar-JO"/>
        </w:rPr>
        <w:t xml:space="preserve">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المثالي يتراوح ما بين 480-650 كيلو متراً، إلا أنه يمكن أن يصل إلى أكثر من ألف كيلومتر، ومع ذلك فإن </w:t>
      </w:r>
      <w:r w:rsidRPr="00AF1FCD">
        <w:rPr>
          <w:rFonts w:ascii="Calibri" w:hAnsi="Arial" w:cs="Arial"/>
          <w:b/>
          <w:bCs/>
          <w:kern w:val="24"/>
          <w:sz w:val="24"/>
          <w:szCs w:val="24"/>
          <w:rtl/>
          <w:lang w:bidi="ar-JO"/>
        </w:rPr>
        <w:t xml:space="preserve">الضغط الجوي </w:t>
      </w:r>
      <w:r w:rsidRPr="00AF1FCD">
        <w:rPr>
          <w:rFonts w:ascii="Calibri" w:hAnsi="Arial" w:cs="Arial"/>
          <w:kern w:val="24"/>
          <w:sz w:val="24"/>
          <w:szCs w:val="24"/>
          <w:rtl/>
          <w:lang w:bidi="ar-JO"/>
        </w:rPr>
        <w:t xml:space="preserve">يكون فيه منخفض جداً ويصل إلى 900 </w:t>
      </w:r>
      <w:proofErr w:type="spellStart"/>
      <w:r w:rsidRPr="00AF1FCD">
        <w:rPr>
          <w:rFonts w:ascii="Calibri" w:hAnsi="Arial" w:cs="Arial"/>
          <w:kern w:val="24"/>
          <w:sz w:val="24"/>
          <w:szCs w:val="24"/>
          <w:rtl/>
          <w:lang w:bidi="ar-JO"/>
        </w:rPr>
        <w:t>مليبار</w:t>
      </w:r>
      <w:proofErr w:type="spellEnd"/>
      <w:r w:rsidRPr="00AF1FCD">
        <w:rPr>
          <w:rFonts w:ascii="Calibri" w:hAnsi="Arial" w:cs="Arial"/>
          <w:kern w:val="24"/>
          <w:sz w:val="24"/>
          <w:szCs w:val="24"/>
          <w:rtl/>
          <w:lang w:bidi="ar-JO"/>
        </w:rPr>
        <w:t>، وقد يقل عن ذلك كما في منخفض تب (</w:t>
      </w:r>
      <w:r w:rsidRPr="00AF1FCD">
        <w:rPr>
          <w:rFonts w:ascii="Calibri" w:hAnsi="Calibri" w:cs="Calibri"/>
          <w:kern w:val="24"/>
          <w:sz w:val="24"/>
          <w:szCs w:val="24"/>
        </w:rPr>
        <w:t>Tip</w:t>
      </w:r>
      <w:r w:rsidRPr="00AF1FCD">
        <w:rPr>
          <w:rFonts w:ascii="Calibri" w:hAnsi="Arial" w:cs="Arial"/>
          <w:kern w:val="24"/>
          <w:sz w:val="24"/>
          <w:szCs w:val="24"/>
          <w:rtl/>
          <w:lang w:bidi="ar-JO"/>
        </w:rPr>
        <w:t xml:space="preserve">) الذي حدث في شمال غرب المحيط الهادي عام 1979 الذي انخفض فيه الضغط الجوي إلى 870 </w:t>
      </w:r>
      <w:proofErr w:type="spellStart"/>
      <w:r w:rsidRPr="00AF1FCD">
        <w:rPr>
          <w:rFonts w:ascii="Calibri" w:hAnsi="Arial" w:cs="Arial"/>
          <w:kern w:val="24"/>
          <w:sz w:val="24"/>
          <w:szCs w:val="24"/>
          <w:rtl/>
          <w:lang w:bidi="ar-JO"/>
        </w:rPr>
        <w:t>مليبار</w:t>
      </w:r>
      <w:proofErr w:type="spellEnd"/>
      <w:r w:rsidRPr="00AF1FCD">
        <w:rPr>
          <w:rFonts w:ascii="Calibri" w:hAnsi="Arial" w:cs="Arial"/>
          <w:kern w:val="24"/>
          <w:sz w:val="24"/>
          <w:szCs w:val="24"/>
          <w:rtl/>
          <w:lang w:bidi="ar-JO"/>
        </w:rPr>
        <w:t xml:space="preserve">، وكلما قل الضغط الجوي في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اشتدت سرعته.</w:t>
      </w:r>
      <w:r w:rsidRPr="00AF1FCD">
        <w:rPr>
          <w:rFonts w:ascii="Calibri" w:hAnsi="Arial" w:cs="Arial"/>
          <w:kern w:val="24"/>
          <w:sz w:val="24"/>
          <w:szCs w:val="24"/>
          <w:rtl/>
        </w:rPr>
        <w:br/>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تكتسب الأعاصير الاستوائية طاقتها </w:t>
      </w:r>
      <w:proofErr w:type="spellStart"/>
      <w:r w:rsidRPr="00AF1FCD">
        <w:rPr>
          <w:rFonts w:ascii="Calibri" w:hAnsi="Arial" w:cs="Arial"/>
          <w:kern w:val="24"/>
          <w:sz w:val="24"/>
          <w:szCs w:val="24"/>
          <w:rtl/>
          <w:lang w:bidi="ar-JO"/>
        </w:rPr>
        <w:t>التدمي</w:t>
      </w:r>
      <w:proofErr w:type="spellEnd"/>
      <w:r w:rsidRPr="00AF1FCD">
        <w:rPr>
          <w:rFonts w:ascii="Calibri" w:hAnsi="Arial" w:cs="Arial"/>
          <w:kern w:val="24"/>
          <w:sz w:val="24"/>
          <w:szCs w:val="24"/>
          <w:rtl/>
        </w:rPr>
        <w:t>ر</w:t>
      </w:r>
      <w:proofErr w:type="spellStart"/>
      <w:r w:rsidRPr="00AF1FCD">
        <w:rPr>
          <w:rFonts w:ascii="Calibri" w:hAnsi="Arial" w:cs="Arial"/>
          <w:kern w:val="24"/>
          <w:sz w:val="24"/>
          <w:szCs w:val="24"/>
          <w:rtl/>
          <w:lang w:bidi="ar-JO"/>
        </w:rPr>
        <w:t>ية</w:t>
      </w:r>
      <w:proofErr w:type="spellEnd"/>
      <w:r w:rsidRPr="00AF1FCD">
        <w:rPr>
          <w:rFonts w:ascii="Calibri" w:hAnsi="Arial" w:cs="Arial"/>
          <w:kern w:val="24"/>
          <w:sz w:val="24"/>
          <w:szCs w:val="24"/>
          <w:rtl/>
          <w:lang w:bidi="ar-JO"/>
        </w:rPr>
        <w:t xml:space="preserve"> من تكاثف بخار الماء، أي من الطاقة المتحررة من بخار الماء التي يشعها أو يطلقها عندما يبدأ بالتكاثف في الجو.</w:t>
      </w:r>
      <w:r w:rsidRPr="00AF1FCD">
        <w:rPr>
          <w:rFonts w:ascii="Calibri" w:hAnsi="Arial" w:cs="Arial"/>
          <w:kern w:val="24"/>
          <w:sz w:val="24"/>
          <w:szCs w:val="24"/>
          <w:rtl/>
        </w:rPr>
        <w:br/>
      </w:r>
      <w:r w:rsidRPr="00AF1FCD">
        <w:rPr>
          <w:rFonts w:ascii="Calibri" w:hAnsi="Arial" w:cs="Arial"/>
          <w:kern w:val="24"/>
          <w:sz w:val="24"/>
          <w:szCs w:val="24"/>
          <w:rtl/>
        </w:rPr>
        <w:br/>
      </w:r>
      <w:r w:rsidRPr="00AF1FCD">
        <w:rPr>
          <w:rFonts w:ascii="Calibri" w:hAnsi="Arial" w:cs="Arial"/>
          <w:b/>
          <w:bCs/>
          <w:kern w:val="24"/>
          <w:sz w:val="24"/>
          <w:szCs w:val="24"/>
          <w:rtl/>
        </w:rPr>
        <w:t xml:space="preserve">    س: كلما قل الضغط الجوي في </w:t>
      </w:r>
      <w:proofErr w:type="spellStart"/>
      <w:r w:rsidRPr="00AF1FCD">
        <w:rPr>
          <w:rFonts w:ascii="Calibri" w:hAnsi="Arial" w:cs="Arial"/>
          <w:b/>
          <w:bCs/>
          <w:kern w:val="24"/>
          <w:sz w:val="24"/>
          <w:szCs w:val="24"/>
          <w:rtl/>
        </w:rPr>
        <w:t>اعصار</w:t>
      </w:r>
      <w:proofErr w:type="spellEnd"/>
      <w:r w:rsidRPr="00AF1FCD">
        <w:rPr>
          <w:rFonts w:ascii="Calibri" w:hAnsi="Arial" w:cs="Arial"/>
          <w:b/>
          <w:bCs/>
          <w:kern w:val="24"/>
          <w:sz w:val="24"/>
          <w:szCs w:val="24"/>
          <w:rtl/>
        </w:rPr>
        <w:t xml:space="preserve"> </w:t>
      </w:r>
      <w:proofErr w:type="spellStart"/>
      <w:r w:rsidRPr="00AF1FCD">
        <w:rPr>
          <w:rFonts w:ascii="Calibri" w:hAnsi="Arial" w:cs="Arial"/>
          <w:b/>
          <w:bCs/>
          <w:kern w:val="24"/>
          <w:sz w:val="24"/>
          <w:szCs w:val="24"/>
          <w:rtl/>
        </w:rPr>
        <w:t>الهاريكان</w:t>
      </w:r>
      <w:proofErr w:type="spellEnd"/>
      <w:r w:rsidRPr="00AF1FCD">
        <w:rPr>
          <w:rFonts w:ascii="Calibri" w:hAnsi="Arial" w:cs="Arial"/>
          <w:b/>
          <w:bCs/>
          <w:kern w:val="24"/>
          <w:sz w:val="24"/>
          <w:szCs w:val="24"/>
          <w:rtl/>
        </w:rPr>
        <w:t xml:space="preserve"> ، فإن سرعة الرياح المرافقة له :</w:t>
      </w:r>
      <w:r w:rsidRPr="00AF1FCD">
        <w:rPr>
          <w:rFonts w:ascii="Calibri" w:hAnsi="Arial" w:cs="Arial"/>
          <w:b/>
          <w:bCs/>
          <w:kern w:val="24"/>
          <w:sz w:val="24"/>
          <w:szCs w:val="24"/>
          <w:rtl/>
        </w:rPr>
        <w:br/>
        <w:t xml:space="preserve">                              أ – تزداد           ب – تتناقص         ج – تتغير         د – لا </w:t>
      </w:r>
      <w:proofErr w:type="spellStart"/>
      <w:r w:rsidRPr="00AF1FCD">
        <w:rPr>
          <w:rFonts w:ascii="Calibri" w:hAnsi="Arial" w:cs="Arial"/>
          <w:b/>
          <w:bCs/>
          <w:kern w:val="24"/>
          <w:sz w:val="24"/>
          <w:szCs w:val="24"/>
          <w:rtl/>
        </w:rPr>
        <w:t>شيئ</w:t>
      </w:r>
      <w:proofErr w:type="spellEnd"/>
      <w:r w:rsidRPr="00AF1FCD">
        <w:rPr>
          <w:rFonts w:ascii="Calibri" w:hAnsi="Arial" w:cs="Arial"/>
          <w:b/>
          <w:bCs/>
          <w:kern w:val="24"/>
          <w:sz w:val="24"/>
          <w:szCs w:val="24"/>
          <w:rtl/>
        </w:rPr>
        <w:t xml:space="preserve"> مما ذكر       </w:t>
      </w:r>
      <w:r w:rsidRPr="00AF1FCD">
        <w:rPr>
          <w:rFonts w:ascii="Calibri" w:hAnsi="Calibri" w:cs="Calibri"/>
          <w:b/>
          <w:bCs/>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b/>
          <w:bCs/>
          <w:kern w:val="24"/>
          <w:sz w:val="24"/>
          <w:szCs w:val="24"/>
        </w:rPr>
      </w:pPr>
      <w:r w:rsidRPr="00AF1FCD">
        <w:rPr>
          <w:rFonts w:ascii="Calibri" w:hAnsi="Arial" w:cs="Arial"/>
          <w:b/>
          <w:bCs/>
          <w:kern w:val="24"/>
          <w:sz w:val="24"/>
          <w:szCs w:val="24"/>
          <w:rtl/>
        </w:rPr>
        <w:t xml:space="preserve">  </w:t>
      </w:r>
      <w:r w:rsidRPr="00AF1FCD">
        <w:rPr>
          <w:rFonts w:ascii="Calibri" w:hAnsi="Arial" w:cs="Arial"/>
          <w:b/>
          <w:bCs/>
          <w:kern w:val="24"/>
          <w:sz w:val="24"/>
          <w:szCs w:val="24"/>
          <w:rtl/>
        </w:rPr>
        <w:br/>
        <w:t xml:space="preserve">        </w:t>
      </w:r>
      <w:r w:rsidRPr="00AF1FCD">
        <w:rPr>
          <w:rFonts w:ascii="Calibri" w:hAnsi="Arial" w:cs="Arial"/>
          <w:b/>
          <w:bCs/>
          <w:kern w:val="24"/>
          <w:sz w:val="24"/>
          <w:szCs w:val="24"/>
          <w:rtl/>
          <w:lang w:bidi="ar-JO"/>
        </w:rPr>
        <w:t>تقع الأعاصير الاستوائية (</w:t>
      </w:r>
      <w:proofErr w:type="spellStart"/>
      <w:r w:rsidRPr="00AF1FCD">
        <w:rPr>
          <w:rFonts w:ascii="Calibri" w:hAnsi="Arial" w:cs="Arial"/>
          <w:b/>
          <w:bCs/>
          <w:kern w:val="24"/>
          <w:sz w:val="24"/>
          <w:szCs w:val="24"/>
          <w:rtl/>
          <w:lang w:bidi="ar-JO"/>
        </w:rPr>
        <w:t>الهاريكان</w:t>
      </w:r>
      <w:proofErr w:type="spellEnd"/>
      <w:r w:rsidRPr="00AF1FCD">
        <w:rPr>
          <w:rFonts w:ascii="Calibri" w:hAnsi="Arial" w:cs="Arial"/>
          <w:b/>
          <w:bCs/>
          <w:kern w:val="24"/>
          <w:sz w:val="24"/>
          <w:szCs w:val="24"/>
          <w:rtl/>
          <w:lang w:bidi="ar-JO"/>
        </w:rPr>
        <w:t xml:space="preserve">) في نطاق الرياح التجارية الشرقية أي أنها تتحرك في البحار المدارية من الشرق إلى الغرب، وقد تنحرف أحياناً باتجاه الشمال، فتخرج من نطاق الرياح التجارية إلى نطاق الرياح الغربية العكسية، وتكون قد غيرت اتجاهها حينئذٍ وأصبحت تتحرك من الغرب إلى الشرق، وهذا </w:t>
      </w:r>
      <w:r w:rsidRPr="00AF1FCD">
        <w:rPr>
          <w:rFonts w:ascii="Calibri" w:hAnsi="Arial" w:cs="Arial"/>
          <w:b/>
          <w:bCs/>
          <w:kern w:val="24"/>
          <w:sz w:val="24"/>
          <w:szCs w:val="24"/>
          <w:u w:val="single"/>
          <w:rtl/>
          <w:lang w:bidi="ar-JO"/>
        </w:rPr>
        <w:t>أحد سببين لضعف تلك الأعاصير وتلاشيها</w:t>
      </w:r>
      <w:r w:rsidRPr="00AF1FCD">
        <w:rPr>
          <w:rFonts w:ascii="Calibri" w:hAnsi="Arial" w:cs="Arial"/>
          <w:b/>
          <w:bCs/>
          <w:kern w:val="24"/>
          <w:sz w:val="24"/>
          <w:szCs w:val="24"/>
          <w:u w:val="single"/>
          <w:rtl/>
        </w:rPr>
        <w:t xml:space="preserve"> </w:t>
      </w:r>
      <w:r w:rsidRPr="00AF1FCD">
        <w:rPr>
          <w:rFonts w:ascii="Calibri" w:hAnsi="Arial" w:cs="Arial"/>
          <w:b/>
          <w:bCs/>
          <w:kern w:val="24"/>
          <w:sz w:val="24"/>
          <w:szCs w:val="24"/>
          <w:rtl/>
        </w:rPr>
        <w:t>.    س :املأ الفراغ في الجملة التالية : تتحرك الأعاصير الاستوائية في نطاق الرياح . . . . .</w:t>
      </w:r>
      <w:r w:rsidRPr="00AF1FCD">
        <w:rPr>
          <w:rFonts w:ascii="Calibri" w:hAnsi="Arial" w:cs="Arial"/>
          <w:b/>
          <w:bCs/>
          <w:kern w:val="24"/>
          <w:sz w:val="24"/>
          <w:szCs w:val="24"/>
          <w:rtl/>
        </w:rPr>
        <w:br/>
        <w:t xml:space="preserve">         </w:t>
      </w:r>
      <w:r w:rsidRPr="00AF1FCD">
        <w:rPr>
          <w:rFonts w:ascii="Calibri" w:hAnsi="Arial" w:cs="Arial"/>
          <w:b/>
          <w:bCs/>
          <w:kern w:val="24"/>
          <w:sz w:val="24"/>
          <w:szCs w:val="24"/>
          <w:rtl/>
          <w:lang w:bidi="ar-JO"/>
        </w:rPr>
        <w:t xml:space="preserve"> أما السبب الثاني لذلك فهو توغلها في اليابسة فتعيث فساداً ودماراً في كل المنشآت الساحلية من ممتلكات وغيرها، وسبب ضعفها وتلاشيها في هذه الحالة، هو فقدانها لمصدر تزويدها ببخار الماء من البحار الدافئة، وليس لاحتكاكها بسطح الأرض كما كان يعتقد سابقاً. </w:t>
      </w:r>
      <w:r w:rsidRPr="00AF1FCD">
        <w:rPr>
          <w:rFonts w:ascii="Calibri" w:hAnsi="Arial" w:cs="Arial"/>
          <w:b/>
          <w:bCs/>
          <w:kern w:val="24"/>
          <w:sz w:val="24"/>
          <w:szCs w:val="24"/>
          <w:rtl/>
        </w:rPr>
        <w:br/>
        <w:t xml:space="preserve">                         س : اذكري أسباب ضعف وانتهاء الأعاصير الاستوائية ؟</w:t>
      </w:r>
      <w:r w:rsidRPr="00AF1FCD">
        <w:rPr>
          <w:rFonts w:ascii="Calibri" w:hAnsi="Arial" w:cs="Arial"/>
          <w:b/>
          <w:bCs/>
          <w:kern w:val="24"/>
          <w:sz w:val="24"/>
          <w:szCs w:val="24"/>
          <w:rtl/>
        </w:rPr>
        <w:br/>
        <w:t xml:space="preserve">                             س : من أسباب ضعف الأعاصير الاستوائية وتحولها إلى منخفضات جوية ، هو </w:t>
      </w:r>
      <w:proofErr w:type="spellStart"/>
      <w:r w:rsidRPr="00AF1FCD">
        <w:rPr>
          <w:rFonts w:ascii="Calibri" w:hAnsi="Arial" w:cs="Arial"/>
          <w:b/>
          <w:bCs/>
          <w:kern w:val="24"/>
          <w:sz w:val="24"/>
          <w:szCs w:val="24"/>
          <w:rtl/>
        </w:rPr>
        <w:t>تغي</w:t>
      </w:r>
      <w:proofErr w:type="spellEnd"/>
      <w:r w:rsidRPr="00AF1FCD">
        <w:rPr>
          <w:rFonts w:ascii="Calibri" w:hAnsi="Arial" w:cs="Arial"/>
          <w:b/>
          <w:bCs/>
          <w:kern w:val="24"/>
          <w:sz w:val="24"/>
          <w:szCs w:val="24"/>
          <w:rtl/>
        </w:rPr>
        <w:t xml:space="preserve"> اتجاهها نحو :</w:t>
      </w:r>
      <w:r w:rsidRPr="00AF1FCD">
        <w:rPr>
          <w:rFonts w:ascii="Calibri" w:hAnsi="Arial" w:cs="Arial"/>
          <w:b/>
          <w:bCs/>
          <w:kern w:val="24"/>
          <w:sz w:val="24"/>
          <w:szCs w:val="24"/>
          <w:rtl/>
        </w:rPr>
        <w:br/>
        <w:t xml:space="preserve">                                    أ – الشمال     ب – الجنوب  ج – الغرب   د - الشرق   </w:t>
      </w:r>
      <w:r w:rsidRPr="00AF1FCD">
        <w:rPr>
          <w:rFonts w:ascii="Calibri" w:hAnsi="Arial" w:cs="Arial"/>
          <w:b/>
          <w:bCs/>
          <w:kern w:val="24"/>
          <w:sz w:val="24"/>
          <w:szCs w:val="24"/>
          <w:rtl/>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kern w:val="24"/>
          <w:sz w:val="24"/>
          <w:szCs w:val="24"/>
          <w:rtl/>
        </w:rPr>
        <w:t xml:space="preserve">   </w:t>
      </w:r>
      <w:r w:rsidRPr="00AF1FCD">
        <w:rPr>
          <w:rFonts w:ascii="Calibri" w:hAnsi="Arial" w:cs="Arial"/>
          <w:kern w:val="24"/>
          <w:sz w:val="24"/>
          <w:szCs w:val="24"/>
          <w:rtl/>
        </w:rPr>
        <w:br/>
        <w:t xml:space="preserve">      </w:t>
      </w:r>
      <w:r w:rsidRPr="00AF1FCD">
        <w:rPr>
          <w:rFonts w:ascii="Calibri" w:hAnsi="Arial" w:cs="Arial"/>
          <w:kern w:val="24"/>
          <w:sz w:val="24"/>
          <w:szCs w:val="24"/>
          <w:rtl/>
          <w:lang w:bidi="ar-JO"/>
        </w:rPr>
        <w:t>وبهذا فإن الأعاصير الاستوائية تظل في أقصى فعالية لها ما لم تدخل في نطاق الرياح الغربية العكسية التي تنشط بين درجتي عرض 35-</w:t>
      </w:r>
      <w:r w:rsidRPr="00AF1FCD">
        <w:rPr>
          <w:rFonts w:ascii="Calibri" w:hAnsi="Calibri" w:cs="Calibri"/>
          <w:kern w:val="24"/>
          <w:sz w:val="24"/>
          <w:szCs w:val="24"/>
        </w:rPr>
        <w:t xml:space="preserve"> </w:t>
      </w:r>
      <w:r w:rsidRPr="00AF1FCD">
        <w:rPr>
          <w:rFonts w:ascii="Calibri" w:hAnsi="Arial" w:cs="Arial"/>
          <w:kern w:val="24"/>
          <w:sz w:val="24"/>
          <w:szCs w:val="24"/>
          <w:rtl/>
          <w:lang w:bidi="ar-JO"/>
        </w:rPr>
        <w:t>60</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أو تضرب السواحل وتنتقل إلى اليابسة</w:t>
      </w:r>
      <w:r w:rsidRPr="00AF1FCD">
        <w:rPr>
          <w:rFonts w:ascii="Calibri" w:hAnsi="Calibri" w:cs="Calibri"/>
          <w:kern w:val="24"/>
          <w:sz w:val="24"/>
          <w:szCs w:val="24"/>
        </w:rPr>
        <w:t xml:space="preserve">  </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وفي الحالتين يتحول إعصار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إلى منخفض جوي عادي سرعان ما يضعف ويتلاشى.</w:t>
      </w:r>
      <w:r w:rsidRPr="00AF1FCD">
        <w:rPr>
          <w:rFonts w:ascii="Calibri" w:hAnsi="Arial" w:cs="Arial"/>
          <w:kern w:val="24"/>
          <w:sz w:val="24"/>
          <w:szCs w:val="24"/>
          <w:rtl/>
        </w:rPr>
        <w:br/>
        <w:t xml:space="preserve">     </w:t>
      </w:r>
      <w:r w:rsidRPr="00AF1FCD">
        <w:rPr>
          <w:rFonts w:ascii="Calibri" w:hAnsi="Arial" w:cs="Arial"/>
          <w:kern w:val="24"/>
          <w:sz w:val="24"/>
          <w:szCs w:val="24"/>
          <w:rtl/>
          <w:lang w:bidi="ar-JO"/>
        </w:rPr>
        <w:t xml:space="preserve">تحدث أعاصير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في نصف الكرة الشمالي (</w:t>
      </w:r>
      <w:r w:rsidRPr="00AF1FCD">
        <w:rPr>
          <w:rFonts w:ascii="Calibri" w:hAnsi="Calibri" w:cs="Calibri"/>
          <w:kern w:val="24"/>
          <w:sz w:val="24"/>
          <w:szCs w:val="24"/>
        </w:rPr>
        <w:t>northern hemisphere</w:t>
      </w:r>
      <w:r w:rsidRPr="00AF1FCD">
        <w:rPr>
          <w:rFonts w:ascii="Calibri" w:hAnsi="Arial" w:cs="Arial"/>
          <w:kern w:val="24"/>
          <w:sz w:val="24"/>
          <w:szCs w:val="24"/>
          <w:rtl/>
          <w:lang w:bidi="ar-JO"/>
        </w:rPr>
        <w:t>) في أشهر الصيف والخريف، بينما تحدث في نصف الكرة الأرضية الجنوبي (</w:t>
      </w:r>
      <w:r w:rsidRPr="00AF1FCD">
        <w:rPr>
          <w:rFonts w:ascii="Calibri" w:hAnsi="Calibri" w:cs="Calibri"/>
          <w:kern w:val="24"/>
          <w:sz w:val="24"/>
          <w:szCs w:val="24"/>
        </w:rPr>
        <w:t xml:space="preserve">southern </w:t>
      </w:r>
      <w:proofErr w:type="spellStart"/>
      <w:r w:rsidRPr="00AF1FCD">
        <w:rPr>
          <w:rFonts w:ascii="Calibri" w:hAnsi="Calibri" w:cs="Calibri"/>
          <w:kern w:val="24"/>
          <w:sz w:val="24"/>
          <w:szCs w:val="24"/>
        </w:rPr>
        <w:t>hemishere</w:t>
      </w:r>
      <w:proofErr w:type="spellEnd"/>
      <w:r w:rsidRPr="00AF1FCD">
        <w:rPr>
          <w:rFonts w:ascii="Calibri" w:hAnsi="Arial" w:cs="Arial"/>
          <w:kern w:val="24"/>
          <w:sz w:val="24"/>
          <w:szCs w:val="24"/>
          <w:rtl/>
          <w:lang w:bidi="ar-JO"/>
        </w:rPr>
        <w:t>) في أشهر الشتاء والربيع.</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b/>
          <w:bCs/>
          <w:kern w:val="24"/>
          <w:sz w:val="24"/>
          <w:szCs w:val="24"/>
          <w:rtl/>
          <w:lang w:bidi="ar-JO"/>
        </w:rPr>
        <w:t>تصنيف الأعاصير:</w:t>
      </w:r>
      <w:r w:rsidRPr="00AF1FCD">
        <w:rPr>
          <w:rFonts w:ascii="Calibri" w:hAnsi="Calibri" w:cs="Calibri"/>
          <w:kern w:val="24"/>
          <w:sz w:val="24"/>
          <w:szCs w:val="24"/>
        </w:rPr>
        <w:br/>
      </w:r>
      <w:r w:rsidRPr="00AF1FCD">
        <w:rPr>
          <w:rFonts w:ascii="Calibri" w:hAnsi="Arial" w:cs="Arial"/>
          <w:kern w:val="24"/>
          <w:sz w:val="24"/>
          <w:szCs w:val="24"/>
          <w:rtl/>
        </w:rPr>
        <w:br/>
        <w:t xml:space="preserve">          </w:t>
      </w:r>
      <w:r w:rsidRPr="00AF1FCD">
        <w:rPr>
          <w:rFonts w:ascii="Calibri" w:hAnsi="Arial" w:cs="Arial"/>
          <w:kern w:val="24"/>
          <w:sz w:val="24"/>
          <w:szCs w:val="24"/>
          <w:rtl/>
          <w:lang w:bidi="ar-JO"/>
        </w:rPr>
        <w:t xml:space="preserve">يستخدم في </w:t>
      </w:r>
      <w:r w:rsidRPr="00AF1FCD">
        <w:rPr>
          <w:rFonts w:ascii="Calibri" w:hAnsi="Arial" w:cs="Arial"/>
          <w:b/>
          <w:bCs/>
          <w:kern w:val="24"/>
          <w:sz w:val="24"/>
          <w:szCs w:val="24"/>
          <w:rtl/>
          <w:lang w:bidi="ar-JO"/>
        </w:rPr>
        <w:t xml:space="preserve">تصنيف شدة أعاصير </w:t>
      </w:r>
      <w:proofErr w:type="spellStart"/>
      <w:r w:rsidRPr="00AF1FCD">
        <w:rPr>
          <w:rFonts w:ascii="Calibri" w:hAnsi="Arial" w:cs="Arial"/>
          <w:b/>
          <w:bCs/>
          <w:kern w:val="24"/>
          <w:sz w:val="24"/>
          <w:szCs w:val="24"/>
          <w:rtl/>
          <w:lang w:bidi="ar-JO"/>
        </w:rPr>
        <w:t>الهاريكان</w:t>
      </w:r>
      <w:proofErr w:type="spellEnd"/>
      <w:r w:rsidRPr="00AF1FCD">
        <w:rPr>
          <w:rFonts w:ascii="Calibri" w:hAnsi="Arial" w:cs="Arial"/>
          <w:b/>
          <w:bCs/>
          <w:kern w:val="24"/>
          <w:sz w:val="24"/>
          <w:szCs w:val="24"/>
          <w:rtl/>
          <w:lang w:bidi="ar-JO"/>
        </w:rPr>
        <w:t xml:space="preserve"> </w:t>
      </w:r>
      <w:r w:rsidRPr="00AF1FCD">
        <w:rPr>
          <w:rFonts w:ascii="Calibri" w:hAnsi="Arial" w:cs="Arial"/>
          <w:kern w:val="24"/>
          <w:sz w:val="24"/>
          <w:szCs w:val="24"/>
          <w:rtl/>
          <w:lang w:bidi="ar-JO"/>
        </w:rPr>
        <w:t>إلى درجات مقياس سيفر سيمسون (</w:t>
      </w:r>
      <w:proofErr w:type="spellStart"/>
      <w:r w:rsidRPr="00AF1FCD">
        <w:rPr>
          <w:rFonts w:ascii="Calibri" w:hAnsi="Calibri" w:cs="Calibri"/>
          <w:kern w:val="24"/>
          <w:sz w:val="24"/>
          <w:szCs w:val="24"/>
        </w:rPr>
        <w:t>Saffir-Simson</w:t>
      </w:r>
      <w:proofErr w:type="spellEnd"/>
      <w:r w:rsidRPr="00AF1FCD">
        <w:rPr>
          <w:rFonts w:ascii="Calibri" w:hAnsi="Calibri" w:cs="Calibri"/>
          <w:kern w:val="24"/>
          <w:sz w:val="24"/>
          <w:szCs w:val="24"/>
        </w:rPr>
        <w:t xml:space="preserve"> scale</w:t>
      </w:r>
      <w:r w:rsidRPr="00AF1FCD">
        <w:rPr>
          <w:rFonts w:ascii="Calibri" w:hAnsi="Arial" w:cs="Arial"/>
          <w:kern w:val="24"/>
          <w:sz w:val="24"/>
          <w:szCs w:val="24"/>
          <w:rtl/>
          <w:lang w:bidi="ar-JO"/>
        </w:rPr>
        <w:t>)، تعرف كل درجة منها برقم من 1 إلى 5، حيث تتدرج الأعاصير في شدتها كلما زاد رقمها على مقياس سيمسون</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وقد اعتمدت ثلاثة معايير (أسس) في استخدام هذا المقياس كما في الجدول  وهي:</w:t>
      </w:r>
      <w:r w:rsidRPr="00AF1FCD">
        <w:rPr>
          <w:rFonts w:ascii="Calibri" w:hAnsi="Arial" w:cs="Arial"/>
          <w:kern w:val="24"/>
          <w:sz w:val="24"/>
          <w:szCs w:val="24"/>
          <w:rtl/>
        </w:rPr>
        <w:br/>
      </w:r>
      <w:r w:rsidRPr="00AF1FCD">
        <w:rPr>
          <w:rFonts w:ascii="Calibri" w:hAnsi="Calibri" w:cs="Calibri"/>
          <w:kern w:val="24"/>
          <w:sz w:val="24"/>
          <w:szCs w:val="24"/>
        </w:rPr>
        <w:br/>
      </w:r>
      <w:r w:rsidRPr="00AF1FCD">
        <w:rPr>
          <w:rFonts w:ascii="Calibri" w:hAnsi="Arial" w:cs="Arial"/>
          <w:kern w:val="24"/>
          <w:sz w:val="24"/>
          <w:szCs w:val="24"/>
          <w:rtl/>
        </w:rPr>
        <w:t xml:space="preserve">            1 - </w:t>
      </w:r>
      <w:r w:rsidRPr="00AF1FCD">
        <w:rPr>
          <w:rFonts w:ascii="Calibri" w:hAnsi="Arial" w:cs="Arial"/>
          <w:kern w:val="24"/>
          <w:sz w:val="24"/>
          <w:szCs w:val="24"/>
          <w:rtl/>
          <w:lang w:bidi="ar-JO"/>
        </w:rPr>
        <w:t xml:space="preserve">سرعة الرياح المصاحبة لإعصار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w:t>
      </w:r>
      <w:r w:rsidRPr="00AF1FCD">
        <w:rPr>
          <w:rFonts w:ascii="Calibri" w:hAnsi="Calibri" w:cs="Calibri"/>
          <w:kern w:val="24"/>
          <w:sz w:val="24"/>
          <w:szCs w:val="24"/>
        </w:rPr>
        <w:br/>
      </w:r>
      <w:r w:rsidRPr="00AF1FCD">
        <w:rPr>
          <w:rFonts w:ascii="Calibri" w:hAnsi="Arial" w:cs="Arial"/>
          <w:kern w:val="24"/>
          <w:sz w:val="24"/>
          <w:szCs w:val="24"/>
          <w:rtl/>
        </w:rPr>
        <w:t xml:space="preserve">            2 - </w:t>
      </w:r>
      <w:r w:rsidRPr="00AF1FCD">
        <w:rPr>
          <w:rFonts w:ascii="Calibri" w:hAnsi="Arial" w:cs="Arial"/>
          <w:kern w:val="24"/>
          <w:sz w:val="24"/>
          <w:szCs w:val="24"/>
          <w:rtl/>
          <w:lang w:bidi="ar-JO"/>
        </w:rPr>
        <w:t>قيمة الضغط الجوي في مركز الإعصار.</w:t>
      </w:r>
      <w:r w:rsidRPr="00AF1FCD">
        <w:rPr>
          <w:rFonts w:ascii="Calibri" w:hAnsi="Calibri" w:cs="Calibri"/>
          <w:kern w:val="24"/>
          <w:sz w:val="24"/>
          <w:szCs w:val="24"/>
        </w:rPr>
        <w:br/>
      </w:r>
      <w:r w:rsidRPr="00AF1FCD">
        <w:rPr>
          <w:rFonts w:ascii="Calibri" w:hAnsi="Arial" w:cs="Arial"/>
          <w:kern w:val="24"/>
          <w:sz w:val="24"/>
          <w:szCs w:val="24"/>
          <w:rtl/>
        </w:rPr>
        <w:t xml:space="preserve">            3 - </w:t>
      </w:r>
      <w:r w:rsidRPr="00AF1FCD">
        <w:rPr>
          <w:rFonts w:ascii="Calibri" w:hAnsi="Arial" w:cs="Arial"/>
          <w:kern w:val="24"/>
          <w:sz w:val="24"/>
          <w:szCs w:val="24"/>
          <w:rtl/>
          <w:lang w:bidi="ar-JO"/>
        </w:rPr>
        <w:t>مقدار ارتفاع مياه البحر الناتج عن حركة الإعصار.</w:t>
      </w:r>
      <w:r w:rsidRPr="00AF1FCD">
        <w:rPr>
          <w:rFonts w:ascii="Calibri" w:hAnsi="Calibri" w:cs="Calibri"/>
          <w:kern w:val="24"/>
          <w:sz w:val="24"/>
          <w:szCs w:val="24"/>
        </w:rPr>
        <w:br/>
      </w:r>
    </w:p>
    <w:tbl>
      <w:tblPr>
        <w:tblpPr w:leftFromText="180" w:rightFromText="180" w:vertAnchor="text" w:horzAnchor="margin" w:tblpXSpec="center" w:tblpY="193"/>
        <w:tblW w:w="7354" w:type="dxa"/>
        <w:tblCellMar>
          <w:left w:w="0" w:type="dxa"/>
          <w:right w:w="0" w:type="dxa"/>
        </w:tblCellMar>
        <w:tblLook w:val="04A0"/>
      </w:tblPr>
      <w:tblGrid>
        <w:gridCol w:w="2406"/>
        <w:gridCol w:w="2296"/>
        <w:gridCol w:w="1777"/>
        <w:gridCol w:w="875"/>
      </w:tblGrid>
      <w:tr w:rsidR="00FD4068" w:rsidRPr="00AF1FCD" w:rsidTr="00F40493">
        <w:trPr>
          <w:trHeight w:val="423"/>
        </w:trPr>
        <w:tc>
          <w:tcPr>
            <w:tcW w:w="2406" w:type="dxa"/>
            <w:tcBorders>
              <w:top w:val="single" w:sz="8" w:space="0" w:color="FFFFFF"/>
              <w:left w:val="single" w:sz="8" w:space="0" w:color="FFFFFF"/>
              <w:bottom w:val="single" w:sz="24" w:space="0" w:color="FFFFFF"/>
              <w:right w:val="single" w:sz="8" w:space="0" w:color="FFFFFF"/>
            </w:tcBorders>
            <w:shd w:val="clear" w:color="auto" w:fill="F79646"/>
            <w:tcMar>
              <w:top w:w="72" w:type="dxa"/>
              <w:left w:w="144" w:type="dxa"/>
              <w:bottom w:w="72" w:type="dxa"/>
              <w:right w:w="144" w:type="dxa"/>
            </w:tcMar>
            <w:hideMark/>
          </w:tcPr>
          <w:p w:rsidR="00FD4068" w:rsidRPr="00AF1FCD" w:rsidRDefault="00FD4068" w:rsidP="00F40493">
            <w:pPr>
              <w:spacing w:after="0" w:line="240" w:lineRule="auto"/>
              <w:rPr>
                <w:rFonts w:ascii="Arial" w:eastAsia="Times New Roman" w:hAnsi="Arial" w:cs="Arial"/>
                <w:sz w:val="20"/>
                <w:szCs w:val="20"/>
              </w:rPr>
            </w:pPr>
            <w:r w:rsidRPr="00AF1FCD">
              <w:rPr>
                <w:rFonts w:ascii="Calibri" w:eastAsia="Times New Roman" w:hAnsi="Arial" w:cs="Arial"/>
                <w:b/>
                <w:bCs/>
                <w:color w:val="FFFFFF"/>
                <w:kern w:val="24"/>
                <w:sz w:val="20"/>
                <w:szCs w:val="20"/>
                <w:rtl/>
                <w:lang w:bidi="ar-JO"/>
              </w:rPr>
              <w:lastRenderedPageBreak/>
              <w:t>ارتفاع المياه بالمتر</w:t>
            </w:r>
            <w:r w:rsidRPr="00AF1FCD">
              <w:rPr>
                <w:rFonts w:ascii="Calibri" w:eastAsia="Times New Roman" w:hAnsi="Calibri" w:cs="Arial"/>
                <w:b/>
                <w:bCs/>
                <w:color w:val="FFFFFF"/>
                <w:kern w:val="24"/>
                <w:sz w:val="20"/>
                <w:szCs w:val="20"/>
              </w:rPr>
              <w:t xml:space="preserve"> </w:t>
            </w:r>
          </w:p>
        </w:tc>
        <w:tc>
          <w:tcPr>
            <w:tcW w:w="2296" w:type="dxa"/>
            <w:tcBorders>
              <w:top w:val="single" w:sz="8" w:space="0" w:color="FFFFFF"/>
              <w:left w:val="single" w:sz="8" w:space="0" w:color="FFFFFF"/>
              <w:bottom w:val="single" w:sz="24" w:space="0" w:color="FFFFFF"/>
              <w:right w:val="single" w:sz="8" w:space="0" w:color="FFFFFF"/>
            </w:tcBorders>
            <w:shd w:val="clear" w:color="auto" w:fill="F79646"/>
            <w:tcMar>
              <w:top w:w="72" w:type="dxa"/>
              <w:left w:w="144" w:type="dxa"/>
              <w:bottom w:w="72" w:type="dxa"/>
              <w:right w:w="144" w:type="dxa"/>
            </w:tcMar>
            <w:hideMark/>
          </w:tcPr>
          <w:p w:rsidR="00FD4068" w:rsidRPr="00AF1FCD" w:rsidRDefault="00FD4068" w:rsidP="00F40493">
            <w:pPr>
              <w:bidi w:val="0"/>
              <w:spacing w:after="0" w:line="240" w:lineRule="auto"/>
              <w:rPr>
                <w:rFonts w:ascii="Arial" w:eastAsia="Times New Roman" w:hAnsi="Arial" w:cs="Arial"/>
                <w:sz w:val="20"/>
                <w:szCs w:val="20"/>
              </w:rPr>
            </w:pPr>
            <w:r w:rsidRPr="00AF1FCD">
              <w:rPr>
                <w:rFonts w:ascii="Calibri" w:eastAsia="Times New Roman" w:hAnsi="Arial" w:cs="Arial"/>
                <w:b/>
                <w:bCs/>
                <w:color w:val="FFFFFF"/>
                <w:kern w:val="24"/>
                <w:sz w:val="20"/>
                <w:szCs w:val="20"/>
                <w:rtl/>
                <w:lang w:bidi="ar-JO"/>
              </w:rPr>
              <w:t xml:space="preserve">الضغط الجوي/ </w:t>
            </w:r>
            <w:proofErr w:type="spellStart"/>
            <w:r w:rsidRPr="00AF1FCD">
              <w:rPr>
                <w:rFonts w:ascii="Calibri" w:eastAsia="Times New Roman" w:hAnsi="Arial" w:cs="Arial"/>
                <w:b/>
                <w:bCs/>
                <w:color w:val="FFFFFF"/>
                <w:kern w:val="24"/>
                <w:sz w:val="20"/>
                <w:szCs w:val="20"/>
                <w:rtl/>
                <w:lang w:bidi="ar-JO"/>
              </w:rPr>
              <w:t>مليبار</w:t>
            </w:r>
            <w:proofErr w:type="spellEnd"/>
            <w:r w:rsidRPr="00AF1FCD">
              <w:rPr>
                <w:rFonts w:ascii="Calibri" w:eastAsia="Times New Roman" w:hAnsi="Calibri" w:cs="Arial"/>
                <w:b/>
                <w:bCs/>
                <w:color w:val="FFFFFF"/>
                <w:kern w:val="24"/>
                <w:sz w:val="20"/>
                <w:szCs w:val="20"/>
              </w:rPr>
              <w:t xml:space="preserve"> </w:t>
            </w:r>
          </w:p>
        </w:tc>
        <w:tc>
          <w:tcPr>
            <w:tcW w:w="1777" w:type="dxa"/>
            <w:tcBorders>
              <w:top w:val="single" w:sz="8" w:space="0" w:color="FFFFFF"/>
              <w:left w:val="single" w:sz="8" w:space="0" w:color="FFFFFF"/>
              <w:bottom w:val="single" w:sz="24" w:space="0" w:color="FFFFFF"/>
              <w:right w:val="single" w:sz="8" w:space="0" w:color="FFFFFF"/>
            </w:tcBorders>
            <w:shd w:val="clear" w:color="auto" w:fill="F79646"/>
            <w:tcMar>
              <w:top w:w="72" w:type="dxa"/>
              <w:left w:w="144" w:type="dxa"/>
              <w:bottom w:w="72" w:type="dxa"/>
              <w:right w:w="144" w:type="dxa"/>
            </w:tcMar>
            <w:hideMark/>
          </w:tcPr>
          <w:p w:rsidR="00FD4068" w:rsidRPr="00AF1FCD" w:rsidRDefault="00FD4068" w:rsidP="00F40493">
            <w:pPr>
              <w:spacing w:after="0" w:line="240" w:lineRule="auto"/>
              <w:jc w:val="right"/>
              <w:rPr>
                <w:rFonts w:ascii="Arial" w:eastAsia="Times New Roman" w:hAnsi="Arial" w:cs="Arial"/>
                <w:sz w:val="20"/>
                <w:szCs w:val="20"/>
              </w:rPr>
            </w:pPr>
            <w:r w:rsidRPr="00AF1FCD">
              <w:rPr>
                <w:rFonts w:ascii="Calibri" w:eastAsia="Times New Roman" w:hAnsi="Arial" w:cs="Arial"/>
                <w:b/>
                <w:bCs/>
                <w:color w:val="FFFFFF"/>
                <w:kern w:val="24"/>
                <w:sz w:val="20"/>
                <w:szCs w:val="20"/>
                <w:rtl/>
                <w:lang w:bidi="ar-JO"/>
              </w:rPr>
              <w:t>سرعة الريا</w:t>
            </w:r>
            <w:r w:rsidRPr="00AF1FCD">
              <w:rPr>
                <w:rFonts w:ascii="Calibri" w:eastAsia="Times New Roman" w:hAnsi="Arial" w:cs="Arial"/>
                <w:b/>
                <w:bCs/>
                <w:color w:val="FFFFFF"/>
                <w:kern w:val="24"/>
                <w:sz w:val="20"/>
                <w:szCs w:val="20"/>
                <w:rtl/>
              </w:rPr>
              <w:t>ح</w:t>
            </w:r>
            <w:r w:rsidRPr="00AF1FCD">
              <w:rPr>
                <w:rFonts w:ascii="Calibri" w:eastAsia="Times New Roman" w:hAnsi="Calibri" w:cs="Arial"/>
                <w:b/>
                <w:bCs/>
                <w:color w:val="FFFFFF"/>
                <w:kern w:val="24"/>
                <w:sz w:val="20"/>
                <w:szCs w:val="20"/>
              </w:rPr>
              <w:t xml:space="preserve"> </w:t>
            </w:r>
          </w:p>
          <w:p w:rsidR="00FD4068" w:rsidRPr="00AF1FCD" w:rsidRDefault="00FD4068" w:rsidP="00F40493">
            <w:pPr>
              <w:spacing w:after="0" w:line="240" w:lineRule="auto"/>
              <w:rPr>
                <w:rFonts w:ascii="Arial" w:eastAsia="Times New Roman" w:hAnsi="Arial" w:cs="Arial"/>
                <w:sz w:val="20"/>
                <w:szCs w:val="20"/>
              </w:rPr>
            </w:pPr>
            <w:r w:rsidRPr="00AF1FCD">
              <w:rPr>
                <w:rFonts w:ascii="Calibri" w:eastAsia="Times New Roman" w:hAnsi="Calibri" w:cs="Arial"/>
                <w:b/>
                <w:bCs/>
                <w:color w:val="FFFFFF"/>
                <w:kern w:val="24"/>
                <w:sz w:val="20"/>
                <w:szCs w:val="20"/>
              </w:rPr>
              <w:t xml:space="preserve">     </w:t>
            </w:r>
            <w:r w:rsidRPr="00AF1FCD">
              <w:rPr>
                <w:rFonts w:ascii="Calibri" w:eastAsia="Times New Roman" w:hAnsi="Calibri" w:cs="Arial"/>
                <w:b/>
                <w:bCs/>
                <w:color w:val="FFFFFF"/>
                <w:kern w:val="24"/>
                <w:sz w:val="20"/>
                <w:szCs w:val="20"/>
                <w:rtl/>
              </w:rPr>
              <w:t xml:space="preserve">      </w:t>
            </w:r>
            <w:r w:rsidRPr="00AF1FCD">
              <w:rPr>
                <w:rFonts w:ascii="Calibri" w:eastAsia="Times New Roman" w:hAnsi="Arial" w:cs="Arial"/>
                <w:b/>
                <w:bCs/>
                <w:color w:val="FFFFFF"/>
                <w:kern w:val="24"/>
                <w:sz w:val="20"/>
                <w:szCs w:val="20"/>
                <w:rtl/>
                <w:lang w:bidi="ar-JO"/>
              </w:rPr>
              <w:t>عقدة</w:t>
            </w:r>
            <w:r w:rsidRPr="00AF1FCD">
              <w:rPr>
                <w:rFonts w:ascii="Calibri" w:eastAsia="Times New Roman" w:hAnsi="Calibri" w:cs="Arial"/>
                <w:b/>
                <w:bCs/>
                <w:color w:val="FFFFFF"/>
                <w:kern w:val="24"/>
                <w:sz w:val="20"/>
                <w:szCs w:val="20"/>
              </w:rPr>
              <w:t xml:space="preserve"> </w:t>
            </w:r>
            <w:r w:rsidRPr="00AF1FCD">
              <w:rPr>
                <w:rFonts w:ascii="Calibri" w:eastAsia="Times New Roman" w:hAnsi="Calibri" w:cs="Arial"/>
                <w:b/>
                <w:bCs/>
                <w:color w:val="FFFFFF"/>
                <w:kern w:val="24"/>
                <w:sz w:val="20"/>
                <w:szCs w:val="20"/>
                <w:rtl/>
                <w:lang w:bidi="ar-JO"/>
              </w:rPr>
              <w:t>*</w:t>
            </w:r>
            <w:r w:rsidRPr="00AF1FCD">
              <w:rPr>
                <w:rFonts w:ascii="Calibri" w:eastAsia="Times New Roman" w:hAnsi="Calibri" w:cs="Arial"/>
                <w:b/>
                <w:bCs/>
                <w:color w:val="FFFFFF"/>
                <w:kern w:val="24"/>
                <w:sz w:val="20"/>
                <w:szCs w:val="20"/>
              </w:rPr>
              <w:t xml:space="preserve"> </w:t>
            </w:r>
          </w:p>
        </w:tc>
        <w:tc>
          <w:tcPr>
            <w:tcW w:w="875" w:type="dxa"/>
            <w:tcBorders>
              <w:top w:val="single" w:sz="8" w:space="0" w:color="FFFFFF"/>
              <w:left w:val="single" w:sz="8" w:space="0" w:color="FFFFFF"/>
              <w:bottom w:val="single" w:sz="24" w:space="0" w:color="FFFFFF"/>
              <w:right w:val="single" w:sz="8" w:space="0" w:color="FFFFFF"/>
            </w:tcBorders>
            <w:shd w:val="clear" w:color="auto" w:fill="F79646"/>
            <w:tcMar>
              <w:top w:w="72" w:type="dxa"/>
              <w:left w:w="144" w:type="dxa"/>
              <w:bottom w:w="72" w:type="dxa"/>
              <w:right w:w="144" w:type="dxa"/>
            </w:tcMar>
            <w:hideMark/>
          </w:tcPr>
          <w:p w:rsidR="00FD4068" w:rsidRPr="00AF1FCD" w:rsidRDefault="00FD4068" w:rsidP="00F40493">
            <w:pPr>
              <w:bidi w:val="0"/>
              <w:spacing w:after="0" w:line="240" w:lineRule="auto"/>
              <w:rPr>
                <w:rFonts w:ascii="Arial" w:eastAsia="Times New Roman" w:hAnsi="Arial" w:cs="Arial"/>
                <w:sz w:val="20"/>
                <w:szCs w:val="20"/>
              </w:rPr>
            </w:pPr>
            <w:r w:rsidRPr="00AF1FCD">
              <w:rPr>
                <w:rFonts w:ascii="Calibri" w:eastAsia="Times New Roman" w:hAnsi="Arial" w:cs="Arial"/>
                <w:b/>
                <w:bCs/>
                <w:color w:val="FFFFFF"/>
                <w:kern w:val="24"/>
                <w:sz w:val="20"/>
                <w:szCs w:val="20"/>
                <w:rtl/>
                <w:lang w:bidi="ar-JO"/>
              </w:rPr>
              <w:t>الدرجة</w:t>
            </w:r>
            <w:r w:rsidRPr="00AF1FCD">
              <w:rPr>
                <w:rFonts w:ascii="Calibri" w:eastAsia="Times New Roman" w:hAnsi="Calibri" w:cs="Arial"/>
                <w:b/>
                <w:bCs/>
                <w:color w:val="FFFFFF"/>
                <w:kern w:val="24"/>
                <w:sz w:val="20"/>
                <w:szCs w:val="20"/>
              </w:rPr>
              <w:t xml:space="preserve"> </w:t>
            </w:r>
          </w:p>
        </w:tc>
      </w:tr>
      <w:tr w:rsidR="00FD4068" w:rsidRPr="00AF1FCD" w:rsidTr="00F40493">
        <w:trPr>
          <w:trHeight w:val="245"/>
        </w:trPr>
        <w:tc>
          <w:tcPr>
            <w:tcW w:w="2406" w:type="dxa"/>
            <w:tcBorders>
              <w:top w:val="single" w:sz="24" w:space="0" w:color="FFFFFF"/>
              <w:left w:val="single" w:sz="8" w:space="0" w:color="FFFFFF"/>
              <w:bottom w:val="single" w:sz="8" w:space="0" w:color="FFFFFF"/>
              <w:right w:val="single" w:sz="8" w:space="0" w:color="FFFFFF"/>
            </w:tcBorders>
            <w:shd w:val="clear" w:color="auto" w:fill="FCDDCF"/>
            <w:tcMar>
              <w:top w:w="15" w:type="dxa"/>
              <w:left w:w="108" w:type="dxa"/>
              <w:bottom w:w="0" w:type="dxa"/>
              <w:right w:w="108" w:type="dxa"/>
            </w:tcMar>
            <w:vAlign w:val="center"/>
            <w:hideMark/>
          </w:tcPr>
          <w:p w:rsidR="00FD4068" w:rsidRPr="00AF1FCD" w:rsidRDefault="00FD4068" w:rsidP="00F40493">
            <w:pPr>
              <w:spacing w:after="0" w:line="360" w:lineRule="auto"/>
              <w:jc w:val="center"/>
              <w:rPr>
                <w:rFonts w:ascii="Arial" w:eastAsia="Times New Roman" w:hAnsi="Arial" w:cs="Arial"/>
                <w:sz w:val="20"/>
                <w:szCs w:val="20"/>
              </w:rPr>
            </w:pPr>
            <w:r w:rsidRPr="00AF1FCD">
              <w:rPr>
                <w:rFonts w:ascii="Times New Roman" w:eastAsia="Times New Roman" w:hAnsi="Times New Roman" w:cs="Arabic Transparent"/>
                <w:color w:val="000000"/>
                <w:kern w:val="24"/>
                <w:sz w:val="20"/>
                <w:szCs w:val="20"/>
                <w:rtl/>
                <w:lang w:bidi="ar-JO"/>
              </w:rPr>
              <w:t>1-1.7</w:t>
            </w:r>
            <w:r w:rsidRPr="00AF1FCD">
              <w:rPr>
                <w:rFonts w:ascii="Calibri" w:eastAsia="Times New Roman" w:hAnsi="Calibri" w:cs="Arial"/>
                <w:color w:val="000000"/>
                <w:kern w:val="24"/>
                <w:sz w:val="20"/>
                <w:szCs w:val="20"/>
              </w:rPr>
              <w:t xml:space="preserve"> </w:t>
            </w:r>
          </w:p>
        </w:tc>
        <w:tc>
          <w:tcPr>
            <w:tcW w:w="2296" w:type="dxa"/>
            <w:tcBorders>
              <w:top w:val="single" w:sz="24" w:space="0" w:color="FFFFFF"/>
              <w:left w:val="single" w:sz="8" w:space="0" w:color="FFFFFF"/>
              <w:bottom w:val="single" w:sz="8" w:space="0" w:color="FFFFFF"/>
              <w:right w:val="single" w:sz="8" w:space="0" w:color="FFFFFF"/>
            </w:tcBorders>
            <w:shd w:val="clear" w:color="auto" w:fill="FCDDCF"/>
            <w:tcMar>
              <w:top w:w="15" w:type="dxa"/>
              <w:left w:w="108" w:type="dxa"/>
              <w:bottom w:w="0" w:type="dxa"/>
              <w:right w:w="108" w:type="dxa"/>
            </w:tcMar>
            <w:vAlign w:val="center"/>
            <w:hideMark/>
          </w:tcPr>
          <w:p w:rsidR="00FD4068" w:rsidRPr="00AF1FCD" w:rsidRDefault="00FD4068" w:rsidP="00F40493">
            <w:pPr>
              <w:spacing w:after="0" w:line="360" w:lineRule="auto"/>
              <w:jc w:val="center"/>
              <w:rPr>
                <w:rFonts w:ascii="Arial" w:eastAsia="Times New Roman" w:hAnsi="Arial" w:cs="Arial"/>
                <w:sz w:val="20"/>
                <w:szCs w:val="20"/>
              </w:rPr>
            </w:pPr>
            <w:r w:rsidRPr="00AF1FCD">
              <w:rPr>
                <w:rFonts w:ascii="Times New Roman" w:eastAsia="Times New Roman" w:hAnsi="Times New Roman" w:cs="Arabic Transparent"/>
                <w:color w:val="000000"/>
                <w:kern w:val="24"/>
                <w:sz w:val="20"/>
                <w:szCs w:val="20"/>
                <w:rtl/>
                <w:lang w:bidi="ar-JO"/>
              </w:rPr>
              <w:t>980</w:t>
            </w:r>
            <w:r w:rsidRPr="00AF1FCD">
              <w:rPr>
                <w:rFonts w:ascii="Calibri" w:eastAsia="Times New Roman" w:hAnsi="Calibri" w:cs="Arial"/>
                <w:color w:val="000000"/>
                <w:kern w:val="24"/>
                <w:sz w:val="20"/>
                <w:szCs w:val="20"/>
              </w:rPr>
              <w:t xml:space="preserve"> </w:t>
            </w:r>
          </w:p>
        </w:tc>
        <w:tc>
          <w:tcPr>
            <w:tcW w:w="1777" w:type="dxa"/>
            <w:tcBorders>
              <w:top w:val="single" w:sz="24" w:space="0" w:color="FFFFFF"/>
              <w:left w:val="single" w:sz="8" w:space="0" w:color="FFFFFF"/>
              <w:bottom w:val="single" w:sz="8" w:space="0" w:color="FFFFFF"/>
              <w:right w:val="single" w:sz="8" w:space="0" w:color="FFFFFF"/>
            </w:tcBorders>
            <w:shd w:val="clear" w:color="auto" w:fill="FCDDCF"/>
            <w:tcMar>
              <w:top w:w="72" w:type="dxa"/>
              <w:left w:w="144" w:type="dxa"/>
              <w:bottom w:w="72" w:type="dxa"/>
              <w:right w:w="144" w:type="dxa"/>
            </w:tcMar>
            <w:hideMark/>
          </w:tcPr>
          <w:p w:rsidR="00FD4068" w:rsidRPr="00AF1FCD" w:rsidRDefault="00FD4068" w:rsidP="00F40493">
            <w:pPr>
              <w:spacing w:after="0" w:line="240" w:lineRule="auto"/>
              <w:rPr>
                <w:rFonts w:ascii="Arial" w:eastAsia="Times New Roman" w:hAnsi="Arial" w:cs="Arial"/>
                <w:sz w:val="20"/>
                <w:szCs w:val="20"/>
              </w:rPr>
            </w:pPr>
            <w:r w:rsidRPr="00AF1FCD">
              <w:rPr>
                <w:rFonts w:ascii="Calibri" w:eastAsia="Times New Roman" w:hAnsi="Calibri" w:cs="Arial"/>
                <w:color w:val="000000"/>
                <w:kern w:val="24"/>
                <w:sz w:val="20"/>
                <w:szCs w:val="20"/>
                <w:rtl/>
                <w:lang w:bidi="ar-JO"/>
              </w:rPr>
              <w:t>64-83</w:t>
            </w:r>
            <w:r w:rsidRPr="00AF1FCD">
              <w:rPr>
                <w:rFonts w:ascii="Calibri" w:eastAsia="Times New Roman" w:hAnsi="Calibri" w:cs="Arial"/>
                <w:color w:val="000000"/>
                <w:kern w:val="24"/>
                <w:sz w:val="20"/>
                <w:szCs w:val="20"/>
              </w:rPr>
              <w:t xml:space="preserve"> </w:t>
            </w:r>
          </w:p>
        </w:tc>
        <w:tc>
          <w:tcPr>
            <w:tcW w:w="875" w:type="dxa"/>
            <w:tcBorders>
              <w:top w:val="single" w:sz="24" w:space="0" w:color="FFFFFF"/>
              <w:left w:val="single" w:sz="8" w:space="0" w:color="FFFFFF"/>
              <w:bottom w:val="single" w:sz="8" w:space="0" w:color="FFFFFF"/>
              <w:right w:val="single" w:sz="8" w:space="0" w:color="FFFFFF"/>
            </w:tcBorders>
            <w:shd w:val="clear" w:color="auto" w:fill="FCDDCF"/>
            <w:tcMar>
              <w:top w:w="72" w:type="dxa"/>
              <w:left w:w="144" w:type="dxa"/>
              <w:bottom w:w="72" w:type="dxa"/>
              <w:right w:w="144" w:type="dxa"/>
            </w:tcMar>
            <w:hideMark/>
          </w:tcPr>
          <w:p w:rsidR="00FD4068" w:rsidRPr="00AF1FCD" w:rsidRDefault="00FD4068" w:rsidP="00F40493">
            <w:pPr>
              <w:spacing w:after="0" w:line="240" w:lineRule="auto"/>
              <w:rPr>
                <w:rFonts w:ascii="Arial" w:eastAsia="Times New Roman" w:hAnsi="Arial" w:cs="Arial"/>
                <w:sz w:val="20"/>
                <w:szCs w:val="20"/>
              </w:rPr>
            </w:pPr>
            <w:r w:rsidRPr="00AF1FCD">
              <w:rPr>
                <w:rFonts w:ascii="Calibri" w:eastAsia="Times New Roman" w:hAnsi="Calibri" w:cs="Arial"/>
                <w:color w:val="000000"/>
                <w:kern w:val="24"/>
                <w:sz w:val="20"/>
                <w:szCs w:val="20"/>
                <w:rtl/>
              </w:rPr>
              <w:t>1 -</w:t>
            </w:r>
            <w:r w:rsidRPr="00AF1FCD">
              <w:rPr>
                <w:rFonts w:ascii="Calibri" w:eastAsia="Times New Roman" w:hAnsi="Calibri" w:cs="Arial"/>
                <w:color w:val="000000"/>
                <w:kern w:val="24"/>
                <w:sz w:val="20"/>
                <w:szCs w:val="20"/>
              </w:rPr>
              <w:t xml:space="preserve"> </w:t>
            </w:r>
          </w:p>
        </w:tc>
      </w:tr>
      <w:tr w:rsidR="00FD4068" w:rsidRPr="00AF1FCD" w:rsidTr="00F40493">
        <w:trPr>
          <w:trHeight w:val="245"/>
        </w:trPr>
        <w:tc>
          <w:tcPr>
            <w:tcW w:w="2406" w:type="dxa"/>
            <w:tcBorders>
              <w:top w:val="single" w:sz="8" w:space="0" w:color="FFFFFF"/>
              <w:left w:val="single" w:sz="8" w:space="0" w:color="FFFFFF"/>
              <w:bottom w:val="single" w:sz="8" w:space="0" w:color="FFFFFF"/>
              <w:right w:val="single" w:sz="8" w:space="0" w:color="FFFFFF"/>
            </w:tcBorders>
            <w:shd w:val="clear" w:color="auto" w:fill="FDEFE9"/>
            <w:tcMar>
              <w:top w:w="15" w:type="dxa"/>
              <w:left w:w="108" w:type="dxa"/>
              <w:bottom w:w="0" w:type="dxa"/>
              <w:right w:w="108" w:type="dxa"/>
            </w:tcMar>
            <w:vAlign w:val="center"/>
            <w:hideMark/>
          </w:tcPr>
          <w:p w:rsidR="00FD4068" w:rsidRPr="00AF1FCD" w:rsidRDefault="00FD4068" w:rsidP="00F40493">
            <w:pPr>
              <w:spacing w:after="0" w:line="360" w:lineRule="auto"/>
              <w:jc w:val="center"/>
              <w:rPr>
                <w:rFonts w:ascii="Arial" w:eastAsia="Times New Roman" w:hAnsi="Arial" w:cs="Arial"/>
                <w:sz w:val="20"/>
                <w:szCs w:val="20"/>
              </w:rPr>
            </w:pPr>
            <w:r w:rsidRPr="00AF1FCD">
              <w:rPr>
                <w:rFonts w:ascii="Times New Roman" w:eastAsia="Times New Roman" w:hAnsi="Times New Roman" w:cs="Arabic Transparent"/>
                <w:color w:val="000000"/>
                <w:kern w:val="24"/>
                <w:sz w:val="20"/>
                <w:szCs w:val="20"/>
                <w:rtl/>
                <w:lang w:bidi="ar-JO"/>
              </w:rPr>
              <w:t>1.8-2.6</w:t>
            </w:r>
            <w:r w:rsidRPr="00AF1FCD">
              <w:rPr>
                <w:rFonts w:ascii="Calibri" w:eastAsia="Times New Roman" w:hAnsi="Calibri" w:cs="Arial"/>
                <w:color w:val="000000"/>
                <w:kern w:val="24"/>
                <w:sz w:val="20"/>
                <w:szCs w:val="20"/>
              </w:rPr>
              <w:t xml:space="preserve"> </w:t>
            </w:r>
          </w:p>
        </w:tc>
        <w:tc>
          <w:tcPr>
            <w:tcW w:w="2296" w:type="dxa"/>
            <w:tcBorders>
              <w:top w:val="single" w:sz="8" w:space="0" w:color="FFFFFF"/>
              <w:left w:val="single" w:sz="8" w:space="0" w:color="FFFFFF"/>
              <w:bottom w:val="single" w:sz="8" w:space="0" w:color="FFFFFF"/>
              <w:right w:val="single" w:sz="8" w:space="0" w:color="FFFFFF"/>
            </w:tcBorders>
            <w:shd w:val="clear" w:color="auto" w:fill="FDEFE9"/>
            <w:tcMar>
              <w:top w:w="15" w:type="dxa"/>
              <w:left w:w="108" w:type="dxa"/>
              <w:bottom w:w="0" w:type="dxa"/>
              <w:right w:w="108" w:type="dxa"/>
            </w:tcMar>
            <w:vAlign w:val="center"/>
            <w:hideMark/>
          </w:tcPr>
          <w:p w:rsidR="00FD4068" w:rsidRPr="00AF1FCD" w:rsidRDefault="00FD4068" w:rsidP="00F40493">
            <w:pPr>
              <w:spacing w:after="0" w:line="360" w:lineRule="auto"/>
              <w:jc w:val="center"/>
              <w:rPr>
                <w:rFonts w:ascii="Arial" w:eastAsia="Times New Roman" w:hAnsi="Arial" w:cs="Arial"/>
                <w:sz w:val="20"/>
                <w:szCs w:val="20"/>
              </w:rPr>
            </w:pPr>
            <w:r w:rsidRPr="00AF1FCD">
              <w:rPr>
                <w:rFonts w:ascii="Times New Roman" w:eastAsia="Times New Roman" w:hAnsi="Times New Roman" w:cs="Arabic Transparent"/>
                <w:color w:val="000000"/>
                <w:kern w:val="24"/>
                <w:sz w:val="20"/>
                <w:szCs w:val="20"/>
                <w:rtl/>
                <w:lang w:bidi="ar-JO"/>
              </w:rPr>
              <w:t>979-965</w:t>
            </w:r>
            <w:r w:rsidRPr="00AF1FCD">
              <w:rPr>
                <w:rFonts w:ascii="Calibri" w:eastAsia="Times New Roman" w:hAnsi="Calibri" w:cs="Arial"/>
                <w:color w:val="000000"/>
                <w:kern w:val="24"/>
                <w:sz w:val="20"/>
                <w:szCs w:val="20"/>
              </w:rPr>
              <w:t xml:space="preserve"> </w:t>
            </w:r>
          </w:p>
        </w:tc>
        <w:tc>
          <w:tcPr>
            <w:tcW w:w="1777" w:type="dxa"/>
            <w:tcBorders>
              <w:top w:val="single" w:sz="8" w:space="0" w:color="FFFFFF"/>
              <w:left w:val="single" w:sz="8" w:space="0" w:color="FFFFFF"/>
              <w:bottom w:val="single" w:sz="8" w:space="0" w:color="FFFFFF"/>
              <w:right w:val="single" w:sz="8" w:space="0" w:color="FFFFFF"/>
            </w:tcBorders>
            <w:shd w:val="clear" w:color="auto" w:fill="FDEFE9"/>
            <w:tcMar>
              <w:top w:w="72" w:type="dxa"/>
              <w:left w:w="144" w:type="dxa"/>
              <w:bottom w:w="72" w:type="dxa"/>
              <w:right w:w="144" w:type="dxa"/>
            </w:tcMar>
            <w:hideMark/>
          </w:tcPr>
          <w:p w:rsidR="00FD4068" w:rsidRPr="00AF1FCD" w:rsidRDefault="00FD4068" w:rsidP="00F40493">
            <w:pPr>
              <w:spacing w:after="0" w:line="240" w:lineRule="auto"/>
              <w:rPr>
                <w:rFonts w:ascii="Arial" w:eastAsia="Times New Roman" w:hAnsi="Arial" w:cs="Arial"/>
                <w:sz w:val="20"/>
                <w:szCs w:val="20"/>
              </w:rPr>
            </w:pPr>
            <w:r w:rsidRPr="00AF1FCD">
              <w:rPr>
                <w:rFonts w:ascii="Calibri" w:eastAsia="Times New Roman" w:hAnsi="Calibri" w:cs="Arial"/>
                <w:color w:val="000000"/>
                <w:kern w:val="24"/>
                <w:sz w:val="20"/>
                <w:szCs w:val="20"/>
                <w:rtl/>
                <w:lang w:bidi="ar-JO"/>
              </w:rPr>
              <w:t>84-96</w:t>
            </w:r>
            <w:r w:rsidRPr="00AF1FCD">
              <w:rPr>
                <w:rFonts w:ascii="Calibri" w:eastAsia="Times New Roman" w:hAnsi="Calibri" w:cs="Arial"/>
                <w:color w:val="000000"/>
                <w:kern w:val="24"/>
                <w:sz w:val="20"/>
                <w:szCs w:val="20"/>
              </w:rPr>
              <w:t xml:space="preserve"> </w:t>
            </w:r>
          </w:p>
        </w:tc>
        <w:tc>
          <w:tcPr>
            <w:tcW w:w="875" w:type="dxa"/>
            <w:tcBorders>
              <w:top w:val="single" w:sz="8" w:space="0" w:color="FFFFFF"/>
              <w:left w:val="single" w:sz="8" w:space="0" w:color="FFFFFF"/>
              <w:bottom w:val="single" w:sz="8" w:space="0" w:color="FFFFFF"/>
              <w:right w:val="single" w:sz="8" w:space="0" w:color="FFFFFF"/>
            </w:tcBorders>
            <w:shd w:val="clear" w:color="auto" w:fill="FDEFE9"/>
            <w:tcMar>
              <w:top w:w="72" w:type="dxa"/>
              <w:left w:w="144" w:type="dxa"/>
              <w:bottom w:w="72" w:type="dxa"/>
              <w:right w:w="144" w:type="dxa"/>
            </w:tcMar>
            <w:hideMark/>
          </w:tcPr>
          <w:p w:rsidR="00FD4068" w:rsidRPr="00AF1FCD" w:rsidRDefault="00FD4068" w:rsidP="00F40493">
            <w:pPr>
              <w:spacing w:after="0" w:line="240" w:lineRule="auto"/>
              <w:rPr>
                <w:rFonts w:ascii="Arial" w:eastAsia="Times New Roman" w:hAnsi="Arial" w:cs="Arial"/>
                <w:sz w:val="20"/>
                <w:szCs w:val="20"/>
              </w:rPr>
            </w:pPr>
            <w:r w:rsidRPr="00AF1FCD">
              <w:rPr>
                <w:rFonts w:ascii="Calibri" w:eastAsia="Times New Roman" w:hAnsi="Calibri" w:cs="Arial"/>
                <w:color w:val="000000"/>
                <w:kern w:val="24"/>
                <w:sz w:val="20"/>
                <w:szCs w:val="20"/>
                <w:rtl/>
              </w:rPr>
              <w:t>2 -</w:t>
            </w:r>
            <w:r w:rsidRPr="00AF1FCD">
              <w:rPr>
                <w:rFonts w:ascii="Calibri" w:eastAsia="Times New Roman" w:hAnsi="Calibri" w:cs="Arial"/>
                <w:color w:val="000000"/>
                <w:kern w:val="24"/>
                <w:sz w:val="20"/>
                <w:szCs w:val="20"/>
              </w:rPr>
              <w:t xml:space="preserve"> </w:t>
            </w:r>
          </w:p>
        </w:tc>
      </w:tr>
      <w:tr w:rsidR="00FD4068" w:rsidRPr="00AF1FCD" w:rsidTr="00F40493">
        <w:trPr>
          <w:trHeight w:val="245"/>
        </w:trPr>
        <w:tc>
          <w:tcPr>
            <w:tcW w:w="2406" w:type="dxa"/>
            <w:tcBorders>
              <w:top w:val="single" w:sz="8" w:space="0" w:color="FFFFFF"/>
              <w:left w:val="single" w:sz="8" w:space="0" w:color="FFFFFF"/>
              <w:bottom w:val="single" w:sz="8" w:space="0" w:color="FFFFFF"/>
              <w:right w:val="single" w:sz="8" w:space="0" w:color="FFFFFF"/>
            </w:tcBorders>
            <w:shd w:val="clear" w:color="auto" w:fill="FCDDCF"/>
            <w:tcMar>
              <w:top w:w="15" w:type="dxa"/>
              <w:left w:w="108" w:type="dxa"/>
              <w:bottom w:w="0" w:type="dxa"/>
              <w:right w:w="108" w:type="dxa"/>
            </w:tcMar>
            <w:vAlign w:val="center"/>
            <w:hideMark/>
          </w:tcPr>
          <w:p w:rsidR="00FD4068" w:rsidRPr="00AF1FCD" w:rsidRDefault="00FD4068" w:rsidP="00F40493">
            <w:pPr>
              <w:spacing w:after="0" w:line="360" w:lineRule="auto"/>
              <w:jc w:val="center"/>
              <w:rPr>
                <w:rFonts w:ascii="Arial" w:eastAsia="Times New Roman" w:hAnsi="Arial" w:cs="Arial"/>
                <w:sz w:val="20"/>
                <w:szCs w:val="20"/>
              </w:rPr>
            </w:pPr>
            <w:r w:rsidRPr="00AF1FCD">
              <w:rPr>
                <w:rFonts w:ascii="Times New Roman" w:eastAsia="Times New Roman" w:hAnsi="Times New Roman" w:cs="Arabic Transparent"/>
                <w:color w:val="000000"/>
                <w:kern w:val="24"/>
                <w:sz w:val="20"/>
                <w:szCs w:val="20"/>
                <w:rtl/>
                <w:lang w:bidi="ar-JO"/>
              </w:rPr>
              <w:t>2.7-3.8</w:t>
            </w:r>
            <w:r w:rsidRPr="00AF1FCD">
              <w:rPr>
                <w:rFonts w:ascii="Calibri" w:eastAsia="Times New Roman" w:hAnsi="Calibri" w:cs="Arial"/>
                <w:color w:val="000000"/>
                <w:kern w:val="24"/>
                <w:sz w:val="20"/>
                <w:szCs w:val="20"/>
              </w:rPr>
              <w:t xml:space="preserve"> </w:t>
            </w:r>
          </w:p>
        </w:tc>
        <w:tc>
          <w:tcPr>
            <w:tcW w:w="2296" w:type="dxa"/>
            <w:tcBorders>
              <w:top w:val="single" w:sz="8" w:space="0" w:color="FFFFFF"/>
              <w:left w:val="single" w:sz="8" w:space="0" w:color="FFFFFF"/>
              <w:bottom w:val="single" w:sz="8" w:space="0" w:color="FFFFFF"/>
              <w:right w:val="single" w:sz="8" w:space="0" w:color="FFFFFF"/>
            </w:tcBorders>
            <w:shd w:val="clear" w:color="auto" w:fill="FCDDCF"/>
            <w:tcMar>
              <w:top w:w="15" w:type="dxa"/>
              <w:left w:w="108" w:type="dxa"/>
              <w:bottom w:w="0" w:type="dxa"/>
              <w:right w:w="108" w:type="dxa"/>
            </w:tcMar>
            <w:vAlign w:val="center"/>
            <w:hideMark/>
          </w:tcPr>
          <w:p w:rsidR="00FD4068" w:rsidRPr="00AF1FCD" w:rsidRDefault="00FD4068" w:rsidP="00F40493">
            <w:pPr>
              <w:spacing w:after="0" w:line="360" w:lineRule="auto"/>
              <w:jc w:val="center"/>
              <w:rPr>
                <w:rFonts w:ascii="Arial" w:eastAsia="Times New Roman" w:hAnsi="Arial" w:cs="Arial"/>
                <w:sz w:val="20"/>
                <w:szCs w:val="20"/>
              </w:rPr>
            </w:pPr>
            <w:r w:rsidRPr="00AF1FCD">
              <w:rPr>
                <w:rFonts w:ascii="Times New Roman" w:eastAsia="Times New Roman" w:hAnsi="Times New Roman" w:cs="Arabic Transparent"/>
                <w:color w:val="000000"/>
                <w:kern w:val="24"/>
                <w:sz w:val="20"/>
                <w:szCs w:val="20"/>
                <w:rtl/>
                <w:lang w:bidi="ar-JO"/>
              </w:rPr>
              <w:t>964-945</w:t>
            </w:r>
            <w:r w:rsidRPr="00AF1FCD">
              <w:rPr>
                <w:rFonts w:ascii="Calibri" w:eastAsia="Times New Roman" w:hAnsi="Calibri" w:cs="Arial"/>
                <w:color w:val="000000"/>
                <w:kern w:val="24"/>
                <w:sz w:val="20"/>
                <w:szCs w:val="20"/>
              </w:rPr>
              <w:t xml:space="preserve"> </w:t>
            </w:r>
          </w:p>
        </w:tc>
        <w:tc>
          <w:tcPr>
            <w:tcW w:w="1777" w:type="dxa"/>
            <w:tcBorders>
              <w:top w:val="single" w:sz="8" w:space="0" w:color="FFFFFF"/>
              <w:left w:val="single" w:sz="8" w:space="0" w:color="FFFFFF"/>
              <w:bottom w:val="single" w:sz="8" w:space="0" w:color="FFFFFF"/>
              <w:right w:val="single" w:sz="8" w:space="0" w:color="FFFFFF"/>
            </w:tcBorders>
            <w:shd w:val="clear" w:color="auto" w:fill="FCDDCF"/>
            <w:tcMar>
              <w:top w:w="72" w:type="dxa"/>
              <w:left w:w="144" w:type="dxa"/>
              <w:bottom w:w="72" w:type="dxa"/>
              <w:right w:w="144" w:type="dxa"/>
            </w:tcMar>
            <w:hideMark/>
          </w:tcPr>
          <w:p w:rsidR="00FD4068" w:rsidRPr="00AF1FCD" w:rsidRDefault="00FD4068" w:rsidP="00F40493">
            <w:pPr>
              <w:spacing w:after="0" w:line="240" w:lineRule="auto"/>
              <w:rPr>
                <w:rFonts w:ascii="Arial" w:eastAsia="Times New Roman" w:hAnsi="Arial" w:cs="Arial"/>
                <w:sz w:val="20"/>
                <w:szCs w:val="20"/>
              </w:rPr>
            </w:pPr>
            <w:r w:rsidRPr="00AF1FCD">
              <w:rPr>
                <w:rFonts w:ascii="Calibri" w:eastAsia="Times New Roman" w:hAnsi="Calibri" w:cs="Arial"/>
                <w:color w:val="000000"/>
                <w:kern w:val="24"/>
                <w:sz w:val="20"/>
                <w:szCs w:val="20"/>
                <w:rtl/>
                <w:lang w:bidi="ar-JO"/>
              </w:rPr>
              <w:t>97-113</w:t>
            </w:r>
            <w:r w:rsidRPr="00AF1FCD">
              <w:rPr>
                <w:rFonts w:ascii="Calibri" w:eastAsia="Times New Roman" w:hAnsi="Calibri" w:cs="Arial"/>
                <w:color w:val="000000"/>
                <w:kern w:val="24"/>
                <w:sz w:val="20"/>
                <w:szCs w:val="20"/>
              </w:rPr>
              <w:t xml:space="preserve"> </w:t>
            </w:r>
          </w:p>
        </w:tc>
        <w:tc>
          <w:tcPr>
            <w:tcW w:w="875" w:type="dxa"/>
            <w:tcBorders>
              <w:top w:val="single" w:sz="8" w:space="0" w:color="FFFFFF"/>
              <w:left w:val="single" w:sz="8" w:space="0" w:color="FFFFFF"/>
              <w:bottom w:val="single" w:sz="8" w:space="0" w:color="FFFFFF"/>
              <w:right w:val="single" w:sz="8" w:space="0" w:color="FFFFFF"/>
            </w:tcBorders>
            <w:shd w:val="clear" w:color="auto" w:fill="FCDDCF"/>
            <w:tcMar>
              <w:top w:w="72" w:type="dxa"/>
              <w:left w:w="144" w:type="dxa"/>
              <w:bottom w:w="72" w:type="dxa"/>
              <w:right w:w="144" w:type="dxa"/>
            </w:tcMar>
            <w:hideMark/>
          </w:tcPr>
          <w:p w:rsidR="00FD4068" w:rsidRPr="00AF1FCD" w:rsidRDefault="00FD4068" w:rsidP="00F40493">
            <w:pPr>
              <w:spacing w:after="0" w:line="240" w:lineRule="auto"/>
              <w:rPr>
                <w:rFonts w:ascii="Arial" w:eastAsia="Times New Roman" w:hAnsi="Arial" w:cs="Arial"/>
                <w:sz w:val="20"/>
                <w:szCs w:val="20"/>
              </w:rPr>
            </w:pPr>
            <w:r w:rsidRPr="00AF1FCD">
              <w:rPr>
                <w:rFonts w:ascii="Calibri" w:eastAsia="Times New Roman" w:hAnsi="Calibri" w:cs="Arial"/>
                <w:color w:val="000000"/>
                <w:kern w:val="24"/>
                <w:sz w:val="20"/>
                <w:szCs w:val="20"/>
                <w:rtl/>
              </w:rPr>
              <w:t xml:space="preserve">3 - </w:t>
            </w:r>
          </w:p>
        </w:tc>
      </w:tr>
      <w:tr w:rsidR="00FD4068" w:rsidRPr="00AF1FCD" w:rsidTr="00F40493">
        <w:trPr>
          <w:trHeight w:val="245"/>
        </w:trPr>
        <w:tc>
          <w:tcPr>
            <w:tcW w:w="2406" w:type="dxa"/>
            <w:tcBorders>
              <w:top w:val="single" w:sz="8" w:space="0" w:color="FFFFFF"/>
              <w:left w:val="single" w:sz="8" w:space="0" w:color="FFFFFF"/>
              <w:bottom w:val="single" w:sz="8" w:space="0" w:color="FFFFFF"/>
              <w:right w:val="single" w:sz="8" w:space="0" w:color="FFFFFF"/>
            </w:tcBorders>
            <w:shd w:val="clear" w:color="auto" w:fill="FDEFE9"/>
            <w:tcMar>
              <w:top w:w="15" w:type="dxa"/>
              <w:left w:w="108" w:type="dxa"/>
              <w:bottom w:w="0" w:type="dxa"/>
              <w:right w:w="108" w:type="dxa"/>
            </w:tcMar>
            <w:vAlign w:val="center"/>
            <w:hideMark/>
          </w:tcPr>
          <w:p w:rsidR="00FD4068" w:rsidRPr="00AF1FCD" w:rsidRDefault="00FD4068" w:rsidP="00F40493">
            <w:pPr>
              <w:spacing w:after="0" w:line="360" w:lineRule="auto"/>
              <w:jc w:val="center"/>
              <w:rPr>
                <w:rFonts w:ascii="Arial" w:eastAsia="Times New Roman" w:hAnsi="Arial" w:cs="Arial"/>
                <w:sz w:val="20"/>
                <w:szCs w:val="20"/>
              </w:rPr>
            </w:pPr>
            <w:r w:rsidRPr="00AF1FCD">
              <w:rPr>
                <w:rFonts w:ascii="Times New Roman" w:eastAsia="Times New Roman" w:hAnsi="Times New Roman" w:cs="Arabic Transparent"/>
                <w:color w:val="000000"/>
                <w:kern w:val="24"/>
                <w:sz w:val="20"/>
                <w:szCs w:val="20"/>
                <w:rtl/>
                <w:lang w:bidi="ar-JO"/>
              </w:rPr>
              <w:t>3.9-5.6</w:t>
            </w:r>
            <w:r w:rsidRPr="00AF1FCD">
              <w:rPr>
                <w:rFonts w:ascii="Calibri" w:eastAsia="Times New Roman" w:hAnsi="Calibri" w:cs="Arial"/>
                <w:color w:val="000000"/>
                <w:kern w:val="24"/>
                <w:sz w:val="20"/>
                <w:szCs w:val="20"/>
              </w:rPr>
              <w:t xml:space="preserve"> </w:t>
            </w:r>
          </w:p>
        </w:tc>
        <w:tc>
          <w:tcPr>
            <w:tcW w:w="2296" w:type="dxa"/>
            <w:tcBorders>
              <w:top w:val="single" w:sz="8" w:space="0" w:color="FFFFFF"/>
              <w:left w:val="single" w:sz="8" w:space="0" w:color="FFFFFF"/>
              <w:bottom w:val="single" w:sz="8" w:space="0" w:color="FFFFFF"/>
              <w:right w:val="single" w:sz="8" w:space="0" w:color="FFFFFF"/>
            </w:tcBorders>
            <w:shd w:val="clear" w:color="auto" w:fill="FDEFE9"/>
            <w:tcMar>
              <w:top w:w="15" w:type="dxa"/>
              <w:left w:w="108" w:type="dxa"/>
              <w:bottom w:w="0" w:type="dxa"/>
              <w:right w:w="108" w:type="dxa"/>
            </w:tcMar>
            <w:vAlign w:val="center"/>
            <w:hideMark/>
          </w:tcPr>
          <w:p w:rsidR="00FD4068" w:rsidRPr="00AF1FCD" w:rsidRDefault="00FD4068" w:rsidP="00F40493">
            <w:pPr>
              <w:spacing w:after="0" w:line="360" w:lineRule="auto"/>
              <w:jc w:val="center"/>
              <w:rPr>
                <w:rFonts w:ascii="Arial" w:eastAsia="Times New Roman" w:hAnsi="Arial" w:cs="Arial"/>
                <w:sz w:val="20"/>
                <w:szCs w:val="20"/>
              </w:rPr>
            </w:pPr>
            <w:r w:rsidRPr="00AF1FCD">
              <w:rPr>
                <w:rFonts w:ascii="Times New Roman" w:eastAsia="Times New Roman" w:hAnsi="Times New Roman" w:cs="Arabic Transparent"/>
                <w:color w:val="000000"/>
                <w:kern w:val="24"/>
                <w:sz w:val="20"/>
                <w:szCs w:val="20"/>
                <w:rtl/>
                <w:lang w:bidi="ar-JO"/>
              </w:rPr>
              <w:t>944-920</w:t>
            </w:r>
            <w:r w:rsidRPr="00AF1FCD">
              <w:rPr>
                <w:rFonts w:ascii="Calibri" w:eastAsia="Times New Roman" w:hAnsi="Calibri" w:cs="Arial"/>
                <w:color w:val="000000"/>
                <w:kern w:val="24"/>
                <w:sz w:val="20"/>
                <w:szCs w:val="20"/>
              </w:rPr>
              <w:t xml:space="preserve"> </w:t>
            </w:r>
          </w:p>
        </w:tc>
        <w:tc>
          <w:tcPr>
            <w:tcW w:w="1777" w:type="dxa"/>
            <w:tcBorders>
              <w:top w:val="single" w:sz="8" w:space="0" w:color="FFFFFF"/>
              <w:left w:val="single" w:sz="8" w:space="0" w:color="FFFFFF"/>
              <w:bottom w:val="single" w:sz="8" w:space="0" w:color="FFFFFF"/>
              <w:right w:val="single" w:sz="8" w:space="0" w:color="FFFFFF"/>
            </w:tcBorders>
            <w:shd w:val="clear" w:color="auto" w:fill="FDEFE9"/>
            <w:tcMar>
              <w:top w:w="15" w:type="dxa"/>
              <w:left w:w="108" w:type="dxa"/>
              <w:bottom w:w="0" w:type="dxa"/>
              <w:right w:w="108" w:type="dxa"/>
            </w:tcMar>
            <w:vAlign w:val="center"/>
            <w:hideMark/>
          </w:tcPr>
          <w:p w:rsidR="00FD4068" w:rsidRPr="00AF1FCD" w:rsidRDefault="00FD4068" w:rsidP="00F40493">
            <w:pPr>
              <w:spacing w:after="0" w:line="360" w:lineRule="auto"/>
              <w:rPr>
                <w:rFonts w:ascii="Arial" w:eastAsia="Times New Roman" w:hAnsi="Arial" w:cs="Arial"/>
                <w:sz w:val="20"/>
                <w:szCs w:val="20"/>
              </w:rPr>
            </w:pPr>
            <w:r w:rsidRPr="00AF1FCD">
              <w:rPr>
                <w:rFonts w:ascii="Times New Roman" w:eastAsia="Times New Roman" w:hAnsi="Times New Roman" w:cs="Arabic Transparent"/>
                <w:color w:val="000000"/>
                <w:kern w:val="24"/>
                <w:sz w:val="20"/>
                <w:szCs w:val="20"/>
                <w:rtl/>
                <w:lang w:bidi="ar-JO"/>
              </w:rPr>
              <w:t>114-135</w:t>
            </w:r>
            <w:r w:rsidRPr="00AF1FCD">
              <w:rPr>
                <w:rFonts w:ascii="Calibri" w:eastAsia="Times New Roman" w:hAnsi="Calibri" w:cs="Arial"/>
                <w:color w:val="000000"/>
                <w:kern w:val="24"/>
                <w:sz w:val="20"/>
                <w:szCs w:val="20"/>
              </w:rPr>
              <w:t xml:space="preserve"> </w:t>
            </w:r>
          </w:p>
        </w:tc>
        <w:tc>
          <w:tcPr>
            <w:tcW w:w="875" w:type="dxa"/>
            <w:tcBorders>
              <w:top w:val="single" w:sz="8" w:space="0" w:color="FFFFFF"/>
              <w:left w:val="single" w:sz="8" w:space="0" w:color="FFFFFF"/>
              <w:bottom w:val="single" w:sz="8" w:space="0" w:color="FFFFFF"/>
              <w:right w:val="single" w:sz="8" w:space="0" w:color="FFFFFF"/>
            </w:tcBorders>
            <w:shd w:val="clear" w:color="auto" w:fill="FDEFE9"/>
            <w:tcMar>
              <w:top w:w="72" w:type="dxa"/>
              <w:left w:w="144" w:type="dxa"/>
              <w:bottom w:w="72" w:type="dxa"/>
              <w:right w:w="144" w:type="dxa"/>
            </w:tcMar>
            <w:hideMark/>
          </w:tcPr>
          <w:p w:rsidR="00FD4068" w:rsidRPr="00AF1FCD" w:rsidRDefault="00FD4068" w:rsidP="00F40493">
            <w:pPr>
              <w:spacing w:after="0" w:line="240" w:lineRule="auto"/>
              <w:rPr>
                <w:rFonts w:ascii="Arial" w:eastAsia="Times New Roman" w:hAnsi="Arial" w:cs="Arial"/>
                <w:sz w:val="20"/>
                <w:szCs w:val="20"/>
              </w:rPr>
            </w:pPr>
            <w:r w:rsidRPr="00AF1FCD">
              <w:rPr>
                <w:rFonts w:ascii="Calibri" w:eastAsia="Times New Roman" w:hAnsi="Calibri" w:cs="Arial"/>
                <w:color w:val="000000"/>
                <w:kern w:val="24"/>
                <w:sz w:val="20"/>
                <w:szCs w:val="20"/>
                <w:rtl/>
              </w:rPr>
              <w:t xml:space="preserve">4 - </w:t>
            </w:r>
          </w:p>
        </w:tc>
      </w:tr>
      <w:tr w:rsidR="00FD4068" w:rsidRPr="00AF1FCD" w:rsidTr="00F40493">
        <w:trPr>
          <w:trHeight w:val="245"/>
        </w:trPr>
        <w:tc>
          <w:tcPr>
            <w:tcW w:w="2406" w:type="dxa"/>
            <w:tcBorders>
              <w:top w:val="single" w:sz="8" w:space="0" w:color="FFFFFF"/>
              <w:left w:val="single" w:sz="8" w:space="0" w:color="FFFFFF"/>
              <w:bottom w:val="single" w:sz="8" w:space="0" w:color="FFFFFF"/>
              <w:right w:val="single" w:sz="8" w:space="0" w:color="FFFFFF"/>
            </w:tcBorders>
            <w:shd w:val="clear" w:color="auto" w:fill="FCDDCF"/>
            <w:tcMar>
              <w:top w:w="15" w:type="dxa"/>
              <w:left w:w="108" w:type="dxa"/>
              <w:bottom w:w="0" w:type="dxa"/>
              <w:right w:w="108" w:type="dxa"/>
            </w:tcMar>
            <w:vAlign w:val="center"/>
            <w:hideMark/>
          </w:tcPr>
          <w:p w:rsidR="00FD4068" w:rsidRPr="00AF1FCD" w:rsidRDefault="00FD4068" w:rsidP="00F40493">
            <w:pPr>
              <w:spacing w:after="0" w:line="360" w:lineRule="auto"/>
              <w:jc w:val="center"/>
              <w:rPr>
                <w:rFonts w:ascii="Arial" w:eastAsia="Times New Roman" w:hAnsi="Arial" w:cs="Arial"/>
                <w:sz w:val="20"/>
                <w:szCs w:val="20"/>
              </w:rPr>
            </w:pPr>
            <w:r w:rsidRPr="00AF1FCD">
              <w:rPr>
                <w:rFonts w:ascii="Times New Roman" w:eastAsia="Times New Roman" w:hAnsi="Times New Roman" w:cs="Arabic Transparent"/>
                <w:color w:val="000000"/>
                <w:kern w:val="24"/>
                <w:sz w:val="20"/>
                <w:szCs w:val="20"/>
                <w:rtl/>
                <w:lang w:bidi="ar-JO"/>
              </w:rPr>
              <w:t xml:space="preserve">5.7 </w:t>
            </w:r>
            <w:r w:rsidRPr="00AF1FCD">
              <w:rPr>
                <w:rFonts w:ascii="Times New Roman" w:eastAsia="Times New Roman" w:hAnsi="Arabic Transparent" w:cs="Arabic Transparent"/>
                <w:color w:val="000000"/>
                <w:kern w:val="24"/>
                <w:sz w:val="20"/>
                <w:szCs w:val="20"/>
                <w:rtl/>
                <w:lang w:bidi="ar-JO"/>
              </w:rPr>
              <w:t>فأكثر</w:t>
            </w:r>
            <w:r w:rsidRPr="00AF1FCD">
              <w:rPr>
                <w:rFonts w:ascii="Calibri" w:eastAsia="Times New Roman" w:hAnsi="Calibri" w:cs="Arial"/>
                <w:color w:val="000000"/>
                <w:kern w:val="24"/>
                <w:sz w:val="20"/>
                <w:szCs w:val="20"/>
              </w:rPr>
              <w:t xml:space="preserve"> </w:t>
            </w:r>
          </w:p>
        </w:tc>
        <w:tc>
          <w:tcPr>
            <w:tcW w:w="2296" w:type="dxa"/>
            <w:tcBorders>
              <w:top w:val="single" w:sz="8" w:space="0" w:color="FFFFFF"/>
              <w:left w:val="single" w:sz="8" w:space="0" w:color="FFFFFF"/>
              <w:bottom w:val="single" w:sz="8" w:space="0" w:color="FFFFFF"/>
              <w:right w:val="single" w:sz="8" w:space="0" w:color="FFFFFF"/>
            </w:tcBorders>
            <w:shd w:val="clear" w:color="auto" w:fill="FCDDCF"/>
            <w:tcMar>
              <w:top w:w="15" w:type="dxa"/>
              <w:left w:w="108" w:type="dxa"/>
              <w:bottom w:w="0" w:type="dxa"/>
              <w:right w:w="108" w:type="dxa"/>
            </w:tcMar>
            <w:vAlign w:val="center"/>
            <w:hideMark/>
          </w:tcPr>
          <w:p w:rsidR="00FD4068" w:rsidRPr="00AF1FCD" w:rsidRDefault="00FD4068" w:rsidP="00F40493">
            <w:pPr>
              <w:spacing w:after="0" w:line="360" w:lineRule="auto"/>
              <w:jc w:val="center"/>
              <w:rPr>
                <w:rFonts w:ascii="Arial" w:eastAsia="Times New Roman" w:hAnsi="Arial" w:cs="Arial"/>
                <w:sz w:val="20"/>
                <w:szCs w:val="20"/>
              </w:rPr>
            </w:pPr>
            <w:r w:rsidRPr="00AF1FCD">
              <w:rPr>
                <w:rFonts w:ascii="Times New Roman" w:eastAsia="Times New Roman" w:hAnsi="Arabic Transparent" w:cs="Arabic Transparent"/>
                <w:color w:val="000000"/>
                <w:kern w:val="24"/>
                <w:sz w:val="20"/>
                <w:szCs w:val="20"/>
                <w:rtl/>
                <w:lang w:bidi="ar-JO"/>
              </w:rPr>
              <w:t>أقل من 920</w:t>
            </w:r>
            <w:r w:rsidRPr="00AF1FCD">
              <w:rPr>
                <w:rFonts w:ascii="Calibri" w:eastAsia="Times New Roman" w:hAnsi="Calibri" w:cs="Arial"/>
                <w:color w:val="000000"/>
                <w:kern w:val="24"/>
                <w:sz w:val="20"/>
                <w:szCs w:val="20"/>
              </w:rPr>
              <w:t xml:space="preserve"> </w:t>
            </w:r>
          </w:p>
        </w:tc>
        <w:tc>
          <w:tcPr>
            <w:tcW w:w="1777" w:type="dxa"/>
            <w:tcBorders>
              <w:top w:val="single" w:sz="8" w:space="0" w:color="FFFFFF"/>
              <w:left w:val="single" w:sz="8" w:space="0" w:color="FFFFFF"/>
              <w:bottom w:val="single" w:sz="8" w:space="0" w:color="FFFFFF"/>
              <w:right w:val="single" w:sz="8" w:space="0" w:color="FFFFFF"/>
            </w:tcBorders>
            <w:shd w:val="clear" w:color="auto" w:fill="FCDDCF"/>
            <w:tcMar>
              <w:top w:w="15" w:type="dxa"/>
              <w:left w:w="108" w:type="dxa"/>
              <w:bottom w:w="0" w:type="dxa"/>
              <w:right w:w="108" w:type="dxa"/>
            </w:tcMar>
            <w:vAlign w:val="center"/>
            <w:hideMark/>
          </w:tcPr>
          <w:p w:rsidR="00FD4068" w:rsidRPr="00AF1FCD" w:rsidRDefault="00FD4068" w:rsidP="00F40493">
            <w:pPr>
              <w:spacing w:after="0" w:line="360" w:lineRule="auto"/>
              <w:rPr>
                <w:rFonts w:ascii="Arial" w:eastAsia="Times New Roman" w:hAnsi="Arial" w:cs="Arial"/>
                <w:sz w:val="20"/>
                <w:szCs w:val="20"/>
              </w:rPr>
            </w:pPr>
            <w:r w:rsidRPr="00AF1FCD">
              <w:rPr>
                <w:rFonts w:ascii="Times New Roman" w:eastAsia="Times New Roman" w:hAnsi="Times New Roman" w:cs="Arabic Transparent"/>
                <w:color w:val="000000"/>
                <w:kern w:val="24"/>
                <w:sz w:val="20"/>
                <w:szCs w:val="20"/>
                <w:rtl/>
                <w:lang w:bidi="ar-JO"/>
              </w:rPr>
              <w:t>136 فأكثر</w:t>
            </w:r>
            <w:r w:rsidRPr="00AF1FCD">
              <w:rPr>
                <w:rFonts w:ascii="Calibri" w:eastAsia="Times New Roman" w:hAnsi="Calibri" w:cs="Arial"/>
                <w:color w:val="000000"/>
                <w:kern w:val="24"/>
                <w:sz w:val="20"/>
                <w:szCs w:val="20"/>
              </w:rPr>
              <w:t xml:space="preserve"> </w:t>
            </w:r>
          </w:p>
        </w:tc>
        <w:tc>
          <w:tcPr>
            <w:tcW w:w="875" w:type="dxa"/>
            <w:tcBorders>
              <w:top w:val="single" w:sz="8" w:space="0" w:color="FFFFFF"/>
              <w:left w:val="single" w:sz="8" w:space="0" w:color="FFFFFF"/>
              <w:bottom w:val="single" w:sz="8" w:space="0" w:color="FFFFFF"/>
              <w:right w:val="single" w:sz="8" w:space="0" w:color="FFFFFF"/>
            </w:tcBorders>
            <w:shd w:val="clear" w:color="auto" w:fill="FCDDCF"/>
            <w:tcMar>
              <w:top w:w="72" w:type="dxa"/>
              <w:left w:w="144" w:type="dxa"/>
              <w:bottom w:w="72" w:type="dxa"/>
              <w:right w:w="144" w:type="dxa"/>
            </w:tcMar>
            <w:hideMark/>
          </w:tcPr>
          <w:p w:rsidR="00FD4068" w:rsidRPr="00AF1FCD" w:rsidRDefault="00FD4068" w:rsidP="00F40493">
            <w:pPr>
              <w:spacing w:after="0" w:line="240" w:lineRule="auto"/>
              <w:rPr>
                <w:rFonts w:ascii="Arial" w:eastAsia="Times New Roman" w:hAnsi="Arial" w:cs="Arial"/>
                <w:sz w:val="20"/>
                <w:szCs w:val="20"/>
              </w:rPr>
            </w:pPr>
            <w:r w:rsidRPr="00AF1FCD">
              <w:rPr>
                <w:rFonts w:ascii="Calibri" w:eastAsia="Times New Roman" w:hAnsi="Calibri" w:cs="Arial"/>
                <w:color w:val="000000"/>
                <w:kern w:val="24"/>
                <w:sz w:val="20"/>
                <w:szCs w:val="20"/>
                <w:rtl/>
              </w:rPr>
              <w:t xml:space="preserve">5 - </w:t>
            </w:r>
          </w:p>
        </w:tc>
      </w:tr>
    </w:tbl>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Arial" w:hAnsi="Arial" w:cs="Arial" w:hint="cs"/>
          <w:b/>
          <w:bCs/>
          <w:kern w:val="24"/>
          <w:sz w:val="24"/>
          <w:szCs w:val="24"/>
          <w:rtl/>
          <w:lang w:bidi="ar-JO"/>
        </w:rPr>
        <w:t>جدول</w:t>
      </w:r>
      <w:r w:rsidRPr="00AF1FCD">
        <w:rPr>
          <w:rFonts w:ascii="Calibri" w:hAnsi="Calibri" w:cs="Calibri" w:hint="cs"/>
          <w:b/>
          <w:bCs/>
          <w:kern w:val="24"/>
          <w:sz w:val="24"/>
          <w:szCs w:val="24"/>
          <w:rtl/>
          <w:lang w:bidi="ar-JO"/>
        </w:rPr>
        <w:t xml:space="preserve">: </w:t>
      </w:r>
      <w:r w:rsidRPr="00AF1FCD">
        <w:rPr>
          <w:rFonts w:ascii="Arial" w:hAnsi="Arial" w:cs="Arial" w:hint="cs"/>
          <w:b/>
          <w:bCs/>
          <w:kern w:val="24"/>
          <w:sz w:val="24"/>
          <w:szCs w:val="24"/>
          <w:rtl/>
          <w:lang w:bidi="ar-JO"/>
        </w:rPr>
        <w:t>سلم</w:t>
      </w:r>
      <w:r w:rsidRPr="00AF1FCD">
        <w:rPr>
          <w:rFonts w:ascii="Calibri" w:hAnsi="Calibri" w:cs="Calibri" w:hint="cs"/>
          <w:b/>
          <w:bCs/>
          <w:kern w:val="24"/>
          <w:sz w:val="24"/>
          <w:szCs w:val="24"/>
          <w:rtl/>
          <w:lang w:bidi="ar-JO"/>
        </w:rPr>
        <w:t xml:space="preserve"> </w:t>
      </w:r>
      <w:r w:rsidRPr="00AF1FCD">
        <w:rPr>
          <w:rFonts w:ascii="Arial" w:hAnsi="Arial" w:cs="Arial" w:hint="cs"/>
          <w:b/>
          <w:bCs/>
          <w:kern w:val="24"/>
          <w:sz w:val="24"/>
          <w:szCs w:val="24"/>
          <w:rtl/>
          <w:lang w:bidi="ar-JO"/>
        </w:rPr>
        <w:t>سيمسون</w:t>
      </w:r>
      <w:r w:rsidRPr="00AF1FCD">
        <w:rPr>
          <w:rFonts w:ascii="Calibri" w:hAnsi="Calibri" w:cs="Calibri" w:hint="cs"/>
          <w:b/>
          <w:bCs/>
          <w:kern w:val="24"/>
          <w:sz w:val="24"/>
          <w:szCs w:val="24"/>
          <w:rtl/>
          <w:lang w:bidi="ar-JO"/>
        </w:rPr>
        <w:t xml:space="preserve"> </w:t>
      </w:r>
      <w:r w:rsidRPr="00AF1FCD">
        <w:rPr>
          <w:rFonts w:ascii="Arial" w:hAnsi="Arial" w:cs="Arial" w:hint="cs"/>
          <w:b/>
          <w:bCs/>
          <w:kern w:val="24"/>
          <w:sz w:val="24"/>
          <w:szCs w:val="24"/>
          <w:rtl/>
          <w:lang w:bidi="ar-JO"/>
        </w:rPr>
        <w:t>لقياس</w:t>
      </w:r>
      <w:r w:rsidRPr="00AF1FCD">
        <w:rPr>
          <w:rFonts w:ascii="Calibri" w:hAnsi="Calibri" w:cs="Calibri" w:hint="cs"/>
          <w:b/>
          <w:bCs/>
          <w:kern w:val="24"/>
          <w:sz w:val="24"/>
          <w:szCs w:val="24"/>
          <w:rtl/>
          <w:lang w:bidi="ar-JO"/>
        </w:rPr>
        <w:t xml:space="preserve"> </w:t>
      </w:r>
      <w:r w:rsidRPr="00AF1FCD">
        <w:rPr>
          <w:rFonts w:ascii="Arial" w:hAnsi="Arial" w:cs="Arial" w:hint="cs"/>
          <w:b/>
          <w:bCs/>
          <w:kern w:val="24"/>
          <w:sz w:val="24"/>
          <w:szCs w:val="24"/>
          <w:rtl/>
          <w:lang w:bidi="ar-JO"/>
        </w:rPr>
        <w:t>شدة</w:t>
      </w:r>
      <w:r w:rsidRPr="00AF1FCD">
        <w:rPr>
          <w:rFonts w:ascii="Calibri" w:hAnsi="Calibri" w:cs="Calibri" w:hint="cs"/>
          <w:b/>
          <w:bCs/>
          <w:kern w:val="24"/>
          <w:sz w:val="24"/>
          <w:szCs w:val="24"/>
          <w:rtl/>
          <w:lang w:bidi="ar-JO"/>
        </w:rPr>
        <w:t xml:space="preserve"> </w:t>
      </w:r>
      <w:proofErr w:type="spellStart"/>
      <w:r w:rsidRPr="00AF1FCD">
        <w:rPr>
          <w:rFonts w:ascii="Arial" w:hAnsi="Arial" w:cs="Arial" w:hint="cs"/>
          <w:b/>
          <w:bCs/>
          <w:kern w:val="24"/>
          <w:sz w:val="24"/>
          <w:szCs w:val="24"/>
          <w:rtl/>
          <w:lang w:bidi="ar-JO"/>
        </w:rPr>
        <w:t>الهاريكان</w:t>
      </w:r>
      <w:proofErr w:type="spellEnd"/>
      <w:r w:rsidRPr="00AF1FCD">
        <w:rPr>
          <w:rFonts w:ascii="Calibri" w:hAnsi="Calibri" w:cs="Calibri"/>
          <w:b/>
          <w:bCs/>
          <w:kern w:val="24"/>
          <w:sz w:val="24"/>
          <w:szCs w:val="24"/>
          <w:rtl/>
        </w:rPr>
        <w:t xml:space="preserve">                          </w:t>
      </w:r>
    </w:p>
    <w:p w:rsidR="00FD4068" w:rsidRPr="00AF1FCD" w:rsidRDefault="00FD4068" w:rsidP="00FD4068">
      <w:pPr>
        <w:autoSpaceDE w:val="0"/>
        <w:autoSpaceDN w:val="0"/>
        <w:adjustRightInd w:val="0"/>
        <w:spacing w:after="0" w:line="240" w:lineRule="auto"/>
        <w:rPr>
          <w:rFonts w:ascii="Calibri" w:hAnsi="Calibri" w:cs="Calibri"/>
          <w:kern w:val="24"/>
          <w:sz w:val="24"/>
          <w:szCs w:val="24"/>
          <w:rtl/>
        </w:rPr>
      </w:pPr>
    </w:p>
    <w:p w:rsidR="00FD4068" w:rsidRDefault="00FD4068" w:rsidP="00FD4068">
      <w:pPr>
        <w:autoSpaceDE w:val="0"/>
        <w:autoSpaceDN w:val="0"/>
        <w:adjustRightInd w:val="0"/>
        <w:spacing w:after="0" w:line="240" w:lineRule="auto"/>
        <w:rPr>
          <w:rFonts w:ascii="Calibri" w:hAnsi="Calibri" w:cs="Calibri"/>
          <w:kern w:val="24"/>
          <w:sz w:val="24"/>
          <w:szCs w:val="24"/>
          <w:rtl/>
        </w:rPr>
      </w:pPr>
    </w:p>
    <w:p w:rsidR="00FD4068" w:rsidRPr="00AF1FCD" w:rsidRDefault="00FD4068" w:rsidP="00FD4068">
      <w:pPr>
        <w:autoSpaceDE w:val="0"/>
        <w:autoSpaceDN w:val="0"/>
        <w:adjustRightInd w:val="0"/>
        <w:spacing w:after="0" w:line="240" w:lineRule="auto"/>
        <w:rPr>
          <w:rFonts w:ascii="Calibri" w:hAnsi="Calibri" w:hint="cs"/>
          <w:kern w:val="24"/>
          <w:sz w:val="24"/>
          <w:szCs w:val="24"/>
          <w:rtl/>
        </w:rPr>
      </w:pP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Pr>
          <w:rFonts w:ascii="Calibri" w:hAnsi="Calibri" w:cs="Calibri"/>
          <w:kern w:val="24"/>
          <w:sz w:val="24"/>
          <w:szCs w:val="24"/>
        </w:rPr>
        <w:t xml:space="preserve">                    </w:t>
      </w:r>
      <w:r w:rsidRPr="00AF1FCD">
        <w:rPr>
          <w:rFonts w:ascii="Calibri" w:hAnsi="Calibri" w:cs="Calibri"/>
          <w:kern w:val="24"/>
          <w:sz w:val="24"/>
          <w:szCs w:val="24"/>
        </w:rPr>
        <w:t xml:space="preserve"> </w:t>
      </w:r>
      <w:r w:rsidRPr="00AF1FCD">
        <w:rPr>
          <w:rFonts w:ascii="Calibri" w:hAnsi="Arial" w:cs="Arial"/>
          <w:kern w:val="24"/>
          <w:sz w:val="24"/>
          <w:szCs w:val="24"/>
          <w:rtl/>
          <w:lang w:bidi="ar-JO"/>
        </w:rPr>
        <w:t>*</w:t>
      </w:r>
      <w:r w:rsidRPr="00AF1FCD">
        <w:rPr>
          <w:rFonts w:ascii="Calibri" w:hAnsi="Arial" w:cs="Arial"/>
          <w:kern w:val="24"/>
          <w:sz w:val="24"/>
          <w:szCs w:val="24"/>
          <w:rtl/>
        </w:rPr>
        <w:t xml:space="preserve"> </w:t>
      </w:r>
      <w:r w:rsidRPr="00AF1FCD">
        <w:rPr>
          <w:rFonts w:ascii="Calibri" w:hAnsi="Calibri" w:cs="Calibri"/>
          <w:kern w:val="24"/>
          <w:sz w:val="24"/>
          <w:szCs w:val="24"/>
        </w:rPr>
        <w:br/>
        <w:t xml:space="preserve">                              </w:t>
      </w:r>
      <w:r w:rsidRPr="00AF1FCD">
        <w:rPr>
          <w:rFonts w:ascii="Calibri" w:hAnsi="Arial" w:cs="Arial"/>
          <w:kern w:val="24"/>
          <w:sz w:val="24"/>
          <w:szCs w:val="24"/>
          <w:rtl/>
          <w:lang w:bidi="ar-JO"/>
        </w:rPr>
        <w:t xml:space="preserve"> عقدة ×</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2</w:t>
      </w:r>
      <w:r w:rsidRPr="00AF1FCD">
        <w:rPr>
          <w:rFonts w:ascii="Calibri" w:hAnsi="Calibri" w:cs="Calibri"/>
          <w:kern w:val="24"/>
          <w:sz w:val="24"/>
          <w:szCs w:val="24"/>
        </w:rPr>
        <w:t xml:space="preserve"> </w:t>
      </w:r>
      <w:r w:rsidRPr="00AF1FCD">
        <w:rPr>
          <w:rFonts w:ascii="Calibri" w:hAnsi="Arial" w:cs="Arial"/>
          <w:kern w:val="24"/>
          <w:sz w:val="24"/>
          <w:szCs w:val="24"/>
          <w:rtl/>
          <w:lang w:bidi="ar-JO"/>
        </w:rPr>
        <w:t>-</w:t>
      </w:r>
      <w:r w:rsidRPr="00AF1FCD">
        <w:rPr>
          <w:rFonts w:ascii="Calibri" w:hAnsi="Calibri" w:cs="Calibri"/>
          <w:kern w:val="24"/>
          <w:sz w:val="24"/>
          <w:szCs w:val="24"/>
        </w:rPr>
        <w:t xml:space="preserve"> </w:t>
      </w:r>
      <w:r w:rsidRPr="00AF1FCD">
        <w:rPr>
          <w:rFonts w:ascii="Calibri" w:hAnsi="Arial" w:cs="Arial"/>
          <w:kern w:val="24"/>
          <w:sz w:val="24"/>
          <w:szCs w:val="24"/>
          <w:rtl/>
          <w:lang w:bidi="ar-JO"/>
        </w:rPr>
        <w:t>10%</w:t>
      </w:r>
      <w:r w:rsidRPr="00AF1FCD">
        <w:rPr>
          <w:rFonts w:ascii="Calibri" w:hAnsi="Calibri" w:cs="Calibri"/>
          <w:kern w:val="24"/>
          <w:sz w:val="24"/>
          <w:szCs w:val="24"/>
        </w:rPr>
        <w:t xml:space="preserve"> </w:t>
      </w:r>
      <w:r w:rsidRPr="00AF1FCD">
        <w:rPr>
          <w:rFonts w:ascii="Calibri" w:hAnsi="Arial" w:cs="Arial"/>
          <w:kern w:val="24"/>
          <w:sz w:val="24"/>
          <w:szCs w:val="24"/>
          <w:rtl/>
          <w:lang w:bidi="ar-JO"/>
        </w:rPr>
        <w:t>=</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س كيلومتر في الساعة</w:t>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Calibri" w:cs="Calibri"/>
          <w:kern w:val="24"/>
          <w:sz w:val="24"/>
          <w:szCs w:val="24"/>
        </w:rPr>
        <w:t xml:space="preserve">  </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العقدة البحرية الواحدة</w:t>
      </w:r>
      <w:r w:rsidRPr="00AF1FCD">
        <w:rPr>
          <w:rFonts w:ascii="Calibri" w:hAnsi="Calibri" w:cs="Calibri"/>
          <w:kern w:val="24"/>
          <w:sz w:val="24"/>
          <w:szCs w:val="24"/>
        </w:rPr>
        <w:t xml:space="preserve"> </w:t>
      </w:r>
      <w:r w:rsidRPr="00AF1FCD">
        <w:rPr>
          <w:rFonts w:ascii="Calibri" w:hAnsi="Arial" w:cs="Arial"/>
          <w:kern w:val="24"/>
          <w:sz w:val="24"/>
          <w:szCs w:val="24"/>
          <w:rtl/>
          <w:lang w:bidi="ar-JO"/>
        </w:rPr>
        <w:t>=</w:t>
      </w:r>
      <w:r w:rsidRPr="00AF1FCD">
        <w:rPr>
          <w:rFonts w:ascii="Calibri" w:hAnsi="Calibri" w:cs="Calibri"/>
          <w:kern w:val="24"/>
          <w:sz w:val="24"/>
          <w:szCs w:val="24"/>
        </w:rPr>
        <w:t xml:space="preserve"> </w:t>
      </w:r>
      <w:r w:rsidRPr="00AF1FCD">
        <w:rPr>
          <w:rFonts w:ascii="Calibri" w:hAnsi="Arial" w:cs="Arial"/>
          <w:kern w:val="24"/>
          <w:sz w:val="24"/>
          <w:szCs w:val="24"/>
          <w:rtl/>
          <w:lang w:bidi="ar-JO"/>
        </w:rPr>
        <w:t>1.8كم</w:t>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Calibri" w:cs="Calibri"/>
          <w:kern w:val="24"/>
          <w:sz w:val="24"/>
          <w:szCs w:val="24"/>
        </w:rPr>
        <w:t xml:space="preserve">     </w:t>
      </w:r>
      <w:r w:rsidRPr="00AF1FCD">
        <w:rPr>
          <w:rFonts w:ascii="Calibri" w:hAnsi="Arial" w:cs="Arial"/>
          <w:kern w:val="24"/>
          <w:sz w:val="24"/>
          <w:szCs w:val="24"/>
          <w:rtl/>
          <w:lang w:bidi="ar-JO"/>
        </w:rPr>
        <w:t>عدد الكيلومترات</w:t>
      </w:r>
      <w:r w:rsidRPr="00AF1FCD">
        <w:rPr>
          <w:rFonts w:ascii="Calibri" w:hAnsi="Arial" w:cs="Arial"/>
          <w:kern w:val="24"/>
          <w:sz w:val="24"/>
          <w:szCs w:val="24"/>
          <w:rtl/>
        </w:rPr>
        <w:t xml:space="preserve"> ÷ </w:t>
      </w:r>
      <w:r w:rsidRPr="00AF1FCD">
        <w:rPr>
          <w:rFonts w:ascii="Calibri" w:hAnsi="Calibri" w:cs="Calibri"/>
          <w:kern w:val="24"/>
          <w:sz w:val="24"/>
          <w:szCs w:val="24"/>
        </w:rPr>
        <w:t xml:space="preserve"> </w:t>
      </w:r>
      <w:r w:rsidRPr="00AF1FCD">
        <w:rPr>
          <w:rFonts w:ascii="Calibri" w:hAnsi="Arial" w:cs="Arial"/>
          <w:kern w:val="24"/>
          <w:sz w:val="24"/>
          <w:szCs w:val="24"/>
          <w:rtl/>
          <w:lang w:bidi="ar-JO"/>
        </w:rPr>
        <w:t>1.853=</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س عقدة</w:t>
      </w:r>
    </w:p>
    <w:p w:rsidR="00FD4068" w:rsidRPr="00AF1FCD" w:rsidRDefault="00FD4068" w:rsidP="00FD4068">
      <w:pPr>
        <w:autoSpaceDE w:val="0"/>
        <w:autoSpaceDN w:val="0"/>
        <w:adjustRightInd w:val="0"/>
        <w:spacing w:after="0" w:line="240" w:lineRule="auto"/>
        <w:rPr>
          <w:rFonts w:ascii="Calibri" w:hAnsi="Calibri"/>
          <w:kern w:val="24"/>
          <w:sz w:val="24"/>
          <w:szCs w:val="24"/>
          <w:rtl/>
        </w:rPr>
      </w:pPr>
      <w:r w:rsidRPr="00AF1FCD">
        <w:rPr>
          <w:rFonts w:ascii="Calibri" w:hAnsi="Calibri" w:cs="Calibri"/>
          <w:kern w:val="24"/>
          <w:sz w:val="24"/>
          <w:szCs w:val="24"/>
        </w:rPr>
        <w:t xml:space="preserve">       </w:t>
      </w:r>
      <w:r w:rsidRPr="00AF1FCD">
        <w:rPr>
          <w:rFonts w:ascii="Calibri" w:hAnsi="Arial" w:cs="Arial"/>
          <w:kern w:val="24"/>
          <w:sz w:val="24"/>
          <w:szCs w:val="24"/>
          <w:rtl/>
          <w:lang w:bidi="ar-JO"/>
        </w:rPr>
        <w:t xml:space="preserve">وقد ربط سيمسون في سلّمه المذكور بين درجات شدة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وأشكال الضرر الناجمة عنه على النحو التالي:</w:t>
      </w:r>
      <w:r w:rsidRPr="00AF1FCD">
        <w:rPr>
          <w:rFonts w:ascii="Calibri" w:hAnsi="Calibri" w:cs="Calibri"/>
          <w:kern w:val="24"/>
          <w:sz w:val="24"/>
          <w:szCs w:val="24"/>
        </w:rPr>
        <w:br/>
      </w:r>
      <w:r w:rsidRPr="00AF1FCD">
        <w:rPr>
          <w:rFonts w:ascii="Calibri" w:hAnsi="Calibri" w:cs="Calibri"/>
          <w:kern w:val="24"/>
          <w:sz w:val="24"/>
          <w:szCs w:val="24"/>
        </w:rPr>
        <w:br/>
        <w:t xml:space="preserve">  </w:t>
      </w:r>
      <w:r w:rsidRPr="00AF1FCD">
        <w:rPr>
          <w:rFonts w:ascii="Calibri" w:hAnsi="Arial" w:cs="Arial"/>
          <w:kern w:val="24"/>
          <w:sz w:val="24"/>
          <w:szCs w:val="24"/>
          <w:rtl/>
        </w:rPr>
        <w:t xml:space="preserve">  1 - </w:t>
      </w:r>
      <w:r w:rsidRPr="00AF1FCD">
        <w:rPr>
          <w:rFonts w:ascii="Calibri" w:hAnsi="Arial" w:cs="Arial"/>
          <w:kern w:val="24"/>
          <w:sz w:val="24"/>
          <w:szCs w:val="24"/>
          <w:rtl/>
          <w:lang w:bidi="ar-JO"/>
        </w:rPr>
        <w:t>الدرجة الأولى: حدوث أضرا</w:t>
      </w:r>
      <w:r w:rsidRPr="00AF1FCD">
        <w:rPr>
          <w:rFonts w:ascii="Calibri" w:hAnsi="Arial" w:cs="Arial"/>
          <w:kern w:val="24"/>
          <w:sz w:val="24"/>
          <w:szCs w:val="24"/>
          <w:rtl/>
        </w:rPr>
        <w:t>ر</w:t>
      </w:r>
      <w:r w:rsidRPr="00AF1FCD">
        <w:rPr>
          <w:rFonts w:ascii="Calibri" w:hAnsi="Arial" w:cs="Arial"/>
          <w:kern w:val="24"/>
          <w:sz w:val="24"/>
          <w:szCs w:val="24"/>
          <w:rtl/>
          <w:lang w:bidi="ar-JO"/>
        </w:rPr>
        <w:t xml:space="preserve"> بالأشجار والمنازل المتحركة وإغراق الطرق الساحلية.</w:t>
      </w:r>
      <w:r w:rsidRPr="00AF1FCD">
        <w:rPr>
          <w:rFonts w:ascii="Calibri" w:hAnsi="Calibri" w:cs="Calibri"/>
          <w:kern w:val="24"/>
          <w:sz w:val="24"/>
          <w:szCs w:val="24"/>
        </w:rPr>
        <w:br/>
      </w:r>
      <w:r w:rsidRPr="00AF1FCD">
        <w:rPr>
          <w:rFonts w:ascii="Calibri" w:hAnsi="Arial" w:cs="Arial"/>
          <w:kern w:val="24"/>
          <w:sz w:val="24"/>
          <w:szCs w:val="24"/>
          <w:rtl/>
        </w:rPr>
        <w:t xml:space="preserve">    2 - </w:t>
      </w:r>
      <w:r w:rsidRPr="00AF1FCD">
        <w:rPr>
          <w:rFonts w:ascii="Calibri" w:hAnsi="Arial" w:cs="Arial"/>
          <w:kern w:val="24"/>
          <w:sz w:val="24"/>
          <w:szCs w:val="24"/>
          <w:rtl/>
          <w:lang w:bidi="ar-JO"/>
        </w:rPr>
        <w:t>الدرجة الثانية: أضرار بالأشجار والسيارات وقطع الطرق الساحلية.</w:t>
      </w:r>
      <w:r w:rsidRPr="00AF1FCD">
        <w:rPr>
          <w:rFonts w:ascii="Calibri" w:hAnsi="Calibri" w:cs="Calibri"/>
          <w:kern w:val="24"/>
          <w:sz w:val="24"/>
          <w:szCs w:val="24"/>
        </w:rPr>
        <w:br/>
      </w:r>
      <w:r w:rsidRPr="00AF1FCD">
        <w:rPr>
          <w:rFonts w:ascii="Calibri" w:hAnsi="Arial" w:cs="Arial"/>
          <w:kern w:val="24"/>
          <w:sz w:val="24"/>
          <w:szCs w:val="24"/>
          <w:rtl/>
        </w:rPr>
        <w:t xml:space="preserve">    3 - </w:t>
      </w:r>
      <w:r w:rsidRPr="00AF1FCD">
        <w:rPr>
          <w:rFonts w:ascii="Calibri" w:hAnsi="Arial" w:cs="Arial"/>
          <w:kern w:val="24"/>
          <w:sz w:val="24"/>
          <w:szCs w:val="24"/>
          <w:rtl/>
          <w:lang w:bidi="ar-JO"/>
        </w:rPr>
        <w:t>الدرجة الثالثة: أضرار بالمباني الصغيرة.</w:t>
      </w:r>
      <w:r w:rsidRPr="00AF1FCD">
        <w:rPr>
          <w:rFonts w:ascii="Calibri" w:hAnsi="Calibri" w:cs="Calibri"/>
          <w:kern w:val="24"/>
          <w:sz w:val="24"/>
          <w:szCs w:val="24"/>
        </w:rPr>
        <w:br/>
      </w:r>
      <w:r w:rsidRPr="00AF1FCD">
        <w:rPr>
          <w:rFonts w:ascii="Calibri" w:hAnsi="Arial" w:cs="Arial"/>
          <w:kern w:val="24"/>
          <w:sz w:val="24"/>
          <w:szCs w:val="24"/>
          <w:rtl/>
        </w:rPr>
        <w:t xml:space="preserve">    4 - </w:t>
      </w:r>
      <w:r w:rsidRPr="00AF1FCD">
        <w:rPr>
          <w:rFonts w:ascii="Calibri" w:hAnsi="Arial" w:cs="Arial"/>
          <w:kern w:val="24"/>
          <w:sz w:val="24"/>
          <w:szCs w:val="24"/>
          <w:rtl/>
          <w:lang w:bidi="ar-JO"/>
        </w:rPr>
        <w:t>الدرجة الرابعة: أضرار في المباني المختلفة واقتلاع كثير من الأشجار مع ضرورة إخلاء المنطقة من السكان.</w:t>
      </w:r>
      <w:r w:rsidRPr="00AF1FCD">
        <w:rPr>
          <w:rFonts w:ascii="Calibri" w:hAnsi="Calibri" w:cs="Calibri"/>
          <w:kern w:val="24"/>
          <w:sz w:val="24"/>
          <w:szCs w:val="24"/>
        </w:rPr>
        <w:br/>
      </w:r>
      <w:r w:rsidRPr="00AF1FCD">
        <w:rPr>
          <w:rFonts w:ascii="Calibri" w:hAnsi="Arial" w:cs="Arial"/>
          <w:kern w:val="24"/>
          <w:sz w:val="24"/>
          <w:szCs w:val="24"/>
          <w:rtl/>
        </w:rPr>
        <w:t xml:space="preserve">    5 - </w:t>
      </w:r>
      <w:r w:rsidRPr="00AF1FCD">
        <w:rPr>
          <w:rFonts w:ascii="Calibri" w:hAnsi="Arial" w:cs="Arial"/>
          <w:kern w:val="24"/>
          <w:sz w:val="24"/>
          <w:szCs w:val="24"/>
          <w:rtl/>
          <w:lang w:bidi="ar-JO"/>
        </w:rPr>
        <w:t xml:space="preserve">الدرجة الخامسة: دمار شامل للمباني والمنشآت الساحلية. </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واقتلاع الأشجار مع ضرورة إخلاء المنطقة من السكان.</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b/>
          <w:bCs/>
          <w:kern w:val="24"/>
          <w:sz w:val="24"/>
          <w:szCs w:val="24"/>
          <w:rtl/>
          <w:lang w:bidi="ar-JO"/>
        </w:rPr>
        <w:t xml:space="preserve">أحواض أعاصير </w:t>
      </w:r>
      <w:proofErr w:type="spellStart"/>
      <w:r w:rsidRPr="00AF1FCD">
        <w:rPr>
          <w:rFonts w:ascii="Calibri" w:hAnsi="Arial" w:cs="Arial"/>
          <w:b/>
          <w:bCs/>
          <w:kern w:val="24"/>
          <w:sz w:val="24"/>
          <w:szCs w:val="24"/>
          <w:rtl/>
          <w:lang w:bidi="ar-JO"/>
        </w:rPr>
        <w:t>الهاريكان</w:t>
      </w:r>
      <w:proofErr w:type="spellEnd"/>
      <w:r w:rsidRPr="00AF1FCD">
        <w:rPr>
          <w:rFonts w:ascii="Calibri" w:hAnsi="Arial" w:cs="Arial"/>
          <w:b/>
          <w:bCs/>
          <w:kern w:val="24"/>
          <w:sz w:val="24"/>
          <w:szCs w:val="24"/>
          <w:rtl/>
          <w:lang w:bidi="ar-JO"/>
        </w:rPr>
        <w:t>:</w:t>
      </w:r>
      <w:r w:rsidRPr="00AF1FCD">
        <w:rPr>
          <w:rFonts w:ascii="Calibri" w:hAnsi="Arial" w:cs="Arial"/>
          <w:b/>
          <w:bCs/>
          <w:kern w:val="24"/>
          <w:sz w:val="24"/>
          <w:szCs w:val="24"/>
          <w:rtl/>
        </w:rPr>
        <w:br/>
      </w:r>
      <w:r w:rsidRPr="00AF1FCD">
        <w:rPr>
          <w:rFonts w:ascii="Calibri" w:hAnsi="Calibri" w:cs="Calibri"/>
          <w:kern w:val="24"/>
          <w:sz w:val="24"/>
          <w:szCs w:val="24"/>
        </w:rPr>
        <w:br/>
      </w:r>
      <w:r w:rsidRPr="00AF1FCD">
        <w:rPr>
          <w:rFonts w:ascii="Calibri" w:hAnsi="Arial" w:cs="Arial"/>
          <w:kern w:val="24"/>
          <w:sz w:val="24"/>
          <w:szCs w:val="24"/>
          <w:rtl/>
          <w:lang w:bidi="ar-JO"/>
        </w:rPr>
        <w:t>توجد سبعة أحواض أو مناطق تحدث فيها الأعاصير الاستوائية على اختلاف مسمياتها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w:t>
      </w:r>
      <w:proofErr w:type="spellStart"/>
      <w:r w:rsidRPr="00AF1FCD">
        <w:rPr>
          <w:rFonts w:ascii="Calibri" w:hAnsi="Arial" w:cs="Arial"/>
          <w:kern w:val="24"/>
          <w:sz w:val="24"/>
          <w:szCs w:val="24"/>
          <w:rtl/>
          <w:lang w:bidi="ar-JO"/>
        </w:rPr>
        <w:t>والتيفون</w:t>
      </w:r>
      <w:proofErr w:type="spellEnd"/>
      <w:r w:rsidRPr="00AF1FCD">
        <w:rPr>
          <w:rFonts w:ascii="Calibri" w:hAnsi="Arial" w:cs="Arial"/>
          <w:kern w:val="24"/>
          <w:sz w:val="24"/>
          <w:szCs w:val="24"/>
          <w:rtl/>
          <w:lang w:bidi="ar-JO"/>
        </w:rPr>
        <w:t>) وهي:</w:t>
      </w:r>
      <w:r w:rsidRPr="00AF1FCD">
        <w:rPr>
          <w:rFonts w:ascii="Calibri" w:hAnsi="Arial" w:cs="Arial"/>
          <w:kern w:val="24"/>
          <w:sz w:val="24"/>
          <w:szCs w:val="24"/>
          <w:rtl/>
        </w:rPr>
        <w:br/>
      </w:r>
      <w:r w:rsidRPr="00AF1FCD">
        <w:rPr>
          <w:rFonts w:ascii="Calibri" w:hAnsi="Calibri" w:cs="Calibri"/>
          <w:kern w:val="24"/>
          <w:sz w:val="24"/>
          <w:szCs w:val="24"/>
        </w:rPr>
        <w:br/>
      </w:r>
      <w:r w:rsidRPr="00AF1FCD">
        <w:rPr>
          <w:rFonts w:ascii="Calibri" w:hAnsi="Arial" w:cs="Arial"/>
          <w:kern w:val="24"/>
          <w:sz w:val="24"/>
          <w:szCs w:val="24"/>
          <w:rtl/>
        </w:rPr>
        <w:t xml:space="preserve">   1 - </w:t>
      </w:r>
      <w:r w:rsidRPr="00AF1FCD">
        <w:rPr>
          <w:rFonts w:ascii="Calibri" w:hAnsi="Arial" w:cs="Arial"/>
          <w:kern w:val="24"/>
          <w:sz w:val="24"/>
          <w:szCs w:val="24"/>
          <w:rtl/>
          <w:lang w:bidi="ar-JO"/>
        </w:rPr>
        <w:t>الحوض الأطلسي الشمالي</w:t>
      </w:r>
      <w:r w:rsidRPr="00AF1FCD">
        <w:rPr>
          <w:rFonts w:ascii="Calibri" w:hAnsi="Arial" w:cs="Arial"/>
          <w:kern w:val="24"/>
          <w:sz w:val="24"/>
          <w:szCs w:val="24"/>
          <w:rtl/>
        </w:rPr>
        <w:t xml:space="preserve"> بما</w:t>
      </w:r>
      <w:r w:rsidRPr="00AF1FCD">
        <w:rPr>
          <w:rFonts w:ascii="Calibri" w:hAnsi="Arial" w:cs="Arial"/>
          <w:kern w:val="24"/>
          <w:sz w:val="24"/>
          <w:szCs w:val="24"/>
          <w:rtl/>
          <w:lang w:bidi="ar-JO"/>
        </w:rPr>
        <w:t xml:space="preserve"> في ذلك البحر الكاريبي وخليج المكسيك.</w:t>
      </w:r>
      <w:r w:rsidRPr="00AF1FCD">
        <w:rPr>
          <w:rFonts w:ascii="Calibri" w:hAnsi="Calibri" w:cs="Calibri"/>
          <w:kern w:val="24"/>
          <w:sz w:val="24"/>
          <w:szCs w:val="24"/>
        </w:rPr>
        <w:br/>
      </w:r>
      <w:r w:rsidRPr="00AF1FCD">
        <w:rPr>
          <w:rFonts w:ascii="Calibri" w:hAnsi="Arial" w:cs="Arial"/>
          <w:kern w:val="24"/>
          <w:sz w:val="24"/>
          <w:szCs w:val="24"/>
          <w:rtl/>
        </w:rPr>
        <w:t xml:space="preserve">   2 - </w:t>
      </w:r>
      <w:r w:rsidRPr="00AF1FCD">
        <w:rPr>
          <w:rFonts w:ascii="Calibri" w:hAnsi="Arial" w:cs="Arial"/>
          <w:kern w:val="24"/>
          <w:sz w:val="24"/>
          <w:szCs w:val="24"/>
          <w:rtl/>
          <w:lang w:bidi="ar-JO"/>
        </w:rPr>
        <w:t xml:space="preserve">حوض شمال شرق المحيط الهادي، من المكسيك إلى خط التاريخ </w:t>
      </w:r>
      <w:r w:rsidRPr="00AF1FCD">
        <w:rPr>
          <w:rFonts w:ascii="Calibri" w:hAnsi="Arial" w:cs="Arial"/>
          <w:kern w:val="24"/>
          <w:sz w:val="24"/>
          <w:szCs w:val="24"/>
          <w:rtl/>
        </w:rPr>
        <w:t>(</w:t>
      </w:r>
      <w:r w:rsidRPr="00AF1FCD">
        <w:rPr>
          <w:rFonts w:ascii="Calibri" w:hAnsi="Arial" w:cs="Arial"/>
          <w:kern w:val="24"/>
          <w:sz w:val="24"/>
          <w:szCs w:val="24"/>
          <w:rtl/>
          <w:lang w:bidi="ar-JO"/>
        </w:rPr>
        <w:t xml:space="preserve">خط الطول </w:t>
      </w:r>
      <w:r w:rsidRPr="00AF1FCD">
        <w:rPr>
          <w:rFonts w:ascii="Calibri" w:hAnsi="Calibri" w:cs="Calibri"/>
          <w:kern w:val="24"/>
          <w:sz w:val="24"/>
          <w:szCs w:val="24"/>
        </w:rPr>
        <w:t>(180</w:t>
      </w:r>
      <w:r w:rsidRPr="00AF1FCD">
        <w:rPr>
          <w:rFonts w:ascii="Calibri" w:hAnsi="Arial" w:cs="Arial"/>
          <w:kern w:val="24"/>
          <w:sz w:val="24"/>
          <w:szCs w:val="24"/>
          <w:rtl/>
          <w:lang w:bidi="ar-JO"/>
        </w:rPr>
        <w:t>.</w:t>
      </w:r>
      <w:r w:rsidRPr="00AF1FCD">
        <w:rPr>
          <w:rFonts w:ascii="Calibri" w:hAnsi="Calibri" w:cs="Calibri"/>
          <w:kern w:val="24"/>
          <w:sz w:val="24"/>
          <w:szCs w:val="24"/>
        </w:rPr>
        <w:br/>
      </w:r>
      <w:r w:rsidRPr="00AF1FCD">
        <w:rPr>
          <w:rFonts w:ascii="Calibri" w:hAnsi="Arial" w:cs="Arial"/>
          <w:kern w:val="24"/>
          <w:sz w:val="24"/>
          <w:szCs w:val="24"/>
          <w:rtl/>
        </w:rPr>
        <w:t xml:space="preserve">   3 - </w:t>
      </w:r>
      <w:r w:rsidRPr="00AF1FCD">
        <w:rPr>
          <w:rFonts w:ascii="Calibri" w:hAnsi="Arial" w:cs="Arial"/>
          <w:kern w:val="24"/>
          <w:sz w:val="24"/>
          <w:szCs w:val="24"/>
          <w:rtl/>
          <w:lang w:bidi="ar-JO"/>
        </w:rPr>
        <w:t>حوض شمال غرب المحيط الهادي من خط التاريخ إلى شرق آسيا بما في ذلك بحر الصين الجنوبي.</w:t>
      </w:r>
      <w:r w:rsidRPr="00AF1FCD">
        <w:rPr>
          <w:rFonts w:ascii="Calibri" w:hAnsi="Calibri" w:cs="Calibri"/>
          <w:kern w:val="24"/>
          <w:sz w:val="24"/>
          <w:szCs w:val="24"/>
        </w:rPr>
        <w:br/>
      </w:r>
      <w:r w:rsidRPr="00AF1FCD">
        <w:rPr>
          <w:rFonts w:ascii="Calibri" w:hAnsi="Arial" w:cs="Arial"/>
          <w:kern w:val="24"/>
          <w:sz w:val="24"/>
          <w:szCs w:val="24"/>
          <w:rtl/>
        </w:rPr>
        <w:t xml:space="preserve">   4 - </w:t>
      </w:r>
      <w:r w:rsidRPr="00AF1FCD">
        <w:rPr>
          <w:rFonts w:ascii="Calibri" w:hAnsi="Arial" w:cs="Arial"/>
          <w:kern w:val="24"/>
          <w:sz w:val="24"/>
          <w:szCs w:val="24"/>
          <w:rtl/>
          <w:lang w:bidi="ar-JO"/>
        </w:rPr>
        <w:t>حوض جنوب شرق المحيط الهادي.</w:t>
      </w:r>
      <w:r w:rsidRPr="00AF1FCD">
        <w:rPr>
          <w:rFonts w:ascii="Calibri" w:hAnsi="Calibri" w:cs="Calibri"/>
          <w:kern w:val="24"/>
          <w:sz w:val="24"/>
          <w:szCs w:val="24"/>
        </w:rPr>
        <w:br/>
      </w:r>
      <w:r w:rsidRPr="00AF1FCD">
        <w:rPr>
          <w:rFonts w:ascii="Calibri" w:hAnsi="Arial" w:cs="Arial"/>
          <w:kern w:val="24"/>
          <w:sz w:val="24"/>
          <w:szCs w:val="24"/>
          <w:rtl/>
        </w:rPr>
        <w:t xml:space="preserve">   5 - </w:t>
      </w:r>
      <w:r w:rsidRPr="00AF1FCD">
        <w:rPr>
          <w:rFonts w:ascii="Calibri" w:hAnsi="Arial" w:cs="Arial"/>
          <w:kern w:val="24"/>
          <w:sz w:val="24"/>
          <w:szCs w:val="24"/>
          <w:rtl/>
          <w:lang w:bidi="ar-JO"/>
        </w:rPr>
        <w:t>حوض استراليا/جنوب غرب المحيط الهادي ما بين خطي طول 142 شرقاً و120 غرباً.</w:t>
      </w:r>
      <w:r w:rsidRPr="00AF1FCD">
        <w:rPr>
          <w:rFonts w:ascii="Calibri" w:hAnsi="Calibri" w:cs="Calibri"/>
          <w:kern w:val="24"/>
          <w:sz w:val="24"/>
          <w:szCs w:val="24"/>
        </w:rPr>
        <w:br/>
      </w:r>
      <w:r w:rsidRPr="00AF1FCD">
        <w:rPr>
          <w:rFonts w:ascii="Calibri" w:hAnsi="Arial" w:cs="Arial"/>
          <w:kern w:val="24"/>
          <w:sz w:val="24"/>
          <w:szCs w:val="24"/>
          <w:rtl/>
        </w:rPr>
        <w:t xml:space="preserve">   6- </w:t>
      </w:r>
      <w:r w:rsidRPr="00AF1FCD">
        <w:rPr>
          <w:rFonts w:ascii="Calibri" w:hAnsi="Arial" w:cs="Arial"/>
          <w:kern w:val="24"/>
          <w:sz w:val="24"/>
          <w:szCs w:val="24"/>
          <w:rtl/>
          <w:lang w:bidi="ar-JO"/>
        </w:rPr>
        <w:t xml:space="preserve">حوض شمال المحيط الهندي شاملاً خليج </w:t>
      </w:r>
      <w:proofErr w:type="spellStart"/>
      <w:r w:rsidRPr="00AF1FCD">
        <w:rPr>
          <w:rFonts w:ascii="Calibri" w:hAnsi="Arial" w:cs="Arial"/>
          <w:kern w:val="24"/>
          <w:sz w:val="24"/>
          <w:szCs w:val="24"/>
          <w:rtl/>
          <w:lang w:bidi="ar-JO"/>
        </w:rPr>
        <w:t>ال</w:t>
      </w:r>
      <w:proofErr w:type="spellEnd"/>
      <w:r w:rsidRPr="00AF1FCD">
        <w:rPr>
          <w:rFonts w:ascii="Calibri" w:hAnsi="Arial" w:cs="Arial"/>
          <w:kern w:val="24"/>
          <w:sz w:val="24"/>
          <w:szCs w:val="24"/>
          <w:rtl/>
        </w:rPr>
        <w:t>بن</w:t>
      </w:r>
      <w:r w:rsidRPr="00AF1FCD">
        <w:rPr>
          <w:rFonts w:ascii="Calibri" w:hAnsi="Arial" w:cs="Arial"/>
          <w:kern w:val="24"/>
          <w:sz w:val="24"/>
          <w:szCs w:val="24"/>
          <w:rtl/>
          <w:lang w:bidi="ar-JO"/>
        </w:rPr>
        <w:t>غال وبحر العرب.</w:t>
      </w:r>
      <w:r w:rsidRPr="00AF1FCD">
        <w:rPr>
          <w:rFonts w:ascii="Calibri" w:hAnsi="Calibri" w:cs="Calibri"/>
          <w:kern w:val="24"/>
          <w:sz w:val="24"/>
          <w:szCs w:val="24"/>
        </w:rPr>
        <w:br/>
      </w:r>
      <w:r w:rsidRPr="00AF1FCD">
        <w:rPr>
          <w:rFonts w:ascii="Calibri" w:hAnsi="Arial" w:cs="Arial"/>
          <w:kern w:val="24"/>
          <w:sz w:val="24"/>
          <w:szCs w:val="24"/>
          <w:rtl/>
        </w:rPr>
        <w:t xml:space="preserve">   7 - </w:t>
      </w:r>
      <w:r w:rsidRPr="00AF1FCD">
        <w:rPr>
          <w:rFonts w:ascii="Calibri" w:hAnsi="Arial" w:cs="Arial"/>
          <w:kern w:val="24"/>
          <w:sz w:val="24"/>
          <w:szCs w:val="24"/>
          <w:rtl/>
          <w:lang w:bidi="ar-JO"/>
        </w:rPr>
        <w:t>حوض جنوب غرب المحيط الهندي شاملاً مدغشقر وجنوب شرق أفريقيا.</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b/>
          <w:bCs/>
          <w:kern w:val="24"/>
          <w:sz w:val="24"/>
          <w:szCs w:val="24"/>
          <w:rtl/>
          <w:lang w:bidi="ar-JO"/>
        </w:rPr>
        <w:t xml:space="preserve">آثار أعاصير </w:t>
      </w:r>
      <w:proofErr w:type="spellStart"/>
      <w:r w:rsidRPr="00AF1FCD">
        <w:rPr>
          <w:rFonts w:ascii="Calibri" w:hAnsi="Arial" w:cs="Arial"/>
          <w:b/>
          <w:bCs/>
          <w:kern w:val="24"/>
          <w:sz w:val="24"/>
          <w:szCs w:val="24"/>
          <w:rtl/>
          <w:lang w:bidi="ar-JO"/>
        </w:rPr>
        <w:t>الهاريكان</w:t>
      </w:r>
      <w:proofErr w:type="spellEnd"/>
      <w:r w:rsidRPr="00AF1FCD">
        <w:rPr>
          <w:rFonts w:ascii="Calibri" w:hAnsi="Arial" w:cs="Arial"/>
          <w:b/>
          <w:bCs/>
          <w:kern w:val="24"/>
          <w:sz w:val="24"/>
          <w:szCs w:val="24"/>
          <w:rtl/>
          <w:lang w:bidi="ar-JO"/>
        </w:rPr>
        <w:t>:</w:t>
      </w:r>
      <w:r w:rsidRPr="00AF1FCD">
        <w:rPr>
          <w:rFonts w:ascii="Calibri" w:hAnsi="Arial" w:cs="Arial"/>
          <w:b/>
          <w:bCs/>
          <w:kern w:val="24"/>
          <w:sz w:val="24"/>
          <w:szCs w:val="24"/>
          <w:rtl/>
        </w:rPr>
        <w:t xml:space="preserve">   </w:t>
      </w:r>
      <w:r w:rsidRPr="00AF1FCD">
        <w:rPr>
          <w:rFonts w:ascii="Calibri" w:hAnsi="Arial" w:cs="Arial"/>
          <w:b/>
          <w:bCs/>
          <w:kern w:val="24"/>
          <w:sz w:val="24"/>
          <w:szCs w:val="24"/>
          <w:rtl/>
        </w:rPr>
        <w:br/>
        <w:t xml:space="preserve">   </w:t>
      </w:r>
      <w:r w:rsidRPr="00AF1FCD">
        <w:rPr>
          <w:rFonts w:ascii="Calibri" w:hAnsi="Arial" w:cs="Arial"/>
          <w:kern w:val="24"/>
          <w:sz w:val="24"/>
          <w:szCs w:val="24"/>
          <w:rtl/>
          <w:lang w:bidi="ar-JO"/>
        </w:rPr>
        <w:t xml:space="preserve">تَلحق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بالمناطق التي تتعرض لها دماراً واسعاً </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بسبب الرياح العاتية المرافقة لها والتي قد تتجاوز </w:t>
      </w:r>
      <w:r w:rsidRPr="00AF1FCD">
        <w:rPr>
          <w:rFonts w:ascii="Calibri" w:hAnsi="Arial" w:cs="Arial"/>
          <w:kern w:val="24"/>
          <w:sz w:val="24"/>
          <w:szCs w:val="24"/>
          <w:rtl/>
        </w:rPr>
        <w:t xml:space="preserve"> </w:t>
      </w:r>
      <w:r w:rsidRPr="00AF1FCD">
        <w:rPr>
          <w:rFonts w:ascii="Calibri" w:hAnsi="Arial" w:cs="Arial"/>
          <w:kern w:val="24"/>
          <w:sz w:val="24"/>
          <w:szCs w:val="24"/>
          <w:rtl/>
          <w:lang w:bidi="ar-JO"/>
        </w:rPr>
        <w:lastRenderedPageBreak/>
        <w:t>350</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كم</w:t>
      </w:r>
      <w:r w:rsidRPr="00AF1FCD">
        <w:rPr>
          <w:rFonts w:ascii="Calibri" w:hAnsi="Arial" w:cs="Arial"/>
          <w:kern w:val="24"/>
          <w:sz w:val="24"/>
          <w:szCs w:val="24"/>
          <w:rtl/>
        </w:rPr>
        <w:t xml:space="preserve"> في </w:t>
      </w:r>
      <w:r w:rsidRPr="00AF1FCD">
        <w:rPr>
          <w:rFonts w:ascii="Calibri" w:hAnsi="Arial" w:cs="Arial"/>
          <w:kern w:val="24"/>
          <w:sz w:val="24"/>
          <w:szCs w:val="24"/>
          <w:rtl/>
          <w:lang w:bidi="ar-JO"/>
        </w:rPr>
        <w:t>الساعة</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 والأمطار التي تصل ما بين 400-500 ملم في اليوم</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إضافة إلى ارتفاع مستوى مياه الخلجان والمناطق الساحلية.</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kern w:val="24"/>
          <w:sz w:val="24"/>
          <w:szCs w:val="24"/>
          <w:rtl/>
        </w:rPr>
        <w:t xml:space="preserve">       </w:t>
      </w:r>
      <w:r w:rsidRPr="00AF1FCD">
        <w:rPr>
          <w:rFonts w:ascii="Calibri" w:hAnsi="Arial" w:cs="Arial"/>
          <w:kern w:val="24"/>
          <w:sz w:val="24"/>
          <w:szCs w:val="24"/>
          <w:rtl/>
          <w:lang w:bidi="ar-JO"/>
        </w:rPr>
        <w:t>توصف آثار هذه الأعاصير بأنها جامحة ومدمرة، ويتسبب الارتفاع السريع في مستوى سطح البحر نتيجة للرياح ا</w:t>
      </w:r>
      <w:r w:rsidRPr="00AF1FCD">
        <w:rPr>
          <w:rFonts w:ascii="Calibri" w:hAnsi="Arial" w:cs="Arial"/>
          <w:kern w:val="24"/>
          <w:sz w:val="24"/>
          <w:szCs w:val="24"/>
          <w:rtl/>
        </w:rPr>
        <w:t>لعنيف</w:t>
      </w:r>
      <w:r w:rsidRPr="00AF1FCD">
        <w:rPr>
          <w:rFonts w:ascii="Calibri" w:hAnsi="Arial" w:cs="Arial"/>
          <w:kern w:val="24"/>
          <w:sz w:val="24"/>
          <w:szCs w:val="24"/>
          <w:rtl/>
          <w:lang w:bidi="ar-JO"/>
        </w:rPr>
        <w:t xml:space="preserve">ة </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إلى دفع مياه البحر بكميات كبيرة إلى السواحل مما يلحق أضراراً كبيرة </w:t>
      </w:r>
      <w:r w:rsidRPr="00AF1FCD">
        <w:rPr>
          <w:rFonts w:ascii="Calibri" w:hAnsi="Arial" w:cs="Arial"/>
          <w:kern w:val="24"/>
          <w:sz w:val="24"/>
          <w:szCs w:val="24"/>
          <w:u w:val="single"/>
          <w:rtl/>
          <w:lang w:bidi="ar-JO"/>
        </w:rPr>
        <w:t>بالطرق وشبكات الصرف الصحي</w:t>
      </w:r>
      <w:r w:rsidRPr="00AF1FCD">
        <w:rPr>
          <w:rFonts w:ascii="Calibri" w:hAnsi="Arial" w:cs="Arial"/>
          <w:kern w:val="24"/>
          <w:sz w:val="24"/>
          <w:szCs w:val="24"/>
          <w:rtl/>
          <w:lang w:bidi="ar-JO"/>
        </w:rPr>
        <w:t xml:space="preserve">، وبنوعية الأراضي وإمكانيات الإنتاج، وإصابة </w:t>
      </w:r>
      <w:r w:rsidRPr="00AF1FCD">
        <w:rPr>
          <w:rFonts w:ascii="Calibri" w:hAnsi="Arial" w:cs="Arial"/>
          <w:kern w:val="24"/>
          <w:sz w:val="24"/>
          <w:szCs w:val="24"/>
          <w:u w:val="single"/>
          <w:rtl/>
          <w:lang w:bidi="ar-JO"/>
        </w:rPr>
        <w:t>الأراضي الزراعية</w:t>
      </w:r>
      <w:r w:rsidRPr="00AF1FCD">
        <w:rPr>
          <w:rFonts w:ascii="Calibri" w:hAnsi="Arial" w:cs="Arial"/>
          <w:kern w:val="24"/>
          <w:sz w:val="24"/>
          <w:szCs w:val="24"/>
          <w:rtl/>
          <w:lang w:bidi="ar-JO"/>
        </w:rPr>
        <w:t xml:space="preserve"> الساحلية بالملوحة وطمر </w:t>
      </w:r>
      <w:r w:rsidRPr="00AF1FCD">
        <w:rPr>
          <w:rFonts w:ascii="Calibri" w:hAnsi="Arial" w:cs="Arial"/>
          <w:kern w:val="24"/>
          <w:sz w:val="24"/>
          <w:szCs w:val="24"/>
          <w:u w:val="single"/>
          <w:rtl/>
          <w:lang w:bidi="ar-JO"/>
        </w:rPr>
        <w:t>للمحاصيل</w:t>
      </w:r>
      <w:r w:rsidRPr="00AF1FCD">
        <w:rPr>
          <w:rFonts w:ascii="Calibri" w:hAnsi="Arial" w:cs="Arial"/>
          <w:kern w:val="24"/>
          <w:sz w:val="24"/>
          <w:szCs w:val="24"/>
          <w:rtl/>
          <w:lang w:bidi="ar-JO"/>
        </w:rPr>
        <w:t xml:space="preserve"> وتغيير نوعية </w:t>
      </w:r>
      <w:r w:rsidRPr="00AF1FCD">
        <w:rPr>
          <w:rFonts w:ascii="Calibri" w:hAnsi="Arial" w:cs="Arial"/>
          <w:kern w:val="24"/>
          <w:sz w:val="24"/>
          <w:szCs w:val="24"/>
          <w:u w:val="single"/>
          <w:rtl/>
          <w:lang w:bidi="ar-JO"/>
        </w:rPr>
        <w:t>التربة</w:t>
      </w:r>
      <w:r w:rsidRPr="00AF1FCD">
        <w:rPr>
          <w:rFonts w:ascii="Calibri" w:hAnsi="Arial" w:cs="Arial"/>
          <w:kern w:val="24"/>
          <w:sz w:val="24"/>
          <w:szCs w:val="24"/>
          <w:rtl/>
          <w:lang w:bidi="ar-JO"/>
        </w:rPr>
        <w:t xml:space="preserve"> وسماكتها وتماسك الرطوبة وطاقة الصرف فيها </w:t>
      </w:r>
      <w:proofErr w:type="spellStart"/>
      <w:r w:rsidRPr="00AF1FCD">
        <w:rPr>
          <w:rFonts w:ascii="Calibri" w:hAnsi="Arial" w:cs="Arial"/>
          <w:kern w:val="24"/>
          <w:sz w:val="24"/>
          <w:szCs w:val="24"/>
          <w:rtl/>
          <w:lang w:bidi="ar-JO"/>
        </w:rPr>
        <w:t>ونفاذيتها</w:t>
      </w:r>
      <w:proofErr w:type="spellEnd"/>
      <w:r w:rsidRPr="00AF1FCD">
        <w:rPr>
          <w:rFonts w:ascii="Calibri" w:hAnsi="Arial" w:cs="Arial"/>
          <w:kern w:val="24"/>
          <w:sz w:val="24"/>
          <w:szCs w:val="24"/>
          <w:rtl/>
          <w:lang w:bidi="ar-JO"/>
        </w:rPr>
        <w:t xml:space="preserve">، إضافة إلى عمليات انجراف التربة بسبب السيول وفيضانات </w:t>
      </w:r>
      <w:proofErr w:type="spellStart"/>
      <w:r w:rsidRPr="00AF1FCD">
        <w:rPr>
          <w:rFonts w:ascii="Calibri" w:hAnsi="Arial" w:cs="Arial"/>
          <w:kern w:val="24"/>
          <w:sz w:val="24"/>
          <w:szCs w:val="24"/>
          <w:rtl/>
          <w:lang w:bidi="ar-JO"/>
        </w:rPr>
        <w:t>ال</w:t>
      </w:r>
      <w:proofErr w:type="spellEnd"/>
      <w:r w:rsidRPr="00AF1FCD">
        <w:rPr>
          <w:rFonts w:ascii="Calibri" w:hAnsi="Arial" w:cs="Arial"/>
          <w:kern w:val="24"/>
          <w:sz w:val="24"/>
          <w:szCs w:val="24"/>
          <w:rtl/>
        </w:rPr>
        <w:t>أ</w:t>
      </w:r>
      <w:r w:rsidRPr="00AF1FCD">
        <w:rPr>
          <w:rFonts w:ascii="Calibri" w:hAnsi="Arial" w:cs="Arial"/>
          <w:kern w:val="24"/>
          <w:sz w:val="24"/>
          <w:szCs w:val="24"/>
          <w:rtl/>
          <w:lang w:bidi="ar-JO"/>
        </w:rPr>
        <w:t xml:space="preserve">نهار، عدا عن نفوق </w:t>
      </w:r>
      <w:r w:rsidRPr="00AF1FCD">
        <w:rPr>
          <w:rFonts w:ascii="Calibri" w:hAnsi="Arial" w:cs="Arial"/>
          <w:kern w:val="24"/>
          <w:sz w:val="24"/>
          <w:szCs w:val="24"/>
          <w:u w:val="single"/>
          <w:rtl/>
          <w:lang w:bidi="ar-JO"/>
        </w:rPr>
        <w:t>الحيوانات</w:t>
      </w:r>
      <w:r w:rsidRPr="00AF1FCD">
        <w:rPr>
          <w:rFonts w:ascii="Calibri" w:hAnsi="Arial" w:cs="Arial"/>
          <w:kern w:val="24"/>
          <w:sz w:val="24"/>
          <w:szCs w:val="24"/>
          <w:rtl/>
          <w:lang w:bidi="ar-JO"/>
        </w:rPr>
        <w:t xml:space="preserve"> وفقدان </w:t>
      </w:r>
      <w:r w:rsidRPr="00AF1FCD">
        <w:rPr>
          <w:rFonts w:ascii="Calibri" w:hAnsi="Arial" w:cs="Arial"/>
          <w:kern w:val="24"/>
          <w:sz w:val="24"/>
          <w:szCs w:val="24"/>
          <w:u w:val="single"/>
          <w:rtl/>
          <w:lang w:bidi="ar-JO"/>
        </w:rPr>
        <w:t xml:space="preserve">أرواح بشرية </w:t>
      </w:r>
      <w:r w:rsidRPr="00AF1FCD">
        <w:rPr>
          <w:rFonts w:ascii="Calibri" w:hAnsi="Arial" w:cs="Arial"/>
          <w:kern w:val="24"/>
          <w:sz w:val="24"/>
          <w:szCs w:val="24"/>
          <w:rtl/>
          <w:lang w:bidi="ar-JO"/>
        </w:rPr>
        <w:t>.</w:t>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b/>
          <w:bCs/>
          <w:kern w:val="24"/>
          <w:sz w:val="24"/>
          <w:szCs w:val="24"/>
          <w:rtl/>
          <w:lang w:bidi="ar-JO"/>
        </w:rPr>
        <w:t>أمثلة:</w:t>
      </w:r>
      <w:r w:rsidRPr="00AF1FCD">
        <w:rPr>
          <w:rFonts w:ascii="Calibri" w:hAnsi="Calibri" w:cs="Calibri"/>
          <w:kern w:val="24"/>
          <w:sz w:val="24"/>
          <w:szCs w:val="24"/>
        </w:rPr>
        <w:br/>
      </w:r>
      <w:r w:rsidRPr="00AF1FCD">
        <w:rPr>
          <w:rFonts w:ascii="Calibri" w:hAnsi="Arial" w:cs="Arial"/>
          <w:kern w:val="24"/>
          <w:sz w:val="24"/>
          <w:szCs w:val="24"/>
          <w:rtl/>
        </w:rPr>
        <w:t xml:space="preserve">    1 - </w:t>
      </w:r>
      <w:r w:rsidRPr="00AF1FCD">
        <w:rPr>
          <w:rFonts w:ascii="Calibri" w:hAnsi="Arial" w:cs="Arial"/>
          <w:kern w:val="24"/>
          <w:sz w:val="24"/>
          <w:szCs w:val="24"/>
          <w:rtl/>
          <w:lang w:bidi="ar-JO"/>
        </w:rPr>
        <w:t>تشرين أول/أكتوبر عام 2000 تعرضت كمبوديا إلى إعصار أدى إلى تدمير 270 ألف هكتار من الأرز.</w:t>
      </w:r>
      <w:r w:rsidRPr="00AF1FCD">
        <w:rPr>
          <w:rFonts w:ascii="Calibri" w:hAnsi="Calibri" w:cs="Calibri"/>
          <w:kern w:val="24"/>
          <w:sz w:val="24"/>
          <w:szCs w:val="24"/>
        </w:rPr>
        <w:br/>
      </w:r>
      <w:r w:rsidRPr="00AF1FCD">
        <w:rPr>
          <w:rFonts w:ascii="Calibri" w:hAnsi="Arial" w:cs="Arial"/>
          <w:kern w:val="24"/>
          <w:sz w:val="24"/>
          <w:szCs w:val="24"/>
          <w:rtl/>
        </w:rPr>
        <w:t xml:space="preserve">    2 - </w:t>
      </w:r>
      <w:r w:rsidRPr="00AF1FCD">
        <w:rPr>
          <w:rFonts w:ascii="Calibri" w:hAnsi="Arial" w:cs="Arial"/>
          <w:kern w:val="24"/>
          <w:sz w:val="24"/>
          <w:szCs w:val="24"/>
          <w:rtl/>
          <w:lang w:bidi="ar-JO"/>
        </w:rPr>
        <w:t xml:space="preserve">في عام 1997 تسبب </w:t>
      </w:r>
      <w:proofErr w:type="spellStart"/>
      <w:r w:rsidRPr="00AF1FCD">
        <w:rPr>
          <w:rFonts w:ascii="Calibri" w:hAnsi="Arial" w:cs="Arial"/>
          <w:kern w:val="24"/>
          <w:sz w:val="24"/>
          <w:szCs w:val="24"/>
          <w:rtl/>
          <w:lang w:bidi="ar-JO"/>
        </w:rPr>
        <w:t>التيفون</w:t>
      </w:r>
      <w:proofErr w:type="spellEnd"/>
      <w:r w:rsidRPr="00AF1FCD">
        <w:rPr>
          <w:rFonts w:ascii="Calibri" w:hAnsi="Arial" w:cs="Arial"/>
          <w:kern w:val="24"/>
          <w:sz w:val="24"/>
          <w:szCs w:val="24"/>
          <w:rtl/>
          <w:lang w:bidi="ar-JO"/>
        </w:rPr>
        <w:t xml:space="preserve"> ليندا الذي أصاب فيتنام إلى مصرع نحو أربعة آلاف شخص.</w:t>
      </w:r>
      <w:r w:rsidRPr="00AF1FCD">
        <w:rPr>
          <w:rFonts w:ascii="Calibri" w:hAnsi="Calibri" w:cs="Calibri"/>
          <w:kern w:val="24"/>
          <w:sz w:val="24"/>
          <w:szCs w:val="24"/>
        </w:rPr>
        <w:br/>
      </w:r>
      <w:r w:rsidRPr="00AF1FCD">
        <w:rPr>
          <w:rFonts w:ascii="Calibri" w:hAnsi="Arial" w:cs="Arial"/>
          <w:kern w:val="24"/>
          <w:sz w:val="24"/>
          <w:szCs w:val="24"/>
          <w:rtl/>
        </w:rPr>
        <w:t xml:space="preserve">    3 - </w:t>
      </w:r>
      <w:r w:rsidRPr="00AF1FCD">
        <w:rPr>
          <w:rFonts w:ascii="Calibri" w:hAnsi="Arial" w:cs="Arial"/>
          <w:kern w:val="24"/>
          <w:sz w:val="24"/>
          <w:szCs w:val="24"/>
          <w:rtl/>
          <w:lang w:bidi="ar-JO"/>
        </w:rPr>
        <w:t>عام 1998 الفيضانات واسعة النطاق في وسط وجنوب شرق وشمال شرق الصين أدت إلى تدمير 4.8 مليون هكتار.</w:t>
      </w:r>
      <w:r w:rsidRPr="00AF1FCD">
        <w:rPr>
          <w:rFonts w:ascii="Calibri" w:hAnsi="Calibri" w:cs="Calibri"/>
          <w:kern w:val="24"/>
          <w:sz w:val="24"/>
          <w:szCs w:val="24"/>
        </w:rPr>
        <w:br/>
      </w:r>
      <w:r w:rsidRPr="00AF1FCD">
        <w:rPr>
          <w:rFonts w:ascii="Calibri" w:hAnsi="Arial" w:cs="Arial"/>
          <w:kern w:val="24"/>
          <w:sz w:val="24"/>
          <w:szCs w:val="24"/>
          <w:rtl/>
        </w:rPr>
        <w:t xml:space="preserve">    4 - </w:t>
      </w:r>
      <w:r w:rsidRPr="00AF1FCD">
        <w:rPr>
          <w:rFonts w:ascii="Calibri" w:hAnsi="Arial" w:cs="Arial"/>
          <w:kern w:val="24"/>
          <w:sz w:val="24"/>
          <w:szCs w:val="24"/>
          <w:rtl/>
          <w:lang w:bidi="ar-JO"/>
        </w:rPr>
        <w:t xml:space="preserve">قدرت الأضرار التي أصابت جمهورية </w:t>
      </w:r>
      <w:proofErr w:type="spellStart"/>
      <w:r w:rsidRPr="00AF1FCD">
        <w:rPr>
          <w:rFonts w:ascii="Calibri" w:hAnsi="Arial" w:cs="Arial"/>
          <w:kern w:val="24"/>
          <w:sz w:val="24"/>
          <w:szCs w:val="24"/>
          <w:rtl/>
          <w:lang w:bidi="ar-JO"/>
        </w:rPr>
        <w:t>الدومينكان</w:t>
      </w:r>
      <w:proofErr w:type="spellEnd"/>
      <w:r w:rsidRPr="00AF1FCD">
        <w:rPr>
          <w:rFonts w:ascii="Calibri" w:hAnsi="Arial" w:cs="Arial"/>
          <w:kern w:val="24"/>
          <w:sz w:val="24"/>
          <w:szCs w:val="24"/>
          <w:rtl/>
          <w:lang w:bidi="ar-JO"/>
        </w:rPr>
        <w:t xml:space="preserve"> عام 1998 بسبب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بنحو 278 مليون دولار، وتعرض ثلث المساحة المزروعة للدمار.</w:t>
      </w:r>
      <w:r w:rsidRPr="00AF1FCD">
        <w:rPr>
          <w:rFonts w:ascii="Calibri" w:hAnsi="Calibri" w:cs="Calibri"/>
          <w:kern w:val="24"/>
          <w:sz w:val="24"/>
          <w:szCs w:val="24"/>
        </w:rPr>
        <w:br/>
      </w:r>
      <w:r w:rsidRPr="00AF1FCD">
        <w:rPr>
          <w:rFonts w:ascii="Calibri" w:hAnsi="Arial" w:cs="Arial"/>
          <w:kern w:val="24"/>
          <w:sz w:val="24"/>
          <w:szCs w:val="24"/>
          <w:rtl/>
        </w:rPr>
        <w:t xml:space="preserve">    5 - </w:t>
      </w:r>
      <w:r w:rsidRPr="00AF1FCD">
        <w:rPr>
          <w:rFonts w:ascii="Calibri" w:hAnsi="Arial" w:cs="Arial"/>
          <w:kern w:val="24"/>
          <w:sz w:val="24"/>
          <w:szCs w:val="24"/>
          <w:rtl/>
          <w:lang w:bidi="ar-JO"/>
        </w:rPr>
        <w:t>وفاة أكثر من 300 ألف شخص في بنغلادش عام 1970 بسبب الأعاصير وإلحاق أضرار واسعة في الممتلكات زادت عن مليار دولار.</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b/>
          <w:bCs/>
          <w:kern w:val="24"/>
          <w:sz w:val="24"/>
          <w:szCs w:val="24"/>
          <w:rtl/>
          <w:lang w:bidi="ar-JO"/>
        </w:rPr>
        <w:t xml:space="preserve">ثانياً: أعاصير </w:t>
      </w:r>
      <w:proofErr w:type="spellStart"/>
      <w:r w:rsidRPr="00AF1FCD">
        <w:rPr>
          <w:rFonts w:ascii="Calibri" w:hAnsi="Arial" w:cs="Arial"/>
          <w:b/>
          <w:bCs/>
          <w:kern w:val="24"/>
          <w:sz w:val="24"/>
          <w:szCs w:val="24"/>
          <w:rtl/>
          <w:lang w:bidi="ar-JO"/>
        </w:rPr>
        <w:t>التورنادو</w:t>
      </w:r>
      <w:proofErr w:type="spellEnd"/>
      <w:r w:rsidRPr="00AF1FCD">
        <w:rPr>
          <w:rFonts w:ascii="Calibri" w:hAnsi="Arial" w:cs="Arial"/>
          <w:b/>
          <w:bCs/>
          <w:kern w:val="24"/>
          <w:sz w:val="24"/>
          <w:szCs w:val="24"/>
          <w:rtl/>
          <w:lang w:bidi="ar-JO"/>
        </w:rPr>
        <w:t>:</w:t>
      </w:r>
      <w:r w:rsidRPr="00AF1FCD">
        <w:rPr>
          <w:rFonts w:ascii="Calibri" w:hAnsi="Arial" w:cs="Arial"/>
          <w:b/>
          <w:bCs/>
          <w:kern w:val="24"/>
          <w:sz w:val="24"/>
          <w:szCs w:val="24"/>
          <w:rtl/>
        </w:rPr>
        <w:br/>
      </w:r>
      <w:r w:rsidRPr="00AF1FCD">
        <w:rPr>
          <w:rFonts w:ascii="Calibri" w:hAnsi="Calibri" w:cs="Calibri"/>
          <w:kern w:val="24"/>
          <w:sz w:val="24"/>
          <w:szCs w:val="24"/>
        </w:rPr>
        <w:br/>
      </w:r>
      <w:r w:rsidRPr="00AF1FCD">
        <w:rPr>
          <w:rFonts w:ascii="Calibri" w:hAnsi="Arial" w:cs="Arial"/>
          <w:kern w:val="24"/>
          <w:sz w:val="24"/>
          <w:szCs w:val="24"/>
          <w:rtl/>
        </w:rPr>
        <w:t xml:space="preserve">         </w:t>
      </w:r>
      <w:proofErr w:type="spellStart"/>
      <w:r w:rsidRPr="00AF1FCD">
        <w:rPr>
          <w:rFonts w:ascii="Calibri" w:hAnsi="Arial" w:cs="Arial"/>
          <w:kern w:val="24"/>
          <w:sz w:val="24"/>
          <w:szCs w:val="24"/>
          <w:rtl/>
          <w:lang w:bidi="ar-JO"/>
        </w:rPr>
        <w:t>التورنادو</w:t>
      </w:r>
      <w:proofErr w:type="spellEnd"/>
      <w:r w:rsidRPr="00AF1FCD">
        <w:rPr>
          <w:rFonts w:ascii="Calibri" w:hAnsi="Arial" w:cs="Arial"/>
          <w:kern w:val="24"/>
          <w:sz w:val="24"/>
          <w:szCs w:val="24"/>
          <w:rtl/>
          <w:lang w:bidi="ar-JO"/>
        </w:rPr>
        <w:t xml:space="preserve"> عاصفة مدارية أصغر حجماً وأقصر مدة من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لكنها أكثر سرعة وخطورة، تدور الرياح فيها حول مركز الإعصار في حركة شديدة العنف.</w:t>
      </w:r>
      <w:r w:rsidRPr="00AF1FCD">
        <w:rPr>
          <w:rFonts w:ascii="Calibri" w:hAnsi="Arial" w:cs="Arial"/>
          <w:kern w:val="24"/>
          <w:sz w:val="24"/>
          <w:szCs w:val="24"/>
          <w:rtl/>
        </w:rPr>
        <w:br/>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يتدلى من </w:t>
      </w:r>
      <w:proofErr w:type="spellStart"/>
      <w:r w:rsidRPr="00AF1FCD">
        <w:rPr>
          <w:rFonts w:ascii="Calibri" w:hAnsi="Arial" w:cs="Arial"/>
          <w:kern w:val="24"/>
          <w:sz w:val="24"/>
          <w:szCs w:val="24"/>
          <w:rtl/>
          <w:lang w:bidi="ar-JO"/>
        </w:rPr>
        <w:t>التورنادو</w:t>
      </w:r>
      <w:proofErr w:type="spellEnd"/>
      <w:r w:rsidRPr="00AF1FCD">
        <w:rPr>
          <w:rFonts w:ascii="Calibri" w:hAnsi="Arial" w:cs="Arial"/>
          <w:kern w:val="24"/>
          <w:sz w:val="24"/>
          <w:szCs w:val="24"/>
          <w:rtl/>
          <w:lang w:bidi="ar-JO"/>
        </w:rPr>
        <w:t xml:space="preserve"> سحابة كثيفة من المزن </w:t>
      </w:r>
      <w:proofErr w:type="spellStart"/>
      <w:r w:rsidRPr="00AF1FCD">
        <w:rPr>
          <w:rFonts w:ascii="Calibri" w:hAnsi="Arial" w:cs="Arial"/>
          <w:kern w:val="24"/>
          <w:sz w:val="24"/>
          <w:szCs w:val="24"/>
          <w:rtl/>
          <w:lang w:bidi="ar-JO"/>
        </w:rPr>
        <w:t>الركامي</w:t>
      </w:r>
      <w:proofErr w:type="spellEnd"/>
      <w:r w:rsidRPr="00AF1FCD">
        <w:rPr>
          <w:rFonts w:ascii="Calibri" w:hAnsi="Arial" w:cs="Arial"/>
          <w:kern w:val="24"/>
          <w:sz w:val="24"/>
          <w:szCs w:val="24"/>
          <w:rtl/>
          <w:lang w:bidi="ar-JO"/>
        </w:rPr>
        <w:t xml:space="preserve"> (</w:t>
      </w:r>
      <w:proofErr w:type="spellStart"/>
      <w:r w:rsidRPr="00AF1FCD">
        <w:rPr>
          <w:rFonts w:ascii="Calibri" w:hAnsi="Calibri" w:cs="Calibri"/>
          <w:kern w:val="24"/>
          <w:sz w:val="24"/>
          <w:szCs w:val="24"/>
        </w:rPr>
        <w:t>cumulunimbus</w:t>
      </w:r>
      <w:proofErr w:type="spellEnd"/>
      <w:r w:rsidRPr="00AF1FCD">
        <w:rPr>
          <w:rFonts w:ascii="Calibri" w:hAnsi="Arial" w:cs="Arial"/>
          <w:kern w:val="24"/>
          <w:sz w:val="24"/>
          <w:szCs w:val="24"/>
          <w:rtl/>
          <w:lang w:bidi="ar-JO"/>
        </w:rPr>
        <w:t xml:space="preserve">). ويعتبر هذا الإعصار من </w:t>
      </w:r>
      <w:r w:rsidRPr="00AF1FCD">
        <w:rPr>
          <w:rFonts w:ascii="Calibri" w:hAnsi="Arial" w:cs="Arial"/>
          <w:b/>
          <w:bCs/>
          <w:kern w:val="24"/>
          <w:sz w:val="24"/>
          <w:szCs w:val="24"/>
          <w:u w:val="single"/>
          <w:rtl/>
          <w:lang w:bidi="ar-JO"/>
        </w:rPr>
        <w:t>أكثر الأعاصير المدارية عنفاً وتدميراً</w:t>
      </w:r>
      <w:r w:rsidRPr="00AF1FCD">
        <w:rPr>
          <w:rFonts w:ascii="Calibri" w:hAnsi="Arial" w:cs="Arial"/>
          <w:kern w:val="24"/>
          <w:sz w:val="24"/>
          <w:szCs w:val="24"/>
          <w:rtl/>
          <w:lang w:bidi="ar-JO"/>
        </w:rPr>
        <w:t xml:space="preserve">، فالمنطقة التي يمر عنها </w:t>
      </w:r>
      <w:proofErr w:type="spellStart"/>
      <w:r w:rsidRPr="00AF1FCD">
        <w:rPr>
          <w:rFonts w:ascii="Calibri" w:hAnsi="Arial" w:cs="Arial"/>
          <w:kern w:val="24"/>
          <w:sz w:val="24"/>
          <w:szCs w:val="24"/>
          <w:rtl/>
          <w:lang w:bidi="ar-JO"/>
        </w:rPr>
        <w:t>يص</w:t>
      </w:r>
      <w:proofErr w:type="spellEnd"/>
      <w:r w:rsidRPr="00AF1FCD">
        <w:rPr>
          <w:rFonts w:ascii="Calibri" w:hAnsi="Arial" w:cs="Arial"/>
          <w:kern w:val="24"/>
          <w:sz w:val="24"/>
          <w:szCs w:val="24"/>
          <w:rtl/>
        </w:rPr>
        <w:t>ي</w:t>
      </w:r>
      <w:proofErr w:type="spellStart"/>
      <w:r w:rsidRPr="00AF1FCD">
        <w:rPr>
          <w:rFonts w:ascii="Calibri" w:hAnsi="Arial" w:cs="Arial"/>
          <w:kern w:val="24"/>
          <w:sz w:val="24"/>
          <w:szCs w:val="24"/>
          <w:rtl/>
          <w:lang w:bidi="ar-JO"/>
        </w:rPr>
        <w:t>بها</w:t>
      </w:r>
      <w:proofErr w:type="spellEnd"/>
      <w:r w:rsidRPr="00AF1FCD">
        <w:rPr>
          <w:rFonts w:ascii="Calibri" w:hAnsi="Arial" w:cs="Arial"/>
          <w:kern w:val="24"/>
          <w:sz w:val="24"/>
          <w:szCs w:val="24"/>
          <w:rtl/>
          <w:lang w:bidi="ar-JO"/>
        </w:rPr>
        <w:t xml:space="preserve"> بالخراب والتدمير</w:t>
      </w:r>
      <w:r w:rsidRPr="00AF1FCD">
        <w:rPr>
          <w:rFonts w:ascii="Calibri" w:hAnsi="Arial" w:cs="Arial"/>
          <w:kern w:val="24"/>
          <w:sz w:val="24"/>
          <w:szCs w:val="24"/>
          <w:rtl/>
        </w:rPr>
        <w:t>،</w:t>
      </w:r>
      <w:r w:rsidRPr="00AF1FCD">
        <w:rPr>
          <w:rFonts w:ascii="Calibri" w:hAnsi="Arial" w:cs="Arial"/>
          <w:kern w:val="24"/>
          <w:sz w:val="24"/>
          <w:szCs w:val="24"/>
          <w:rtl/>
          <w:lang w:bidi="ar-JO"/>
        </w:rPr>
        <w:t xml:space="preserve"> وكأنه زلزال عنيف، ويعود </w:t>
      </w:r>
      <w:r w:rsidRPr="00AF1FCD">
        <w:rPr>
          <w:rFonts w:ascii="Calibri" w:hAnsi="Arial" w:cs="Arial"/>
          <w:b/>
          <w:bCs/>
          <w:kern w:val="24"/>
          <w:sz w:val="24"/>
          <w:szCs w:val="24"/>
          <w:rtl/>
          <w:lang w:bidi="ar-JO"/>
        </w:rPr>
        <w:t xml:space="preserve">سبب هذا العنف والشدة </w:t>
      </w:r>
      <w:r w:rsidRPr="00AF1FCD">
        <w:rPr>
          <w:rFonts w:ascii="Calibri" w:hAnsi="Arial" w:cs="Arial"/>
          <w:kern w:val="24"/>
          <w:sz w:val="24"/>
          <w:szCs w:val="24"/>
          <w:rtl/>
          <w:lang w:bidi="ar-JO"/>
        </w:rPr>
        <w:t xml:space="preserve">في إعصار </w:t>
      </w:r>
      <w:proofErr w:type="spellStart"/>
      <w:r w:rsidRPr="00AF1FCD">
        <w:rPr>
          <w:rFonts w:ascii="Calibri" w:hAnsi="Arial" w:cs="Arial"/>
          <w:kern w:val="24"/>
          <w:sz w:val="24"/>
          <w:szCs w:val="24"/>
          <w:rtl/>
          <w:lang w:bidi="ar-JO"/>
        </w:rPr>
        <w:t>التورنادو</w:t>
      </w:r>
      <w:proofErr w:type="spellEnd"/>
      <w:r w:rsidRPr="00AF1FCD">
        <w:rPr>
          <w:rFonts w:ascii="Calibri" w:hAnsi="Arial" w:cs="Arial"/>
          <w:kern w:val="24"/>
          <w:sz w:val="24"/>
          <w:szCs w:val="24"/>
          <w:rtl/>
          <w:lang w:bidi="ar-JO"/>
        </w:rPr>
        <w:t xml:space="preserve"> </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إلى شدة تدرج قيم الضغط الجوي </w:t>
      </w:r>
      <w:r w:rsidRPr="00AF1FCD">
        <w:rPr>
          <w:rFonts w:ascii="Calibri" w:hAnsi="Arial" w:cs="Arial"/>
          <w:kern w:val="24"/>
          <w:sz w:val="24"/>
          <w:szCs w:val="24"/>
          <w:rtl/>
        </w:rPr>
        <w:t xml:space="preserve">المرافقة </w:t>
      </w:r>
      <w:r w:rsidRPr="00AF1FCD">
        <w:rPr>
          <w:rFonts w:ascii="Calibri" w:hAnsi="Arial" w:cs="Arial"/>
          <w:kern w:val="24"/>
          <w:sz w:val="24"/>
          <w:szCs w:val="24"/>
          <w:rtl/>
          <w:lang w:bidi="ar-JO"/>
        </w:rPr>
        <w:t xml:space="preserve">له، فقطره بضع مئات من الأمتار ولا يتجاوز الكيلو متر الواحد، وقد يتناقص الضغط الجوي فيه إلى 600 </w:t>
      </w:r>
      <w:proofErr w:type="spellStart"/>
      <w:r w:rsidRPr="00AF1FCD">
        <w:rPr>
          <w:rFonts w:ascii="Calibri" w:hAnsi="Arial" w:cs="Arial"/>
          <w:kern w:val="24"/>
          <w:sz w:val="24"/>
          <w:szCs w:val="24"/>
          <w:rtl/>
          <w:lang w:bidi="ar-JO"/>
        </w:rPr>
        <w:t>مليبار</w:t>
      </w:r>
      <w:proofErr w:type="spellEnd"/>
      <w:r w:rsidRPr="00AF1FCD">
        <w:rPr>
          <w:rFonts w:ascii="Calibri" w:hAnsi="Arial" w:cs="Arial"/>
          <w:kern w:val="24"/>
          <w:sz w:val="24"/>
          <w:szCs w:val="24"/>
          <w:rtl/>
          <w:lang w:bidi="ar-JO"/>
        </w:rPr>
        <w:t>، لذا يكون بالغ السرعة والتي تقدر بحوالي 500كم في الساعة، إذ أن أجهزة الرصد لم تكن قادرة على قياس شدة انحدار الضغط الجوي</w:t>
      </w:r>
      <w:r w:rsidRPr="00AF1FCD">
        <w:rPr>
          <w:rFonts w:ascii="Calibri" w:hAnsi="Arial" w:cs="Arial"/>
          <w:kern w:val="24"/>
          <w:sz w:val="24"/>
          <w:szCs w:val="24"/>
          <w:rtl/>
        </w:rPr>
        <w:t xml:space="preserve"> بسبب</w:t>
      </w:r>
      <w:r w:rsidRPr="00AF1FCD">
        <w:rPr>
          <w:rFonts w:ascii="Calibri" w:hAnsi="Arial" w:cs="Arial"/>
          <w:kern w:val="24"/>
          <w:sz w:val="24"/>
          <w:szCs w:val="24"/>
          <w:rtl/>
          <w:lang w:bidi="ar-JO"/>
        </w:rPr>
        <w:t xml:space="preserve"> سرعة الرياح المرافقة </w:t>
      </w:r>
      <w:proofErr w:type="spellStart"/>
      <w:r w:rsidRPr="00AF1FCD">
        <w:rPr>
          <w:rFonts w:ascii="Calibri" w:hAnsi="Arial" w:cs="Arial"/>
          <w:kern w:val="24"/>
          <w:sz w:val="24"/>
          <w:szCs w:val="24"/>
          <w:rtl/>
          <w:lang w:bidi="ar-JO"/>
        </w:rPr>
        <w:t>للتورنادو</w:t>
      </w:r>
      <w:proofErr w:type="spellEnd"/>
      <w:r w:rsidRPr="00AF1FCD">
        <w:rPr>
          <w:rFonts w:ascii="Calibri" w:hAnsi="Arial" w:cs="Arial"/>
          <w:kern w:val="24"/>
          <w:sz w:val="24"/>
          <w:szCs w:val="24"/>
          <w:rtl/>
          <w:lang w:bidi="ar-JO"/>
        </w:rPr>
        <w:t xml:space="preserve"> حيث كان يدمرها تماماً، لذا كان التقدير بناء على تحليل الآثار المدمرة للمباني والمنشآت المختلفة </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وكذلك من بعض النماذج الرياضية المشابهة.</w:t>
      </w:r>
      <w:r w:rsidRPr="00AF1FCD">
        <w:rPr>
          <w:rFonts w:ascii="Calibri" w:hAnsi="Arial" w:cs="Arial"/>
          <w:kern w:val="24"/>
          <w:sz w:val="24"/>
          <w:szCs w:val="24"/>
          <w:rtl/>
        </w:rPr>
        <w:br/>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أكثر مناطق العالم عرضة لأعاصير </w:t>
      </w:r>
      <w:proofErr w:type="spellStart"/>
      <w:r w:rsidRPr="00AF1FCD">
        <w:rPr>
          <w:rFonts w:ascii="Calibri" w:hAnsi="Arial" w:cs="Arial"/>
          <w:kern w:val="24"/>
          <w:sz w:val="24"/>
          <w:szCs w:val="24"/>
          <w:rtl/>
          <w:lang w:bidi="ar-JO"/>
        </w:rPr>
        <w:t>التورنادو</w:t>
      </w:r>
      <w:proofErr w:type="spellEnd"/>
      <w:r w:rsidRPr="00AF1FCD">
        <w:rPr>
          <w:rFonts w:ascii="Calibri" w:hAnsi="Arial" w:cs="Arial"/>
          <w:kern w:val="24"/>
          <w:sz w:val="24"/>
          <w:szCs w:val="24"/>
          <w:rtl/>
          <w:lang w:bidi="ar-JO"/>
        </w:rPr>
        <w:t xml:space="preserve"> هي وسط وجنوب شرق الولايات المتحدة، وتتعرض في المتوسط إلى حوالي 800 إعصار </w:t>
      </w:r>
      <w:proofErr w:type="spellStart"/>
      <w:r w:rsidRPr="00AF1FCD">
        <w:rPr>
          <w:rFonts w:ascii="Calibri" w:hAnsi="Arial" w:cs="Arial"/>
          <w:kern w:val="24"/>
          <w:sz w:val="24"/>
          <w:szCs w:val="24"/>
          <w:rtl/>
          <w:lang w:bidi="ar-JO"/>
        </w:rPr>
        <w:t>تورنادو</w:t>
      </w:r>
      <w:proofErr w:type="spellEnd"/>
      <w:r w:rsidRPr="00AF1FCD">
        <w:rPr>
          <w:rFonts w:ascii="Calibri" w:hAnsi="Arial" w:cs="Arial"/>
          <w:kern w:val="24"/>
          <w:sz w:val="24"/>
          <w:szCs w:val="24"/>
          <w:rtl/>
          <w:lang w:bidi="ar-JO"/>
        </w:rPr>
        <w:t xml:space="preserve"> سنوياً، وتستغرق فعاليته حوالي ساعتين.</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cs="Calibri"/>
          <w:kern w:val="24"/>
          <w:sz w:val="24"/>
          <w:szCs w:val="24"/>
        </w:rPr>
      </w:pPr>
      <w:r w:rsidRPr="00AF1FCD">
        <w:rPr>
          <w:rFonts w:ascii="Calibri" w:hAnsi="Arial" w:cs="Arial"/>
          <w:b/>
          <w:bCs/>
          <w:kern w:val="24"/>
          <w:sz w:val="24"/>
          <w:szCs w:val="24"/>
          <w:rtl/>
          <w:lang w:bidi="ar-JO"/>
        </w:rPr>
        <w:t xml:space="preserve">نشأة أعاصير </w:t>
      </w:r>
      <w:proofErr w:type="spellStart"/>
      <w:r w:rsidRPr="00AF1FCD">
        <w:rPr>
          <w:rFonts w:ascii="Calibri" w:hAnsi="Arial" w:cs="Arial"/>
          <w:b/>
          <w:bCs/>
          <w:kern w:val="24"/>
          <w:sz w:val="24"/>
          <w:szCs w:val="24"/>
          <w:rtl/>
          <w:lang w:bidi="ar-JO"/>
        </w:rPr>
        <w:t>التورنادو</w:t>
      </w:r>
      <w:proofErr w:type="spellEnd"/>
      <w:r w:rsidRPr="00AF1FCD">
        <w:rPr>
          <w:rFonts w:ascii="Calibri" w:hAnsi="Arial" w:cs="Arial"/>
          <w:b/>
          <w:bCs/>
          <w:kern w:val="24"/>
          <w:sz w:val="24"/>
          <w:szCs w:val="24"/>
          <w:rtl/>
          <w:lang w:bidi="ar-JO"/>
        </w:rPr>
        <w:t>:</w:t>
      </w:r>
      <w:r w:rsidRPr="00AF1FCD">
        <w:rPr>
          <w:rFonts w:ascii="Calibri" w:hAnsi="Arial" w:cs="Arial"/>
          <w:b/>
          <w:bCs/>
          <w:kern w:val="24"/>
          <w:sz w:val="24"/>
          <w:szCs w:val="24"/>
          <w:rtl/>
        </w:rPr>
        <w:br/>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تنشأ أعاصير </w:t>
      </w:r>
      <w:proofErr w:type="spellStart"/>
      <w:r w:rsidRPr="00AF1FCD">
        <w:rPr>
          <w:rFonts w:ascii="Calibri" w:hAnsi="Arial" w:cs="Arial"/>
          <w:kern w:val="24"/>
          <w:sz w:val="24"/>
          <w:szCs w:val="24"/>
          <w:rtl/>
          <w:lang w:bidi="ar-JO"/>
        </w:rPr>
        <w:t>التورنادو</w:t>
      </w:r>
      <w:proofErr w:type="spellEnd"/>
      <w:r w:rsidRPr="00AF1FCD">
        <w:rPr>
          <w:rFonts w:ascii="Calibri" w:hAnsi="Arial" w:cs="Arial"/>
          <w:kern w:val="24"/>
          <w:sz w:val="24"/>
          <w:szCs w:val="24"/>
          <w:rtl/>
          <w:lang w:bidi="ar-JO"/>
        </w:rPr>
        <w:t xml:space="preserve"> أساساً ضمن العواصف الرعدية القوية المدارية ويتطور نتيجة التقاء كتل هوائية مدارية دافئة ورطبة من خليج المكسيك مع كتل هوائية قطبية باردة وجافة، فيخرج فجأة من داخل العواصف الرعدية </w:t>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وتتكون سحب ضخمة من المزن </w:t>
      </w:r>
      <w:proofErr w:type="spellStart"/>
      <w:r w:rsidRPr="00AF1FCD">
        <w:rPr>
          <w:rFonts w:ascii="Calibri" w:hAnsi="Arial" w:cs="Arial"/>
          <w:kern w:val="24"/>
          <w:sz w:val="24"/>
          <w:szCs w:val="24"/>
          <w:rtl/>
          <w:lang w:bidi="ar-JO"/>
        </w:rPr>
        <w:t>الركامي</w:t>
      </w:r>
      <w:proofErr w:type="spellEnd"/>
      <w:r w:rsidRPr="00AF1FCD">
        <w:rPr>
          <w:rFonts w:ascii="Calibri" w:hAnsi="Arial" w:cs="Arial"/>
          <w:kern w:val="24"/>
          <w:sz w:val="24"/>
          <w:szCs w:val="24"/>
          <w:rtl/>
          <w:lang w:bidi="ar-JO"/>
        </w:rPr>
        <w:t xml:space="preserve"> يشبه شكلها القمع أو الفطر (</w:t>
      </w:r>
      <w:r w:rsidRPr="00AF1FCD">
        <w:rPr>
          <w:rFonts w:ascii="Calibri" w:hAnsi="Calibri" w:cs="Calibri"/>
          <w:kern w:val="24"/>
          <w:sz w:val="24"/>
          <w:szCs w:val="24"/>
        </w:rPr>
        <w:t>Funnel cloud</w:t>
      </w:r>
      <w:r w:rsidRPr="00AF1FCD">
        <w:rPr>
          <w:rFonts w:ascii="Calibri" w:hAnsi="Arial" w:cs="Arial"/>
          <w:kern w:val="24"/>
          <w:sz w:val="24"/>
          <w:szCs w:val="24"/>
          <w:rtl/>
          <w:lang w:bidi="ar-JO"/>
        </w:rPr>
        <w:t>)، رأسه عند الأرض وقاعدته في الجو، ثم يرتفع إلى نحو 1500 متر على شكل خرطوم فيل متدلي، فيه حركة إعصارية هائلة صاعدة نحو الأعلى، يصدر ص</w:t>
      </w:r>
      <w:r w:rsidRPr="00AF1FCD">
        <w:rPr>
          <w:rFonts w:ascii="Calibri" w:hAnsi="Arial" w:cs="Arial"/>
          <w:kern w:val="24"/>
          <w:sz w:val="24"/>
          <w:szCs w:val="24"/>
          <w:rtl/>
        </w:rPr>
        <w:t>ف</w:t>
      </w:r>
      <w:proofErr w:type="spellStart"/>
      <w:r w:rsidRPr="00AF1FCD">
        <w:rPr>
          <w:rFonts w:ascii="Calibri" w:hAnsi="Arial" w:cs="Arial"/>
          <w:kern w:val="24"/>
          <w:sz w:val="24"/>
          <w:szCs w:val="24"/>
          <w:rtl/>
          <w:lang w:bidi="ar-JO"/>
        </w:rPr>
        <w:t>يراً</w:t>
      </w:r>
      <w:proofErr w:type="spellEnd"/>
      <w:r w:rsidRPr="00AF1FCD">
        <w:rPr>
          <w:rFonts w:ascii="Calibri" w:hAnsi="Arial" w:cs="Arial"/>
          <w:kern w:val="24"/>
          <w:sz w:val="24"/>
          <w:szCs w:val="24"/>
          <w:rtl/>
          <w:lang w:bidi="ar-JO"/>
        </w:rPr>
        <w:t xml:space="preserve"> يصمّ الآذان، ويدمر ويكنس ويشفط في خرطومه الإعصاري ما يواجهه، ولا </w:t>
      </w:r>
      <w:r w:rsidRPr="00AF1FCD">
        <w:rPr>
          <w:rFonts w:ascii="Calibri" w:hAnsi="Arial" w:cs="Arial"/>
          <w:kern w:val="24"/>
          <w:sz w:val="24"/>
          <w:szCs w:val="24"/>
          <w:rtl/>
        </w:rPr>
        <w:t>ت</w:t>
      </w:r>
      <w:r w:rsidRPr="00AF1FCD">
        <w:rPr>
          <w:rFonts w:ascii="Calibri" w:hAnsi="Arial" w:cs="Arial"/>
          <w:kern w:val="24"/>
          <w:sz w:val="24"/>
          <w:szCs w:val="24"/>
          <w:rtl/>
          <w:lang w:bidi="ar-JO"/>
        </w:rPr>
        <w:t>نجو منه إلاّ</w:t>
      </w:r>
      <w:r w:rsidRPr="00AF1FCD">
        <w:rPr>
          <w:rFonts w:ascii="Calibri" w:hAnsi="Arial" w:cs="Arial"/>
          <w:kern w:val="24"/>
          <w:sz w:val="24"/>
          <w:szCs w:val="24"/>
          <w:rtl/>
        </w:rPr>
        <w:t xml:space="preserve"> البيوت </w:t>
      </w:r>
      <w:r w:rsidRPr="00AF1FCD">
        <w:rPr>
          <w:rFonts w:ascii="Calibri" w:hAnsi="Arial" w:cs="Arial"/>
          <w:kern w:val="24"/>
          <w:sz w:val="24"/>
          <w:szCs w:val="24"/>
          <w:rtl/>
          <w:lang w:bidi="ar-JO"/>
        </w:rPr>
        <w:t>الخرسانية الإسمنتية.</w:t>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يحدث إعصار </w:t>
      </w:r>
      <w:proofErr w:type="spellStart"/>
      <w:r w:rsidRPr="00AF1FCD">
        <w:rPr>
          <w:rFonts w:ascii="Calibri" w:hAnsi="Arial" w:cs="Arial"/>
          <w:kern w:val="24"/>
          <w:sz w:val="24"/>
          <w:szCs w:val="24"/>
          <w:rtl/>
          <w:lang w:bidi="ar-JO"/>
        </w:rPr>
        <w:t>التورنادو</w:t>
      </w:r>
      <w:proofErr w:type="spellEnd"/>
      <w:r w:rsidRPr="00AF1FCD">
        <w:rPr>
          <w:rFonts w:ascii="Calibri" w:hAnsi="Arial" w:cs="Arial"/>
          <w:kern w:val="24"/>
          <w:sz w:val="24"/>
          <w:szCs w:val="24"/>
          <w:rtl/>
          <w:lang w:bidi="ar-JO"/>
        </w:rPr>
        <w:t xml:space="preserve"> ما بين شهور آب/أغسطس إلى تشرين ثاني/نوفمبر في نصف الكرة الشمالي، وما بين كانون ثاني/يناير إلى </w:t>
      </w:r>
      <w:proofErr w:type="spellStart"/>
      <w:r w:rsidRPr="00AF1FCD">
        <w:rPr>
          <w:rFonts w:ascii="Calibri" w:hAnsi="Arial" w:cs="Arial"/>
          <w:kern w:val="24"/>
          <w:sz w:val="24"/>
          <w:szCs w:val="24"/>
          <w:rtl/>
          <w:lang w:bidi="ar-JO"/>
        </w:rPr>
        <w:t>آيار</w:t>
      </w:r>
      <w:proofErr w:type="spellEnd"/>
      <w:r w:rsidRPr="00AF1FCD">
        <w:rPr>
          <w:rFonts w:ascii="Calibri" w:hAnsi="Arial" w:cs="Arial"/>
          <w:kern w:val="24"/>
          <w:sz w:val="24"/>
          <w:szCs w:val="24"/>
          <w:rtl/>
          <w:lang w:bidi="ar-JO"/>
        </w:rPr>
        <w:t>/مايو في نصف الكرة الجنوبي.</w:t>
      </w:r>
      <w:r w:rsidRPr="00AF1FCD">
        <w:rPr>
          <w:rFonts w:ascii="Calibri" w:hAnsi="Calibri" w:cs="Calibri"/>
          <w:kern w:val="24"/>
          <w:sz w:val="24"/>
          <w:szCs w:val="24"/>
        </w:rPr>
        <w:br/>
      </w:r>
    </w:p>
    <w:p w:rsidR="00FD4068" w:rsidRPr="00AF1FCD" w:rsidRDefault="00FD4068" w:rsidP="00FD4068">
      <w:pPr>
        <w:autoSpaceDE w:val="0"/>
        <w:autoSpaceDN w:val="0"/>
        <w:adjustRightInd w:val="0"/>
        <w:spacing w:after="0" w:line="240" w:lineRule="auto"/>
        <w:rPr>
          <w:rFonts w:ascii="Calibri" w:hAnsi="Calibri" w:hint="cs"/>
          <w:kern w:val="24"/>
          <w:sz w:val="24"/>
          <w:szCs w:val="24"/>
          <w:rtl/>
        </w:rPr>
      </w:pPr>
      <w:r w:rsidRPr="00AF1FCD">
        <w:rPr>
          <w:rFonts w:ascii="Calibri" w:hAnsi="Arial" w:cs="Arial"/>
          <w:b/>
          <w:bCs/>
          <w:kern w:val="24"/>
          <w:sz w:val="24"/>
          <w:szCs w:val="24"/>
          <w:rtl/>
          <w:lang w:bidi="ar-JO"/>
        </w:rPr>
        <w:lastRenderedPageBreak/>
        <w:t>ثالثاً: العواصف المدارية (الاستوائية):</w:t>
      </w:r>
      <w:r w:rsidRPr="00AF1FCD">
        <w:rPr>
          <w:rFonts w:ascii="Calibri" w:hAnsi="Arial" w:cs="Arial"/>
          <w:b/>
          <w:bCs/>
          <w:kern w:val="24"/>
          <w:sz w:val="24"/>
          <w:szCs w:val="24"/>
          <w:rtl/>
        </w:rPr>
        <w:br/>
      </w:r>
      <w:r w:rsidRPr="00AF1FCD">
        <w:rPr>
          <w:rFonts w:ascii="Calibri" w:hAnsi="Arial" w:cs="Arial"/>
          <w:b/>
          <w:bCs/>
          <w:kern w:val="24"/>
          <w:sz w:val="24"/>
          <w:szCs w:val="24"/>
          <w:rtl/>
        </w:rPr>
        <w:br/>
        <w:t xml:space="preserve">        </w:t>
      </w:r>
      <w:r w:rsidRPr="00AF1FCD">
        <w:rPr>
          <w:rFonts w:ascii="Calibri" w:hAnsi="Arial" w:cs="Arial"/>
          <w:kern w:val="24"/>
          <w:sz w:val="24"/>
          <w:szCs w:val="24"/>
          <w:rtl/>
          <w:lang w:bidi="ar-JO"/>
        </w:rPr>
        <w:t xml:space="preserve">لا تختلف العواصف المدارية عن الأعاصير المدارية </w:t>
      </w:r>
      <w:proofErr w:type="spellStart"/>
      <w:r w:rsidRPr="00AF1FCD">
        <w:rPr>
          <w:rFonts w:ascii="Calibri" w:hAnsi="Arial" w:cs="Arial"/>
          <w:kern w:val="24"/>
          <w:sz w:val="24"/>
          <w:szCs w:val="24"/>
          <w:rtl/>
          <w:lang w:bidi="ar-JO"/>
        </w:rPr>
        <w:t>كالهاريكان</w:t>
      </w:r>
      <w:proofErr w:type="spellEnd"/>
      <w:r w:rsidRPr="00AF1FCD">
        <w:rPr>
          <w:rFonts w:ascii="Calibri" w:hAnsi="Arial" w:cs="Arial"/>
          <w:kern w:val="24"/>
          <w:sz w:val="24"/>
          <w:szCs w:val="24"/>
          <w:rtl/>
          <w:lang w:bidi="ar-JO"/>
        </w:rPr>
        <w:t xml:space="preserve"> إلاّ قي شكلها وسرعة الرياح فيها، فسرعة الرياح في العواصف المدارية لا تتجاوز 119 كم/الساعة (حوالي 63 عقدة)، وإذا تجاوزتها تحولت تلك العواصف إلى أعاصير.</w:t>
      </w:r>
      <w:r w:rsidRPr="00AF1FCD">
        <w:rPr>
          <w:rFonts w:ascii="Calibri" w:hAnsi="Arial" w:cs="Arial"/>
          <w:kern w:val="24"/>
          <w:sz w:val="24"/>
          <w:szCs w:val="24"/>
          <w:rtl/>
        </w:rPr>
        <w:br/>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تشبه العواصف المدارية أخواتها من الأعاصير المدار</w:t>
      </w:r>
      <w:r w:rsidRPr="00AF1FCD">
        <w:rPr>
          <w:rFonts w:ascii="Calibri" w:hAnsi="Arial" w:cs="Arial"/>
          <w:kern w:val="24"/>
          <w:sz w:val="24"/>
          <w:szCs w:val="24"/>
          <w:rtl/>
        </w:rPr>
        <w:t>ي</w:t>
      </w:r>
      <w:r w:rsidRPr="00AF1FCD">
        <w:rPr>
          <w:rFonts w:ascii="Calibri" w:hAnsi="Arial" w:cs="Arial"/>
          <w:kern w:val="24"/>
          <w:sz w:val="24"/>
          <w:szCs w:val="24"/>
          <w:rtl/>
          <w:lang w:bidi="ar-JO"/>
        </w:rPr>
        <w:t>ة من حيث انخفاض الضغط الجوي فيها ، والحركة الإعصارية للرياح التي تكون حركتها بعكس اتجاه عقارب الساعة في نصف الكرة الشمالي، وباتجاه عقارب الساعة في النصف الجنوبي.</w:t>
      </w:r>
      <w:r w:rsidRPr="00AF1FCD">
        <w:rPr>
          <w:rFonts w:ascii="Calibri" w:hAnsi="Arial" w:cs="Arial"/>
          <w:kern w:val="24"/>
          <w:sz w:val="24"/>
          <w:szCs w:val="24"/>
          <w:rtl/>
        </w:rPr>
        <w:br/>
      </w:r>
      <w:r w:rsidRPr="00AF1FCD">
        <w:rPr>
          <w:rFonts w:ascii="Calibri" w:hAnsi="Calibri" w:cs="Calibri"/>
          <w:kern w:val="24"/>
          <w:sz w:val="24"/>
          <w:szCs w:val="24"/>
        </w:rPr>
        <w:br/>
      </w:r>
      <w:r w:rsidRPr="00AF1FCD">
        <w:rPr>
          <w:rFonts w:ascii="Calibri" w:hAnsi="Arial" w:cs="Arial"/>
          <w:kern w:val="24"/>
          <w:sz w:val="24"/>
          <w:szCs w:val="24"/>
          <w:rtl/>
        </w:rPr>
        <w:t xml:space="preserve">    </w:t>
      </w:r>
      <w:r w:rsidRPr="00AF1FCD">
        <w:rPr>
          <w:rFonts w:ascii="Calibri" w:hAnsi="Arial" w:cs="Arial"/>
          <w:kern w:val="24"/>
          <w:sz w:val="24"/>
          <w:szCs w:val="24"/>
          <w:rtl/>
          <w:lang w:bidi="ar-JO"/>
        </w:rPr>
        <w:t xml:space="preserve">يمكن للعواصف المدارية أن تتحول إلى أعاصير مدارية إذا زادت سرعة الرياح فيها، كما أن بعض أعاصير </w:t>
      </w:r>
      <w:proofErr w:type="spellStart"/>
      <w:r w:rsidRPr="00AF1FCD">
        <w:rPr>
          <w:rFonts w:ascii="Calibri" w:hAnsi="Arial" w:cs="Arial"/>
          <w:kern w:val="24"/>
          <w:sz w:val="24"/>
          <w:szCs w:val="24"/>
          <w:rtl/>
          <w:lang w:bidi="ar-JO"/>
        </w:rPr>
        <w:t>الهاريكان</w:t>
      </w:r>
      <w:proofErr w:type="spellEnd"/>
      <w:r w:rsidRPr="00AF1FCD">
        <w:rPr>
          <w:rFonts w:ascii="Calibri" w:hAnsi="Arial" w:cs="Arial"/>
          <w:kern w:val="24"/>
          <w:sz w:val="24"/>
          <w:szCs w:val="24"/>
          <w:rtl/>
          <w:lang w:bidi="ar-JO"/>
        </w:rPr>
        <w:t xml:space="preserve"> القوية تتحول إلى عواصف مدارية حينما يصيبها الضعف.</w:t>
      </w:r>
      <w:r w:rsidRPr="00AF1FCD">
        <w:rPr>
          <w:rFonts w:ascii="Calibri" w:hAnsi="Calibri" w:cs="Calibri"/>
          <w:kern w:val="24"/>
          <w:sz w:val="24"/>
          <w:szCs w:val="24"/>
        </w:rPr>
        <w:br/>
      </w:r>
    </w:p>
    <w:p w:rsidR="00FD4068" w:rsidRPr="00AF1FCD" w:rsidRDefault="00FD4068" w:rsidP="00FD4068">
      <w:pPr>
        <w:autoSpaceDE w:val="0"/>
        <w:autoSpaceDN w:val="0"/>
        <w:bidi w:val="0"/>
        <w:adjustRightInd w:val="0"/>
        <w:spacing w:after="0" w:line="240" w:lineRule="auto"/>
        <w:jc w:val="right"/>
        <w:rPr>
          <w:rFonts w:ascii="Calibri" w:hAnsi="Arial" w:cs="Arial"/>
          <w:kern w:val="24"/>
          <w:sz w:val="24"/>
          <w:szCs w:val="24"/>
          <w:rtl/>
        </w:rPr>
      </w:pPr>
    </w:p>
    <w:p w:rsidR="00FD4068" w:rsidRPr="00451F21" w:rsidRDefault="00FD4068" w:rsidP="00FD4068">
      <w:pPr>
        <w:autoSpaceDE w:val="0"/>
        <w:autoSpaceDN w:val="0"/>
        <w:bidi w:val="0"/>
        <w:adjustRightInd w:val="0"/>
        <w:spacing w:after="0" w:line="240" w:lineRule="auto"/>
        <w:jc w:val="right"/>
        <w:rPr>
          <w:rFonts w:ascii="Calibri" w:hAnsi="Arial" w:cs="Arial"/>
          <w:kern w:val="24"/>
          <w:rtl/>
        </w:rPr>
      </w:pPr>
    </w:p>
    <w:p w:rsidR="00FD4068" w:rsidRPr="00451F21" w:rsidRDefault="00FD4068" w:rsidP="00FD4068">
      <w:pPr>
        <w:autoSpaceDE w:val="0"/>
        <w:autoSpaceDN w:val="0"/>
        <w:bidi w:val="0"/>
        <w:adjustRightInd w:val="0"/>
        <w:spacing w:after="0" w:line="240" w:lineRule="auto"/>
        <w:jc w:val="right"/>
        <w:rPr>
          <w:rFonts w:ascii="Calibri" w:hAnsi="Times New Roman" w:cs="Calibri"/>
          <w:kern w:val="24"/>
        </w:rPr>
      </w:pPr>
    </w:p>
    <w:p w:rsidR="00FD4068" w:rsidRPr="00451F21" w:rsidRDefault="00FD4068" w:rsidP="00FD4068">
      <w:pPr>
        <w:autoSpaceDE w:val="0"/>
        <w:autoSpaceDN w:val="0"/>
        <w:bidi w:val="0"/>
        <w:adjustRightInd w:val="0"/>
        <w:spacing w:after="0" w:line="240" w:lineRule="auto"/>
        <w:jc w:val="right"/>
        <w:rPr>
          <w:rFonts w:ascii="Calibri" w:hAnsi="Times New Roman" w:cs="Calibri"/>
          <w:kern w:val="24"/>
        </w:rPr>
      </w:pPr>
      <w:r w:rsidRPr="00451F21">
        <w:rPr>
          <w:rFonts w:ascii="Calibri" w:hAnsi="Arial" w:cs="Arial"/>
          <w:kern w:val="24"/>
          <w:rtl/>
        </w:rPr>
        <w:t>عنوان المحاضرة</w:t>
      </w:r>
    </w:p>
    <w:p w:rsidR="00FD4068" w:rsidRPr="00451F21" w:rsidRDefault="00FD4068" w:rsidP="00FD4068">
      <w:pPr>
        <w:autoSpaceDE w:val="0"/>
        <w:autoSpaceDN w:val="0"/>
        <w:bidi w:val="0"/>
        <w:adjustRightInd w:val="0"/>
        <w:spacing w:after="0" w:line="240" w:lineRule="auto"/>
        <w:jc w:val="right"/>
        <w:rPr>
          <w:rFonts w:ascii="Calibri" w:hAnsi="Arial" w:cs="Arial"/>
          <w:b/>
          <w:bCs/>
          <w:kern w:val="24"/>
          <w:rtl/>
        </w:rPr>
      </w:pPr>
      <w:r w:rsidRPr="00451F21">
        <w:rPr>
          <w:rFonts w:ascii="Calibri" w:hAnsi="Arial" w:cs="Arial"/>
          <w:b/>
          <w:bCs/>
          <w:kern w:val="24"/>
          <w:rtl/>
        </w:rPr>
        <w:t>المحاضرة الرابعة عشرة</w:t>
      </w:r>
    </w:p>
    <w:p w:rsidR="00FD4068" w:rsidRPr="00451F21" w:rsidRDefault="00FD4068" w:rsidP="00FD4068">
      <w:pPr>
        <w:autoSpaceDE w:val="0"/>
        <w:autoSpaceDN w:val="0"/>
        <w:bidi w:val="0"/>
        <w:adjustRightInd w:val="0"/>
        <w:spacing w:after="0" w:line="240" w:lineRule="auto"/>
        <w:jc w:val="right"/>
        <w:rPr>
          <w:rFonts w:ascii="Calibri" w:hAnsi="Times New Roman" w:cs="Calibri"/>
          <w:b/>
          <w:bCs/>
          <w:kern w:val="24"/>
        </w:rPr>
      </w:pPr>
      <w:r w:rsidRPr="00451F21">
        <w:rPr>
          <w:rFonts w:ascii="Calibri" w:hAnsi="Arial" w:cs="Arial"/>
          <w:b/>
          <w:bCs/>
          <w:kern w:val="24"/>
          <w:rtl/>
          <w:lang w:bidi="ar-JO"/>
        </w:rPr>
        <w:t>قضايا بيئية معاصرة</w:t>
      </w:r>
    </w:p>
    <w:p w:rsidR="00FD4068" w:rsidRPr="00451F21" w:rsidRDefault="00FD4068" w:rsidP="00FD4068">
      <w:pPr>
        <w:autoSpaceDE w:val="0"/>
        <w:autoSpaceDN w:val="0"/>
        <w:adjustRightInd w:val="0"/>
        <w:spacing w:after="0" w:line="240" w:lineRule="auto"/>
        <w:rPr>
          <w:rFonts w:ascii="Calibri" w:hAnsi="Times New Roman" w:cs="Calibri"/>
          <w:kern w:val="24"/>
        </w:rPr>
      </w:pPr>
      <w:r w:rsidRPr="00451F21">
        <w:rPr>
          <w:rFonts w:ascii="Calibri" w:hAnsi="Arial" w:cs="Arial"/>
          <w:b/>
          <w:bCs/>
          <w:kern w:val="24"/>
          <w:rtl/>
        </w:rPr>
        <w:t xml:space="preserve">                </w:t>
      </w:r>
      <w:r w:rsidRPr="00451F21">
        <w:rPr>
          <w:rFonts w:ascii="Calibri" w:hAnsi="Arial" w:cs="Arial"/>
          <w:b/>
          <w:bCs/>
          <w:kern w:val="24"/>
          <w:rtl/>
          <w:lang w:bidi="ar-JO"/>
        </w:rPr>
        <w:t>أولاً: التغير المناخي:</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مقدمة.</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 xml:space="preserve">الغازات </w:t>
      </w:r>
      <w:proofErr w:type="spellStart"/>
      <w:r w:rsidRPr="00451F21">
        <w:rPr>
          <w:rFonts w:ascii="Calibri" w:hAnsi="Arial" w:cs="Arial"/>
          <w:kern w:val="24"/>
          <w:rtl/>
          <w:lang w:bidi="ar-JO"/>
        </w:rPr>
        <w:t>الدفي</w:t>
      </w:r>
      <w:proofErr w:type="spellEnd"/>
      <w:r w:rsidRPr="00451F21">
        <w:rPr>
          <w:rFonts w:ascii="Calibri" w:hAnsi="Arial" w:cs="Arial"/>
          <w:kern w:val="24"/>
          <w:rtl/>
        </w:rPr>
        <w:t>ئ</w:t>
      </w:r>
      <w:r w:rsidRPr="00451F21">
        <w:rPr>
          <w:rFonts w:ascii="Calibri" w:hAnsi="Arial" w:cs="Arial"/>
          <w:kern w:val="24"/>
          <w:rtl/>
          <w:lang w:bidi="ar-JO"/>
        </w:rPr>
        <w:t>ة.</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أهم النتائج المتوقعة للتغير المناخي.</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الجهود الدولية لمكافحة التغير المناخي.</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b/>
          <w:bCs/>
          <w:kern w:val="24"/>
          <w:rtl/>
          <w:lang w:bidi="ar-JO"/>
        </w:rPr>
        <w:t>ثانياً: تآكل طبقة الأوزون</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أهمية طبقة الأوزون.</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عوامل تدمير طبقة الأوزون.</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ثقب الأوزون.</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تآكل طبقة الأوزون في بعض المناطق.</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نتائج تآكل طبقة الأوزون.</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b/>
          <w:bCs/>
          <w:kern w:val="24"/>
          <w:rtl/>
          <w:lang w:bidi="ar-JO"/>
        </w:rPr>
        <w:t>ثالثاً: الجزيرة الحرارية:</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مفهومها.</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أهم العوامل المؤثرة في الجزيرة الحرارية.</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تأثيرات الجزيرة الحرارية في مجالات متعددة.</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b/>
          <w:bCs/>
          <w:kern w:val="24"/>
          <w:rtl/>
          <w:lang w:bidi="ar-JO"/>
        </w:rPr>
        <w:t xml:space="preserve">رابعاً: ظاهرة </w:t>
      </w:r>
      <w:proofErr w:type="spellStart"/>
      <w:r w:rsidRPr="00451F21">
        <w:rPr>
          <w:rFonts w:ascii="Calibri" w:hAnsi="Arial" w:cs="Arial"/>
          <w:b/>
          <w:bCs/>
          <w:kern w:val="24"/>
          <w:rtl/>
          <w:lang w:bidi="ar-JO"/>
        </w:rPr>
        <w:t>النينو</w:t>
      </w:r>
      <w:proofErr w:type="spellEnd"/>
      <w:r w:rsidRPr="00451F21">
        <w:rPr>
          <w:rFonts w:ascii="Calibri" w:hAnsi="Arial" w:cs="Arial"/>
          <w:b/>
          <w:bCs/>
          <w:kern w:val="24"/>
          <w:rtl/>
          <w:lang w:bidi="ar-JO"/>
        </w:rPr>
        <w:t>:</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 xml:space="preserve">مفهوم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 xml:space="preserve">نشأة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 xml:space="preserve">أسباب حدوث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 xml:space="preserve">تأثيرات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w:t>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b/>
          <w:bCs/>
          <w:kern w:val="24"/>
          <w:rtl/>
          <w:lang w:bidi="ar-JO"/>
        </w:rPr>
        <w:t>أولاً: التغير المناخي:</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ينبغي التمييز بين ارتفاع درجة الحرارة عن المعدل لسنة واحدة أو بضع سنوات، وبين الزيادة المطردة لدرجة الحرارة خلال فترة طويلة لعشرات السنوات، فالحالة الأولى ظاهرة مؤقتة تمثل تقلباً وتذبذباً (</w:t>
      </w:r>
      <w:r w:rsidRPr="00451F21">
        <w:rPr>
          <w:rFonts w:ascii="Calibri" w:hAnsi="Times New Roman" w:cs="Calibri"/>
          <w:kern w:val="24"/>
        </w:rPr>
        <w:t>fluctuation</w:t>
      </w:r>
      <w:r w:rsidRPr="00451F21">
        <w:rPr>
          <w:rFonts w:ascii="Calibri" w:hAnsi="Arial" w:cs="Arial"/>
          <w:kern w:val="24"/>
          <w:rtl/>
          <w:lang w:bidi="ar-JO"/>
        </w:rPr>
        <w:t>) محدوداً وقصير المدى لدرجة الحرارة، بينما تمثل الحالة الثانية</w:t>
      </w:r>
      <w:r w:rsidRPr="00451F21">
        <w:rPr>
          <w:rFonts w:ascii="Calibri" w:hAnsi="Arial" w:cs="Arial"/>
          <w:kern w:val="24"/>
          <w:rtl/>
        </w:rPr>
        <w:t xml:space="preserve"> ،</w:t>
      </w:r>
      <w:r w:rsidRPr="00451F21">
        <w:rPr>
          <w:rFonts w:ascii="Calibri" w:hAnsi="Arial" w:cs="Arial"/>
          <w:kern w:val="24"/>
          <w:rtl/>
          <w:lang w:bidi="ar-JO"/>
        </w:rPr>
        <w:t xml:space="preserve"> الاتجاه العام (</w:t>
      </w:r>
      <w:r w:rsidRPr="00451F21">
        <w:rPr>
          <w:rFonts w:ascii="Calibri" w:hAnsi="Times New Roman" w:cs="Calibri"/>
          <w:kern w:val="24"/>
        </w:rPr>
        <w:t>general trend</w:t>
      </w:r>
      <w:r w:rsidRPr="00451F21">
        <w:rPr>
          <w:rFonts w:ascii="Calibri" w:hAnsi="Arial" w:cs="Arial"/>
          <w:kern w:val="24"/>
          <w:rtl/>
          <w:lang w:bidi="ar-JO"/>
        </w:rPr>
        <w:t>) المستمر للتغيير بغض النظر عن التغيرات أو الذبذبات السنوية</w:t>
      </w:r>
      <w:r w:rsidRPr="00451F21">
        <w:rPr>
          <w:rFonts w:ascii="Calibri" w:hAnsi="Arial" w:cs="Arial"/>
          <w:kern w:val="24"/>
          <w:rtl/>
        </w:rPr>
        <w:t xml:space="preserve"> </w:t>
      </w:r>
      <w:r w:rsidRPr="00451F21">
        <w:rPr>
          <w:rFonts w:ascii="Calibri" w:hAnsi="Arial" w:cs="Arial"/>
          <w:kern w:val="24"/>
          <w:rtl/>
          <w:lang w:bidi="ar-JO"/>
        </w:rPr>
        <w:t>، أي أن الاتجاه للسلسلة الزمنية هنا هو تحركات طويلة المدى (</w:t>
      </w:r>
      <w:r w:rsidRPr="00451F21">
        <w:rPr>
          <w:rFonts w:ascii="Calibri" w:hAnsi="Times New Roman" w:cs="Calibri"/>
          <w:kern w:val="24"/>
        </w:rPr>
        <w:t>long term secular trend</w:t>
      </w:r>
      <w:r w:rsidRPr="00451F21">
        <w:rPr>
          <w:rFonts w:ascii="Calibri" w:hAnsi="Arial" w:cs="Arial"/>
          <w:kern w:val="24"/>
          <w:rtl/>
          <w:lang w:bidi="ar-JO"/>
        </w:rPr>
        <w:t>)، وهو الذي يهمنا هنا ، ويطلق عليه مصطلح التغير المناخي (</w:t>
      </w:r>
      <w:r w:rsidRPr="00451F21">
        <w:rPr>
          <w:rFonts w:ascii="Calibri" w:hAnsi="Times New Roman" w:cs="Calibri"/>
          <w:kern w:val="24"/>
        </w:rPr>
        <w:t>Climate change</w:t>
      </w:r>
      <w:r w:rsidRPr="00451F21">
        <w:rPr>
          <w:rFonts w:ascii="Calibri" w:hAnsi="Arial" w:cs="Arial"/>
          <w:kern w:val="24"/>
          <w:rtl/>
          <w:lang w:bidi="ar-JO"/>
        </w:rPr>
        <w:t>).</w:t>
      </w:r>
      <w:r w:rsidRPr="00451F21">
        <w:rPr>
          <w:rFonts w:ascii="Calibri" w:hAnsi="Times New Roman" w:cs="Calibri"/>
          <w:kern w:val="24"/>
        </w:rPr>
        <w:br/>
      </w:r>
    </w:p>
    <w:p w:rsidR="00FD4068" w:rsidRPr="00451F21" w:rsidRDefault="00FD4068" w:rsidP="00FD4068">
      <w:pPr>
        <w:autoSpaceDE w:val="0"/>
        <w:autoSpaceDN w:val="0"/>
        <w:bidi w:val="0"/>
        <w:adjustRightInd w:val="0"/>
        <w:spacing w:after="0" w:line="240" w:lineRule="auto"/>
        <w:jc w:val="right"/>
        <w:rPr>
          <w:rFonts w:ascii="Calibri" w:hAnsi="Times New Roman" w:cs="Calibri"/>
          <w:kern w:val="24"/>
        </w:rPr>
      </w:pPr>
      <w:r w:rsidRPr="00451F21">
        <w:rPr>
          <w:rFonts w:ascii="Calibri" w:hAnsi="Arial" w:cs="Arial"/>
          <w:kern w:val="24"/>
          <w:rtl/>
        </w:rPr>
        <w:t xml:space="preserve">     </w:t>
      </w:r>
      <w:r w:rsidRPr="00451F21">
        <w:rPr>
          <w:rFonts w:ascii="Calibri" w:hAnsi="Arial" w:cs="Arial"/>
          <w:kern w:val="24"/>
          <w:rtl/>
          <w:lang w:bidi="ar-JO"/>
        </w:rPr>
        <w:t>ترجع بداية التغير المناخي المعاصر إلى بداية الثورة الصناعية في أوروبا، إذ شهدت درجة الحرارة فيها منذ ذلك الوقت</w:t>
      </w:r>
      <w:r w:rsidRPr="00451F21">
        <w:rPr>
          <w:rFonts w:ascii="Calibri" w:hAnsi="Arial" w:cs="Arial"/>
          <w:kern w:val="24"/>
          <w:rtl/>
        </w:rPr>
        <w:t>،</w:t>
      </w:r>
      <w:r w:rsidRPr="00451F21">
        <w:rPr>
          <w:rFonts w:ascii="Calibri" w:hAnsi="Arial" w:cs="Arial"/>
          <w:kern w:val="24"/>
          <w:rtl/>
          <w:lang w:bidi="ar-JO"/>
        </w:rPr>
        <w:t xml:space="preserve"> زيادة مستمرة وصلت حتى الآن (0.6 </w:t>
      </w:r>
      <w:proofErr w:type="spellStart"/>
      <w:r w:rsidRPr="00451F21">
        <w:rPr>
          <w:rFonts w:ascii="Calibri" w:hAnsi="Arial" w:cs="Arial"/>
          <w:kern w:val="24"/>
          <w:rtl/>
          <w:lang w:bidi="ar-JO"/>
        </w:rPr>
        <w:t>مْ</w:t>
      </w:r>
      <w:proofErr w:type="spellEnd"/>
      <w:r w:rsidRPr="00451F21">
        <w:rPr>
          <w:rFonts w:ascii="Calibri" w:hAnsi="Arial" w:cs="Arial"/>
          <w:kern w:val="24"/>
          <w:rtl/>
          <w:lang w:bidi="ar-JO"/>
        </w:rPr>
        <w:t>)، ورغم صغر هذه الزيادة، إلا أن لها آثاراً سلبية عديدة على مختلف عناصر النظام البيئي والحياة البشرية، خاصة وأن العلماء يقدرون استمرار تلك الزيادة في نهاية القرن الحادي والعشرين ما بين (</w:t>
      </w:r>
      <w:r w:rsidRPr="00451F21">
        <w:rPr>
          <w:rFonts w:ascii="Calibri" w:hAnsi="Arial" w:cs="Arial"/>
          <w:kern w:val="24"/>
          <w:rtl/>
        </w:rPr>
        <w:t xml:space="preserve"> </w:t>
      </w:r>
      <w:r w:rsidRPr="00451F21">
        <w:rPr>
          <w:rFonts w:ascii="Calibri" w:hAnsi="Arial" w:cs="Arial"/>
          <w:kern w:val="24"/>
          <w:rtl/>
          <w:lang w:bidi="ar-JO"/>
        </w:rPr>
        <w:t xml:space="preserve">1.5-  </w:t>
      </w:r>
      <w:r w:rsidRPr="00451F21">
        <w:rPr>
          <w:rFonts w:ascii="Calibri" w:hAnsi="Arial" w:cs="Arial"/>
          <w:kern w:val="24"/>
          <w:rtl/>
          <w:lang w:bidi="ar-JO"/>
        </w:rPr>
        <w:lastRenderedPageBreak/>
        <w:t>4.5مْ</w:t>
      </w:r>
      <w:r w:rsidRPr="00451F21">
        <w:rPr>
          <w:rFonts w:ascii="Calibri" w:hAnsi="Arial" w:cs="Arial"/>
          <w:kern w:val="24"/>
          <w:rtl/>
        </w:rPr>
        <w:t xml:space="preserve"> </w:t>
      </w:r>
      <w:r w:rsidRPr="00451F21">
        <w:rPr>
          <w:rFonts w:ascii="Calibri" w:hAnsi="Arial" w:cs="Arial"/>
          <w:kern w:val="24"/>
          <w:rtl/>
          <w:lang w:bidi="ar-JO"/>
        </w:rPr>
        <w:t>)، وهذا ينذر بأخطار فادحة في مجالات مختلفة</w:t>
      </w:r>
      <w:r w:rsidRPr="00451F21">
        <w:rPr>
          <w:rFonts w:ascii="Calibri" w:hAnsi="Arial" w:cs="Arial"/>
          <w:kern w:val="24"/>
          <w:rtl/>
        </w:rPr>
        <w:t xml:space="preserve"> </w:t>
      </w:r>
      <w:r w:rsidRPr="00451F21">
        <w:rPr>
          <w:rFonts w:ascii="Calibri" w:hAnsi="Arial" w:cs="Arial"/>
          <w:kern w:val="24"/>
          <w:rtl/>
          <w:lang w:bidi="ar-JO"/>
        </w:rPr>
        <w:t>، علماً أن الفرق بين درجة الحرارة الحالية، وأقل درجة حرارة شهدها العصر الجليدي قبل حوالي عشرين ألف سنة هو (5مْ).</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cs="Calibri"/>
          <w:kern w:val="24"/>
        </w:rPr>
      </w:pPr>
      <w:r w:rsidRPr="00451F21">
        <w:rPr>
          <w:rFonts w:ascii="Calibri" w:hAnsi="Arial" w:cs="Arial"/>
          <w:kern w:val="24"/>
          <w:rtl/>
        </w:rPr>
        <w:t xml:space="preserve">      </w:t>
      </w:r>
      <w:r w:rsidRPr="00451F21">
        <w:rPr>
          <w:rFonts w:ascii="Calibri" w:hAnsi="Arial" w:cs="Arial"/>
          <w:kern w:val="24"/>
          <w:rtl/>
        </w:rPr>
        <w:br/>
        <w:t xml:space="preserve">    </w:t>
      </w:r>
      <w:r w:rsidRPr="00451F21">
        <w:rPr>
          <w:rFonts w:ascii="Calibri" w:hAnsi="Arial" w:cs="Arial"/>
          <w:kern w:val="24"/>
          <w:rtl/>
        </w:rPr>
        <w:br/>
        <w:t xml:space="preserve">     </w:t>
      </w:r>
      <w:r w:rsidRPr="00451F21">
        <w:rPr>
          <w:rFonts w:ascii="Calibri" w:hAnsi="Arial" w:cs="Arial"/>
          <w:kern w:val="24"/>
          <w:rtl/>
          <w:lang w:bidi="ar-JO"/>
        </w:rPr>
        <w:t>من أهم أسباب التغير المناخي المعاصر أو ما يعرف بظاهرة الاحتباس الحراري (</w:t>
      </w:r>
      <w:r w:rsidRPr="00451F21">
        <w:rPr>
          <w:rFonts w:ascii="Calibri" w:hAnsi="Times New Roman" w:cs="Calibri"/>
          <w:kern w:val="24"/>
        </w:rPr>
        <w:t>Greenhouse effect</w:t>
      </w:r>
      <w:r w:rsidRPr="00451F21">
        <w:rPr>
          <w:rFonts w:ascii="Calibri" w:hAnsi="Arial" w:cs="Arial"/>
          <w:kern w:val="24"/>
          <w:rtl/>
          <w:lang w:bidi="ar-JO"/>
        </w:rPr>
        <w:t xml:space="preserve">)، هو ارتفاع نسبة بعض الغازات </w:t>
      </w:r>
      <w:proofErr w:type="spellStart"/>
      <w:r w:rsidRPr="00451F21">
        <w:rPr>
          <w:rFonts w:ascii="Calibri" w:hAnsi="Arial" w:cs="Arial"/>
          <w:kern w:val="24"/>
          <w:rtl/>
          <w:lang w:bidi="ar-JO"/>
        </w:rPr>
        <w:t>الدفي</w:t>
      </w:r>
      <w:proofErr w:type="spellEnd"/>
      <w:r w:rsidRPr="00451F21">
        <w:rPr>
          <w:rFonts w:ascii="Calibri" w:hAnsi="Arial" w:cs="Arial"/>
          <w:kern w:val="24"/>
          <w:rtl/>
        </w:rPr>
        <w:t>ئ</w:t>
      </w:r>
      <w:r w:rsidRPr="00451F21">
        <w:rPr>
          <w:rFonts w:ascii="Calibri" w:hAnsi="Arial" w:cs="Arial"/>
          <w:kern w:val="24"/>
          <w:rtl/>
          <w:lang w:bidi="ar-JO"/>
        </w:rPr>
        <w:t xml:space="preserve">ة التي تدخل في تركيب الغلاف الجوي بنسب صغيرة </w:t>
      </w:r>
      <w:r w:rsidRPr="00451F21">
        <w:rPr>
          <w:rFonts w:ascii="Calibri" w:hAnsi="Arial" w:cs="Arial"/>
          <w:kern w:val="24"/>
          <w:rtl/>
        </w:rPr>
        <w:t xml:space="preserve">، </w:t>
      </w:r>
      <w:r w:rsidRPr="00451F21">
        <w:rPr>
          <w:rFonts w:ascii="Calibri" w:hAnsi="Arial" w:cs="Arial"/>
          <w:kern w:val="24"/>
          <w:rtl/>
          <w:lang w:bidi="ar-JO"/>
        </w:rPr>
        <w:t>لكنها تعمل على زيادة مقدرة الغلاف الجوي على الاحتفاظ بالأشعة وارتفاع درجة حرارته، إذ أن تلك الغازات تمتص الأشعة المرتدة أو المنعكسة من سطح الأرض، والصادرة عنه</w:t>
      </w:r>
      <w:r w:rsidRPr="00451F21">
        <w:rPr>
          <w:rFonts w:ascii="Calibri" w:hAnsi="Arial" w:cs="Arial"/>
          <w:kern w:val="24"/>
          <w:rtl/>
        </w:rPr>
        <w:t xml:space="preserve"> </w:t>
      </w:r>
      <w:r w:rsidRPr="00451F21">
        <w:rPr>
          <w:rFonts w:ascii="Calibri" w:hAnsi="Arial" w:cs="Arial"/>
          <w:kern w:val="24"/>
          <w:rtl/>
          <w:lang w:bidi="ar-JO"/>
        </w:rPr>
        <w:t>، لتعود وتشعها مرة ثانية باتجاه سطح الأرض.</w:t>
      </w:r>
      <w:r w:rsidRPr="00451F21">
        <w:rPr>
          <w:rFonts w:ascii="Calibri" w:hAnsi="Arial" w:cs="Arial"/>
          <w:kern w:val="24"/>
          <w:rtl/>
        </w:rPr>
        <w:br/>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تمثل المخرجات المناخية المترتبة على ارتفاع نسبة الغازات </w:t>
      </w:r>
      <w:proofErr w:type="spellStart"/>
      <w:r w:rsidRPr="00451F21">
        <w:rPr>
          <w:rFonts w:ascii="Calibri" w:hAnsi="Arial" w:cs="Arial"/>
          <w:kern w:val="24"/>
          <w:rtl/>
          <w:lang w:bidi="ar-JO"/>
        </w:rPr>
        <w:t>الدفي</w:t>
      </w:r>
      <w:proofErr w:type="spellEnd"/>
      <w:r w:rsidRPr="00451F21">
        <w:rPr>
          <w:rFonts w:ascii="Calibri" w:hAnsi="Arial" w:cs="Arial"/>
          <w:kern w:val="24"/>
          <w:rtl/>
        </w:rPr>
        <w:t>ئ</w:t>
      </w:r>
      <w:r w:rsidRPr="00451F21">
        <w:rPr>
          <w:rFonts w:ascii="Calibri" w:hAnsi="Arial" w:cs="Arial"/>
          <w:kern w:val="24"/>
          <w:rtl/>
          <w:lang w:bidi="ar-JO"/>
        </w:rPr>
        <w:t xml:space="preserve">ة في الغلاف الجوي </w:t>
      </w:r>
      <w:r w:rsidRPr="00451F21">
        <w:rPr>
          <w:rFonts w:ascii="Calibri" w:hAnsi="Arial" w:cs="Arial"/>
          <w:kern w:val="24"/>
          <w:rtl/>
        </w:rPr>
        <w:t xml:space="preserve">، </w:t>
      </w:r>
      <w:r w:rsidRPr="00451F21">
        <w:rPr>
          <w:rFonts w:ascii="Calibri" w:hAnsi="Arial" w:cs="Arial"/>
          <w:kern w:val="24"/>
          <w:rtl/>
          <w:lang w:bidi="ar-JO"/>
        </w:rPr>
        <w:t>حقيقة الاحتباس الحراري وحدوث ظواهر تشير إلى ارتفاع درجة حرارة سطح الأرض خلال العصر الحديث، ومن أهم تلك الظواهر:</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ارتفاع منسوب البحار والمحيطات العالمية بحوالي (10-23سم)</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تناقص سمك الجليد في المناطق القطبية.</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 xml:space="preserve">تراجع </w:t>
      </w:r>
      <w:proofErr w:type="spellStart"/>
      <w:r w:rsidRPr="00451F21">
        <w:rPr>
          <w:rFonts w:ascii="Calibri" w:hAnsi="Arial" w:cs="Arial"/>
          <w:kern w:val="24"/>
          <w:rtl/>
          <w:lang w:bidi="ar-JO"/>
        </w:rPr>
        <w:t>الجموديات</w:t>
      </w:r>
      <w:proofErr w:type="spellEnd"/>
      <w:r w:rsidRPr="00451F21">
        <w:rPr>
          <w:rFonts w:ascii="Calibri" w:hAnsi="Arial" w:cs="Arial"/>
          <w:kern w:val="24"/>
          <w:rtl/>
          <w:lang w:bidi="ar-JO"/>
        </w:rPr>
        <w:t xml:space="preserve"> (</w:t>
      </w:r>
      <w:r w:rsidRPr="00451F21">
        <w:rPr>
          <w:rFonts w:ascii="Calibri" w:hAnsi="Times New Roman" w:cs="Calibri"/>
          <w:kern w:val="24"/>
        </w:rPr>
        <w:t>Glaciers</w:t>
      </w:r>
      <w:r w:rsidRPr="00451F21">
        <w:rPr>
          <w:rFonts w:ascii="Calibri" w:hAnsi="Arial" w:cs="Arial"/>
          <w:kern w:val="24"/>
          <w:rtl/>
          <w:lang w:bidi="ar-JO"/>
        </w:rPr>
        <w:t>) التي تغطي قمم الجبال المرتفعة والمعروفة بالقبعات الجليدية.</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cs="Calibri"/>
          <w:kern w:val="24"/>
        </w:rPr>
      </w:pPr>
      <w:r w:rsidRPr="00451F21">
        <w:rPr>
          <w:rFonts w:ascii="Calibri" w:hAnsi="Arial" w:cs="Arial"/>
          <w:b/>
          <w:bCs/>
          <w:kern w:val="24"/>
          <w:rtl/>
          <w:lang w:bidi="ar-JO"/>
        </w:rPr>
        <w:t xml:space="preserve">الغازات </w:t>
      </w:r>
      <w:proofErr w:type="spellStart"/>
      <w:r w:rsidRPr="00451F21">
        <w:rPr>
          <w:rFonts w:ascii="Calibri" w:hAnsi="Arial" w:cs="Arial"/>
          <w:b/>
          <w:bCs/>
          <w:kern w:val="24"/>
          <w:rtl/>
          <w:lang w:bidi="ar-JO"/>
        </w:rPr>
        <w:t>الدفي</w:t>
      </w:r>
      <w:proofErr w:type="spellEnd"/>
      <w:r w:rsidRPr="00451F21">
        <w:rPr>
          <w:rFonts w:ascii="Calibri" w:hAnsi="Arial" w:cs="Arial"/>
          <w:b/>
          <w:bCs/>
          <w:kern w:val="24"/>
          <w:rtl/>
        </w:rPr>
        <w:t>ئ</w:t>
      </w:r>
      <w:r w:rsidRPr="00451F21">
        <w:rPr>
          <w:rFonts w:ascii="Calibri" w:hAnsi="Arial" w:cs="Arial"/>
          <w:b/>
          <w:bCs/>
          <w:kern w:val="24"/>
          <w:rtl/>
          <w:lang w:bidi="ar-JO"/>
        </w:rPr>
        <w:t>ة:</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u w:val="single"/>
          <w:rtl/>
          <w:lang w:bidi="ar-JO"/>
        </w:rPr>
        <w:t>وهي</w:t>
      </w:r>
      <w:r w:rsidRPr="00451F21">
        <w:rPr>
          <w:rFonts w:ascii="Calibri" w:hAnsi="Arial" w:cs="Arial"/>
          <w:kern w:val="24"/>
          <w:rtl/>
          <w:lang w:bidi="ar-JO"/>
        </w:rPr>
        <w:t xml:space="preserve"> الغازات التي تزيد من مقدرة الغلاف الجوي على الاحتفاظ بالطاقة، وعلى حدوث ظاهرة الاحتباس الحراري.</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u w:val="single"/>
          <w:rtl/>
          <w:lang w:bidi="ar-JO"/>
        </w:rPr>
        <w:t xml:space="preserve">أهم الغازات </w:t>
      </w:r>
      <w:proofErr w:type="spellStart"/>
      <w:r w:rsidRPr="00451F21">
        <w:rPr>
          <w:rFonts w:ascii="Calibri" w:hAnsi="Arial" w:cs="Arial"/>
          <w:kern w:val="24"/>
          <w:u w:val="single"/>
          <w:rtl/>
          <w:lang w:bidi="ar-JO"/>
        </w:rPr>
        <w:t>الدفي</w:t>
      </w:r>
      <w:proofErr w:type="spellEnd"/>
      <w:r w:rsidRPr="00451F21">
        <w:rPr>
          <w:rFonts w:ascii="Calibri" w:hAnsi="Arial" w:cs="Arial"/>
          <w:kern w:val="24"/>
          <w:u w:val="single"/>
          <w:rtl/>
        </w:rPr>
        <w:t>ئ</w:t>
      </w:r>
      <w:r w:rsidRPr="00451F21">
        <w:rPr>
          <w:rFonts w:ascii="Calibri" w:hAnsi="Arial" w:cs="Arial"/>
          <w:kern w:val="24"/>
          <w:u w:val="single"/>
          <w:rtl/>
          <w:lang w:bidi="ar-JO"/>
        </w:rPr>
        <w:t xml:space="preserve">ة </w:t>
      </w:r>
      <w:r w:rsidRPr="00451F21">
        <w:rPr>
          <w:rFonts w:ascii="Calibri" w:hAnsi="Arial" w:cs="Arial"/>
          <w:kern w:val="24"/>
          <w:rtl/>
          <w:lang w:bidi="ar-JO"/>
        </w:rPr>
        <w:t>هي</w:t>
      </w:r>
      <w:r w:rsidRPr="00451F21">
        <w:rPr>
          <w:rFonts w:ascii="Calibri" w:hAnsi="Arial" w:cs="Arial"/>
          <w:kern w:val="24"/>
          <w:rtl/>
        </w:rPr>
        <w:t xml:space="preserve"> :</w:t>
      </w:r>
      <w:r w:rsidRPr="00451F21">
        <w:rPr>
          <w:rFonts w:ascii="Calibri" w:hAnsi="Arial" w:cs="Arial"/>
          <w:kern w:val="24"/>
          <w:rtl/>
          <w:lang w:bidi="ar-JO"/>
        </w:rPr>
        <w:t xml:space="preserve"> ثاني أكسيد الكربون (</w:t>
      </w:r>
      <w:r w:rsidRPr="00451F21">
        <w:rPr>
          <w:rFonts w:ascii="Calibri" w:hAnsi="Times New Roman" w:cs="Calibri"/>
          <w:kern w:val="24"/>
        </w:rPr>
        <w:t>Co2</w:t>
      </w:r>
      <w:r w:rsidRPr="00451F21">
        <w:rPr>
          <w:rFonts w:ascii="Calibri" w:hAnsi="Arial" w:cs="Arial"/>
          <w:kern w:val="24"/>
          <w:rtl/>
          <w:lang w:bidi="ar-JO"/>
        </w:rPr>
        <w:t xml:space="preserve">) والمواد </w:t>
      </w:r>
      <w:proofErr w:type="spellStart"/>
      <w:r w:rsidRPr="00451F21">
        <w:rPr>
          <w:rFonts w:ascii="Calibri" w:hAnsi="Arial" w:cs="Arial"/>
          <w:kern w:val="24"/>
          <w:rtl/>
          <w:lang w:bidi="ar-JO"/>
        </w:rPr>
        <w:t>الكلوروفلوروكربونية</w:t>
      </w:r>
      <w:proofErr w:type="spellEnd"/>
      <w:r w:rsidRPr="00451F21">
        <w:rPr>
          <w:rFonts w:ascii="Calibri" w:hAnsi="Arial" w:cs="Arial"/>
          <w:kern w:val="24"/>
          <w:rtl/>
          <w:lang w:bidi="ar-JO"/>
        </w:rPr>
        <w:t xml:space="preserve"> (</w:t>
      </w:r>
      <w:r w:rsidRPr="00451F21">
        <w:rPr>
          <w:rFonts w:ascii="Calibri" w:hAnsi="Times New Roman" w:cs="Calibri"/>
          <w:kern w:val="24"/>
        </w:rPr>
        <w:t>CFCs</w:t>
      </w:r>
      <w:r w:rsidRPr="00451F21">
        <w:rPr>
          <w:rFonts w:ascii="Calibri" w:hAnsi="Arial" w:cs="Arial"/>
          <w:kern w:val="24"/>
          <w:rtl/>
          <w:lang w:bidi="ar-JO"/>
        </w:rPr>
        <w:t>)، والميثان (</w:t>
      </w:r>
      <w:r w:rsidRPr="00451F21">
        <w:rPr>
          <w:rFonts w:ascii="Calibri" w:hAnsi="Times New Roman" w:cs="Calibri"/>
          <w:kern w:val="24"/>
        </w:rPr>
        <w:t>CH4</w:t>
      </w:r>
      <w:r w:rsidRPr="00451F21">
        <w:rPr>
          <w:rFonts w:ascii="Calibri" w:hAnsi="Arial" w:cs="Arial"/>
          <w:kern w:val="24"/>
          <w:rtl/>
          <w:lang w:bidi="ar-JO"/>
        </w:rPr>
        <w:t xml:space="preserve">)، وأكسيد </w:t>
      </w:r>
      <w:proofErr w:type="spellStart"/>
      <w:r w:rsidRPr="00451F21">
        <w:rPr>
          <w:rFonts w:ascii="Calibri" w:hAnsi="Arial" w:cs="Arial"/>
          <w:kern w:val="24"/>
          <w:rtl/>
          <w:lang w:bidi="ar-JO"/>
        </w:rPr>
        <w:t>النيتروز</w:t>
      </w:r>
      <w:proofErr w:type="spellEnd"/>
      <w:r w:rsidRPr="00451F21">
        <w:rPr>
          <w:rFonts w:ascii="Calibri" w:hAnsi="Arial" w:cs="Arial"/>
          <w:kern w:val="24"/>
          <w:rtl/>
          <w:lang w:bidi="ar-JO"/>
        </w:rPr>
        <w:t xml:space="preserve"> (</w:t>
      </w:r>
      <w:r w:rsidRPr="00451F21">
        <w:rPr>
          <w:rFonts w:ascii="Calibri" w:hAnsi="Times New Roman" w:cs="Calibri"/>
          <w:kern w:val="24"/>
        </w:rPr>
        <w:t>NO2</w:t>
      </w:r>
      <w:r w:rsidRPr="00451F21">
        <w:rPr>
          <w:rFonts w:ascii="Calibri" w:hAnsi="Arial" w:cs="Arial"/>
          <w:kern w:val="24"/>
          <w:rtl/>
          <w:lang w:bidi="ar-JO"/>
        </w:rPr>
        <w:t>).</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فنسبة ثاني أكسيد الكربون في الغلاف الجوي تصل حالياً حوالي 350 جزء/مليون جزء، وقد طرأ ارتفاع ملحوظ على هذه النسبة منذ الثورة الصناعية، وخاصة منذ منتصف القرن العشرين وحتى الآن، نتيجة لحرق كميات كبيرة من الوقود </w:t>
      </w:r>
      <w:proofErr w:type="spellStart"/>
      <w:r w:rsidRPr="00451F21">
        <w:rPr>
          <w:rFonts w:ascii="Calibri" w:hAnsi="Arial" w:cs="Arial"/>
          <w:kern w:val="24"/>
          <w:rtl/>
          <w:lang w:bidi="ar-JO"/>
        </w:rPr>
        <w:t>ال</w:t>
      </w:r>
      <w:proofErr w:type="spellEnd"/>
      <w:r w:rsidRPr="00451F21">
        <w:rPr>
          <w:rFonts w:ascii="Calibri" w:hAnsi="Arial" w:cs="Arial"/>
          <w:kern w:val="24"/>
          <w:rtl/>
        </w:rPr>
        <w:t>أ</w:t>
      </w:r>
      <w:proofErr w:type="spellStart"/>
      <w:r w:rsidRPr="00451F21">
        <w:rPr>
          <w:rFonts w:ascii="Calibri" w:hAnsi="Arial" w:cs="Arial"/>
          <w:kern w:val="24"/>
          <w:rtl/>
          <w:lang w:bidi="ar-JO"/>
        </w:rPr>
        <w:t>حفوري</w:t>
      </w:r>
      <w:proofErr w:type="spellEnd"/>
      <w:r w:rsidRPr="00451F21">
        <w:rPr>
          <w:rFonts w:ascii="Calibri" w:hAnsi="Arial" w:cs="Arial"/>
          <w:kern w:val="24"/>
          <w:rtl/>
          <w:lang w:bidi="ar-JO"/>
        </w:rPr>
        <w:t>.</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تقدر نسبة الزيادة التي طرأت على غاز ثاني أكسيد الكربون منذ عام 1750 بحوالي 30%، وهي نسبة كبيرة جداً، وهي في تسارع مستمر مع استمرار التزايد في استخدام الوقود </w:t>
      </w:r>
      <w:proofErr w:type="spellStart"/>
      <w:r w:rsidRPr="00451F21">
        <w:rPr>
          <w:rFonts w:ascii="Calibri" w:hAnsi="Arial" w:cs="Arial"/>
          <w:kern w:val="24"/>
          <w:rtl/>
          <w:lang w:bidi="ar-JO"/>
        </w:rPr>
        <w:t>ال</w:t>
      </w:r>
      <w:proofErr w:type="spellEnd"/>
      <w:r w:rsidRPr="00451F21">
        <w:rPr>
          <w:rFonts w:ascii="Calibri" w:hAnsi="Arial" w:cs="Arial"/>
          <w:kern w:val="24"/>
          <w:rtl/>
        </w:rPr>
        <w:t>أ</w:t>
      </w:r>
      <w:proofErr w:type="spellStart"/>
      <w:r w:rsidRPr="00451F21">
        <w:rPr>
          <w:rFonts w:ascii="Calibri" w:hAnsi="Arial" w:cs="Arial"/>
          <w:kern w:val="24"/>
          <w:rtl/>
          <w:lang w:bidi="ar-JO"/>
        </w:rPr>
        <w:t>حفوري</w:t>
      </w:r>
      <w:proofErr w:type="spellEnd"/>
      <w:r w:rsidRPr="00451F21">
        <w:rPr>
          <w:rFonts w:ascii="Calibri" w:hAnsi="Arial" w:cs="Arial"/>
          <w:kern w:val="24"/>
          <w:rtl/>
          <w:lang w:bidi="ar-JO"/>
        </w:rPr>
        <w:t xml:space="preserve">.ونظراً لما يقوم </w:t>
      </w:r>
      <w:proofErr w:type="spellStart"/>
      <w:r w:rsidRPr="00451F21">
        <w:rPr>
          <w:rFonts w:ascii="Calibri" w:hAnsi="Arial" w:cs="Arial"/>
          <w:kern w:val="24"/>
          <w:rtl/>
          <w:lang w:bidi="ar-JO"/>
        </w:rPr>
        <w:t>به</w:t>
      </w:r>
      <w:proofErr w:type="spellEnd"/>
      <w:r w:rsidRPr="00451F21">
        <w:rPr>
          <w:rFonts w:ascii="Calibri" w:hAnsi="Arial" w:cs="Arial"/>
          <w:kern w:val="24"/>
          <w:rtl/>
          <w:lang w:bidi="ar-JO"/>
        </w:rPr>
        <w:t xml:space="preserve"> هذا الغاز من امتصاص جزء كبير من الأشعة الطويلة التي يتراوح طولها بين 5-12 </w:t>
      </w:r>
      <w:proofErr w:type="spellStart"/>
      <w:r w:rsidRPr="00451F21">
        <w:rPr>
          <w:rFonts w:ascii="Calibri" w:hAnsi="Arial" w:cs="Arial"/>
          <w:kern w:val="24"/>
          <w:rtl/>
          <w:lang w:bidi="ar-JO"/>
        </w:rPr>
        <w:t>ميكرون</w:t>
      </w:r>
      <w:proofErr w:type="spellEnd"/>
      <w:r w:rsidRPr="00451F21">
        <w:rPr>
          <w:rFonts w:ascii="Calibri" w:hAnsi="Arial" w:cs="Arial"/>
          <w:kern w:val="24"/>
          <w:rtl/>
          <w:lang w:bidi="ar-JO"/>
        </w:rPr>
        <w:t>، فإنه يعتبر أهم الغازات المسببة لظاهرة الاحتباس الحراري وبالتالي التغير المناخي.</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أما </w:t>
      </w:r>
      <w:proofErr w:type="spellStart"/>
      <w:r w:rsidRPr="00451F21">
        <w:rPr>
          <w:rFonts w:ascii="Calibri" w:hAnsi="Arial" w:cs="Arial"/>
          <w:kern w:val="24"/>
          <w:rtl/>
          <w:lang w:bidi="ar-JO"/>
        </w:rPr>
        <w:t>ال</w:t>
      </w:r>
      <w:proofErr w:type="spellEnd"/>
      <w:r w:rsidRPr="00451F21">
        <w:rPr>
          <w:rFonts w:ascii="Calibri" w:hAnsi="Arial" w:cs="Arial"/>
          <w:kern w:val="24"/>
          <w:rtl/>
        </w:rPr>
        <w:t>مواد</w:t>
      </w:r>
      <w:r w:rsidRPr="00451F21">
        <w:rPr>
          <w:rFonts w:ascii="Calibri" w:hAnsi="Arial" w:cs="Arial"/>
          <w:kern w:val="24"/>
          <w:rtl/>
          <w:lang w:bidi="ar-JO"/>
        </w:rPr>
        <w:t xml:space="preserve"> </w:t>
      </w:r>
      <w:proofErr w:type="spellStart"/>
      <w:r w:rsidRPr="00451F21">
        <w:rPr>
          <w:rFonts w:ascii="Calibri" w:hAnsi="Arial" w:cs="Arial"/>
          <w:kern w:val="24"/>
          <w:rtl/>
          <w:lang w:bidi="ar-JO"/>
        </w:rPr>
        <w:t>الكلوروفلوروكربونية</w:t>
      </w:r>
      <w:proofErr w:type="spellEnd"/>
      <w:r w:rsidRPr="00451F21">
        <w:rPr>
          <w:rFonts w:ascii="Calibri" w:hAnsi="Arial" w:cs="Arial"/>
          <w:kern w:val="24"/>
          <w:rtl/>
          <w:lang w:bidi="ar-JO"/>
        </w:rPr>
        <w:t xml:space="preserve"> فتشتمل على عدد من المركبات الخفيفة التي تستخدم في معدات تب</w:t>
      </w:r>
      <w:r w:rsidRPr="00451F21">
        <w:rPr>
          <w:rFonts w:ascii="Calibri" w:hAnsi="Arial" w:cs="Arial"/>
          <w:kern w:val="24"/>
          <w:rtl/>
        </w:rPr>
        <w:t>ر</w:t>
      </w:r>
      <w:r w:rsidRPr="00451F21">
        <w:rPr>
          <w:rFonts w:ascii="Calibri" w:hAnsi="Arial" w:cs="Arial"/>
          <w:kern w:val="24"/>
          <w:rtl/>
          <w:lang w:bidi="ar-JO"/>
        </w:rPr>
        <w:t xml:space="preserve">يد وتكييف الهواء وتعقيم الأدوات الطبية وفي تنظيف وتجفيف المعادن، وفي تعبئة زجاجات </w:t>
      </w:r>
      <w:proofErr w:type="spellStart"/>
      <w:r w:rsidRPr="00451F21">
        <w:rPr>
          <w:rFonts w:ascii="Calibri" w:hAnsi="Arial" w:cs="Arial"/>
          <w:kern w:val="24"/>
          <w:rtl/>
          <w:lang w:bidi="ar-JO"/>
        </w:rPr>
        <w:t>البخ</w:t>
      </w:r>
      <w:proofErr w:type="spellEnd"/>
      <w:r w:rsidRPr="00451F21">
        <w:rPr>
          <w:rFonts w:ascii="Calibri" w:hAnsi="Arial" w:cs="Arial"/>
          <w:kern w:val="24"/>
          <w:rtl/>
          <w:lang w:bidi="ar-JO"/>
        </w:rPr>
        <w:t xml:space="preserve"> كالعطور، وتعمل هذه المركبات على مهاجمة الأوزون وتدميره، فتقلل من مقدرته على امتصاص أشعة الشمس فوق البنفسجية ومنعها من الوصول إلى سطح الأرض.</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b/>
          <w:bCs/>
          <w:kern w:val="24"/>
          <w:rtl/>
          <w:lang w:bidi="ar-JO"/>
        </w:rPr>
        <w:t>أهم النتائج المتوقعة للتغير المناخي:</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يتوقع أن يكون للتغير المناخي نتائج تشمل مختلف جوانب الحياة البشرية وعناصر النظام البيئي ومنها:</w:t>
      </w:r>
      <w:r w:rsidRPr="00451F21">
        <w:rPr>
          <w:rFonts w:ascii="Calibri" w:hAnsi="Times New Roman" w:cs="Calibri"/>
          <w:kern w:val="24"/>
        </w:rPr>
        <w:br/>
      </w:r>
      <w:r w:rsidRPr="00451F21">
        <w:rPr>
          <w:rFonts w:ascii="Calibri" w:hAnsi="Arial" w:cs="Arial"/>
          <w:b/>
          <w:bCs/>
          <w:kern w:val="24"/>
          <w:rtl/>
        </w:rPr>
        <w:t xml:space="preserve">  أ - </w:t>
      </w:r>
      <w:r w:rsidRPr="00451F21">
        <w:rPr>
          <w:rFonts w:ascii="Calibri" w:hAnsi="Arial" w:cs="Arial"/>
          <w:b/>
          <w:bCs/>
          <w:kern w:val="24"/>
          <w:rtl/>
          <w:lang w:bidi="ar-JO"/>
        </w:rPr>
        <w:t>مستوى البحار والمحيطات</w:t>
      </w:r>
      <w:r w:rsidRPr="00451F21">
        <w:rPr>
          <w:rFonts w:ascii="Calibri" w:hAnsi="Arial" w:cs="Arial"/>
          <w:kern w:val="24"/>
          <w:rtl/>
          <w:lang w:bidi="ar-JO"/>
        </w:rPr>
        <w:t>:</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يتوقع أن يرتفع مستوى البحار والمحيطات نتيجة ل</w:t>
      </w:r>
      <w:r w:rsidRPr="00451F21">
        <w:rPr>
          <w:rFonts w:ascii="Calibri" w:hAnsi="Arial" w:cs="Arial"/>
          <w:kern w:val="24"/>
          <w:rtl/>
        </w:rPr>
        <w:t>ذ</w:t>
      </w:r>
      <w:r w:rsidRPr="00451F21">
        <w:rPr>
          <w:rFonts w:ascii="Calibri" w:hAnsi="Arial" w:cs="Arial"/>
          <w:kern w:val="24"/>
          <w:rtl/>
          <w:lang w:bidi="ar-JO"/>
        </w:rPr>
        <w:t>وبان جزء من الجليد المتراكم في المناطق القطبية مع نهاية القرن الحادي والعشرين بحوالي 65-100سم، وهذا سيؤدي إلى غمر أجزاء من المناطق والمدن الساحلية وتعرية الشواطئ.</w:t>
      </w:r>
      <w:r w:rsidRPr="00451F21">
        <w:rPr>
          <w:rFonts w:ascii="Calibri" w:hAnsi="Times New Roman" w:cs="Calibri"/>
          <w:kern w:val="24"/>
        </w:rPr>
        <w:br/>
      </w:r>
      <w:r w:rsidRPr="00451F21">
        <w:rPr>
          <w:rFonts w:ascii="Calibri" w:hAnsi="Arial" w:cs="Arial"/>
          <w:kern w:val="24"/>
          <w:rtl/>
          <w:lang w:bidi="ar-JO"/>
        </w:rPr>
        <w:br/>
      </w:r>
      <w:r w:rsidRPr="00451F21">
        <w:rPr>
          <w:rFonts w:ascii="Calibri" w:hAnsi="Arial" w:cs="Arial"/>
          <w:b/>
          <w:bCs/>
          <w:kern w:val="24"/>
          <w:rtl/>
        </w:rPr>
        <w:t xml:space="preserve">  ب - </w:t>
      </w:r>
      <w:r w:rsidRPr="00451F21">
        <w:rPr>
          <w:rFonts w:ascii="Calibri" w:hAnsi="Arial" w:cs="Arial"/>
          <w:b/>
          <w:bCs/>
          <w:kern w:val="24"/>
          <w:rtl/>
          <w:lang w:bidi="ar-JO"/>
        </w:rPr>
        <w:t>الزراعة والنباتات الطبيعية:</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تناقص إنتاجية أجزاء واسعة من الأراضي الزراعية في كندا واستراليا والولايات المتحدة، بسبب زيادة نسبة التبخر وتناقص رطوبة التربة.</w:t>
      </w:r>
      <w:r w:rsidRPr="00451F21">
        <w:rPr>
          <w:rFonts w:ascii="Calibri" w:hAnsi="Times New Roman" w:cs="Calibri"/>
          <w:kern w:val="24"/>
        </w:rPr>
        <w:br/>
      </w:r>
      <w:r w:rsidRPr="00451F21">
        <w:rPr>
          <w:rFonts w:ascii="Calibri" w:hAnsi="Arial" w:cs="Arial"/>
          <w:b/>
          <w:bCs/>
          <w:kern w:val="24"/>
          <w:rtl/>
        </w:rPr>
        <w:t xml:space="preserve"> </w:t>
      </w:r>
      <w:r w:rsidRPr="00451F21">
        <w:rPr>
          <w:rFonts w:ascii="Calibri" w:hAnsi="Arial" w:cs="Arial"/>
          <w:b/>
          <w:bCs/>
          <w:kern w:val="24"/>
          <w:rtl/>
          <w:lang w:bidi="ar-JO"/>
        </w:rPr>
        <w:t>ج- صحة الإنسان:</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زيادة الوفيات الناتجة عن ارتفاع درجة الحرارة وانتشار الجراثيم والأوبئة.</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يؤدي ارتفاع درجة الحرارة وانتشار التلوث الجوي على زيادة الإصابة بأمراض الجهاز التنفسي.</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 xml:space="preserve">زيادة نسبة الإصابة بسرطان الجلد بسبب ارتفاع نسبة الأشعة فوق البنفسجية التي تصل </w:t>
      </w:r>
      <w:r w:rsidRPr="00451F21">
        <w:rPr>
          <w:rFonts w:ascii="Calibri" w:hAnsi="Times New Roman" w:cs="Calibri"/>
          <w:kern w:val="24"/>
        </w:rPr>
        <w:br/>
      </w:r>
      <w:r w:rsidRPr="00451F21">
        <w:rPr>
          <w:rFonts w:ascii="Calibri" w:hAnsi="Arial" w:cs="Arial"/>
          <w:b/>
          <w:bCs/>
          <w:kern w:val="24"/>
          <w:rtl/>
          <w:lang w:bidi="ar-JO"/>
        </w:rPr>
        <w:t>د- النظم البيئية:</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تناقص التنوع البيئي، وتغير بنية الغابات وزيادة الحرائق.</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اتساع حالات التصحر في المناطق المدارية الجافة.</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زيادة معدل انجراف التربة.</w:t>
      </w:r>
      <w:r w:rsidRPr="00451F21">
        <w:rPr>
          <w:rFonts w:ascii="Calibri" w:hAnsi="Times New Roman" w:cs="Calibri"/>
          <w:kern w:val="24"/>
        </w:rPr>
        <w:br/>
      </w:r>
      <w:r w:rsidRPr="00451F21">
        <w:rPr>
          <w:rFonts w:ascii="Calibri" w:hAnsi="Arial" w:cs="Arial"/>
          <w:kern w:val="24"/>
          <w:rtl/>
        </w:rPr>
        <w:t xml:space="preserve">    -  </w:t>
      </w:r>
      <w:r w:rsidRPr="00451F21">
        <w:rPr>
          <w:rFonts w:ascii="Calibri" w:hAnsi="Arial" w:cs="Arial"/>
          <w:kern w:val="24"/>
          <w:rtl/>
          <w:lang w:bidi="ar-JO"/>
        </w:rPr>
        <w:t>زيادة عدد الأعاصير المدارية سنوياً واشتداد حدتها.</w:t>
      </w:r>
      <w:r w:rsidRPr="00451F21">
        <w:rPr>
          <w:rFonts w:ascii="Calibri" w:hAnsi="Times New Roman" w:cs="Calibri"/>
          <w:kern w:val="24"/>
        </w:rPr>
        <w:br/>
      </w:r>
      <w:r w:rsidRPr="00451F21">
        <w:rPr>
          <w:rFonts w:ascii="Calibri" w:hAnsi="Arial" w:cs="Arial"/>
          <w:kern w:val="24"/>
          <w:rtl/>
        </w:rPr>
        <w:lastRenderedPageBreak/>
        <w:t xml:space="preserve">    -  </w:t>
      </w:r>
      <w:r w:rsidRPr="00451F21">
        <w:rPr>
          <w:rFonts w:ascii="Calibri" w:hAnsi="Arial" w:cs="Arial"/>
          <w:kern w:val="24"/>
          <w:rtl/>
          <w:lang w:bidi="ar-JO"/>
        </w:rPr>
        <w:t>تزايد حالات حدوث الجفاف وانتشار المجاعات.</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b/>
          <w:bCs/>
          <w:kern w:val="24"/>
          <w:rtl/>
        </w:rPr>
        <w:br/>
      </w:r>
      <w:r w:rsidRPr="00451F21">
        <w:rPr>
          <w:rFonts w:ascii="Calibri" w:hAnsi="Arial" w:cs="Arial"/>
          <w:b/>
          <w:bCs/>
          <w:kern w:val="24"/>
          <w:rtl/>
          <w:lang w:bidi="ar-JO"/>
        </w:rPr>
        <w:t>الجهود الدولية لمكافحة التغير المناخي:</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أدركت دول العالم أهمية التعاون فيما بينها لمواجهة أخطار التغير المناخي في العصر الحديث، والحد من آثاره ، فعقدت المؤتمرات الدولية المختلفة لذلك ، وكان من أهمها:</w:t>
      </w:r>
      <w:r w:rsidRPr="00451F21">
        <w:rPr>
          <w:rFonts w:ascii="Calibri" w:hAnsi="Times New Roman" w:cs="Calibri"/>
          <w:kern w:val="24"/>
        </w:rPr>
        <w:br/>
      </w:r>
      <w:r w:rsidRPr="00451F21">
        <w:rPr>
          <w:rFonts w:ascii="Calibri" w:hAnsi="Arial" w:cs="Arial"/>
          <w:kern w:val="24"/>
          <w:rtl/>
        </w:rPr>
        <w:t xml:space="preserve">   1 -  </w:t>
      </w:r>
      <w:r w:rsidRPr="00451F21">
        <w:rPr>
          <w:rFonts w:ascii="Calibri" w:hAnsi="Arial" w:cs="Arial"/>
          <w:kern w:val="24"/>
          <w:rtl/>
          <w:lang w:bidi="ar-JO"/>
        </w:rPr>
        <w:t>مؤتمر</w:t>
      </w:r>
      <w:r w:rsidRPr="00451F21">
        <w:rPr>
          <w:rFonts w:ascii="Calibri" w:hAnsi="Arial" w:cs="Arial"/>
          <w:kern w:val="24"/>
          <w:rtl/>
        </w:rPr>
        <w:t xml:space="preserve"> </w:t>
      </w:r>
      <w:r w:rsidRPr="00451F21">
        <w:rPr>
          <w:rFonts w:ascii="Calibri" w:hAnsi="Arial" w:cs="Arial"/>
          <w:kern w:val="24"/>
          <w:rtl/>
          <w:lang w:bidi="ar-JO"/>
        </w:rPr>
        <w:t>المناخ العالمي الثاني في جنيف بسويسرا من 29 تشرين الأول إلى 7 تشرين الثاني عام 1990.</w:t>
      </w:r>
      <w:r w:rsidRPr="00451F21">
        <w:rPr>
          <w:rFonts w:ascii="Calibri" w:hAnsi="Times New Roman" w:cs="Calibri"/>
          <w:kern w:val="24"/>
        </w:rPr>
        <w:br/>
      </w:r>
      <w:r w:rsidRPr="00451F21">
        <w:rPr>
          <w:rFonts w:ascii="Calibri" w:hAnsi="Arial" w:cs="Arial"/>
          <w:kern w:val="24"/>
          <w:rtl/>
        </w:rPr>
        <w:t xml:space="preserve">   2 - </w:t>
      </w:r>
      <w:r w:rsidRPr="00451F21">
        <w:rPr>
          <w:rFonts w:ascii="Calibri" w:hAnsi="Arial" w:cs="Arial"/>
          <w:kern w:val="24"/>
          <w:rtl/>
          <w:lang w:bidi="ar-JO"/>
        </w:rPr>
        <w:t xml:space="preserve">المؤتمر الدولي للأرض (مؤتمر قمة الأرض) في مدينة </w:t>
      </w:r>
      <w:proofErr w:type="spellStart"/>
      <w:r w:rsidRPr="00451F21">
        <w:rPr>
          <w:rFonts w:ascii="Calibri" w:hAnsi="Arial" w:cs="Arial"/>
          <w:kern w:val="24"/>
          <w:rtl/>
          <w:lang w:bidi="ar-JO"/>
        </w:rPr>
        <w:t>ريودي</w:t>
      </w:r>
      <w:proofErr w:type="spellEnd"/>
      <w:r w:rsidRPr="00451F21">
        <w:rPr>
          <w:rFonts w:ascii="Calibri" w:hAnsi="Arial" w:cs="Arial"/>
          <w:kern w:val="24"/>
          <w:rtl/>
          <w:lang w:bidi="ar-JO"/>
        </w:rPr>
        <w:t xml:space="preserve"> </w:t>
      </w:r>
      <w:proofErr w:type="spellStart"/>
      <w:r w:rsidRPr="00451F21">
        <w:rPr>
          <w:rFonts w:ascii="Calibri" w:hAnsi="Arial" w:cs="Arial"/>
          <w:kern w:val="24"/>
          <w:rtl/>
          <w:lang w:bidi="ar-JO"/>
        </w:rPr>
        <w:t>جانيرو</w:t>
      </w:r>
      <w:proofErr w:type="spellEnd"/>
      <w:r w:rsidRPr="00451F21">
        <w:rPr>
          <w:rFonts w:ascii="Calibri" w:hAnsi="Arial" w:cs="Arial"/>
          <w:kern w:val="24"/>
          <w:rtl/>
          <w:lang w:bidi="ar-JO"/>
        </w:rPr>
        <w:t xml:space="preserve"> في البرازيل عام 1995.</w:t>
      </w:r>
      <w:r w:rsidRPr="00451F21">
        <w:rPr>
          <w:rFonts w:ascii="Calibri" w:hAnsi="Times New Roman" w:cs="Calibri"/>
          <w:kern w:val="24"/>
        </w:rPr>
        <w:br/>
      </w:r>
      <w:r w:rsidRPr="00451F21">
        <w:rPr>
          <w:rFonts w:ascii="Calibri" w:hAnsi="Arial" w:cs="Arial"/>
          <w:kern w:val="24"/>
          <w:rtl/>
        </w:rPr>
        <w:t xml:space="preserve">   3 - </w:t>
      </w:r>
      <w:r w:rsidRPr="00451F21">
        <w:rPr>
          <w:rFonts w:ascii="Calibri" w:hAnsi="Arial" w:cs="Arial"/>
          <w:kern w:val="24"/>
          <w:rtl/>
          <w:lang w:bidi="ar-JO"/>
        </w:rPr>
        <w:t xml:space="preserve">مؤتمر </w:t>
      </w:r>
      <w:proofErr w:type="spellStart"/>
      <w:r w:rsidRPr="00451F21">
        <w:rPr>
          <w:rFonts w:ascii="Calibri" w:hAnsi="Arial" w:cs="Arial"/>
          <w:kern w:val="24"/>
          <w:rtl/>
          <w:lang w:bidi="ar-JO"/>
        </w:rPr>
        <w:t>كييتو</w:t>
      </w:r>
      <w:proofErr w:type="spellEnd"/>
      <w:r w:rsidRPr="00451F21">
        <w:rPr>
          <w:rFonts w:ascii="Calibri" w:hAnsi="Arial" w:cs="Arial"/>
          <w:kern w:val="24"/>
          <w:rtl/>
          <w:lang w:bidi="ar-JO"/>
        </w:rPr>
        <w:t xml:space="preserve"> في كانون الأول عام 1997 في اليابان.</w:t>
      </w:r>
      <w:r w:rsidRPr="00451F21">
        <w:rPr>
          <w:rFonts w:ascii="Calibri" w:hAnsi="Times New Roman" w:cs="Calibri"/>
          <w:kern w:val="24"/>
        </w:rPr>
        <w:br/>
      </w:r>
      <w:r w:rsidRPr="00451F21">
        <w:rPr>
          <w:rFonts w:ascii="Calibri" w:hAnsi="Arial" w:cs="Arial"/>
          <w:kern w:val="24"/>
          <w:rtl/>
        </w:rPr>
        <w:t xml:space="preserve">   4 - </w:t>
      </w:r>
      <w:r w:rsidRPr="00451F21">
        <w:rPr>
          <w:rFonts w:ascii="Calibri" w:hAnsi="Arial" w:cs="Arial"/>
          <w:kern w:val="24"/>
          <w:rtl/>
          <w:lang w:bidi="ar-JO"/>
        </w:rPr>
        <w:t>مؤتمر  المكسيك في كانون الأول عام 2010</w:t>
      </w:r>
      <w:r w:rsidRPr="00451F21">
        <w:rPr>
          <w:rFonts w:ascii="Calibri" w:hAnsi="Times New Roman" w:cs="Calibri"/>
          <w:kern w:val="24"/>
        </w:rPr>
        <w:br/>
      </w:r>
      <w:r w:rsidRPr="00451F21">
        <w:rPr>
          <w:rFonts w:ascii="Calibri" w:hAnsi="Arial" w:cs="Arial"/>
          <w:kern w:val="24"/>
          <w:rtl/>
          <w:lang w:bidi="ar-JO"/>
        </w:rPr>
        <w:t xml:space="preserve">وقد دعت هذه المؤتمرات إلى خفض انبعاث الغازات الدفينة، والتحذير من مخاطر استخدامها وضرورة إيجاد </w:t>
      </w:r>
      <w:proofErr w:type="spellStart"/>
      <w:r w:rsidRPr="00451F21">
        <w:rPr>
          <w:rFonts w:ascii="Calibri" w:hAnsi="Arial" w:cs="Arial"/>
          <w:kern w:val="24"/>
          <w:rtl/>
          <w:lang w:bidi="ar-JO"/>
        </w:rPr>
        <w:t>تقانة</w:t>
      </w:r>
      <w:proofErr w:type="spellEnd"/>
      <w:r w:rsidRPr="00451F21">
        <w:rPr>
          <w:rFonts w:ascii="Calibri" w:hAnsi="Arial" w:cs="Arial"/>
          <w:kern w:val="24"/>
          <w:rtl/>
          <w:lang w:bidi="ar-JO"/>
        </w:rPr>
        <w:t xml:space="preserve"> ( تكنولوجيا ) بديلة تكون نظيفة وصديقة للبيئة وغير ملوثة لها.</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cs="Calibri"/>
          <w:kern w:val="24"/>
        </w:rPr>
      </w:pPr>
      <w:r w:rsidRPr="00451F21">
        <w:rPr>
          <w:rFonts w:ascii="Calibri" w:hAnsi="Arial" w:cs="Arial"/>
          <w:b/>
          <w:bCs/>
          <w:kern w:val="24"/>
          <w:rtl/>
          <w:lang w:bidi="ar-JO"/>
        </w:rPr>
        <w:t>ثانياً: تآكل طبقة الأوزون:</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b/>
          <w:bCs/>
          <w:kern w:val="24"/>
          <w:rtl/>
          <w:lang w:bidi="ar-JO"/>
        </w:rPr>
        <w:t>الأوزون</w:t>
      </w:r>
      <w:r w:rsidRPr="00451F21">
        <w:rPr>
          <w:rFonts w:ascii="Calibri" w:hAnsi="Arial" w:cs="Arial"/>
          <w:kern w:val="24"/>
          <w:rtl/>
          <w:lang w:bidi="ar-JO"/>
        </w:rPr>
        <w:t xml:space="preserve"> غاز ذو لون أزرق ورائحة كريهة ، تتكون ذرة الأوزون (</w:t>
      </w:r>
      <w:r w:rsidRPr="00451F21">
        <w:rPr>
          <w:rFonts w:ascii="Calibri" w:hAnsi="Times New Roman" w:cs="Calibri"/>
          <w:kern w:val="24"/>
        </w:rPr>
        <w:t>O3</w:t>
      </w:r>
      <w:r w:rsidRPr="00451F21">
        <w:rPr>
          <w:rFonts w:ascii="Calibri" w:hAnsi="Arial" w:cs="Arial"/>
          <w:kern w:val="24"/>
          <w:rtl/>
          <w:lang w:bidi="ar-JO"/>
        </w:rPr>
        <w:t xml:space="preserve">) من ثلاث </w:t>
      </w:r>
      <w:proofErr w:type="spellStart"/>
      <w:r w:rsidRPr="00451F21">
        <w:rPr>
          <w:rFonts w:ascii="Calibri" w:hAnsi="Arial" w:cs="Arial"/>
          <w:kern w:val="24"/>
          <w:rtl/>
          <w:lang w:bidi="ar-JO"/>
        </w:rPr>
        <w:t>ذرات</w:t>
      </w:r>
      <w:proofErr w:type="spellEnd"/>
      <w:r w:rsidRPr="00451F21">
        <w:rPr>
          <w:rFonts w:ascii="Calibri" w:hAnsi="Arial" w:cs="Arial"/>
          <w:kern w:val="24"/>
          <w:rtl/>
          <w:lang w:bidi="ar-JO"/>
        </w:rPr>
        <w:t xml:space="preserve"> من الأكسجين ، ضمن طبقة </w:t>
      </w:r>
      <w:proofErr w:type="spellStart"/>
      <w:r w:rsidRPr="00451F21">
        <w:rPr>
          <w:rFonts w:ascii="Calibri" w:hAnsi="Arial" w:cs="Arial"/>
          <w:kern w:val="24"/>
          <w:rtl/>
          <w:lang w:bidi="ar-JO"/>
        </w:rPr>
        <w:t>الستراتوسفير</w:t>
      </w:r>
      <w:proofErr w:type="spellEnd"/>
      <w:r w:rsidRPr="00451F21">
        <w:rPr>
          <w:rFonts w:ascii="Calibri" w:hAnsi="Arial" w:cs="Arial"/>
          <w:kern w:val="24"/>
          <w:rtl/>
          <w:lang w:bidi="ar-JO"/>
        </w:rPr>
        <w:t xml:space="preserve"> بشكل طبيعي ، على ارتفاع يتراوح ما بين   20- 30 كم من سطح الأرض، فهو احد غازات الغلاف الجوي ونسبته ثابتة رغم أنها محددة جداً، وتبلغ نسبته بالنسبة للهواء حوالي سبعة جزيئات إلى مليون جزء.</w:t>
      </w:r>
      <w:r w:rsidRPr="00451F21">
        <w:rPr>
          <w:rFonts w:ascii="Calibri" w:hAnsi="Times New Roman" w:cs="Calibri"/>
          <w:kern w:val="24"/>
        </w:rPr>
        <w:br/>
      </w:r>
      <w:r w:rsidRPr="00451F21">
        <w:rPr>
          <w:rFonts w:ascii="Calibri" w:hAnsi="Arial" w:cs="Arial"/>
          <w:b/>
          <w:bCs/>
          <w:kern w:val="24"/>
          <w:rtl/>
        </w:rPr>
        <w:t xml:space="preserve">     </w:t>
      </w:r>
      <w:r w:rsidRPr="00451F21">
        <w:rPr>
          <w:rFonts w:ascii="Calibri" w:hAnsi="Arial" w:cs="Arial"/>
          <w:b/>
          <w:bCs/>
          <w:kern w:val="24"/>
          <w:rtl/>
          <w:lang w:bidi="ar-JO"/>
        </w:rPr>
        <w:t>أهم الغازات التي تعمل على تدمير (تآكل) طبقة الأوزون</w:t>
      </w:r>
      <w:r w:rsidRPr="00451F21">
        <w:rPr>
          <w:rFonts w:ascii="Calibri" w:hAnsi="Arial" w:cs="Arial"/>
          <w:kern w:val="24"/>
          <w:rtl/>
          <w:lang w:bidi="ar-JO"/>
        </w:rPr>
        <w:t xml:space="preserve">، هي غازات النيتروجين والهيدروجين </w:t>
      </w:r>
      <w:proofErr w:type="spellStart"/>
      <w:r w:rsidRPr="00451F21">
        <w:rPr>
          <w:rFonts w:ascii="Calibri" w:hAnsi="Arial" w:cs="Arial"/>
          <w:kern w:val="24"/>
          <w:rtl/>
          <w:lang w:bidi="ar-JO"/>
        </w:rPr>
        <w:t>والكلوروفلوروكربون</w:t>
      </w:r>
      <w:proofErr w:type="spellEnd"/>
      <w:r w:rsidRPr="00451F21">
        <w:rPr>
          <w:rFonts w:ascii="Calibri" w:hAnsi="Arial" w:cs="Arial"/>
          <w:kern w:val="24"/>
          <w:rtl/>
          <w:lang w:bidi="ar-JO"/>
        </w:rPr>
        <w:t>.</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وتختلف نسبة الأوزون من مكان لآخر ومن وقت لآخر، حيث تمر في دورات فصلية متتابعة </w:t>
      </w:r>
      <w:r w:rsidRPr="00451F21">
        <w:rPr>
          <w:rFonts w:ascii="Calibri" w:hAnsi="Arial" w:cs="Arial"/>
          <w:kern w:val="24"/>
          <w:rtl/>
        </w:rPr>
        <w:t xml:space="preserve">، </w:t>
      </w:r>
      <w:r w:rsidRPr="00451F21">
        <w:rPr>
          <w:rFonts w:ascii="Calibri" w:hAnsi="Arial" w:cs="Arial"/>
          <w:kern w:val="24"/>
          <w:rtl/>
          <w:lang w:bidi="ar-JO"/>
        </w:rPr>
        <w:t xml:space="preserve">لكن نسبة الأوزون تعود في نهاية كل دورة إلى وضعها السابق دون تغيير (بمعزل عن الأنشطة الصناعية السلبية التأثير) . </w:t>
      </w:r>
      <w:r w:rsidRPr="00451F21">
        <w:rPr>
          <w:rFonts w:ascii="Calibri" w:hAnsi="Arial" w:cs="Arial"/>
          <w:kern w:val="24"/>
          <w:rtl/>
        </w:rPr>
        <w:br/>
        <w:t xml:space="preserve">       </w:t>
      </w:r>
      <w:r w:rsidRPr="00451F21">
        <w:rPr>
          <w:rFonts w:ascii="Calibri" w:hAnsi="Arial" w:cs="Arial"/>
          <w:b/>
          <w:bCs/>
          <w:kern w:val="24"/>
          <w:rtl/>
          <w:lang w:bidi="ar-JO"/>
        </w:rPr>
        <w:t xml:space="preserve">وأهم العوامل المؤثرة على التباين الزماني والمكاني لنسبة الأوزون </w:t>
      </w:r>
      <w:r w:rsidRPr="00451F21">
        <w:rPr>
          <w:rFonts w:ascii="Calibri" w:hAnsi="Arial" w:cs="Arial"/>
          <w:b/>
          <w:bCs/>
          <w:kern w:val="24"/>
          <w:rtl/>
        </w:rPr>
        <w:t>،</w:t>
      </w:r>
      <w:r w:rsidRPr="00451F21">
        <w:rPr>
          <w:rFonts w:ascii="Calibri" w:hAnsi="Arial" w:cs="Arial"/>
          <w:kern w:val="24"/>
          <w:rtl/>
          <w:lang w:bidi="ar-JO"/>
        </w:rPr>
        <w:t xml:space="preserve">هي الفصل ودرجة العرض والبراكين التي تقذف ضمن رمادها الكثير من </w:t>
      </w:r>
      <w:proofErr w:type="spellStart"/>
      <w:r w:rsidRPr="00451F21">
        <w:rPr>
          <w:rFonts w:ascii="Calibri" w:hAnsi="Arial" w:cs="Arial"/>
          <w:kern w:val="24"/>
          <w:rtl/>
          <w:lang w:bidi="ar-JO"/>
        </w:rPr>
        <w:t>الكلور</w:t>
      </w:r>
      <w:proofErr w:type="spellEnd"/>
      <w:r w:rsidRPr="00451F21">
        <w:rPr>
          <w:rFonts w:ascii="Calibri" w:hAnsi="Arial" w:cs="Arial"/>
          <w:kern w:val="24"/>
          <w:rtl/>
          <w:lang w:bidi="ar-JO"/>
        </w:rPr>
        <w:t xml:space="preserve"> والشوائب التي تعمل على تدمير طبقة الأوزون.</w:t>
      </w:r>
      <w:r w:rsidRPr="00451F21">
        <w:rPr>
          <w:rFonts w:ascii="Calibri" w:hAnsi="Times New Roman" w:cs="Calibri"/>
          <w:kern w:val="24"/>
        </w:rPr>
        <w:br/>
      </w:r>
      <w:r w:rsidRPr="00451F21">
        <w:rPr>
          <w:rFonts w:ascii="Calibri" w:hAnsi="Arial" w:cs="Arial"/>
          <w:kern w:val="24"/>
          <w:rtl/>
        </w:rPr>
        <w:t xml:space="preserve"> </w:t>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b/>
          <w:bCs/>
          <w:kern w:val="24"/>
          <w:rtl/>
          <w:lang w:bidi="ar-JO"/>
        </w:rPr>
        <w:t>أهمية طبقة الأوزون:</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لطبقة الأوزون أهمية بالغة، فهي تنقّي أشعة الشمس التي تمر من خلالها من الأشعة فوق البنفسجية الضارة بالكائنات الحية، والتي تسبب للإنسان العديد من الأمراض مثل سرطان الجلد والعمى. وتمتص طبقة الأوزون حوالي 98% من تلك الأشعة وتمنعها من الوصول إلى سطح الأرض.</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ورغم فوائد طبقة الأوزون في إبقاء الحياة مستمرة على سطح الأرض، إلا أن هذه الطبقة </w:t>
      </w:r>
      <w:r w:rsidRPr="00451F21">
        <w:rPr>
          <w:rFonts w:ascii="Calibri" w:hAnsi="Arial" w:cs="Arial"/>
          <w:b/>
          <w:bCs/>
          <w:kern w:val="24"/>
          <w:rtl/>
          <w:lang w:bidi="ar-JO"/>
        </w:rPr>
        <w:t>تتعرض للتدمير بسبب مجموعتين من العوامل</w:t>
      </w:r>
      <w:r w:rsidRPr="00451F21">
        <w:rPr>
          <w:rFonts w:ascii="Calibri" w:hAnsi="Arial" w:cs="Arial"/>
          <w:kern w:val="24"/>
          <w:rtl/>
          <w:lang w:bidi="ar-JO"/>
        </w:rPr>
        <w:t>:</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b/>
          <w:bCs/>
          <w:kern w:val="24"/>
          <w:rtl/>
        </w:rPr>
        <w:t xml:space="preserve">1 - </w:t>
      </w:r>
      <w:r w:rsidRPr="00451F21">
        <w:rPr>
          <w:rFonts w:ascii="Calibri" w:hAnsi="Arial" w:cs="Arial"/>
          <w:b/>
          <w:bCs/>
          <w:kern w:val="24"/>
          <w:rtl/>
          <w:lang w:bidi="ar-JO"/>
        </w:rPr>
        <w:t xml:space="preserve">العوامل الطبيعية </w:t>
      </w:r>
      <w:r w:rsidRPr="00451F21">
        <w:rPr>
          <w:rFonts w:ascii="Calibri" w:hAnsi="Arial" w:cs="Arial"/>
          <w:kern w:val="24"/>
          <w:rtl/>
          <w:lang w:bidi="ar-JO"/>
        </w:rPr>
        <w:t xml:space="preserve">التي تسهم في تدمير وإتلاف حوالي 20% من طبقة الأوزون، ومن هذه العمليات البراكين التي تسهم في حوالي 5% بما تطلقه من </w:t>
      </w:r>
      <w:proofErr w:type="spellStart"/>
      <w:r w:rsidRPr="00451F21">
        <w:rPr>
          <w:rFonts w:ascii="Calibri" w:hAnsi="Arial" w:cs="Arial"/>
          <w:kern w:val="24"/>
          <w:rtl/>
          <w:lang w:bidi="ar-JO"/>
        </w:rPr>
        <w:t>أكاسيد</w:t>
      </w:r>
      <w:proofErr w:type="spellEnd"/>
      <w:r w:rsidRPr="00451F21">
        <w:rPr>
          <w:rFonts w:ascii="Calibri" w:hAnsi="Arial" w:cs="Arial"/>
          <w:kern w:val="24"/>
          <w:rtl/>
          <w:lang w:bidi="ar-JO"/>
        </w:rPr>
        <w:t xml:space="preserve"> وشوائب، لكن نسبة الأوزون تعود إلى وضعها الطبيعي، حيث تجري ضمن طبقة الأوزون عمليات هدم وتدمير لغاز الأوزون (</w:t>
      </w:r>
      <w:r w:rsidRPr="00451F21">
        <w:rPr>
          <w:rFonts w:ascii="Calibri" w:hAnsi="Times New Roman" w:cs="Calibri"/>
          <w:kern w:val="24"/>
        </w:rPr>
        <w:t>O3</w:t>
      </w:r>
      <w:r w:rsidRPr="00451F21">
        <w:rPr>
          <w:rFonts w:ascii="Calibri" w:hAnsi="Arial" w:cs="Arial"/>
          <w:kern w:val="24"/>
          <w:rtl/>
          <w:lang w:bidi="ar-JO"/>
        </w:rPr>
        <w:t xml:space="preserve">) الذي يتكون من ثلاث </w:t>
      </w:r>
      <w:proofErr w:type="spellStart"/>
      <w:r w:rsidRPr="00451F21">
        <w:rPr>
          <w:rFonts w:ascii="Calibri" w:hAnsi="Arial" w:cs="Arial"/>
          <w:kern w:val="24"/>
          <w:rtl/>
          <w:lang w:bidi="ar-JO"/>
        </w:rPr>
        <w:t>ذرات</w:t>
      </w:r>
      <w:proofErr w:type="spellEnd"/>
      <w:r w:rsidRPr="00451F21">
        <w:rPr>
          <w:rFonts w:ascii="Calibri" w:hAnsi="Arial" w:cs="Arial"/>
          <w:kern w:val="24"/>
          <w:rtl/>
          <w:lang w:bidi="ar-JO"/>
        </w:rPr>
        <w:t xml:space="preserve"> أكسجين، وفي الوقت ذاته تتم عمليات تكوين وبناء طبيعية ضمن طبقة </w:t>
      </w:r>
      <w:proofErr w:type="spellStart"/>
      <w:r w:rsidRPr="00451F21">
        <w:rPr>
          <w:rFonts w:ascii="Calibri" w:hAnsi="Arial" w:cs="Arial"/>
          <w:kern w:val="24"/>
          <w:rtl/>
          <w:lang w:bidi="ar-JO"/>
        </w:rPr>
        <w:t>الستراتوسفير</w:t>
      </w:r>
      <w:proofErr w:type="spellEnd"/>
      <w:r w:rsidRPr="00451F21">
        <w:rPr>
          <w:rFonts w:ascii="Calibri" w:hAnsi="Arial" w:cs="Arial"/>
          <w:kern w:val="24"/>
          <w:rtl/>
          <w:lang w:bidi="ar-JO"/>
        </w:rPr>
        <w:t xml:space="preserve"> لغاز الأوزون، حيث من المعروف أن ذرة الأكسجين الثنائي (</w:t>
      </w:r>
      <w:r w:rsidRPr="00451F21">
        <w:rPr>
          <w:rFonts w:ascii="Calibri" w:hAnsi="Times New Roman" w:cs="Calibri"/>
          <w:kern w:val="24"/>
        </w:rPr>
        <w:t>O2</w:t>
      </w:r>
      <w:r w:rsidRPr="00451F21">
        <w:rPr>
          <w:rFonts w:ascii="Calibri" w:hAnsi="Arial" w:cs="Arial"/>
          <w:kern w:val="24"/>
          <w:rtl/>
          <w:lang w:bidi="ar-JO"/>
        </w:rPr>
        <w:t>) إذا تعرضت بشكل مباشر لأشعة الشمس فوق البنفسجية</w:t>
      </w:r>
      <w:r w:rsidRPr="00451F21">
        <w:rPr>
          <w:rFonts w:ascii="Calibri" w:hAnsi="Arial" w:cs="Arial"/>
          <w:kern w:val="24"/>
          <w:rtl/>
        </w:rPr>
        <w:t xml:space="preserve"> </w:t>
      </w:r>
      <w:r w:rsidRPr="00451F21">
        <w:rPr>
          <w:rFonts w:ascii="Calibri" w:hAnsi="Arial" w:cs="Arial"/>
          <w:kern w:val="24"/>
          <w:rtl/>
          <w:lang w:bidi="ar-JO"/>
        </w:rPr>
        <w:t>، فإنها تنشطر إلى ذرتين من الأكسجين الأحادي (</w:t>
      </w:r>
      <w:r w:rsidRPr="00451F21">
        <w:rPr>
          <w:rFonts w:ascii="Calibri" w:hAnsi="Times New Roman" w:cs="Calibri"/>
          <w:kern w:val="24"/>
        </w:rPr>
        <w:t>O</w:t>
      </w:r>
      <w:r w:rsidRPr="00451F21">
        <w:rPr>
          <w:rFonts w:ascii="Calibri" w:hAnsi="Arial" w:cs="Arial"/>
          <w:kern w:val="24"/>
          <w:rtl/>
          <w:lang w:bidi="ar-JO"/>
        </w:rPr>
        <w:t xml:space="preserve">)، فتتحد إحداهما مع ذرة أكسجين ثنائي مكونة ذرة أوزون واحدة ( ذرة أكسجين ثلاثي </w:t>
      </w:r>
      <w:r w:rsidRPr="00451F21">
        <w:rPr>
          <w:rFonts w:ascii="Calibri" w:hAnsi="Times New Roman" w:cs="Calibri"/>
          <w:kern w:val="24"/>
        </w:rPr>
        <w:t xml:space="preserve"> O2 </w:t>
      </w:r>
      <w:r w:rsidRPr="00451F21">
        <w:rPr>
          <w:rFonts w:ascii="Calibri" w:hAnsi="Times New Roman" w:cs="Calibri"/>
          <w:b/>
          <w:bCs/>
          <w:i/>
          <w:iCs/>
          <w:kern w:val="24"/>
        </w:rPr>
        <w:t>+</w:t>
      </w:r>
      <w:r w:rsidRPr="00451F21">
        <w:rPr>
          <w:rFonts w:ascii="Calibri" w:hAnsi="Times New Roman" w:cs="Calibri"/>
          <w:b/>
          <w:bCs/>
          <w:kern w:val="24"/>
        </w:rPr>
        <w:t xml:space="preserve"> </w:t>
      </w:r>
      <w:r w:rsidRPr="00451F21">
        <w:rPr>
          <w:rFonts w:ascii="Calibri" w:hAnsi="Times New Roman" w:cs="Calibri"/>
          <w:kern w:val="24"/>
        </w:rPr>
        <w:t>O = O3</w:t>
      </w:r>
      <w:r w:rsidRPr="00451F21">
        <w:rPr>
          <w:rFonts w:ascii="Calibri" w:hAnsi="Arial" w:cs="Arial"/>
          <w:kern w:val="24"/>
          <w:rtl/>
          <w:lang w:bidi="ar-JO"/>
        </w:rPr>
        <w:t>).</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kern w:val="24"/>
          <w:rtl/>
        </w:rPr>
        <w:t xml:space="preserve">   2 - </w:t>
      </w:r>
      <w:r w:rsidRPr="00451F21">
        <w:rPr>
          <w:rFonts w:ascii="Calibri" w:hAnsi="Arial" w:cs="Arial"/>
          <w:kern w:val="24"/>
          <w:rtl/>
          <w:lang w:bidi="ar-JO"/>
        </w:rPr>
        <w:t xml:space="preserve">العوامل البشرية </w:t>
      </w:r>
      <w:r w:rsidRPr="00451F21">
        <w:rPr>
          <w:rFonts w:ascii="Calibri" w:hAnsi="Arial" w:cs="Arial"/>
          <w:kern w:val="24"/>
          <w:rtl/>
        </w:rPr>
        <w:br/>
        <w:t>وت</w:t>
      </w:r>
      <w:r w:rsidRPr="00451F21">
        <w:rPr>
          <w:rFonts w:ascii="Calibri" w:hAnsi="Arial" w:cs="Arial"/>
          <w:kern w:val="24"/>
          <w:rtl/>
          <w:lang w:bidi="ar-JO"/>
        </w:rPr>
        <w:t xml:space="preserve">تمثل في الأنشطة الصناعية ، والتي تسهم في تدمير حوالي 80% من طبقة الأوزون، وذلك باستخدام مواد ومركبات مختلفة أهمها مركبات </w:t>
      </w:r>
      <w:proofErr w:type="spellStart"/>
      <w:r w:rsidRPr="00451F21">
        <w:rPr>
          <w:rFonts w:ascii="Calibri" w:hAnsi="Arial" w:cs="Arial"/>
          <w:kern w:val="24"/>
          <w:rtl/>
          <w:lang w:bidi="ar-JO"/>
        </w:rPr>
        <w:t>الكلوروفلوروكربون</w:t>
      </w:r>
      <w:proofErr w:type="spellEnd"/>
      <w:r w:rsidRPr="00451F21">
        <w:rPr>
          <w:rFonts w:ascii="Calibri" w:hAnsi="Times New Roman" w:cs="Calibri"/>
          <w:kern w:val="24"/>
        </w:rPr>
        <w:t xml:space="preserve"> ) </w:t>
      </w:r>
      <w:r w:rsidRPr="00451F21">
        <w:rPr>
          <w:rFonts w:ascii="Calibri" w:hAnsi="Arial" w:cs="Arial"/>
          <w:kern w:val="24"/>
          <w:rtl/>
          <w:lang w:bidi="ar-JO"/>
        </w:rPr>
        <w:t xml:space="preserve"> </w:t>
      </w:r>
      <w:r w:rsidRPr="00451F21">
        <w:rPr>
          <w:rFonts w:ascii="Calibri" w:hAnsi="Times New Roman" w:cs="Calibri"/>
          <w:kern w:val="24"/>
        </w:rPr>
        <w:t>CFCs</w:t>
      </w:r>
      <w:r w:rsidRPr="00451F21">
        <w:rPr>
          <w:rFonts w:ascii="Calibri" w:hAnsi="Arial" w:cs="Arial"/>
          <w:kern w:val="24"/>
          <w:rtl/>
          <w:lang w:bidi="ar-JO"/>
        </w:rPr>
        <w:t xml:space="preserve"> </w:t>
      </w:r>
      <w:r w:rsidRPr="00451F21">
        <w:rPr>
          <w:rFonts w:ascii="Calibri" w:hAnsi="Times New Roman" w:cs="Calibri"/>
          <w:kern w:val="24"/>
        </w:rPr>
        <w:t>(</w:t>
      </w:r>
      <w:r w:rsidRPr="00451F21">
        <w:rPr>
          <w:rFonts w:ascii="Calibri" w:hAnsi="Arial" w:cs="Arial"/>
          <w:kern w:val="24"/>
          <w:rtl/>
          <w:lang w:bidi="ar-JO"/>
        </w:rPr>
        <w:t xml:space="preserve">. </w:t>
      </w:r>
      <w:r w:rsidRPr="00451F21">
        <w:rPr>
          <w:rFonts w:ascii="Calibri" w:hAnsi="Arial" w:cs="Arial"/>
          <w:kern w:val="24"/>
          <w:rtl/>
        </w:rPr>
        <w:br/>
        <w:t xml:space="preserve">     </w:t>
      </w:r>
      <w:r w:rsidRPr="00451F21">
        <w:rPr>
          <w:rFonts w:ascii="Calibri" w:hAnsi="Arial" w:cs="Arial"/>
          <w:kern w:val="24"/>
          <w:rtl/>
          <w:lang w:bidi="ar-JO"/>
        </w:rPr>
        <w:t xml:space="preserve">ورغم أهمية هذه المركبات في الصناعة الحديثة </w:t>
      </w:r>
      <w:r w:rsidRPr="00451F21">
        <w:rPr>
          <w:rFonts w:ascii="Calibri" w:hAnsi="Arial" w:cs="Arial"/>
          <w:kern w:val="24"/>
          <w:rtl/>
        </w:rPr>
        <w:t xml:space="preserve">، </w:t>
      </w:r>
      <w:r w:rsidRPr="00451F21">
        <w:rPr>
          <w:rFonts w:ascii="Calibri" w:hAnsi="Arial" w:cs="Arial"/>
          <w:kern w:val="24"/>
          <w:rtl/>
          <w:lang w:bidi="ar-JO"/>
        </w:rPr>
        <w:t xml:space="preserve">كصناعة مواد التنظيف الخاصة ببعض الأجهزة، وفي اسطوانات التبريد الخاصة بالمكيفات والثلاجات وعلب </w:t>
      </w:r>
      <w:proofErr w:type="spellStart"/>
      <w:r w:rsidRPr="00451F21">
        <w:rPr>
          <w:rFonts w:ascii="Calibri" w:hAnsi="Arial" w:cs="Arial"/>
          <w:kern w:val="24"/>
          <w:rtl/>
          <w:lang w:bidi="ar-JO"/>
        </w:rPr>
        <w:t>البخاخات</w:t>
      </w:r>
      <w:proofErr w:type="spellEnd"/>
      <w:r w:rsidRPr="00451F21">
        <w:rPr>
          <w:rFonts w:ascii="Calibri" w:hAnsi="Arial" w:cs="Arial"/>
          <w:kern w:val="24"/>
          <w:rtl/>
          <w:lang w:bidi="ar-JO"/>
        </w:rPr>
        <w:t xml:space="preserve"> (</w:t>
      </w:r>
      <w:r w:rsidRPr="00451F21">
        <w:rPr>
          <w:rFonts w:ascii="Calibri" w:hAnsi="Times New Roman" w:cs="Calibri"/>
          <w:kern w:val="24"/>
        </w:rPr>
        <w:t>spray</w:t>
      </w:r>
      <w:r w:rsidRPr="00451F21">
        <w:rPr>
          <w:rFonts w:ascii="Calibri" w:hAnsi="Arial" w:cs="Arial"/>
          <w:kern w:val="24"/>
          <w:rtl/>
          <w:lang w:bidi="ar-JO"/>
        </w:rPr>
        <w:t xml:space="preserve">)، إلا أن لتلك المركبات آثاراً  </w:t>
      </w:r>
      <w:proofErr w:type="spellStart"/>
      <w:r w:rsidRPr="00451F21">
        <w:rPr>
          <w:rFonts w:ascii="Calibri" w:hAnsi="Arial" w:cs="Arial"/>
          <w:kern w:val="24"/>
          <w:rtl/>
          <w:lang w:bidi="ar-JO"/>
        </w:rPr>
        <w:t>تدميرية</w:t>
      </w:r>
      <w:proofErr w:type="spellEnd"/>
      <w:r w:rsidRPr="00451F21">
        <w:rPr>
          <w:rFonts w:ascii="Calibri" w:hAnsi="Arial" w:cs="Arial"/>
          <w:kern w:val="24"/>
          <w:rtl/>
          <w:lang w:bidi="ar-JO"/>
        </w:rPr>
        <w:t xml:space="preserve"> خطيرة لطبقة الأوزون، فذرة </w:t>
      </w:r>
      <w:proofErr w:type="spellStart"/>
      <w:r w:rsidRPr="00451F21">
        <w:rPr>
          <w:rFonts w:ascii="Calibri" w:hAnsi="Arial" w:cs="Arial"/>
          <w:kern w:val="24"/>
          <w:rtl/>
          <w:lang w:bidi="ar-JO"/>
        </w:rPr>
        <w:t>كلور</w:t>
      </w:r>
      <w:proofErr w:type="spellEnd"/>
      <w:r w:rsidRPr="00451F21">
        <w:rPr>
          <w:rFonts w:ascii="Calibri" w:hAnsi="Arial" w:cs="Arial"/>
          <w:kern w:val="24"/>
          <w:rtl/>
          <w:lang w:bidi="ar-JO"/>
        </w:rPr>
        <w:t xml:space="preserve"> واحدة قادرة على تدمير مئة ألف ذرة من الأوزون.</w:t>
      </w:r>
      <w:r w:rsidRPr="00451F21">
        <w:rPr>
          <w:rFonts w:ascii="Calibri" w:hAnsi="Times New Roman" w:cs="Calibri"/>
          <w:kern w:val="24"/>
        </w:rPr>
        <w:br/>
      </w:r>
    </w:p>
    <w:p w:rsidR="00FD4068" w:rsidRDefault="00FD4068" w:rsidP="00FD4068">
      <w:pPr>
        <w:autoSpaceDE w:val="0"/>
        <w:autoSpaceDN w:val="0"/>
        <w:adjustRightInd w:val="0"/>
        <w:spacing w:after="0" w:line="240" w:lineRule="auto"/>
        <w:rPr>
          <w:rFonts w:ascii="Calibri" w:hAnsi="Arial" w:cs="Arial" w:hint="cs"/>
          <w:kern w:val="24"/>
          <w:rtl/>
          <w:lang w:bidi="ar-JO"/>
        </w:rPr>
      </w:pPr>
      <w:r w:rsidRPr="00451F21">
        <w:rPr>
          <w:rFonts w:ascii="Calibri" w:hAnsi="Arial" w:cs="Arial"/>
          <w:b/>
          <w:bCs/>
          <w:kern w:val="24"/>
          <w:rtl/>
        </w:rPr>
        <w:br/>
      </w:r>
      <w:r w:rsidRPr="00451F21">
        <w:rPr>
          <w:rFonts w:ascii="Calibri" w:hAnsi="Arial" w:cs="Arial"/>
          <w:b/>
          <w:bCs/>
          <w:kern w:val="24"/>
          <w:rtl/>
        </w:rPr>
        <w:br/>
      </w:r>
      <w:r w:rsidRPr="00451F21">
        <w:rPr>
          <w:rFonts w:ascii="Calibri" w:hAnsi="Arial" w:cs="Arial"/>
          <w:b/>
          <w:bCs/>
          <w:kern w:val="24"/>
          <w:rtl/>
          <w:lang w:bidi="ar-JO"/>
        </w:rPr>
        <w:t>أهم مناطق تآكل طبقة الأوزون:</w:t>
      </w:r>
      <w:r w:rsidRPr="00451F21">
        <w:rPr>
          <w:rFonts w:ascii="Calibri" w:hAnsi="Arial" w:cs="Arial"/>
          <w:b/>
          <w:bCs/>
          <w:kern w:val="24"/>
          <w:rtl/>
        </w:rPr>
        <w:br/>
      </w:r>
      <w:r w:rsidRPr="00451F21">
        <w:rPr>
          <w:rFonts w:ascii="Calibri" w:hAnsi="Arial" w:cs="Arial"/>
          <w:b/>
          <w:bCs/>
          <w:kern w:val="24"/>
          <w:rtl/>
        </w:rPr>
        <w:br/>
      </w:r>
      <w:r w:rsidRPr="00451F21">
        <w:rPr>
          <w:rFonts w:ascii="Calibri" w:hAnsi="Arial" w:cs="Arial"/>
          <w:kern w:val="24"/>
          <w:rtl/>
        </w:rPr>
        <w:t xml:space="preserve">  </w:t>
      </w:r>
      <w:r w:rsidRPr="00451F21">
        <w:rPr>
          <w:rFonts w:ascii="Calibri" w:hAnsi="Arial" w:cs="Arial"/>
          <w:kern w:val="24"/>
          <w:rtl/>
          <w:lang w:bidi="ar-JO"/>
        </w:rPr>
        <w:t xml:space="preserve">لاحظ علماء الأرصاد الجوية منذ عام 1980 </w:t>
      </w:r>
      <w:r w:rsidRPr="00451F21">
        <w:rPr>
          <w:rFonts w:ascii="Calibri" w:hAnsi="Arial" w:cs="Arial"/>
          <w:kern w:val="24"/>
          <w:rtl/>
        </w:rPr>
        <w:t xml:space="preserve">، </w:t>
      </w:r>
      <w:r w:rsidRPr="00451F21">
        <w:rPr>
          <w:rFonts w:ascii="Calibri" w:hAnsi="Arial" w:cs="Arial"/>
          <w:kern w:val="24"/>
          <w:rtl/>
          <w:lang w:bidi="ar-JO"/>
        </w:rPr>
        <w:t>انخفاض نسبة الأوزون في كل سنة أكثر من سابقتها، وأن تآكل طبقة لأوزون ناجم بشكل أساسي عن الأنشطة البشرية المختلفة</w:t>
      </w:r>
      <w:r w:rsidRPr="00451F21">
        <w:rPr>
          <w:rFonts w:ascii="Calibri" w:hAnsi="Arial" w:cs="Arial"/>
          <w:kern w:val="24"/>
          <w:rtl/>
        </w:rPr>
        <w:t xml:space="preserve"> ،</w:t>
      </w:r>
      <w:r w:rsidRPr="00451F21">
        <w:rPr>
          <w:rFonts w:ascii="Calibri" w:hAnsi="Arial" w:cs="Arial"/>
          <w:kern w:val="24"/>
          <w:rtl/>
          <w:lang w:bidi="ar-JO"/>
        </w:rPr>
        <w:t xml:space="preserve"> وخاصة الصناعية منها، وأن نسبة الأوزون فوق القارة القطبية الجنوبية على وجه الخصوص</w:t>
      </w:r>
      <w:r w:rsidRPr="00451F21">
        <w:rPr>
          <w:rFonts w:ascii="Calibri" w:hAnsi="Arial" w:cs="Arial"/>
          <w:kern w:val="24"/>
          <w:rtl/>
        </w:rPr>
        <w:t xml:space="preserve"> </w:t>
      </w:r>
      <w:r w:rsidRPr="00451F21">
        <w:rPr>
          <w:rFonts w:ascii="Calibri" w:hAnsi="Arial" w:cs="Arial"/>
          <w:kern w:val="24"/>
          <w:rtl/>
          <w:lang w:bidi="ar-JO"/>
        </w:rPr>
        <w:t>، تشهد تناقصاً مستمراً</w:t>
      </w:r>
      <w:r w:rsidRPr="00451F21">
        <w:rPr>
          <w:rFonts w:ascii="Calibri" w:hAnsi="Arial" w:cs="Arial"/>
          <w:kern w:val="24"/>
          <w:rtl/>
        </w:rPr>
        <w:t xml:space="preserve"> ،</w:t>
      </w:r>
      <w:r w:rsidRPr="00451F21">
        <w:rPr>
          <w:rFonts w:ascii="Calibri" w:hAnsi="Arial" w:cs="Arial"/>
          <w:kern w:val="24"/>
          <w:rtl/>
          <w:lang w:bidi="ar-JO"/>
        </w:rPr>
        <w:t xml:space="preserve"> أدى لحدوث ما أصبح يعرف هناك بثقب الأوزون </w:t>
      </w:r>
      <w:r w:rsidRPr="00451F21">
        <w:rPr>
          <w:rFonts w:ascii="Calibri" w:hAnsi="Arial" w:cs="Arial"/>
          <w:kern w:val="24"/>
          <w:rtl/>
        </w:rPr>
        <w:t xml:space="preserve">، </w:t>
      </w:r>
      <w:r w:rsidRPr="00451F21">
        <w:rPr>
          <w:rFonts w:ascii="Calibri" w:hAnsi="Arial" w:cs="Arial"/>
          <w:kern w:val="24"/>
          <w:rtl/>
          <w:lang w:bidi="ar-JO"/>
        </w:rPr>
        <w:t xml:space="preserve">والتي بلغت </w:t>
      </w:r>
      <w:r w:rsidRPr="00451F21">
        <w:rPr>
          <w:rFonts w:ascii="Calibri" w:hAnsi="Arial" w:cs="Arial"/>
          <w:kern w:val="24"/>
          <w:rtl/>
          <w:lang w:bidi="ar-JO"/>
        </w:rPr>
        <w:lastRenderedPageBreak/>
        <w:t>مساحته عام 1994 ما يعادل مساحة قارة أمريكا الشمالية</w:t>
      </w:r>
      <w:r w:rsidRPr="00451F21">
        <w:rPr>
          <w:rFonts w:ascii="Calibri" w:hAnsi="Arial" w:cs="Arial"/>
          <w:kern w:val="24"/>
          <w:rtl/>
        </w:rPr>
        <w:t xml:space="preserve"> </w:t>
      </w:r>
      <w:r w:rsidRPr="00451F21">
        <w:rPr>
          <w:rFonts w:ascii="Calibri" w:hAnsi="Arial" w:cs="Arial"/>
          <w:kern w:val="24"/>
          <w:rtl/>
          <w:lang w:bidi="ar-JO"/>
        </w:rPr>
        <w:t>، وأن هذه المساحة في تزايد مستمر</w:t>
      </w:r>
      <w:r w:rsidRPr="00451F21">
        <w:rPr>
          <w:rFonts w:ascii="Calibri" w:hAnsi="Arial" w:cs="Arial"/>
          <w:kern w:val="24"/>
          <w:rtl/>
        </w:rPr>
        <w:t xml:space="preserve"> .</w:t>
      </w:r>
      <w:r w:rsidRPr="00451F21">
        <w:rPr>
          <w:rFonts w:ascii="Calibri" w:hAnsi="Arial" w:cs="Arial"/>
          <w:kern w:val="24"/>
          <w:rtl/>
        </w:rPr>
        <w:br/>
      </w:r>
      <w:r w:rsidRPr="00451F21">
        <w:rPr>
          <w:rFonts w:ascii="Calibri" w:hAnsi="Arial" w:cs="Arial"/>
          <w:kern w:val="24"/>
          <w:rtl/>
        </w:rPr>
        <w:br/>
        <w:t xml:space="preserve">      </w:t>
      </w:r>
      <w:r w:rsidRPr="00451F21">
        <w:rPr>
          <w:rFonts w:ascii="Calibri" w:hAnsi="Arial" w:cs="Arial"/>
          <w:kern w:val="24"/>
          <w:rtl/>
          <w:lang w:bidi="ar-JO"/>
        </w:rPr>
        <w:t>ويعزو العلماء تشكل ثقب الأوزون فوق القطب الجنوبي إلى</w:t>
      </w:r>
      <w:r w:rsidRPr="00451F21">
        <w:rPr>
          <w:rFonts w:ascii="Calibri" w:hAnsi="Arial" w:cs="Arial"/>
          <w:kern w:val="24"/>
          <w:rtl/>
        </w:rPr>
        <w:t xml:space="preserve"> أن</w:t>
      </w:r>
      <w:r w:rsidRPr="00451F21">
        <w:rPr>
          <w:rFonts w:ascii="Calibri" w:hAnsi="Arial" w:cs="Arial"/>
          <w:kern w:val="24"/>
          <w:rtl/>
          <w:lang w:bidi="ar-JO"/>
        </w:rPr>
        <w:t xml:space="preserve"> نسبة </w:t>
      </w:r>
      <w:proofErr w:type="spellStart"/>
      <w:r w:rsidRPr="00451F21">
        <w:rPr>
          <w:rFonts w:ascii="Calibri" w:hAnsi="Arial" w:cs="Arial"/>
          <w:kern w:val="24"/>
          <w:rtl/>
          <w:lang w:bidi="ar-JO"/>
        </w:rPr>
        <w:t>نويات</w:t>
      </w:r>
      <w:proofErr w:type="spellEnd"/>
      <w:r w:rsidRPr="00451F21">
        <w:rPr>
          <w:rFonts w:ascii="Calibri" w:hAnsi="Arial" w:cs="Arial"/>
          <w:kern w:val="24"/>
          <w:rtl/>
          <w:lang w:bidi="ar-JO"/>
        </w:rPr>
        <w:t xml:space="preserve"> التكاثف الجليدي فوق القطب الجنوبي تزيد عن بقية المناطق الأخرى من العالم، وأن وفرة تلك</w:t>
      </w:r>
      <w:r w:rsidRPr="00451F21">
        <w:rPr>
          <w:rFonts w:ascii="Calibri" w:hAnsi="Arial" w:cs="Arial"/>
          <w:kern w:val="24"/>
          <w:rtl/>
        </w:rPr>
        <w:t xml:space="preserve"> </w:t>
      </w:r>
      <w:proofErr w:type="spellStart"/>
      <w:r w:rsidRPr="00451F21">
        <w:rPr>
          <w:rFonts w:ascii="Calibri" w:hAnsi="Arial" w:cs="Arial"/>
          <w:kern w:val="24"/>
          <w:rtl/>
          <w:lang w:bidi="ar-JO"/>
        </w:rPr>
        <w:t>النويات</w:t>
      </w:r>
      <w:proofErr w:type="spellEnd"/>
      <w:r w:rsidRPr="00451F21">
        <w:rPr>
          <w:rFonts w:ascii="Calibri" w:hAnsi="Arial" w:cs="Arial"/>
          <w:kern w:val="24"/>
          <w:rtl/>
          <w:lang w:bidi="ar-JO"/>
        </w:rPr>
        <w:t xml:space="preserve"> تسهم في تآكل طبقة الأوزون.</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من جهة أخرى فإن نسبة الأوزون قد بدأت بالتناقص فوق أوروبا وأمريكا الشمالية منذ ستينيات القرن العشرين، وأن دراسات حديثة تظهر وجود ثقب آخر للأوزون فوق القطب الشمالي.</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يؤدي التناقص المستمر في نسبة الأوزون المحيط بالأرض </w:t>
      </w:r>
      <w:r w:rsidRPr="00451F21">
        <w:rPr>
          <w:rFonts w:ascii="Calibri" w:hAnsi="Arial" w:cs="Arial"/>
          <w:kern w:val="24"/>
          <w:rtl/>
        </w:rPr>
        <w:t xml:space="preserve">، </w:t>
      </w:r>
      <w:r w:rsidRPr="00451F21">
        <w:rPr>
          <w:rFonts w:ascii="Calibri" w:hAnsi="Arial" w:cs="Arial"/>
          <w:kern w:val="24"/>
          <w:rtl/>
          <w:lang w:bidi="ar-JO"/>
        </w:rPr>
        <w:t>إلى أخطار فادحة على الكائنات الحية ومعظم عناصر النظام</w:t>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kern w:val="24"/>
          <w:rtl/>
          <w:lang w:bidi="ar-JO"/>
        </w:rPr>
        <w:t>البيئي.</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b/>
          <w:bCs/>
          <w:kern w:val="24"/>
          <w:rtl/>
          <w:lang w:bidi="ar-JO"/>
        </w:rPr>
        <w:t xml:space="preserve">ثالثاً: </w:t>
      </w:r>
      <w:proofErr w:type="spellStart"/>
      <w:r w:rsidRPr="00451F21">
        <w:rPr>
          <w:rFonts w:ascii="Calibri" w:hAnsi="Arial" w:cs="Arial"/>
          <w:b/>
          <w:bCs/>
          <w:kern w:val="24"/>
          <w:rtl/>
          <w:lang w:bidi="ar-JO"/>
        </w:rPr>
        <w:t>الجزي</w:t>
      </w:r>
      <w:proofErr w:type="spellEnd"/>
      <w:r w:rsidRPr="00451F21">
        <w:rPr>
          <w:rFonts w:ascii="Calibri" w:hAnsi="Arial" w:cs="Arial"/>
          <w:b/>
          <w:bCs/>
          <w:kern w:val="24"/>
          <w:rtl/>
        </w:rPr>
        <w:t>ر</w:t>
      </w:r>
      <w:r w:rsidRPr="00451F21">
        <w:rPr>
          <w:rFonts w:ascii="Calibri" w:hAnsi="Arial" w:cs="Arial"/>
          <w:b/>
          <w:bCs/>
          <w:kern w:val="24"/>
          <w:rtl/>
          <w:lang w:bidi="ar-JO"/>
        </w:rPr>
        <w:t>ة الحرارية:</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الجزيرة الحرارية (</w:t>
      </w:r>
      <w:r w:rsidRPr="00451F21">
        <w:rPr>
          <w:rFonts w:ascii="Calibri" w:hAnsi="Times New Roman" w:cs="Calibri"/>
          <w:kern w:val="24"/>
        </w:rPr>
        <w:t>Heat island</w:t>
      </w:r>
      <w:r w:rsidRPr="00451F21">
        <w:rPr>
          <w:rFonts w:ascii="Calibri" w:hAnsi="Arial" w:cs="Arial"/>
          <w:kern w:val="24"/>
          <w:rtl/>
          <w:lang w:bidi="ar-JO"/>
        </w:rPr>
        <w:t>) مصطلح مناخي حديث يطلق على ظاهرة ارتفاع درجة الحرارة في المراكز الحضرية الكبرى (المدن الكبرى)، وينتج عن ذلك تكون مناخ خاص في المدينة (</w:t>
      </w:r>
      <w:proofErr w:type="spellStart"/>
      <w:r w:rsidRPr="00451F21">
        <w:rPr>
          <w:rFonts w:ascii="Calibri" w:hAnsi="Times New Roman" w:cs="Calibri"/>
          <w:kern w:val="24"/>
        </w:rPr>
        <w:t>Mesoclimatology</w:t>
      </w:r>
      <w:proofErr w:type="spellEnd"/>
      <w:r w:rsidRPr="00451F21">
        <w:rPr>
          <w:rFonts w:ascii="Calibri" w:hAnsi="Arial" w:cs="Arial"/>
          <w:kern w:val="24"/>
          <w:rtl/>
          <w:lang w:bidi="ar-JO"/>
        </w:rPr>
        <w:t>)، ومحاط بمناطق ذات مناخ مختلف</w:t>
      </w:r>
      <w:r w:rsidRPr="00451F21">
        <w:rPr>
          <w:rFonts w:ascii="Calibri" w:hAnsi="Arial" w:cs="Arial"/>
          <w:kern w:val="24"/>
          <w:rtl/>
        </w:rPr>
        <w:t xml:space="preserve"> ،</w:t>
      </w:r>
      <w:r w:rsidRPr="00451F21">
        <w:rPr>
          <w:rFonts w:ascii="Calibri" w:hAnsi="Arial" w:cs="Arial"/>
          <w:kern w:val="24"/>
          <w:rtl/>
          <w:lang w:bidi="ar-JO"/>
        </w:rPr>
        <w:t xml:space="preserve"> وقد وجد كثير من الباحثين ، أن درجة الحرارة العظمى في وسط المدينة يزيد عنه في المناطق الريفية بما يتراوح من 5-</w:t>
      </w:r>
      <w:r w:rsidRPr="00451F21">
        <w:rPr>
          <w:rFonts w:ascii="Calibri" w:hAnsi="Arial" w:cs="Arial"/>
          <w:kern w:val="24"/>
          <w:rtl/>
        </w:rPr>
        <w:t xml:space="preserve"> </w:t>
      </w:r>
      <w:r w:rsidRPr="00451F21">
        <w:rPr>
          <w:rFonts w:ascii="Calibri" w:hAnsi="Arial" w:cs="Arial"/>
          <w:kern w:val="24"/>
          <w:rtl/>
          <w:lang w:bidi="ar-JO"/>
        </w:rPr>
        <w:t>10مْ ،  لكن ذلك يختلف من مدينة إلى أخرى.</w:t>
      </w:r>
      <w:r w:rsidRPr="00451F21">
        <w:rPr>
          <w:rFonts w:ascii="Calibri" w:hAnsi="Arial" w:cs="Arial"/>
          <w:kern w:val="24"/>
          <w:rtl/>
        </w:rPr>
        <w:br/>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تبلغ الجزيرة الحرارية أقصى حد لها في مركز المدينة، ولكن تأثيرها يقل في مناطق الحدائق والضواحي والقليلة السكان، ويمكن التقليل من تأثير الجزيرة الحرارية بإتباع بعض الإجراءات منها :</w:t>
      </w:r>
      <w:r w:rsidRPr="00451F21">
        <w:rPr>
          <w:rFonts w:ascii="Calibri" w:hAnsi="Arial" w:cs="Arial"/>
          <w:kern w:val="24"/>
          <w:rtl/>
        </w:rPr>
        <w:br/>
        <w:t xml:space="preserve">          </w:t>
      </w:r>
      <w:r w:rsidRPr="00451F21">
        <w:rPr>
          <w:rFonts w:ascii="Calibri" w:hAnsi="Arial" w:cs="Arial"/>
          <w:kern w:val="24"/>
          <w:rtl/>
          <w:lang w:bidi="ar-JO"/>
        </w:rPr>
        <w:t xml:space="preserve"> تخضير المدن بزيادة المساحة الخضراء</w:t>
      </w:r>
      <w:r w:rsidRPr="00451F21">
        <w:rPr>
          <w:rFonts w:ascii="Calibri" w:hAnsi="Arial" w:cs="Arial"/>
          <w:kern w:val="24"/>
          <w:rtl/>
        </w:rPr>
        <w:t xml:space="preserve"> ،</w:t>
      </w:r>
      <w:r w:rsidRPr="00451F21">
        <w:rPr>
          <w:rFonts w:ascii="Calibri" w:hAnsi="Arial" w:cs="Arial"/>
          <w:kern w:val="24"/>
          <w:rtl/>
          <w:lang w:bidi="ar-JO"/>
        </w:rPr>
        <w:t xml:space="preserve"> وزراعة المزيد من الأشجار في الحدائق العامة وعلى جوانب الطرقات</w:t>
      </w:r>
      <w:r w:rsidRPr="00451F21">
        <w:rPr>
          <w:rFonts w:ascii="Calibri" w:hAnsi="Arial" w:cs="Arial"/>
          <w:kern w:val="24"/>
          <w:rtl/>
        </w:rPr>
        <w:t xml:space="preserve"> </w:t>
      </w:r>
      <w:r w:rsidRPr="00451F21">
        <w:rPr>
          <w:rFonts w:ascii="Calibri" w:hAnsi="Arial" w:cs="Arial"/>
          <w:kern w:val="24"/>
          <w:rtl/>
          <w:lang w:bidi="ar-JO"/>
        </w:rPr>
        <w:t>، واستخدام مواد بناء فاتحة اللون</w:t>
      </w:r>
      <w:r w:rsidRPr="00451F21">
        <w:rPr>
          <w:rFonts w:ascii="Calibri" w:hAnsi="Arial" w:cs="Arial"/>
          <w:kern w:val="24"/>
          <w:rtl/>
        </w:rPr>
        <w:t xml:space="preserve"> </w:t>
      </w:r>
      <w:r w:rsidRPr="00451F21">
        <w:rPr>
          <w:rFonts w:ascii="Calibri" w:hAnsi="Arial" w:cs="Arial"/>
          <w:kern w:val="24"/>
          <w:rtl/>
          <w:lang w:bidi="ar-JO"/>
        </w:rPr>
        <w:t>، وإقامة التجمعات الصناعية خارج المدن</w:t>
      </w:r>
      <w:r w:rsidRPr="00451F21">
        <w:rPr>
          <w:rFonts w:ascii="Calibri" w:hAnsi="Arial" w:cs="Arial"/>
          <w:kern w:val="24"/>
          <w:rtl/>
        </w:rPr>
        <w:t xml:space="preserve"> </w:t>
      </w:r>
      <w:r w:rsidRPr="00451F21">
        <w:rPr>
          <w:rFonts w:ascii="Calibri" w:hAnsi="Arial" w:cs="Arial"/>
          <w:kern w:val="24"/>
          <w:rtl/>
          <w:lang w:bidi="ar-JO"/>
        </w:rPr>
        <w:t>، وتصميم المباني والشوارع مع اتجاه حركة الرياح السائدة.</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b/>
          <w:bCs/>
          <w:kern w:val="24"/>
          <w:rtl/>
        </w:rPr>
        <w:br/>
      </w:r>
      <w:r w:rsidRPr="00451F21">
        <w:rPr>
          <w:rFonts w:ascii="Calibri" w:hAnsi="Arial" w:cs="Arial"/>
          <w:b/>
          <w:bCs/>
          <w:kern w:val="24"/>
          <w:rtl/>
          <w:lang w:bidi="ar-JO"/>
        </w:rPr>
        <w:t>أهم العوامل المؤثرة في الجزيرة الحرارية:</w:t>
      </w:r>
      <w:r w:rsidRPr="00451F21">
        <w:rPr>
          <w:rFonts w:ascii="Calibri" w:hAnsi="Times New Roman" w:cs="Calibri"/>
          <w:kern w:val="24"/>
        </w:rPr>
        <w:br/>
      </w:r>
      <w:r w:rsidRPr="00451F21">
        <w:rPr>
          <w:rFonts w:ascii="Calibri" w:hAnsi="Arial" w:cs="Arial"/>
          <w:kern w:val="24"/>
          <w:rtl/>
        </w:rPr>
        <w:t xml:space="preserve">  1- </w:t>
      </w:r>
      <w:r w:rsidRPr="00451F21">
        <w:rPr>
          <w:rFonts w:ascii="Calibri" w:hAnsi="Arial" w:cs="Arial"/>
          <w:kern w:val="24"/>
          <w:rtl/>
          <w:lang w:bidi="ar-JO"/>
        </w:rPr>
        <w:t>حجم المدينة: يزداد تأثير الجزيرة الحرارية مع تزايد عدد سكان المدينة وتنوع أنشطتهم وحجم وتصميم المباني، فالمباني المتعددة الطوابق التي تفصل بينها أزقة وطرقات ضيقة يزداد فيها تأثير ووضوح الجزيرة الحرارية، بعكس البلدات والمدن الصغيرة ذات المباني الصغيرة والمتباعدة.</w:t>
      </w:r>
      <w:r w:rsidRPr="00451F21">
        <w:rPr>
          <w:rFonts w:ascii="Calibri" w:hAnsi="Times New Roman" w:cs="Calibri"/>
          <w:kern w:val="24"/>
        </w:rPr>
        <w:br/>
      </w:r>
      <w:r w:rsidRPr="00451F21">
        <w:rPr>
          <w:rFonts w:ascii="Calibri" w:hAnsi="Arial" w:cs="Arial"/>
          <w:kern w:val="24"/>
          <w:rtl/>
        </w:rPr>
        <w:t xml:space="preserve">  2 - </w:t>
      </w:r>
      <w:r w:rsidRPr="00451F21">
        <w:rPr>
          <w:rFonts w:ascii="Calibri" w:hAnsi="Arial" w:cs="Arial"/>
          <w:kern w:val="24"/>
          <w:rtl/>
          <w:lang w:bidi="ar-JO"/>
        </w:rPr>
        <w:t>خشونة السطح: فالمدن الكبرى تزداد خشونة سطحها نظراً لكثرة الشوارع المعبدة والأرصفة ومواقف السيارات والمباني الإسمنتية والخراسانية، وما فيها من مواد ذات معدل امتصاص مرتفع للطاقة الشمسية، كل ذلك يؤدي إلى تقليل التبخر ورفع درجة الحرارة في المدن، وخاصة تناقص الغطاء النباتي في تلك المدن، مما يؤدي إلى تناقص رطوبة التربة.</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يكون مركز الجزيرة الحرارة عادة في مركز المدينة، ويتناقص بالاتجاه نحو الأطراف والأرياف، ومعنى هذا تناقص معامل انعكاس الأشعة (</w:t>
      </w:r>
      <w:proofErr w:type="spellStart"/>
      <w:r w:rsidRPr="00451F21">
        <w:rPr>
          <w:rFonts w:ascii="Calibri" w:hAnsi="Arial" w:cs="Arial"/>
          <w:kern w:val="24"/>
          <w:rtl/>
          <w:lang w:bidi="ar-JO"/>
        </w:rPr>
        <w:t>الالبيدو</w:t>
      </w:r>
      <w:proofErr w:type="spellEnd"/>
      <w:r w:rsidRPr="00451F21">
        <w:rPr>
          <w:rFonts w:ascii="Calibri" w:hAnsi="Arial" w:cs="Arial"/>
          <w:kern w:val="24"/>
          <w:rtl/>
          <w:lang w:bidi="ar-JO"/>
        </w:rPr>
        <w:t>) للمواد في المدينة، أي تزايد كمية الأشعة الممتصة (</w:t>
      </w:r>
      <w:r w:rsidRPr="00451F21">
        <w:rPr>
          <w:rFonts w:ascii="Calibri" w:hAnsi="Times New Roman" w:cs="Calibri"/>
          <w:kern w:val="24"/>
        </w:rPr>
        <w:t>Absorption</w:t>
      </w:r>
      <w:r w:rsidRPr="00451F21">
        <w:rPr>
          <w:rFonts w:ascii="Calibri" w:hAnsi="Arial" w:cs="Arial"/>
          <w:kern w:val="24"/>
          <w:rtl/>
          <w:lang w:bidi="ar-JO"/>
        </w:rPr>
        <w:t>)، وتناقص كمية الأشعة المنعكسة.</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b/>
          <w:bCs/>
          <w:kern w:val="24"/>
          <w:rtl/>
        </w:rPr>
        <w:t xml:space="preserve">   3 - </w:t>
      </w:r>
      <w:r w:rsidRPr="00451F21">
        <w:rPr>
          <w:rFonts w:ascii="Calibri" w:hAnsi="Arial" w:cs="Arial"/>
          <w:b/>
          <w:bCs/>
          <w:kern w:val="24"/>
          <w:rtl/>
          <w:lang w:bidi="ar-JO"/>
        </w:rPr>
        <w:t>الطاقة المولدة والتلوث:</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يؤدي تزايد توليد الطاقة </w:t>
      </w:r>
      <w:proofErr w:type="spellStart"/>
      <w:r w:rsidRPr="00451F21">
        <w:rPr>
          <w:rFonts w:ascii="Calibri" w:hAnsi="Arial" w:cs="Arial"/>
          <w:kern w:val="24"/>
          <w:rtl/>
          <w:lang w:bidi="ar-JO"/>
        </w:rPr>
        <w:t>الاحفورية</w:t>
      </w:r>
      <w:proofErr w:type="spellEnd"/>
      <w:r w:rsidRPr="00451F21">
        <w:rPr>
          <w:rFonts w:ascii="Calibri" w:hAnsi="Arial" w:cs="Arial"/>
          <w:kern w:val="24"/>
          <w:rtl/>
          <w:lang w:bidi="ar-JO"/>
        </w:rPr>
        <w:t xml:space="preserve"> لتشغيل السيارات والآلات والمصانع في المدن الكبرى مع تضخم عدد السكان فيها، إلى تأثير كبير على عناصر المناخ، مع مضاعفة تركيز الملوثات من أدخنة وغازات </w:t>
      </w:r>
      <w:proofErr w:type="spellStart"/>
      <w:r w:rsidRPr="00451F21">
        <w:rPr>
          <w:rFonts w:ascii="Calibri" w:hAnsi="Arial" w:cs="Arial"/>
          <w:kern w:val="24"/>
          <w:rtl/>
          <w:lang w:bidi="ar-JO"/>
        </w:rPr>
        <w:t>وأكاسيد</w:t>
      </w:r>
      <w:proofErr w:type="spellEnd"/>
      <w:r w:rsidRPr="00451F21">
        <w:rPr>
          <w:rFonts w:ascii="Calibri" w:hAnsi="Arial" w:cs="Arial"/>
          <w:kern w:val="24"/>
          <w:rtl/>
          <w:lang w:bidi="ar-JO"/>
        </w:rPr>
        <w:t xml:space="preserve"> مختلفة التي تسهم في رفع درجة حرارة الجزيرة الحرارية فوق المدينة</w:t>
      </w:r>
      <w:r w:rsidRPr="00451F21">
        <w:rPr>
          <w:rFonts w:ascii="Calibri" w:hAnsi="Arial" w:cs="Arial"/>
          <w:kern w:val="24"/>
          <w:rtl/>
        </w:rPr>
        <w:t xml:space="preserve"> </w:t>
      </w:r>
      <w:r w:rsidRPr="00451F21">
        <w:rPr>
          <w:rFonts w:ascii="Calibri" w:hAnsi="Arial" w:cs="Arial"/>
          <w:kern w:val="24"/>
          <w:rtl/>
          <w:lang w:bidi="ar-JO"/>
        </w:rPr>
        <w:t>، بينما يقل تأثير المدن على العناصر المناخية في أيام العطل، وفي المدن التي تخلو أو تقل فيها الأنشطة الصناعية.</w:t>
      </w:r>
      <w:r w:rsidRPr="00451F21">
        <w:rPr>
          <w:rFonts w:ascii="Calibri" w:hAnsi="Times New Roman" w:cs="Calibri"/>
          <w:kern w:val="24"/>
        </w:rPr>
        <w:br/>
      </w:r>
      <w:r w:rsidRPr="00451F21">
        <w:rPr>
          <w:rFonts w:ascii="Calibri" w:hAnsi="Arial" w:cs="Arial"/>
          <w:b/>
          <w:bCs/>
          <w:kern w:val="24"/>
          <w:rtl/>
          <w:lang w:bidi="ar-JO"/>
        </w:rPr>
        <w:t>وللجزيرة الحرارية تأثيرات مختلفة في مجالات متعددة منها:</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b/>
          <w:bCs/>
          <w:kern w:val="24"/>
          <w:rtl/>
        </w:rPr>
        <w:t xml:space="preserve">أ - </w:t>
      </w:r>
      <w:r w:rsidRPr="00451F21">
        <w:rPr>
          <w:rFonts w:ascii="Calibri" w:hAnsi="Arial" w:cs="Arial"/>
          <w:b/>
          <w:bCs/>
          <w:kern w:val="24"/>
          <w:rtl/>
          <w:lang w:bidi="ar-JO"/>
        </w:rPr>
        <w:t>صحة الإنسان</w:t>
      </w:r>
      <w:r w:rsidRPr="00451F21">
        <w:rPr>
          <w:rFonts w:ascii="Calibri" w:hAnsi="Arial" w:cs="Arial"/>
          <w:kern w:val="24"/>
          <w:rtl/>
          <w:lang w:bidi="ar-JO"/>
        </w:rPr>
        <w:t xml:space="preserve">: تتسبب ملوثات الجزيرة الحرارية بما تحويه من </w:t>
      </w:r>
      <w:proofErr w:type="spellStart"/>
      <w:r w:rsidRPr="00451F21">
        <w:rPr>
          <w:rFonts w:ascii="Calibri" w:hAnsi="Arial" w:cs="Arial"/>
          <w:kern w:val="24"/>
          <w:rtl/>
          <w:lang w:bidi="ar-JO"/>
        </w:rPr>
        <w:t>أكاسيد</w:t>
      </w:r>
      <w:proofErr w:type="spellEnd"/>
      <w:r w:rsidRPr="00451F21">
        <w:rPr>
          <w:rFonts w:ascii="Calibri" w:hAnsi="Arial" w:cs="Arial"/>
          <w:kern w:val="24"/>
          <w:rtl/>
          <w:lang w:bidi="ar-JO"/>
        </w:rPr>
        <w:t xml:space="preserve"> مختلفة ضارة بمشكلات صحية لسكان المدن ، وخاصة المصابين بأمراض الجهاز التنفسي والقلب والضغط، حيث تتفاقم مشكلاتهم الصحية، وقد يتعرض بعضهم للموت ، كما حدث في لندن عام 1952م، كما أن تراكم التأثيرات الضارة تؤدي إلى إصابة أعداد جديدة من سكان المدن.</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b/>
          <w:bCs/>
          <w:kern w:val="24"/>
          <w:rtl/>
        </w:rPr>
        <w:t xml:space="preserve">ب - </w:t>
      </w:r>
      <w:r w:rsidRPr="00451F21">
        <w:rPr>
          <w:rFonts w:ascii="Calibri" w:hAnsi="Arial" w:cs="Arial"/>
          <w:b/>
          <w:bCs/>
          <w:kern w:val="24"/>
          <w:rtl/>
          <w:lang w:bidi="ar-JO"/>
        </w:rPr>
        <w:t>مناخ المدن</w:t>
      </w:r>
      <w:r w:rsidRPr="00451F21">
        <w:rPr>
          <w:rFonts w:ascii="Calibri" w:hAnsi="Arial" w:cs="Arial"/>
          <w:kern w:val="24"/>
          <w:rtl/>
          <w:lang w:bidi="ar-JO"/>
        </w:rPr>
        <w:t>: يكثر في المدن حدوث الضب</w:t>
      </w:r>
      <w:r w:rsidRPr="00451F21">
        <w:rPr>
          <w:rFonts w:ascii="Calibri" w:hAnsi="Arial" w:cs="Arial"/>
          <w:kern w:val="24"/>
          <w:rtl/>
        </w:rPr>
        <w:t>خ</w:t>
      </w:r>
      <w:proofErr w:type="spellStart"/>
      <w:r w:rsidRPr="00451F21">
        <w:rPr>
          <w:rFonts w:ascii="Calibri" w:hAnsi="Arial" w:cs="Arial"/>
          <w:kern w:val="24"/>
          <w:rtl/>
          <w:lang w:bidi="ar-JO"/>
        </w:rPr>
        <w:t>ان</w:t>
      </w:r>
      <w:proofErr w:type="spellEnd"/>
      <w:r w:rsidRPr="00451F21">
        <w:rPr>
          <w:rFonts w:ascii="Calibri" w:hAnsi="Arial" w:cs="Arial"/>
          <w:kern w:val="24"/>
          <w:rtl/>
          <w:lang w:bidi="ar-JO"/>
        </w:rPr>
        <w:t xml:space="preserve"> (</w:t>
      </w:r>
      <w:r w:rsidRPr="00451F21">
        <w:rPr>
          <w:rFonts w:ascii="Calibri" w:hAnsi="Times New Roman" w:cs="Calibri"/>
          <w:kern w:val="24"/>
        </w:rPr>
        <w:t>Smog</w:t>
      </w:r>
      <w:r w:rsidRPr="00451F21">
        <w:rPr>
          <w:rFonts w:ascii="Calibri" w:hAnsi="Arial" w:cs="Arial"/>
          <w:kern w:val="24"/>
          <w:rtl/>
          <w:lang w:bidi="ar-JO"/>
        </w:rPr>
        <w:t xml:space="preserve">) بفعل </w:t>
      </w:r>
      <w:proofErr w:type="spellStart"/>
      <w:r w:rsidRPr="00451F21">
        <w:rPr>
          <w:rFonts w:ascii="Calibri" w:hAnsi="Arial" w:cs="Arial"/>
          <w:kern w:val="24"/>
          <w:rtl/>
          <w:lang w:bidi="ar-JO"/>
        </w:rPr>
        <w:t>نويات</w:t>
      </w:r>
      <w:proofErr w:type="spellEnd"/>
      <w:r w:rsidRPr="00451F21">
        <w:rPr>
          <w:rFonts w:ascii="Calibri" w:hAnsi="Arial" w:cs="Arial"/>
          <w:kern w:val="24"/>
          <w:rtl/>
          <w:lang w:bidi="ar-JO"/>
        </w:rPr>
        <w:t xml:space="preserve"> الدخان والشوائب المنتشرة في جو المدينة، حيث تزداد </w:t>
      </w:r>
      <w:proofErr w:type="spellStart"/>
      <w:r w:rsidRPr="00451F21">
        <w:rPr>
          <w:rFonts w:ascii="Calibri" w:hAnsi="Arial" w:cs="Arial"/>
          <w:kern w:val="24"/>
          <w:rtl/>
          <w:lang w:bidi="ar-JO"/>
        </w:rPr>
        <w:t>تراكيز</w:t>
      </w:r>
      <w:proofErr w:type="spellEnd"/>
      <w:r w:rsidRPr="00451F21">
        <w:rPr>
          <w:rFonts w:ascii="Calibri" w:hAnsi="Arial" w:cs="Arial"/>
          <w:kern w:val="24"/>
          <w:rtl/>
          <w:lang w:bidi="ar-JO"/>
        </w:rPr>
        <w:t xml:space="preserve"> الملوثات مع سكون الرياح وحدوث الاستقرار الجوي.</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b/>
          <w:bCs/>
          <w:kern w:val="24"/>
          <w:rtl/>
        </w:rPr>
        <w:t>ج -</w:t>
      </w:r>
      <w:r w:rsidRPr="00451F21">
        <w:rPr>
          <w:rFonts w:ascii="Calibri" w:hAnsi="Arial" w:cs="Arial"/>
          <w:kern w:val="24"/>
          <w:rtl/>
        </w:rPr>
        <w:t xml:space="preserve"> </w:t>
      </w:r>
      <w:r w:rsidRPr="00451F21">
        <w:rPr>
          <w:rFonts w:ascii="Calibri" w:hAnsi="Arial" w:cs="Arial"/>
          <w:b/>
          <w:bCs/>
          <w:kern w:val="24"/>
          <w:rtl/>
          <w:lang w:bidi="ar-JO"/>
        </w:rPr>
        <w:t xml:space="preserve">تزداد نسبة التغيم </w:t>
      </w:r>
      <w:r w:rsidRPr="00451F21">
        <w:rPr>
          <w:rFonts w:ascii="Calibri" w:hAnsi="Arial" w:cs="Arial"/>
          <w:kern w:val="24"/>
          <w:rtl/>
          <w:lang w:bidi="ar-JO"/>
        </w:rPr>
        <w:t xml:space="preserve">نتيجة لوفرة </w:t>
      </w:r>
      <w:proofErr w:type="spellStart"/>
      <w:r w:rsidRPr="00451F21">
        <w:rPr>
          <w:rFonts w:ascii="Calibri" w:hAnsi="Arial" w:cs="Arial"/>
          <w:kern w:val="24"/>
          <w:rtl/>
          <w:lang w:bidi="ar-JO"/>
        </w:rPr>
        <w:t>نويات</w:t>
      </w:r>
      <w:proofErr w:type="spellEnd"/>
      <w:r w:rsidRPr="00451F21">
        <w:rPr>
          <w:rFonts w:ascii="Calibri" w:hAnsi="Arial" w:cs="Arial"/>
          <w:kern w:val="24"/>
          <w:rtl/>
          <w:lang w:bidi="ar-JO"/>
        </w:rPr>
        <w:t xml:space="preserve"> الدخان والشوائب وسقوط المطر الحمضي (</w:t>
      </w:r>
      <w:r w:rsidRPr="00451F21">
        <w:rPr>
          <w:rFonts w:ascii="Calibri" w:hAnsi="Times New Roman" w:cs="Calibri"/>
          <w:kern w:val="24"/>
        </w:rPr>
        <w:t>Acid rain</w:t>
      </w:r>
      <w:r w:rsidRPr="00451F21">
        <w:rPr>
          <w:rFonts w:ascii="Calibri" w:hAnsi="Arial" w:cs="Arial"/>
          <w:kern w:val="24"/>
          <w:rtl/>
          <w:lang w:bidi="ar-JO"/>
        </w:rPr>
        <w:t xml:space="preserve">)، بسبب تفاعل بخار الماء في الجو مع بعض </w:t>
      </w:r>
      <w:proofErr w:type="spellStart"/>
      <w:r w:rsidRPr="00451F21">
        <w:rPr>
          <w:rFonts w:ascii="Calibri" w:hAnsi="Arial" w:cs="Arial"/>
          <w:kern w:val="24"/>
          <w:rtl/>
          <w:lang w:bidi="ar-JO"/>
        </w:rPr>
        <w:t>الاكاسيد</w:t>
      </w:r>
      <w:proofErr w:type="spellEnd"/>
      <w:r w:rsidRPr="00451F21">
        <w:rPr>
          <w:rFonts w:ascii="Calibri" w:hAnsi="Arial" w:cs="Arial"/>
          <w:kern w:val="24"/>
          <w:rtl/>
          <w:lang w:bidi="ar-JO"/>
        </w:rPr>
        <w:t xml:space="preserve"> المنتشرة في جو المدينة </w:t>
      </w:r>
      <w:r w:rsidRPr="00451F21">
        <w:rPr>
          <w:rFonts w:ascii="Calibri" w:hAnsi="Arial" w:cs="Arial"/>
          <w:kern w:val="24"/>
          <w:rtl/>
        </w:rPr>
        <w:t xml:space="preserve"> ، </w:t>
      </w:r>
      <w:r w:rsidRPr="00451F21">
        <w:rPr>
          <w:rFonts w:ascii="Calibri" w:hAnsi="Arial" w:cs="Arial"/>
          <w:kern w:val="24"/>
          <w:rtl/>
          <w:lang w:bidi="ar-JO"/>
        </w:rPr>
        <w:t>خاصة ثاني أكسيد الكربون، ويتسبب هذا المطر بأضرار للنباتات والمحاصيل الزراعية وأحواض تربية الأسماك والحيوانات، كما يزيد من فعالية عمليات الجوية الكيميائية للصخور والآثار المكشوفة.</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b/>
          <w:bCs/>
          <w:kern w:val="24"/>
          <w:rtl/>
          <w:lang w:bidi="ar-JO"/>
        </w:rPr>
        <w:lastRenderedPageBreak/>
        <w:t xml:space="preserve">رابعاً: ظاهرة </w:t>
      </w:r>
      <w:proofErr w:type="spellStart"/>
      <w:r w:rsidRPr="00451F21">
        <w:rPr>
          <w:rFonts w:ascii="Calibri" w:hAnsi="Arial" w:cs="Arial"/>
          <w:b/>
          <w:bCs/>
          <w:kern w:val="24"/>
          <w:rtl/>
          <w:lang w:bidi="ar-JO"/>
        </w:rPr>
        <w:t>النينو</w:t>
      </w:r>
      <w:proofErr w:type="spellEnd"/>
      <w:r w:rsidRPr="00451F21">
        <w:rPr>
          <w:rFonts w:ascii="Calibri" w:hAnsi="Arial" w:cs="Arial"/>
          <w:b/>
          <w:bCs/>
          <w:kern w:val="24"/>
          <w:rtl/>
          <w:lang w:bidi="ar-JO"/>
        </w:rPr>
        <w:t>:</w:t>
      </w:r>
      <w:r w:rsidRPr="00451F21">
        <w:rPr>
          <w:rFonts w:ascii="Calibri" w:hAnsi="Times New Roman" w:cs="Calibri"/>
          <w:kern w:val="24"/>
        </w:rPr>
        <w:br/>
      </w:r>
      <w:r w:rsidRPr="00451F21">
        <w:rPr>
          <w:rFonts w:ascii="Calibri" w:hAnsi="Arial" w:cs="Arial"/>
          <w:kern w:val="24"/>
          <w:rtl/>
        </w:rPr>
        <w:t xml:space="preserve">   </w:t>
      </w:r>
      <w:proofErr w:type="spellStart"/>
      <w:r w:rsidRPr="00451F21">
        <w:rPr>
          <w:rFonts w:ascii="Calibri" w:hAnsi="Arial" w:cs="Arial"/>
          <w:kern w:val="24"/>
          <w:rtl/>
          <w:lang w:bidi="ar-JO"/>
        </w:rPr>
        <w:t>ا</w:t>
      </w:r>
      <w:r w:rsidRPr="00451F21">
        <w:rPr>
          <w:rFonts w:ascii="Calibri" w:hAnsi="Arial" w:cs="Arial"/>
          <w:b/>
          <w:bCs/>
          <w:kern w:val="24"/>
          <w:rtl/>
          <w:lang w:bidi="ar-JO"/>
        </w:rPr>
        <w:t>لنينو</w:t>
      </w:r>
      <w:proofErr w:type="spellEnd"/>
      <w:r w:rsidRPr="00451F21">
        <w:rPr>
          <w:rFonts w:ascii="Calibri" w:hAnsi="Arial" w:cs="Arial"/>
          <w:kern w:val="24"/>
          <w:rtl/>
          <w:lang w:bidi="ar-JO"/>
        </w:rPr>
        <w:t xml:space="preserve"> </w:t>
      </w:r>
      <w:proofErr w:type="spellStart"/>
      <w:r w:rsidRPr="00451F21">
        <w:rPr>
          <w:rFonts w:ascii="Calibri" w:hAnsi="Times New Roman" w:cs="Calibri"/>
          <w:kern w:val="24"/>
        </w:rPr>
        <w:t>Elnino</w:t>
      </w:r>
      <w:proofErr w:type="spellEnd"/>
      <w:r w:rsidRPr="00451F21">
        <w:rPr>
          <w:rFonts w:ascii="Calibri" w:hAnsi="Arial" w:cs="Arial"/>
          <w:kern w:val="24"/>
          <w:rtl/>
          <w:lang w:bidi="ar-JO"/>
        </w:rPr>
        <w:t xml:space="preserve"> كلمة اسبانية تعني الطفل حديث الولادة، وقد يكون الأسبان أخذوها من اللفظ </w:t>
      </w:r>
      <w:proofErr w:type="spellStart"/>
      <w:r w:rsidRPr="00451F21">
        <w:rPr>
          <w:rFonts w:ascii="Calibri" w:hAnsi="Arial" w:cs="Arial"/>
          <w:kern w:val="24"/>
          <w:rtl/>
          <w:lang w:bidi="ar-JO"/>
        </w:rPr>
        <w:t>الع</w:t>
      </w:r>
      <w:proofErr w:type="spellEnd"/>
      <w:r w:rsidRPr="00451F21">
        <w:rPr>
          <w:rFonts w:ascii="Calibri" w:hAnsi="Arial" w:cs="Arial"/>
          <w:kern w:val="24"/>
          <w:rtl/>
        </w:rPr>
        <w:t>ر</w:t>
      </w:r>
      <w:proofErr w:type="spellStart"/>
      <w:r w:rsidRPr="00451F21">
        <w:rPr>
          <w:rFonts w:ascii="Calibri" w:hAnsi="Arial" w:cs="Arial"/>
          <w:kern w:val="24"/>
          <w:rtl/>
          <w:lang w:bidi="ar-JO"/>
        </w:rPr>
        <w:t>بي</w:t>
      </w:r>
      <w:proofErr w:type="spellEnd"/>
      <w:r w:rsidRPr="00451F21">
        <w:rPr>
          <w:rFonts w:ascii="Calibri" w:hAnsi="Arial" w:cs="Arial"/>
          <w:kern w:val="24"/>
          <w:rtl/>
          <w:lang w:bidi="ar-JO"/>
        </w:rPr>
        <w:t xml:space="preserve"> المحلي (</w:t>
      </w:r>
      <w:proofErr w:type="spellStart"/>
      <w:r w:rsidRPr="00451F21">
        <w:rPr>
          <w:rFonts w:ascii="Calibri" w:hAnsi="Arial" w:cs="Arial"/>
          <w:kern w:val="24"/>
          <w:rtl/>
          <w:lang w:bidi="ar-JO"/>
        </w:rPr>
        <w:t>النونو</w:t>
      </w:r>
      <w:proofErr w:type="spellEnd"/>
      <w:r w:rsidRPr="00451F21">
        <w:rPr>
          <w:rFonts w:ascii="Calibri" w:hAnsi="Arial" w:cs="Arial"/>
          <w:kern w:val="24"/>
          <w:rtl/>
          <w:lang w:bidi="ar-JO"/>
        </w:rPr>
        <w:t xml:space="preserve">)، التي تطلق على </w:t>
      </w:r>
      <w:proofErr w:type="spellStart"/>
      <w:r w:rsidRPr="00451F21">
        <w:rPr>
          <w:rFonts w:ascii="Calibri" w:hAnsi="Arial" w:cs="Arial"/>
          <w:kern w:val="24"/>
          <w:rtl/>
          <w:lang w:bidi="ar-JO"/>
        </w:rPr>
        <w:t>ال</w:t>
      </w:r>
      <w:proofErr w:type="spellEnd"/>
      <w:r w:rsidRPr="00451F21">
        <w:rPr>
          <w:rFonts w:ascii="Calibri" w:hAnsi="Arial" w:cs="Arial"/>
          <w:kern w:val="24"/>
          <w:rtl/>
        </w:rPr>
        <w:t>ط</w:t>
      </w:r>
      <w:r w:rsidRPr="00451F21">
        <w:rPr>
          <w:rFonts w:ascii="Calibri" w:hAnsi="Arial" w:cs="Arial"/>
          <w:kern w:val="24"/>
          <w:rtl/>
          <w:lang w:bidi="ar-JO"/>
        </w:rPr>
        <w:t>فل الرضيع (حكم العرب اسبانيا وعاشوا فيها ثمانية قرون</w:t>
      </w:r>
      <w:r w:rsidRPr="00451F21">
        <w:rPr>
          <w:rFonts w:ascii="Calibri" w:hAnsi="Arial" w:cs="Arial"/>
          <w:kern w:val="24"/>
          <w:rtl/>
        </w:rPr>
        <w:t>)</w:t>
      </w:r>
      <w:r w:rsidRPr="00451F21">
        <w:rPr>
          <w:rFonts w:ascii="Calibri" w:hAnsi="Arial" w:cs="Arial"/>
          <w:kern w:val="24"/>
          <w:rtl/>
          <w:lang w:bidi="ar-JO"/>
        </w:rPr>
        <w:t xml:space="preserve">، وقد أطلق الصيادون في بيرو والإكوادور هذا الاسم على هذه الظاهرة </w:t>
      </w:r>
      <w:r w:rsidRPr="00451F21">
        <w:rPr>
          <w:rFonts w:ascii="Calibri" w:hAnsi="Arial" w:cs="Arial"/>
          <w:kern w:val="24"/>
          <w:rtl/>
        </w:rPr>
        <w:t xml:space="preserve"> ، </w:t>
      </w:r>
      <w:r w:rsidRPr="00451F21">
        <w:rPr>
          <w:rFonts w:ascii="Calibri" w:hAnsi="Arial" w:cs="Arial"/>
          <w:kern w:val="24"/>
          <w:rtl/>
          <w:lang w:bidi="ar-JO"/>
        </w:rPr>
        <w:t>لأنها كانت تحدث في فترة أعياد الميلاد المسيحية</w:t>
      </w:r>
      <w:r w:rsidRPr="00451F21">
        <w:rPr>
          <w:rFonts w:ascii="Calibri" w:hAnsi="Arial" w:cs="Arial"/>
          <w:kern w:val="24"/>
          <w:rtl/>
        </w:rPr>
        <w:t xml:space="preserve"> </w:t>
      </w:r>
      <w:r w:rsidRPr="00451F21">
        <w:rPr>
          <w:rFonts w:ascii="Calibri" w:hAnsi="Arial" w:cs="Arial"/>
          <w:kern w:val="24"/>
          <w:rtl/>
          <w:lang w:bidi="ar-JO"/>
        </w:rPr>
        <w:t>، وكانت تجعل المحيط الهادي أكثر دفئاً، وتغير اتجاه التيار البحري في المحيط الهادي.</w:t>
      </w:r>
      <w:r w:rsidRPr="00451F21">
        <w:rPr>
          <w:rFonts w:ascii="Calibri" w:hAnsi="Arial" w:cs="Arial"/>
          <w:kern w:val="24"/>
          <w:rtl/>
        </w:rPr>
        <w:br/>
      </w:r>
      <w:r w:rsidRPr="00451F21">
        <w:rPr>
          <w:rFonts w:ascii="Calibri" w:hAnsi="Times New Roman" w:cs="Calibri"/>
          <w:kern w:val="24"/>
        </w:rPr>
        <w:br/>
      </w:r>
      <w:r w:rsidRPr="00451F21">
        <w:rPr>
          <w:rFonts w:ascii="Calibri" w:hAnsi="Arial" w:cs="Arial"/>
          <w:kern w:val="24"/>
          <w:rtl/>
        </w:rPr>
        <w:t xml:space="preserve">     </w:t>
      </w:r>
      <w:proofErr w:type="spellStart"/>
      <w:r w:rsidRPr="00451F21">
        <w:rPr>
          <w:rFonts w:ascii="Calibri" w:hAnsi="Arial" w:cs="Arial"/>
          <w:b/>
          <w:bCs/>
          <w:kern w:val="24"/>
          <w:rtl/>
          <w:lang w:bidi="ar-JO"/>
        </w:rPr>
        <w:t>والنينو</w:t>
      </w:r>
      <w:proofErr w:type="spellEnd"/>
      <w:r w:rsidRPr="00451F21">
        <w:rPr>
          <w:rFonts w:ascii="Calibri" w:hAnsi="Arial" w:cs="Arial"/>
          <w:b/>
          <w:bCs/>
          <w:kern w:val="24"/>
          <w:rtl/>
          <w:lang w:bidi="ar-JO"/>
        </w:rPr>
        <w:t xml:space="preserve"> ظاهرة مناخية وبيئية وهيدرولوجية عالمية</w:t>
      </w:r>
      <w:r w:rsidRPr="00451F21">
        <w:rPr>
          <w:rFonts w:ascii="Calibri" w:hAnsi="Arial" w:cs="Arial"/>
          <w:kern w:val="24"/>
          <w:rtl/>
          <w:lang w:bidi="ar-JO"/>
        </w:rPr>
        <w:t xml:space="preserve">، يرافقها عملية تسخين غير طبيعية لطبقة </w:t>
      </w:r>
      <w:proofErr w:type="spellStart"/>
      <w:r w:rsidRPr="00451F21">
        <w:rPr>
          <w:rFonts w:ascii="Calibri" w:hAnsi="Arial" w:cs="Arial"/>
          <w:kern w:val="24"/>
          <w:rtl/>
          <w:lang w:bidi="ar-JO"/>
        </w:rPr>
        <w:t>ال</w:t>
      </w:r>
      <w:proofErr w:type="spellEnd"/>
      <w:r w:rsidRPr="00451F21">
        <w:rPr>
          <w:rFonts w:ascii="Calibri" w:hAnsi="Arial" w:cs="Arial"/>
          <w:kern w:val="24"/>
          <w:rtl/>
        </w:rPr>
        <w:t>م</w:t>
      </w:r>
      <w:r w:rsidRPr="00451F21">
        <w:rPr>
          <w:rFonts w:ascii="Calibri" w:hAnsi="Arial" w:cs="Arial"/>
          <w:kern w:val="24"/>
          <w:rtl/>
          <w:lang w:bidi="ar-JO"/>
        </w:rPr>
        <w:t>يا</w:t>
      </w:r>
      <w:r w:rsidRPr="00451F21">
        <w:rPr>
          <w:rFonts w:ascii="Calibri" w:hAnsi="Arial" w:cs="Arial"/>
          <w:kern w:val="24"/>
          <w:rtl/>
        </w:rPr>
        <w:t xml:space="preserve">ه </w:t>
      </w:r>
      <w:r w:rsidRPr="00451F21">
        <w:rPr>
          <w:rFonts w:ascii="Calibri" w:hAnsi="Arial" w:cs="Arial"/>
          <w:kern w:val="24"/>
          <w:rtl/>
          <w:lang w:bidi="ar-JO"/>
        </w:rPr>
        <w:t>السطحية في المنطقة الشرقية من مياه المحيط الهادي (السواحل الغرب</w:t>
      </w:r>
      <w:r w:rsidRPr="00451F21">
        <w:rPr>
          <w:rFonts w:ascii="Calibri" w:hAnsi="Arial" w:cs="Arial"/>
          <w:kern w:val="24"/>
          <w:rtl/>
        </w:rPr>
        <w:t>ي</w:t>
      </w:r>
      <w:r w:rsidRPr="00451F21">
        <w:rPr>
          <w:rFonts w:ascii="Calibri" w:hAnsi="Arial" w:cs="Arial"/>
          <w:kern w:val="24"/>
          <w:rtl/>
          <w:lang w:bidi="ar-JO"/>
        </w:rPr>
        <w:t>ة لأمريكا</w:t>
      </w:r>
      <w:r w:rsidRPr="00451F21">
        <w:rPr>
          <w:rFonts w:ascii="Calibri" w:hAnsi="Arial" w:cs="Arial"/>
          <w:kern w:val="24"/>
          <w:rtl/>
        </w:rPr>
        <w:t xml:space="preserve"> </w:t>
      </w:r>
      <w:r w:rsidRPr="00451F21">
        <w:rPr>
          <w:rFonts w:ascii="Calibri" w:hAnsi="Arial" w:cs="Arial"/>
          <w:kern w:val="24"/>
          <w:rtl/>
          <w:lang w:bidi="ar-JO"/>
        </w:rPr>
        <w:t xml:space="preserve">) </w:t>
      </w:r>
      <w:r w:rsidRPr="00451F21">
        <w:rPr>
          <w:rFonts w:ascii="Calibri" w:hAnsi="Arial" w:cs="Arial"/>
          <w:kern w:val="24"/>
          <w:rtl/>
        </w:rPr>
        <w:t xml:space="preserve">، </w:t>
      </w:r>
      <w:r w:rsidRPr="00451F21">
        <w:rPr>
          <w:rFonts w:ascii="Calibri" w:hAnsi="Arial" w:cs="Arial"/>
          <w:kern w:val="24"/>
          <w:rtl/>
          <w:lang w:bidi="ar-JO"/>
        </w:rPr>
        <w:t>حيث ترتفع</w:t>
      </w:r>
      <w:r w:rsidRPr="00451F21">
        <w:rPr>
          <w:rFonts w:ascii="Calibri" w:hAnsi="Arial" w:cs="Arial"/>
          <w:kern w:val="24"/>
          <w:rtl/>
        </w:rPr>
        <w:t xml:space="preserve"> درجة حرارتها</w:t>
      </w:r>
      <w:r w:rsidRPr="00451F21">
        <w:rPr>
          <w:rFonts w:ascii="Calibri" w:hAnsi="Arial" w:cs="Arial"/>
          <w:kern w:val="24"/>
          <w:rtl/>
          <w:lang w:bidi="ar-JO"/>
        </w:rPr>
        <w:t xml:space="preserve"> إلى حوالي 5مْ فوق معدلها، تحدث في فصل الشتاء الذي يتزامن مع أعياد الميلاد، </w:t>
      </w:r>
      <w:r w:rsidRPr="00451F21">
        <w:rPr>
          <w:rFonts w:ascii="Calibri" w:hAnsi="Arial" w:cs="Arial"/>
          <w:b/>
          <w:bCs/>
          <w:kern w:val="24"/>
          <w:rtl/>
          <w:lang w:bidi="ar-JO"/>
        </w:rPr>
        <w:t xml:space="preserve">وهي </w:t>
      </w:r>
      <w:r w:rsidRPr="00451F21">
        <w:rPr>
          <w:rFonts w:ascii="Calibri" w:hAnsi="Arial" w:cs="Arial"/>
          <w:kern w:val="24"/>
          <w:rtl/>
          <w:lang w:bidi="ar-JO"/>
        </w:rPr>
        <w:t>تيار مائي دافئ يتحرك شرقاً على امتداد المنطقة المدارية من المحيط الهادي، ويستغرق وصوله بضعة أشهر ليصل سواحل غرب أمريكا الجنوبية.</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حدث أول تسجيل موثق لظاهرة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في القرن الخامس عشر </w:t>
      </w:r>
      <w:r w:rsidRPr="00451F21">
        <w:rPr>
          <w:rFonts w:ascii="Calibri" w:hAnsi="Arial" w:cs="Arial"/>
          <w:kern w:val="24"/>
          <w:rtl/>
        </w:rPr>
        <w:t xml:space="preserve">، </w:t>
      </w:r>
      <w:r w:rsidRPr="00451F21">
        <w:rPr>
          <w:rFonts w:ascii="Calibri" w:hAnsi="Arial" w:cs="Arial"/>
          <w:kern w:val="24"/>
          <w:rtl/>
          <w:lang w:bidi="ar-JO"/>
        </w:rPr>
        <w:t xml:space="preserve">مع بداية اكتشاف المستعمرين الأسبان لأمريكا الجنوبية </w:t>
      </w:r>
      <w:r w:rsidRPr="00451F21">
        <w:rPr>
          <w:rFonts w:ascii="Calibri" w:hAnsi="Arial" w:cs="Arial"/>
          <w:kern w:val="24"/>
          <w:rtl/>
        </w:rPr>
        <w:t xml:space="preserve"> ،</w:t>
      </w:r>
      <w:r w:rsidRPr="00451F21">
        <w:rPr>
          <w:rFonts w:ascii="Calibri" w:hAnsi="Arial" w:cs="Arial"/>
          <w:kern w:val="24"/>
          <w:rtl/>
          <w:lang w:bidi="ar-JO"/>
        </w:rPr>
        <w:t xml:space="preserve">من قبل المكتشف جير </w:t>
      </w:r>
      <w:proofErr w:type="spellStart"/>
      <w:r w:rsidRPr="00451F21">
        <w:rPr>
          <w:rFonts w:ascii="Calibri" w:hAnsi="Arial" w:cs="Arial"/>
          <w:kern w:val="24"/>
          <w:rtl/>
          <w:lang w:bidi="ar-JO"/>
        </w:rPr>
        <w:t>تيمو</w:t>
      </w:r>
      <w:proofErr w:type="spellEnd"/>
      <w:r w:rsidRPr="00451F21">
        <w:rPr>
          <w:rFonts w:ascii="Calibri" w:hAnsi="Arial" w:cs="Arial"/>
          <w:kern w:val="24"/>
          <w:rtl/>
          <w:lang w:bidi="ar-JO"/>
        </w:rPr>
        <w:t xml:space="preserve"> تبزوني خلال المدة 1547-1550مْ.</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cs="Calibri"/>
          <w:kern w:val="24"/>
        </w:rPr>
      </w:pPr>
      <w:r w:rsidRPr="00451F21">
        <w:rPr>
          <w:rFonts w:ascii="Calibri" w:hAnsi="Arial" w:cs="Arial"/>
          <w:b/>
          <w:bCs/>
          <w:kern w:val="24"/>
          <w:rtl/>
          <w:lang w:bidi="ar-JO"/>
        </w:rPr>
        <w:t xml:space="preserve">نشأة </w:t>
      </w:r>
      <w:proofErr w:type="spellStart"/>
      <w:r w:rsidRPr="00451F21">
        <w:rPr>
          <w:rFonts w:ascii="Calibri" w:hAnsi="Arial" w:cs="Arial"/>
          <w:b/>
          <w:bCs/>
          <w:kern w:val="24"/>
          <w:rtl/>
          <w:lang w:bidi="ar-JO"/>
        </w:rPr>
        <w:t>النينو</w:t>
      </w:r>
      <w:proofErr w:type="spellEnd"/>
      <w:r w:rsidRPr="00451F21">
        <w:rPr>
          <w:rFonts w:ascii="Calibri" w:hAnsi="Arial" w:cs="Arial"/>
          <w:b/>
          <w:bCs/>
          <w:kern w:val="24"/>
          <w:rtl/>
          <w:lang w:bidi="ar-JO"/>
        </w:rPr>
        <w:t>:</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تهب الرياح التجارية عادة –</w:t>
      </w:r>
      <w:r w:rsidRPr="00451F21">
        <w:rPr>
          <w:rFonts w:ascii="Calibri" w:hAnsi="Arial" w:cs="Arial"/>
          <w:kern w:val="24"/>
          <w:rtl/>
        </w:rPr>
        <w:t xml:space="preserve"> </w:t>
      </w:r>
      <w:r w:rsidRPr="00451F21">
        <w:rPr>
          <w:rFonts w:ascii="Calibri" w:hAnsi="Arial" w:cs="Arial"/>
          <w:kern w:val="24"/>
          <w:rtl/>
          <w:lang w:bidi="ar-JO"/>
        </w:rPr>
        <w:t>وخاصة في فصل الصيف</w:t>
      </w:r>
      <w:r w:rsidRPr="00451F21">
        <w:rPr>
          <w:rFonts w:ascii="Calibri" w:hAnsi="Arial" w:cs="Arial"/>
          <w:kern w:val="24"/>
          <w:rtl/>
        </w:rPr>
        <w:t xml:space="preserve"> </w:t>
      </w:r>
      <w:r w:rsidRPr="00451F21">
        <w:rPr>
          <w:rFonts w:ascii="Calibri" w:hAnsi="Arial" w:cs="Arial"/>
          <w:kern w:val="24"/>
          <w:rtl/>
          <w:lang w:bidi="ar-JO"/>
        </w:rPr>
        <w:t xml:space="preserve">- باتجاه الغرب على طول خط الاستواء من المحيط الهادي، فتدفع في اتجاهها الطبقي السطحية الدافئة من مياه المحيط الهادي، التي تتجمع غرب المحيط في منطقة </w:t>
      </w:r>
      <w:proofErr w:type="spellStart"/>
      <w:r w:rsidRPr="00451F21">
        <w:rPr>
          <w:rFonts w:ascii="Calibri" w:hAnsi="Arial" w:cs="Arial"/>
          <w:kern w:val="24"/>
          <w:rtl/>
          <w:lang w:bidi="ar-JO"/>
        </w:rPr>
        <w:t>الاوقيانوسيا</w:t>
      </w:r>
      <w:proofErr w:type="spellEnd"/>
      <w:r w:rsidRPr="00451F21">
        <w:rPr>
          <w:rFonts w:ascii="Calibri" w:hAnsi="Arial" w:cs="Arial"/>
          <w:kern w:val="24"/>
          <w:rtl/>
          <w:lang w:bidi="ar-JO"/>
        </w:rPr>
        <w:t>، فيرتفع مستوى سطح المحيط عندها حوالي نصف متر عما هو عليه في شرق المحيط</w:t>
      </w:r>
      <w:r w:rsidRPr="00451F21">
        <w:rPr>
          <w:rFonts w:ascii="Calibri" w:hAnsi="Arial" w:cs="Arial"/>
          <w:kern w:val="24"/>
          <w:rtl/>
        </w:rPr>
        <w:t xml:space="preserve"> </w:t>
      </w:r>
      <w:r w:rsidRPr="00451F21">
        <w:rPr>
          <w:rFonts w:ascii="Calibri" w:hAnsi="Arial" w:cs="Arial"/>
          <w:kern w:val="24"/>
          <w:rtl/>
          <w:lang w:bidi="ar-JO"/>
        </w:rPr>
        <w:t xml:space="preserve">، وعندما تتجمع المياه في الغرب، تحل محلها في الشرق مياهاً باردةً قادمة من الأسفل للسطح غنية بالمواد الغذائية </w:t>
      </w:r>
      <w:r w:rsidRPr="00451F21">
        <w:rPr>
          <w:rFonts w:ascii="Calibri" w:hAnsi="Times New Roman" w:cs="Calibri"/>
          <w:kern w:val="24"/>
        </w:rPr>
        <w:t>nutrients</w:t>
      </w:r>
      <w:r w:rsidRPr="00451F21">
        <w:rPr>
          <w:rFonts w:ascii="Calibri" w:hAnsi="Arial" w:cs="Arial"/>
          <w:kern w:val="24"/>
          <w:rtl/>
          <w:lang w:bidi="ar-JO"/>
        </w:rPr>
        <w:t>، فتكثر الأسماك عند الساحل الشرقي للمحيط الهادي (سواحل كولومبيا وإكوادور وبيرو).</w:t>
      </w:r>
      <w:r w:rsidRPr="00451F21">
        <w:rPr>
          <w:rFonts w:ascii="Calibri" w:hAnsi="Arial" w:cs="Arial"/>
          <w:kern w:val="24"/>
          <w:rtl/>
        </w:rPr>
        <w:br/>
        <w:t xml:space="preserve">     </w:t>
      </w:r>
      <w:r w:rsidRPr="00451F21">
        <w:rPr>
          <w:rFonts w:ascii="Calibri" w:hAnsi="Arial" w:cs="Arial"/>
          <w:kern w:val="24"/>
          <w:rtl/>
          <w:lang w:bidi="ar-JO"/>
        </w:rPr>
        <w:t xml:space="preserve"> أما المياه المتجمعة، فتُسخن الهواء الذي يعلوها، ويكوّن بخار الماء سحباً كثيرة تُسقط أمطاراً غزيرة على جنوب شرق آسيا، بينما يبقى الساحل الشمالي الغربي لأمريكا الجنوبية (شرق المحيط الهادي) خالياً من الأمطار.</w:t>
      </w:r>
    </w:p>
    <w:p w:rsidR="00FD4068" w:rsidRPr="00451F21" w:rsidRDefault="00FD4068" w:rsidP="00FD4068">
      <w:pPr>
        <w:autoSpaceDE w:val="0"/>
        <w:autoSpaceDN w:val="0"/>
        <w:bidi w:val="0"/>
        <w:adjustRightInd w:val="0"/>
        <w:spacing w:after="0" w:line="240" w:lineRule="auto"/>
        <w:jc w:val="right"/>
        <w:rPr>
          <w:rFonts w:ascii="Calibri" w:hAnsi="Times New Roman" w:cs="Calibri"/>
          <w:kern w:val="24"/>
        </w:rPr>
      </w:pPr>
      <w:r w:rsidRPr="00451F21">
        <w:rPr>
          <w:rFonts w:ascii="Calibri" w:hAnsi="Arial" w:cs="Arial"/>
          <w:kern w:val="24"/>
          <w:rtl/>
        </w:rPr>
        <w:t xml:space="preserve">        </w:t>
      </w:r>
      <w:r w:rsidRPr="00451F21">
        <w:rPr>
          <w:rFonts w:ascii="Calibri" w:hAnsi="Arial" w:cs="Arial"/>
          <w:kern w:val="24"/>
          <w:rtl/>
          <w:lang w:bidi="ar-JO"/>
        </w:rPr>
        <w:t xml:space="preserve">وعندما يبدأ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بالتشكل في بعض السنوات، تأخذ الرياح التجارية بالتراخي والضعف في المناطق المدارية من المحيط الهادي بشكل مفاجئ، وعلى نحو غير معروفة جميع جوانبه حتى الآن، ويحل محلها رياحاً غربية ، مما يسمح لمياه المحيط الدافئة بالحركة </w:t>
      </w:r>
      <w:proofErr w:type="spellStart"/>
      <w:r w:rsidRPr="00451F21">
        <w:rPr>
          <w:rFonts w:ascii="Calibri" w:hAnsi="Arial" w:cs="Arial"/>
          <w:kern w:val="24"/>
          <w:rtl/>
          <w:lang w:bidi="ar-JO"/>
        </w:rPr>
        <w:t>والهيجان</w:t>
      </w:r>
      <w:proofErr w:type="spellEnd"/>
      <w:r w:rsidRPr="00451F21">
        <w:rPr>
          <w:rFonts w:ascii="Calibri" w:hAnsi="Arial" w:cs="Arial"/>
          <w:kern w:val="24"/>
          <w:rtl/>
          <w:lang w:bidi="ar-JO"/>
        </w:rPr>
        <w:t xml:space="preserve"> من الغرب إلى الشرق على شكل أمواج هائلة  يطلق عليها أمواج كلفن ()، تقوم بدفع كتلة المياه الدافئة التي تجمعت خلال فصل الصيف في منطقة </w:t>
      </w:r>
      <w:proofErr w:type="spellStart"/>
      <w:r w:rsidRPr="00451F21">
        <w:rPr>
          <w:rFonts w:ascii="Calibri" w:hAnsi="Arial" w:cs="Arial"/>
          <w:kern w:val="24"/>
          <w:rtl/>
          <w:lang w:bidi="ar-JO"/>
        </w:rPr>
        <w:t>الاوقيانوسيا</w:t>
      </w:r>
      <w:proofErr w:type="spellEnd"/>
      <w:r w:rsidRPr="00451F21">
        <w:rPr>
          <w:rFonts w:ascii="Calibri" w:hAnsi="Arial" w:cs="Arial"/>
          <w:kern w:val="24"/>
          <w:rtl/>
          <w:lang w:bidi="ar-JO"/>
        </w:rPr>
        <w:t xml:space="preserve"> (غرب المحيط) نحو الشرق، حيث تصل إلى سواحل كولومبيا وإكوادور وبيرو في فت</w:t>
      </w:r>
      <w:r w:rsidRPr="00451F21">
        <w:rPr>
          <w:rFonts w:ascii="Calibri" w:hAnsi="Arial" w:cs="Arial"/>
          <w:kern w:val="24"/>
          <w:rtl/>
        </w:rPr>
        <w:t>ر</w:t>
      </w:r>
      <w:r w:rsidRPr="00451F21">
        <w:rPr>
          <w:rFonts w:ascii="Calibri" w:hAnsi="Arial" w:cs="Arial"/>
          <w:kern w:val="24"/>
          <w:rtl/>
          <w:lang w:bidi="ar-JO"/>
        </w:rPr>
        <w:t>ة أعياد الميلاد (أواخر كانون الأول وأوائل كانون الثاني)، لهذا كان الصيادون هناك يطلقون عليها الطفل حديث الولادة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وفي هذه الأثناء تسقط أمطار غزيرة وفيضانات على السواحل الغربية لأمريكا الجنوبية، وتقل الأسماك على سواحلها، بينما يعم الجفاف جنوب شرق آسيا وتنتشر الحرائق وخاصة في اندونيسيا.</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cs="Calibri"/>
          <w:kern w:val="24"/>
        </w:rPr>
      </w:pPr>
      <w:r w:rsidRPr="00451F21">
        <w:rPr>
          <w:rFonts w:ascii="Calibri" w:hAnsi="Arial" w:cs="Arial"/>
          <w:kern w:val="24"/>
          <w:rtl/>
        </w:rPr>
        <w:t xml:space="preserve">      </w:t>
      </w:r>
      <w:r w:rsidRPr="00451F21">
        <w:rPr>
          <w:rFonts w:ascii="Calibri" w:hAnsi="Arial" w:cs="Arial"/>
          <w:kern w:val="24"/>
          <w:rtl/>
          <w:lang w:bidi="ar-JO"/>
        </w:rPr>
        <w:t xml:space="preserve">يتكرر حدوث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دورياً بمعدل مرة كل 3-7 سنوات، وتستمر فعاليته الحرارية والجوية لمدة لا تقل عن عشرة شهور، وتختلف دورات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في شدتها أ</w:t>
      </w:r>
      <w:r w:rsidRPr="00451F21">
        <w:rPr>
          <w:rFonts w:ascii="Calibri" w:hAnsi="Arial" w:cs="Arial"/>
          <w:kern w:val="24"/>
          <w:rtl/>
        </w:rPr>
        <w:t>و</w:t>
      </w:r>
      <w:r w:rsidRPr="00451F21">
        <w:rPr>
          <w:rFonts w:ascii="Calibri" w:hAnsi="Arial" w:cs="Arial"/>
          <w:kern w:val="24"/>
          <w:rtl/>
          <w:lang w:bidi="ar-JO"/>
        </w:rPr>
        <w:t xml:space="preserve"> مقدار قوتها من دورة إلى أخرى.</w:t>
      </w:r>
      <w:r w:rsidRPr="00451F21">
        <w:rPr>
          <w:rFonts w:ascii="Calibri" w:hAnsi="Arial" w:cs="Arial"/>
          <w:kern w:val="24"/>
          <w:rtl/>
        </w:rPr>
        <w:br/>
        <w:t xml:space="preserve">    </w:t>
      </w:r>
      <w:r w:rsidRPr="00451F21">
        <w:rPr>
          <w:rFonts w:ascii="Calibri" w:hAnsi="Arial" w:cs="Arial"/>
          <w:kern w:val="24"/>
          <w:rtl/>
          <w:lang w:bidi="ar-JO"/>
        </w:rPr>
        <w:t xml:space="preserve"> ومن ظواهر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المميزة والمعروفة عالمياً تلك التي حصلت في السنوات 1891، 1925، 1941، 1982</w:t>
      </w:r>
      <w:r w:rsidRPr="00451F21">
        <w:rPr>
          <w:rFonts w:ascii="Calibri" w:hAnsi="Times New Roman" w:cs="Calibri"/>
          <w:kern w:val="24"/>
        </w:rPr>
        <w:t>-</w:t>
      </w:r>
      <w:r w:rsidRPr="00451F21">
        <w:rPr>
          <w:rFonts w:ascii="Calibri" w:hAnsi="Arial" w:cs="Arial"/>
          <w:kern w:val="24"/>
          <w:rtl/>
          <w:lang w:bidi="ar-JO"/>
        </w:rPr>
        <w:t xml:space="preserve"> 1983، 1989-1990</w:t>
      </w:r>
      <w:r w:rsidRPr="00451F21">
        <w:rPr>
          <w:rFonts w:ascii="Calibri" w:hAnsi="Times New Roman" w:cs="Calibri"/>
          <w:kern w:val="24"/>
        </w:rPr>
        <w:t xml:space="preserve">  </w:t>
      </w:r>
      <w:r w:rsidRPr="00451F21">
        <w:rPr>
          <w:rFonts w:ascii="Calibri" w:hAnsi="Arial" w:cs="Arial"/>
          <w:kern w:val="24"/>
          <w:rtl/>
          <w:lang w:bidi="ar-JO"/>
        </w:rPr>
        <w:t>، 1997-1998، وتعتبر الدورات 2006-2007</w:t>
      </w:r>
      <w:r w:rsidRPr="00451F21">
        <w:rPr>
          <w:rFonts w:ascii="Calibri" w:hAnsi="Times New Roman" w:cs="Calibri"/>
          <w:kern w:val="24"/>
        </w:rPr>
        <w:t xml:space="preserve"> </w:t>
      </w:r>
      <w:r w:rsidRPr="00451F21">
        <w:rPr>
          <w:rFonts w:ascii="Calibri" w:hAnsi="Arial" w:cs="Arial"/>
          <w:kern w:val="24"/>
          <w:rtl/>
        </w:rPr>
        <w:t xml:space="preserve"> و</w:t>
      </w:r>
      <w:r w:rsidRPr="00451F21">
        <w:rPr>
          <w:rFonts w:ascii="Calibri" w:hAnsi="Arial" w:cs="Arial"/>
          <w:kern w:val="24"/>
          <w:rtl/>
          <w:lang w:bidi="ar-JO"/>
        </w:rPr>
        <w:t xml:space="preserve"> 1982-1983 الأكثر شهرة، وتعتبر الأخيرة أقوى </w:t>
      </w:r>
      <w:proofErr w:type="spellStart"/>
      <w:r w:rsidRPr="00451F21">
        <w:rPr>
          <w:rFonts w:ascii="Calibri" w:hAnsi="Arial" w:cs="Arial"/>
          <w:kern w:val="24"/>
          <w:rtl/>
          <w:lang w:bidi="ar-JO"/>
        </w:rPr>
        <w:t>نينو</w:t>
      </w:r>
      <w:proofErr w:type="spellEnd"/>
      <w:r w:rsidRPr="00451F21">
        <w:rPr>
          <w:rFonts w:ascii="Calibri" w:hAnsi="Arial" w:cs="Arial"/>
          <w:kern w:val="24"/>
          <w:rtl/>
          <w:lang w:bidi="ar-JO"/>
        </w:rPr>
        <w:t xml:space="preserve"> عرفها الإنسان في تاريخه، فقد تسببت في حدوث كوارث على معظم القارات، فكان الجفاف والحرائق التي عانت منه كل من استراليا وأفريقيا واندونيسيا والأمطار الغزيرة في غرب أمريكا الجنوبية وخاصة في بيرو التي لم يُشهد مثلها من قبل.</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b/>
          <w:bCs/>
          <w:kern w:val="24"/>
          <w:rtl/>
          <w:lang w:bidi="ar-JO"/>
        </w:rPr>
        <w:t xml:space="preserve">سبب حدوث </w:t>
      </w:r>
      <w:proofErr w:type="spellStart"/>
      <w:r w:rsidRPr="00451F21">
        <w:rPr>
          <w:rFonts w:ascii="Calibri" w:hAnsi="Arial" w:cs="Arial"/>
          <w:b/>
          <w:bCs/>
          <w:kern w:val="24"/>
          <w:rtl/>
          <w:lang w:bidi="ar-JO"/>
        </w:rPr>
        <w:t>النينو</w:t>
      </w:r>
      <w:proofErr w:type="spellEnd"/>
      <w:r w:rsidRPr="00451F21">
        <w:rPr>
          <w:rFonts w:ascii="Calibri" w:hAnsi="Arial" w:cs="Arial"/>
          <w:b/>
          <w:bCs/>
          <w:kern w:val="24"/>
          <w:rtl/>
          <w:lang w:bidi="ar-JO"/>
        </w:rPr>
        <w:t>:</w:t>
      </w:r>
      <w:r w:rsidRPr="00451F21">
        <w:rPr>
          <w:rFonts w:ascii="Calibri" w:hAnsi="Times New Roman" w:cs="Calibri"/>
          <w:kern w:val="24"/>
        </w:rPr>
        <w:br/>
        <w:t xml:space="preserve">            </w:t>
      </w:r>
      <w:r w:rsidRPr="00451F21">
        <w:rPr>
          <w:rFonts w:ascii="Calibri" w:hAnsi="Arial" w:cs="Arial"/>
          <w:kern w:val="24"/>
          <w:rtl/>
          <w:lang w:bidi="ar-JO"/>
        </w:rPr>
        <w:t xml:space="preserve">يرى بعض العلماء أن سبب حدوث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هو </w:t>
      </w:r>
      <w:proofErr w:type="spellStart"/>
      <w:r w:rsidRPr="00451F21">
        <w:rPr>
          <w:rFonts w:ascii="Calibri" w:hAnsi="Arial" w:cs="Arial"/>
          <w:kern w:val="24"/>
          <w:rtl/>
          <w:lang w:bidi="ar-JO"/>
        </w:rPr>
        <w:t>ال</w:t>
      </w:r>
      <w:proofErr w:type="spellEnd"/>
      <w:r w:rsidRPr="00451F21">
        <w:rPr>
          <w:rFonts w:ascii="Calibri" w:hAnsi="Arial" w:cs="Arial"/>
          <w:kern w:val="24"/>
          <w:rtl/>
        </w:rPr>
        <w:t>إ</w:t>
      </w:r>
      <w:proofErr w:type="spellStart"/>
      <w:r w:rsidRPr="00451F21">
        <w:rPr>
          <w:rFonts w:ascii="Calibri" w:hAnsi="Arial" w:cs="Arial"/>
          <w:kern w:val="24"/>
          <w:rtl/>
          <w:lang w:bidi="ar-JO"/>
        </w:rPr>
        <w:t>نفجارات</w:t>
      </w:r>
      <w:proofErr w:type="spellEnd"/>
      <w:r w:rsidRPr="00451F21">
        <w:rPr>
          <w:rFonts w:ascii="Calibri" w:hAnsi="Arial" w:cs="Arial"/>
          <w:kern w:val="24"/>
          <w:rtl/>
          <w:lang w:bidi="ar-JO"/>
        </w:rPr>
        <w:t xml:space="preserve"> البركانية التي تتم تحت مياه المحيط الهادي، لكن آخرون يعتقدون أن تشكل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يرجع إلى التفاعلات بين المحيط والغلاف الجوي، وما ينتج عنه من اختلاف في حركة الرياح التجارية، وهذا ما أشار إليه أولاً العالم البريطاني </w:t>
      </w:r>
      <w:proofErr w:type="spellStart"/>
      <w:r w:rsidRPr="00451F21">
        <w:rPr>
          <w:rFonts w:ascii="Calibri" w:hAnsi="Arial" w:cs="Arial"/>
          <w:kern w:val="24"/>
          <w:rtl/>
          <w:lang w:bidi="ar-JO"/>
        </w:rPr>
        <w:t>جلبرت</w:t>
      </w:r>
      <w:proofErr w:type="spellEnd"/>
      <w:r w:rsidRPr="00451F21">
        <w:rPr>
          <w:rFonts w:ascii="Calibri" w:hAnsi="Arial" w:cs="Arial"/>
          <w:kern w:val="24"/>
          <w:rtl/>
          <w:lang w:bidi="ar-JO"/>
        </w:rPr>
        <w:t xml:space="preserve"> </w:t>
      </w:r>
      <w:proofErr w:type="spellStart"/>
      <w:r w:rsidRPr="00451F21">
        <w:rPr>
          <w:rFonts w:ascii="Calibri" w:hAnsi="Arial" w:cs="Arial"/>
          <w:kern w:val="24"/>
          <w:rtl/>
          <w:lang w:bidi="ar-JO"/>
        </w:rPr>
        <w:t>وولكر</w:t>
      </w:r>
      <w:proofErr w:type="spellEnd"/>
      <w:r w:rsidRPr="00451F21">
        <w:rPr>
          <w:rFonts w:ascii="Calibri" w:hAnsi="Arial" w:cs="Arial"/>
          <w:kern w:val="24"/>
          <w:rtl/>
          <w:lang w:bidi="ar-JO"/>
        </w:rPr>
        <w:t xml:space="preserve"> </w:t>
      </w:r>
      <w:proofErr w:type="spellStart"/>
      <w:r w:rsidRPr="00451F21">
        <w:rPr>
          <w:rFonts w:ascii="Calibri" w:hAnsi="Times New Roman" w:cs="Calibri"/>
          <w:kern w:val="24"/>
        </w:rPr>
        <w:t>G.Walker</w:t>
      </w:r>
      <w:proofErr w:type="spellEnd"/>
      <w:r w:rsidRPr="00451F21">
        <w:rPr>
          <w:rFonts w:ascii="Calibri" w:hAnsi="Arial" w:cs="Arial"/>
          <w:kern w:val="24"/>
          <w:rtl/>
          <w:lang w:bidi="ar-JO"/>
        </w:rPr>
        <w:t xml:space="preserve"> عام 1914، عندما كان يعمل في مرصد الهند، وقد لاحظ ارتباطاً بين قراءة الباروميتر في بعض مناطق الشرق ومثيلاتها في الغرب، فعندما يرتفع الضغط الجوي في الشرق ينخفض في الغرب والعكس صحيح، وقد أطلق على هذه الظاهرة اسم الذبذبة الجنوبية (</w:t>
      </w:r>
      <w:r w:rsidRPr="00451F21">
        <w:rPr>
          <w:rFonts w:ascii="Calibri" w:hAnsi="Times New Roman" w:cs="Calibri"/>
          <w:kern w:val="24"/>
        </w:rPr>
        <w:t>Southern Oscillation</w:t>
      </w:r>
      <w:r w:rsidRPr="00451F21">
        <w:rPr>
          <w:rFonts w:ascii="Calibri" w:hAnsi="Arial" w:cs="Arial"/>
          <w:kern w:val="24"/>
          <w:rtl/>
          <w:lang w:bidi="ar-JO"/>
        </w:rPr>
        <w:t xml:space="preserve">)  ، أي فرق قيم الضغط الجوي على امتداد خط الاستواء من المحيط الهادي، وقد اعتبرها </w:t>
      </w:r>
      <w:proofErr w:type="spellStart"/>
      <w:r w:rsidRPr="00451F21">
        <w:rPr>
          <w:rFonts w:ascii="Calibri" w:hAnsi="Arial" w:cs="Arial"/>
          <w:kern w:val="24"/>
          <w:rtl/>
          <w:lang w:bidi="ar-JO"/>
        </w:rPr>
        <w:t>مسؤولة</w:t>
      </w:r>
      <w:proofErr w:type="spellEnd"/>
      <w:r w:rsidRPr="00451F21">
        <w:rPr>
          <w:rFonts w:ascii="Calibri" w:hAnsi="Arial" w:cs="Arial"/>
          <w:kern w:val="24"/>
          <w:rtl/>
          <w:lang w:bidi="ar-JO"/>
        </w:rPr>
        <w:t xml:space="preserve"> عن الاختلافات المناخية.</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وبقيت </w:t>
      </w:r>
      <w:proofErr w:type="spellStart"/>
      <w:r w:rsidRPr="00451F21">
        <w:rPr>
          <w:rFonts w:ascii="Calibri" w:hAnsi="Arial" w:cs="Arial"/>
          <w:kern w:val="24"/>
          <w:rtl/>
          <w:lang w:bidi="ar-JO"/>
        </w:rPr>
        <w:t>أطروحات</w:t>
      </w:r>
      <w:proofErr w:type="spellEnd"/>
      <w:r w:rsidRPr="00451F21">
        <w:rPr>
          <w:rFonts w:ascii="Calibri" w:hAnsi="Arial" w:cs="Arial"/>
          <w:kern w:val="24"/>
          <w:rtl/>
          <w:lang w:bidi="ar-JO"/>
        </w:rPr>
        <w:t xml:space="preserve"> </w:t>
      </w:r>
      <w:proofErr w:type="spellStart"/>
      <w:r w:rsidRPr="00451F21">
        <w:rPr>
          <w:rFonts w:ascii="Calibri" w:hAnsi="Arial" w:cs="Arial"/>
          <w:kern w:val="24"/>
          <w:rtl/>
          <w:lang w:bidi="ar-JO"/>
        </w:rPr>
        <w:t>وولكر</w:t>
      </w:r>
      <w:proofErr w:type="spellEnd"/>
      <w:r w:rsidRPr="00451F21">
        <w:rPr>
          <w:rFonts w:ascii="Calibri" w:hAnsi="Arial" w:cs="Arial"/>
          <w:kern w:val="24"/>
          <w:rtl/>
          <w:lang w:bidi="ar-JO"/>
        </w:rPr>
        <w:t xml:space="preserve"> في التذبذب الجنوبي أفكاراً حتى الستينات من القرن العشرين، عندما قام </w:t>
      </w:r>
      <w:proofErr w:type="spellStart"/>
      <w:r w:rsidRPr="00451F21">
        <w:rPr>
          <w:rFonts w:ascii="Calibri" w:hAnsi="Arial" w:cs="Arial"/>
          <w:kern w:val="24"/>
          <w:rtl/>
          <w:lang w:bidi="ar-JO"/>
        </w:rPr>
        <w:t>جاكوب</w:t>
      </w:r>
      <w:proofErr w:type="spellEnd"/>
      <w:r w:rsidRPr="00451F21">
        <w:rPr>
          <w:rFonts w:ascii="Calibri" w:hAnsi="Arial" w:cs="Arial"/>
          <w:kern w:val="24"/>
          <w:rtl/>
          <w:lang w:bidi="ar-JO"/>
        </w:rPr>
        <w:t xml:space="preserve"> </w:t>
      </w:r>
      <w:proofErr w:type="spellStart"/>
      <w:r w:rsidRPr="00451F21">
        <w:rPr>
          <w:rFonts w:ascii="Calibri" w:hAnsi="Arial" w:cs="Arial"/>
          <w:kern w:val="24"/>
          <w:rtl/>
          <w:lang w:bidi="ar-JO"/>
        </w:rPr>
        <w:t>بيركنز</w:t>
      </w:r>
      <w:proofErr w:type="spellEnd"/>
      <w:r w:rsidRPr="00451F21">
        <w:rPr>
          <w:rFonts w:ascii="Calibri" w:hAnsi="Arial" w:cs="Arial"/>
          <w:kern w:val="24"/>
          <w:rtl/>
          <w:lang w:bidi="ar-JO"/>
        </w:rPr>
        <w:t xml:space="preserve"> (</w:t>
      </w:r>
      <w:proofErr w:type="spellStart"/>
      <w:r w:rsidRPr="00451F21">
        <w:rPr>
          <w:rFonts w:ascii="Calibri" w:hAnsi="Times New Roman" w:cs="Calibri"/>
          <w:kern w:val="24"/>
        </w:rPr>
        <w:t>J.Bjerkens</w:t>
      </w:r>
      <w:proofErr w:type="spellEnd"/>
      <w:r w:rsidRPr="00451F21">
        <w:rPr>
          <w:rFonts w:ascii="Calibri" w:hAnsi="Arial" w:cs="Arial"/>
          <w:kern w:val="24"/>
          <w:rtl/>
          <w:lang w:bidi="ar-JO"/>
        </w:rPr>
        <w:t xml:space="preserve">) بفحص الأحوال الجوية المرافقة </w:t>
      </w:r>
      <w:proofErr w:type="spellStart"/>
      <w:r w:rsidRPr="00451F21">
        <w:rPr>
          <w:rFonts w:ascii="Calibri" w:hAnsi="Arial" w:cs="Arial"/>
          <w:kern w:val="24"/>
          <w:rtl/>
          <w:lang w:bidi="ar-JO"/>
        </w:rPr>
        <w:t>للنينو</w:t>
      </w:r>
      <w:proofErr w:type="spellEnd"/>
      <w:r w:rsidRPr="00451F21">
        <w:rPr>
          <w:rFonts w:ascii="Calibri" w:hAnsi="Arial" w:cs="Arial"/>
          <w:kern w:val="24"/>
          <w:rtl/>
          <w:lang w:bidi="ar-JO"/>
        </w:rPr>
        <w:t xml:space="preserve"> وربط حدوثه بالتذبذبات الكبيرة في حركات الرياح التجارية في نصفي الكرة الشمالي والجنوبي في القطاع المداري من المحيط الهادي.</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kern w:val="24"/>
          <w:rtl/>
        </w:rPr>
        <w:t xml:space="preserve">     </w:t>
      </w:r>
      <w:r w:rsidRPr="00451F21">
        <w:rPr>
          <w:rFonts w:ascii="Calibri" w:hAnsi="Arial" w:cs="Arial"/>
          <w:kern w:val="24"/>
          <w:rtl/>
          <w:lang w:bidi="ar-JO"/>
        </w:rPr>
        <w:t xml:space="preserve">إن دراسات </w:t>
      </w:r>
      <w:proofErr w:type="spellStart"/>
      <w:r w:rsidRPr="00451F21">
        <w:rPr>
          <w:rFonts w:ascii="Calibri" w:hAnsi="Arial" w:cs="Arial"/>
          <w:kern w:val="24"/>
          <w:rtl/>
          <w:lang w:bidi="ar-JO"/>
        </w:rPr>
        <w:t>وولكر</w:t>
      </w:r>
      <w:proofErr w:type="spellEnd"/>
      <w:r w:rsidRPr="00451F21">
        <w:rPr>
          <w:rFonts w:ascii="Calibri" w:hAnsi="Arial" w:cs="Arial"/>
          <w:kern w:val="24"/>
          <w:rtl/>
          <w:lang w:bidi="ar-JO"/>
        </w:rPr>
        <w:t xml:space="preserve"> </w:t>
      </w:r>
      <w:proofErr w:type="spellStart"/>
      <w:r w:rsidRPr="00451F21">
        <w:rPr>
          <w:rFonts w:ascii="Calibri" w:hAnsi="Arial" w:cs="Arial"/>
          <w:kern w:val="24"/>
          <w:rtl/>
          <w:lang w:bidi="ar-JO"/>
        </w:rPr>
        <w:t>وبيركنز</w:t>
      </w:r>
      <w:proofErr w:type="spellEnd"/>
      <w:r w:rsidRPr="00451F21">
        <w:rPr>
          <w:rFonts w:ascii="Calibri" w:hAnsi="Arial" w:cs="Arial"/>
          <w:kern w:val="24"/>
          <w:rtl/>
          <w:lang w:bidi="ar-JO"/>
        </w:rPr>
        <w:t xml:space="preserve"> للطبيعة المقترنة </w:t>
      </w:r>
      <w:proofErr w:type="spellStart"/>
      <w:r w:rsidRPr="00451F21">
        <w:rPr>
          <w:rFonts w:ascii="Calibri" w:hAnsi="Arial" w:cs="Arial"/>
          <w:kern w:val="24"/>
          <w:rtl/>
          <w:lang w:bidi="ar-JO"/>
        </w:rPr>
        <w:t>للنينو</w:t>
      </w:r>
      <w:proofErr w:type="spellEnd"/>
      <w:r w:rsidRPr="00451F21">
        <w:rPr>
          <w:rFonts w:ascii="Calibri" w:hAnsi="Arial" w:cs="Arial"/>
          <w:kern w:val="24"/>
          <w:rtl/>
          <w:lang w:bidi="ar-JO"/>
        </w:rPr>
        <w:t xml:space="preserve"> في المحيط والذبذبة الجنوبية، اعتبرتا الآن ظاهرة واحدة دعيت باسم </w:t>
      </w:r>
      <w:proofErr w:type="spellStart"/>
      <w:r w:rsidRPr="00451F21">
        <w:rPr>
          <w:rFonts w:ascii="Calibri" w:hAnsi="Arial" w:cs="Arial"/>
          <w:kern w:val="24"/>
          <w:rtl/>
          <w:lang w:bidi="ar-JO"/>
        </w:rPr>
        <w:t>إينسو</w:t>
      </w:r>
      <w:proofErr w:type="spellEnd"/>
      <w:r w:rsidRPr="00451F21">
        <w:rPr>
          <w:rFonts w:ascii="Calibri" w:hAnsi="Arial" w:cs="Arial"/>
          <w:kern w:val="24"/>
          <w:rtl/>
          <w:lang w:bidi="ar-JO"/>
        </w:rPr>
        <w:t xml:space="preserve">  </w:t>
      </w:r>
      <w:r w:rsidRPr="00451F21">
        <w:rPr>
          <w:rFonts w:ascii="Calibri" w:hAnsi="Times New Roman" w:cs="Calibri"/>
          <w:kern w:val="24"/>
        </w:rPr>
        <w:t xml:space="preserve">Enso </w:t>
      </w:r>
      <w:r w:rsidRPr="00451F21">
        <w:rPr>
          <w:rFonts w:ascii="Calibri" w:hAnsi="Arial" w:cs="Arial"/>
          <w:kern w:val="24"/>
          <w:rtl/>
          <w:lang w:bidi="ar-JO"/>
        </w:rPr>
        <w:t>(</w:t>
      </w:r>
      <w:r w:rsidRPr="00451F21">
        <w:rPr>
          <w:rFonts w:ascii="Calibri" w:hAnsi="Times New Roman" w:cs="Calibri"/>
          <w:kern w:val="24"/>
        </w:rPr>
        <w:t>El Nino Southern Oscillation</w:t>
      </w:r>
      <w:r w:rsidRPr="00451F21">
        <w:rPr>
          <w:rFonts w:ascii="Calibri" w:hAnsi="Arial" w:cs="Arial"/>
          <w:kern w:val="24"/>
          <w:rtl/>
          <w:lang w:bidi="ar-JO"/>
        </w:rPr>
        <w:t>).</w:t>
      </w:r>
      <w:r w:rsidRPr="00451F21">
        <w:rPr>
          <w:rFonts w:ascii="Calibri" w:hAnsi="Times New Roman" w:cs="Calibri"/>
          <w:kern w:val="24"/>
        </w:rPr>
        <w:br/>
      </w:r>
      <w:r w:rsidRPr="00451F21">
        <w:rPr>
          <w:rFonts w:ascii="Calibri" w:hAnsi="Times New Roman" w:cs="Calibri"/>
          <w:kern w:val="24"/>
        </w:rPr>
        <w:br/>
      </w:r>
      <w:r w:rsidRPr="00451F21">
        <w:rPr>
          <w:rFonts w:ascii="Calibri" w:hAnsi="Times New Roman" w:cs="Calibri"/>
          <w:kern w:val="24"/>
        </w:rPr>
        <w:lastRenderedPageBreak/>
        <w:t xml:space="preserve">      </w:t>
      </w:r>
      <w:r w:rsidRPr="00451F21">
        <w:rPr>
          <w:rFonts w:ascii="Calibri" w:hAnsi="Arial" w:cs="Arial"/>
          <w:kern w:val="24"/>
          <w:rtl/>
          <w:lang w:bidi="ar-JO"/>
        </w:rPr>
        <w:t xml:space="preserve">وقد أصبح معروفاً أن حدوث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يرتبط بتذبذب الضغط الجوي الجنوبي ما بين غرب المحيط الهادي المداري ومركزه مدينة داروين الاسترالية عند خط طول </w:t>
      </w:r>
      <w:r w:rsidRPr="00451F21">
        <w:rPr>
          <w:rFonts w:ascii="Calibri" w:hAnsi="Times New Roman" w:cs="Calibri"/>
          <w:kern w:val="24"/>
        </w:rPr>
        <w:t>130</w:t>
      </w:r>
      <w:r w:rsidRPr="00451F21">
        <w:rPr>
          <w:rFonts w:ascii="Calibri" w:hAnsi="Arial" w:cs="Arial"/>
          <w:kern w:val="24"/>
          <w:rtl/>
          <w:lang w:bidi="ar-JO"/>
        </w:rPr>
        <w:t xml:space="preserve">ْ شرقاً، وشرق </w:t>
      </w:r>
      <w:r w:rsidRPr="00451F21">
        <w:rPr>
          <w:rFonts w:ascii="Calibri" w:hAnsi="Times New Roman" w:cs="Calibri"/>
          <w:kern w:val="24"/>
        </w:rPr>
        <w:t>150</w:t>
      </w:r>
      <w:r w:rsidRPr="00451F21">
        <w:rPr>
          <w:rFonts w:ascii="Calibri" w:hAnsi="Arial" w:cs="Arial"/>
          <w:kern w:val="24"/>
          <w:rtl/>
          <w:lang w:bidi="ar-JO"/>
        </w:rPr>
        <w:t xml:space="preserve">ْ غرباً، وفي هذه الفترة يتعاظم الضغط المرتفع شبه المداري الجنوبي، ويتحرك شمالاً في نصف الكرة الجنوبي، وتزداد الرياح التجارية الشمالية الشرقية قوة دافعة أمامها مياه الساحل الشرقي للمحيط الهادي الحارة نسبياً نحو الغرب، مما يسمح بارتفاع مياهاً باردةً من الأسفل نحو السطح </w:t>
      </w:r>
      <w:proofErr w:type="spellStart"/>
      <w:r w:rsidRPr="00451F21">
        <w:rPr>
          <w:rFonts w:ascii="Calibri" w:hAnsi="Arial" w:cs="Arial"/>
          <w:kern w:val="24"/>
          <w:rtl/>
          <w:lang w:bidi="ar-JO"/>
        </w:rPr>
        <w:t>مبدةً</w:t>
      </w:r>
      <w:proofErr w:type="spellEnd"/>
      <w:r w:rsidRPr="00451F21">
        <w:rPr>
          <w:rFonts w:ascii="Calibri" w:hAnsi="Arial" w:cs="Arial"/>
          <w:kern w:val="24"/>
          <w:rtl/>
          <w:lang w:bidi="ar-JO"/>
        </w:rPr>
        <w:t xml:space="preserve"> المياه والهواء فوقها، ليرتفع الضغط الجوي فوقها ممتداً حتى جزيرة </w:t>
      </w:r>
      <w:proofErr w:type="spellStart"/>
      <w:r w:rsidRPr="00451F21">
        <w:rPr>
          <w:rFonts w:ascii="Calibri" w:hAnsi="Arial" w:cs="Arial"/>
          <w:kern w:val="24"/>
          <w:rtl/>
          <w:lang w:bidi="ar-JO"/>
        </w:rPr>
        <w:t>تاهيتي</w:t>
      </w:r>
      <w:proofErr w:type="spellEnd"/>
      <w:r w:rsidRPr="00451F21">
        <w:rPr>
          <w:rFonts w:ascii="Calibri" w:hAnsi="Arial" w:cs="Arial"/>
          <w:kern w:val="24"/>
          <w:rtl/>
          <w:lang w:bidi="ar-JO"/>
        </w:rPr>
        <w:t xml:space="preserve">، مما يعزز من قوة التجاريات الجنوبية الشرقية المندفعة باتجاه مركز الضغط الجوي المنخفض </w:t>
      </w:r>
      <w:proofErr w:type="spellStart"/>
      <w:r w:rsidRPr="00451F21">
        <w:rPr>
          <w:rFonts w:ascii="Calibri" w:hAnsi="Arial" w:cs="Arial"/>
          <w:kern w:val="24"/>
          <w:rtl/>
          <w:lang w:bidi="ar-JO"/>
        </w:rPr>
        <w:t>الدارويني</w:t>
      </w:r>
      <w:proofErr w:type="spellEnd"/>
      <w:r w:rsidRPr="00451F21">
        <w:rPr>
          <w:rFonts w:ascii="Calibri" w:hAnsi="Arial" w:cs="Arial"/>
          <w:kern w:val="24"/>
          <w:rtl/>
          <w:lang w:bidi="ar-JO"/>
        </w:rPr>
        <w:t>.</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kern w:val="24"/>
          <w:rtl/>
        </w:rPr>
        <w:t xml:space="preserve">      </w:t>
      </w:r>
      <w:r w:rsidRPr="00451F21">
        <w:rPr>
          <w:rFonts w:ascii="Calibri" w:hAnsi="Arial" w:cs="Arial"/>
          <w:kern w:val="24"/>
          <w:rtl/>
        </w:rPr>
        <w:br/>
        <w:t xml:space="preserve">    </w:t>
      </w:r>
      <w:r w:rsidRPr="00451F21">
        <w:rPr>
          <w:rFonts w:ascii="Calibri" w:hAnsi="Arial" w:cs="Arial"/>
          <w:kern w:val="24"/>
          <w:rtl/>
          <w:lang w:bidi="ar-JO"/>
        </w:rPr>
        <w:t xml:space="preserve">أما في الفترة التي ينعكس فيها الضغط الجوي في المحيط الهادي الجنوبي، بحيث يصبح الضغط مرتفعاً فوق داروين ومنخفضاً فوق </w:t>
      </w:r>
      <w:proofErr w:type="spellStart"/>
      <w:r w:rsidRPr="00451F21">
        <w:rPr>
          <w:rFonts w:ascii="Calibri" w:hAnsi="Arial" w:cs="Arial"/>
          <w:kern w:val="24"/>
          <w:rtl/>
          <w:lang w:bidi="ar-JO"/>
        </w:rPr>
        <w:t>تاهيتي</w:t>
      </w:r>
      <w:proofErr w:type="spellEnd"/>
      <w:r w:rsidRPr="00451F21">
        <w:rPr>
          <w:rFonts w:ascii="Calibri" w:hAnsi="Arial" w:cs="Arial"/>
          <w:kern w:val="24"/>
          <w:rtl/>
          <w:lang w:bidi="ar-JO"/>
        </w:rPr>
        <w:t xml:space="preserve"> وشرقها، فإن الرياح التجارية ستتلاشى في هذا الجزء من المحيط، وتحل مكانها رياحاً غربية ومياهاً مندفعة لتصل ساحل المحيط الهادي الشرقي بهذه الحرارة المرتفعة التي يطلق على تيارها المائي اسم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w:t>
      </w:r>
      <w:r w:rsidRPr="00451F21">
        <w:rPr>
          <w:rFonts w:ascii="Calibri" w:hAnsi="Arial" w:cs="Arial"/>
          <w:kern w:val="24"/>
          <w:rtl/>
        </w:rPr>
        <w:br/>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ويعتقد الباحثون أن ذبذبة الضغط الجنوبي بين شرق المحيط الهادي المداري وغربه، هي السبب المباشر لحدوث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فيما اصطلح على تسميته باسم (</w:t>
      </w:r>
      <w:proofErr w:type="spellStart"/>
      <w:r w:rsidRPr="00451F21">
        <w:rPr>
          <w:rFonts w:ascii="Calibri" w:hAnsi="Arial" w:cs="Arial"/>
          <w:kern w:val="24"/>
          <w:rtl/>
          <w:lang w:bidi="ar-JO"/>
        </w:rPr>
        <w:t>ال</w:t>
      </w:r>
      <w:proofErr w:type="spellEnd"/>
      <w:r w:rsidRPr="00451F21">
        <w:rPr>
          <w:rFonts w:ascii="Calibri" w:hAnsi="Arial" w:cs="Arial"/>
          <w:kern w:val="24"/>
          <w:rtl/>
        </w:rPr>
        <w:t>إ</w:t>
      </w:r>
      <w:proofErr w:type="spellStart"/>
      <w:r w:rsidRPr="00451F21">
        <w:rPr>
          <w:rFonts w:ascii="Calibri" w:hAnsi="Arial" w:cs="Arial"/>
          <w:kern w:val="24"/>
          <w:rtl/>
          <w:lang w:bidi="ar-JO"/>
        </w:rPr>
        <w:t>ينسو</w:t>
      </w:r>
      <w:proofErr w:type="spellEnd"/>
      <w:r w:rsidRPr="00451F21">
        <w:rPr>
          <w:rFonts w:ascii="Calibri" w:hAnsi="Arial" w:cs="Arial"/>
          <w:kern w:val="24"/>
          <w:rtl/>
          <w:lang w:bidi="ar-JO"/>
        </w:rPr>
        <w:t xml:space="preserve"> </w:t>
      </w:r>
      <w:r w:rsidRPr="00451F21">
        <w:rPr>
          <w:rFonts w:ascii="Calibri" w:hAnsi="Times New Roman" w:cs="Calibri"/>
          <w:kern w:val="24"/>
        </w:rPr>
        <w:t>Enso</w:t>
      </w:r>
      <w:r w:rsidRPr="00451F21">
        <w:rPr>
          <w:rFonts w:ascii="Calibri" w:hAnsi="Arial" w:cs="Arial"/>
          <w:kern w:val="24"/>
          <w:rtl/>
          <w:lang w:bidi="ar-JO"/>
        </w:rPr>
        <w:t>).</w:t>
      </w:r>
      <w:r w:rsidRPr="00451F21">
        <w:rPr>
          <w:rFonts w:ascii="Calibri" w:hAnsi="Arial" w:cs="Arial"/>
          <w:kern w:val="24"/>
          <w:rtl/>
        </w:rPr>
        <w:br/>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ويرتبط </w:t>
      </w:r>
      <w:proofErr w:type="spellStart"/>
      <w:r w:rsidRPr="00451F21">
        <w:rPr>
          <w:rFonts w:ascii="Calibri" w:hAnsi="Arial" w:cs="Arial"/>
          <w:kern w:val="24"/>
          <w:rtl/>
          <w:lang w:bidi="ar-JO"/>
        </w:rPr>
        <w:t>بالنينو</w:t>
      </w:r>
      <w:proofErr w:type="spellEnd"/>
      <w:r w:rsidRPr="00451F21">
        <w:rPr>
          <w:rFonts w:ascii="Calibri" w:hAnsi="Arial" w:cs="Arial"/>
          <w:kern w:val="24"/>
          <w:rtl/>
          <w:lang w:bidi="ar-JO"/>
        </w:rPr>
        <w:t xml:space="preserve"> حركة مائية ومناخية معاكسة لها تسمى </w:t>
      </w:r>
      <w:proofErr w:type="spellStart"/>
      <w:r w:rsidRPr="00451F21">
        <w:rPr>
          <w:rFonts w:ascii="Calibri" w:hAnsi="Arial" w:cs="Arial"/>
          <w:b/>
          <w:bCs/>
          <w:kern w:val="24"/>
          <w:rtl/>
          <w:lang w:bidi="ar-JO"/>
        </w:rPr>
        <w:t>النينا</w:t>
      </w:r>
      <w:proofErr w:type="spellEnd"/>
      <w:r w:rsidRPr="00451F21">
        <w:rPr>
          <w:rFonts w:ascii="Calibri" w:hAnsi="Arial" w:cs="Arial"/>
          <w:kern w:val="24"/>
          <w:rtl/>
          <w:lang w:bidi="ar-JO"/>
        </w:rPr>
        <w:t xml:space="preserve"> </w:t>
      </w:r>
      <w:r w:rsidRPr="00451F21">
        <w:rPr>
          <w:rFonts w:ascii="Calibri" w:hAnsi="Times New Roman" w:cs="Calibri"/>
          <w:kern w:val="24"/>
        </w:rPr>
        <w:t>La-Nina</w:t>
      </w:r>
      <w:r w:rsidRPr="00451F21">
        <w:rPr>
          <w:rFonts w:ascii="Calibri" w:hAnsi="Arial" w:cs="Arial"/>
          <w:kern w:val="24"/>
          <w:rtl/>
          <w:lang w:bidi="ar-JO"/>
        </w:rPr>
        <w:t xml:space="preserve"> ، وهي تجمع ضخم من المياه الباردة بشكل غير عادي في المحيط الهادي ما بين 2-6مْ دون معدلها، لذا تسمى هذه الظاهرة </w:t>
      </w:r>
      <w:proofErr w:type="spellStart"/>
      <w:r w:rsidRPr="00451F21">
        <w:rPr>
          <w:rFonts w:ascii="Calibri" w:hAnsi="Arial" w:cs="Arial"/>
          <w:kern w:val="24"/>
          <w:rtl/>
          <w:lang w:bidi="ar-JO"/>
        </w:rPr>
        <w:t>بـ</w:t>
      </w:r>
      <w:proofErr w:type="spellEnd"/>
      <w:r w:rsidRPr="00451F21">
        <w:rPr>
          <w:rFonts w:ascii="Calibri" w:hAnsi="Arial" w:cs="Arial"/>
          <w:kern w:val="24"/>
          <w:rtl/>
          <w:lang w:bidi="ar-JO"/>
        </w:rPr>
        <w:t xml:space="preserve"> </w:t>
      </w:r>
      <w:proofErr w:type="spellStart"/>
      <w:r w:rsidRPr="00451F21">
        <w:rPr>
          <w:rFonts w:ascii="Calibri" w:hAnsi="Arial" w:cs="Arial"/>
          <w:b/>
          <w:bCs/>
          <w:kern w:val="24"/>
          <w:rtl/>
          <w:lang w:bidi="ar-JO"/>
        </w:rPr>
        <w:t>الاينسو</w:t>
      </w:r>
      <w:proofErr w:type="spellEnd"/>
      <w:r w:rsidRPr="00451F21">
        <w:rPr>
          <w:rFonts w:ascii="Calibri" w:hAnsi="Arial" w:cs="Arial"/>
          <w:b/>
          <w:bCs/>
          <w:kern w:val="24"/>
          <w:rtl/>
          <w:lang w:bidi="ar-JO"/>
        </w:rPr>
        <w:t xml:space="preserve"> البارد</w:t>
      </w:r>
      <w:r w:rsidRPr="00451F21">
        <w:rPr>
          <w:rFonts w:ascii="Calibri" w:hAnsi="Arial" w:cs="Arial"/>
          <w:kern w:val="24"/>
          <w:rtl/>
          <w:lang w:bidi="ar-JO"/>
        </w:rPr>
        <w:t xml:space="preserve">، تمييزاً لها عن </w:t>
      </w:r>
      <w:proofErr w:type="spellStart"/>
      <w:r w:rsidRPr="00451F21">
        <w:rPr>
          <w:rFonts w:ascii="Calibri" w:hAnsi="Arial" w:cs="Arial"/>
          <w:b/>
          <w:bCs/>
          <w:kern w:val="24"/>
          <w:rtl/>
          <w:lang w:bidi="ar-JO"/>
        </w:rPr>
        <w:t>الاينسو</w:t>
      </w:r>
      <w:proofErr w:type="spellEnd"/>
      <w:r w:rsidRPr="00451F21">
        <w:rPr>
          <w:rFonts w:ascii="Calibri" w:hAnsi="Arial" w:cs="Arial"/>
          <w:b/>
          <w:bCs/>
          <w:kern w:val="24"/>
          <w:rtl/>
          <w:lang w:bidi="ar-JO"/>
        </w:rPr>
        <w:t xml:space="preserve"> الحار</w:t>
      </w:r>
      <w:r w:rsidRPr="00451F21">
        <w:rPr>
          <w:rFonts w:ascii="Calibri" w:hAnsi="Arial" w:cs="Arial"/>
          <w:kern w:val="24"/>
          <w:rtl/>
          <w:lang w:bidi="ar-JO"/>
        </w:rPr>
        <w:t>.</w:t>
      </w:r>
      <w:r w:rsidRPr="00451F21">
        <w:rPr>
          <w:rFonts w:ascii="Calibri" w:hAnsi="Arial" w:cs="Arial"/>
          <w:kern w:val="24"/>
          <w:rtl/>
        </w:rPr>
        <w:br/>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وتعتبر ظاهرتا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w:t>
      </w:r>
      <w:proofErr w:type="spellStart"/>
      <w:r w:rsidRPr="00451F21">
        <w:rPr>
          <w:rFonts w:ascii="Calibri" w:hAnsi="Arial" w:cs="Arial"/>
          <w:kern w:val="24"/>
          <w:rtl/>
          <w:lang w:bidi="ar-JO"/>
        </w:rPr>
        <w:t>والنينا</w:t>
      </w:r>
      <w:proofErr w:type="spellEnd"/>
      <w:r w:rsidRPr="00451F21">
        <w:rPr>
          <w:rFonts w:ascii="Calibri" w:hAnsi="Arial" w:cs="Arial"/>
          <w:kern w:val="24"/>
          <w:rtl/>
          <w:lang w:bidi="ar-JO"/>
        </w:rPr>
        <w:t xml:space="preserve"> أقوى ظاهرتين طبيعيتين على سطح الأرض، وتسهمان في تغيير أنظمة المناخ خلال حدوثهما في أكثر أنحاء الأرض.</w:t>
      </w:r>
      <w:r w:rsidRPr="00451F21">
        <w:rPr>
          <w:rFonts w:ascii="Calibri" w:hAnsi="Times New Roman" w:cs="Calibri"/>
          <w:kern w:val="24"/>
        </w:rPr>
        <w:br/>
      </w:r>
      <w:r w:rsidRPr="00451F21">
        <w:rPr>
          <w:rFonts w:ascii="Calibri" w:hAnsi="Arial" w:cs="Arial"/>
          <w:kern w:val="24"/>
          <w:rtl/>
          <w:lang w:bidi="ar-JO"/>
        </w:rPr>
        <w:t> </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cs="Calibri"/>
          <w:kern w:val="24"/>
        </w:rPr>
      </w:pPr>
      <w:r w:rsidRPr="00451F21">
        <w:rPr>
          <w:rFonts w:ascii="Calibri" w:hAnsi="Arial" w:cs="Arial"/>
          <w:b/>
          <w:bCs/>
          <w:kern w:val="24"/>
          <w:rtl/>
          <w:lang w:bidi="ar-JO"/>
        </w:rPr>
        <w:t xml:space="preserve">تأثير </w:t>
      </w:r>
      <w:proofErr w:type="spellStart"/>
      <w:r w:rsidRPr="00451F21">
        <w:rPr>
          <w:rFonts w:ascii="Calibri" w:hAnsi="Arial" w:cs="Arial"/>
          <w:b/>
          <w:bCs/>
          <w:kern w:val="24"/>
          <w:rtl/>
          <w:lang w:bidi="ar-JO"/>
        </w:rPr>
        <w:t>النينو</w:t>
      </w:r>
      <w:proofErr w:type="spellEnd"/>
      <w:r w:rsidRPr="00451F21">
        <w:rPr>
          <w:rFonts w:ascii="Calibri" w:hAnsi="Arial" w:cs="Arial"/>
          <w:b/>
          <w:bCs/>
          <w:kern w:val="24"/>
          <w:rtl/>
          <w:lang w:bidi="ar-JO"/>
        </w:rPr>
        <w:t>:</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يظهر تحليل الصور الفضائية لمواقع التيارات الجوية النفاثة (</w:t>
      </w:r>
      <w:r w:rsidRPr="00451F21">
        <w:rPr>
          <w:rFonts w:ascii="Calibri" w:hAnsi="Times New Roman" w:cs="Calibri"/>
          <w:kern w:val="24"/>
        </w:rPr>
        <w:t>Jet stream</w:t>
      </w:r>
      <w:r w:rsidRPr="00451F21">
        <w:rPr>
          <w:rFonts w:ascii="Calibri" w:hAnsi="Arial" w:cs="Arial"/>
          <w:kern w:val="24"/>
          <w:rtl/>
          <w:lang w:bidi="ar-JO"/>
        </w:rPr>
        <w:t xml:space="preserve">) والمنخفضات الجوية ولمسارات الأعاصير المدارية مثل </w:t>
      </w:r>
      <w:proofErr w:type="spellStart"/>
      <w:r w:rsidRPr="00451F21">
        <w:rPr>
          <w:rFonts w:ascii="Calibri" w:hAnsi="Arial" w:cs="Arial"/>
          <w:kern w:val="24"/>
          <w:rtl/>
          <w:lang w:bidi="ar-JO"/>
        </w:rPr>
        <w:t>الهاريكان</w:t>
      </w:r>
      <w:proofErr w:type="spellEnd"/>
      <w:r w:rsidRPr="00451F21">
        <w:rPr>
          <w:rFonts w:ascii="Calibri" w:hAnsi="Arial" w:cs="Arial"/>
          <w:kern w:val="24"/>
          <w:rtl/>
          <w:lang w:bidi="ar-JO"/>
        </w:rPr>
        <w:t xml:space="preserve"> </w:t>
      </w:r>
      <w:proofErr w:type="spellStart"/>
      <w:r w:rsidRPr="00451F21">
        <w:rPr>
          <w:rFonts w:ascii="Calibri" w:hAnsi="Arial" w:cs="Arial"/>
          <w:kern w:val="24"/>
          <w:rtl/>
          <w:lang w:bidi="ar-JO"/>
        </w:rPr>
        <w:t>والتورنادو</w:t>
      </w:r>
      <w:proofErr w:type="spellEnd"/>
      <w:r w:rsidRPr="00451F21">
        <w:rPr>
          <w:rFonts w:ascii="Calibri" w:hAnsi="Arial" w:cs="Arial"/>
          <w:kern w:val="24"/>
          <w:rtl/>
        </w:rPr>
        <w:t>،</w:t>
      </w:r>
      <w:r w:rsidRPr="00451F21">
        <w:rPr>
          <w:rFonts w:ascii="Calibri" w:hAnsi="Arial" w:cs="Arial"/>
          <w:kern w:val="24"/>
          <w:rtl/>
          <w:lang w:bidi="ar-JO"/>
        </w:rPr>
        <w:t xml:space="preserve"> أن لظاهرة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آثاراً تتعدى مكان حدوثها في منطقة المحيط الهادي الاستوائي إلى أماكن أخرى بعيدة في أنحاء العالم المختلفة، فاندفاعات كتل ضخمة من المياه الدافئة في غرب المحيط الهادي في (مياه </w:t>
      </w:r>
      <w:proofErr w:type="spellStart"/>
      <w:r w:rsidRPr="00451F21">
        <w:rPr>
          <w:rFonts w:ascii="Calibri" w:hAnsi="Arial" w:cs="Arial"/>
          <w:kern w:val="24"/>
          <w:rtl/>
          <w:lang w:bidi="ar-JO"/>
        </w:rPr>
        <w:t>الاوقيانوسيا</w:t>
      </w:r>
      <w:proofErr w:type="spellEnd"/>
      <w:r w:rsidRPr="00451F21">
        <w:rPr>
          <w:rFonts w:ascii="Calibri" w:hAnsi="Arial" w:cs="Arial"/>
          <w:kern w:val="24"/>
          <w:rtl/>
          <w:lang w:bidi="ar-JO"/>
        </w:rPr>
        <w:t>) باتجاه الشرق نحو السواحل الغربية لأمريكا الجنوبية يؤدي إلى حدوث تغيرات مؤثرة في مواقع التيارات النفاثة، وامتدادات وحركات الأمواج العليا في الغلاف الجوي، ومواقع الكتل الهوائية، وزحزحة أنظمة المناخ الرئيسة على سطح الأرض، وتغير في درجات الحرارة والضغط الجوي، وكل ذلك يسهم في تأثيرات وتغيرات كبيرة على الطقس وحدوث ظواهر جوية عنيفة في أجزاء مختلفة ومتباعدة من العالم.</w:t>
      </w:r>
      <w:r w:rsidRPr="00451F21">
        <w:rPr>
          <w:rFonts w:ascii="Calibri" w:hAnsi="Arial" w:cs="Arial"/>
          <w:kern w:val="24"/>
          <w:rtl/>
        </w:rPr>
        <w:br/>
      </w:r>
      <w:r w:rsidRPr="00451F21">
        <w:rPr>
          <w:rFonts w:ascii="Calibri" w:hAnsi="Times New Roman" w:cs="Calibri"/>
          <w:kern w:val="24"/>
        </w:rPr>
        <w:br/>
      </w:r>
      <w:r w:rsidRPr="00451F21">
        <w:rPr>
          <w:rFonts w:ascii="Calibri" w:hAnsi="Arial" w:cs="Arial"/>
          <w:kern w:val="24"/>
          <w:rtl/>
        </w:rPr>
        <w:t xml:space="preserve">        </w:t>
      </w:r>
      <w:proofErr w:type="spellStart"/>
      <w:r w:rsidRPr="00451F21">
        <w:rPr>
          <w:rFonts w:ascii="Calibri" w:hAnsi="Arial" w:cs="Arial"/>
          <w:kern w:val="24"/>
          <w:rtl/>
          <w:lang w:bidi="ar-JO"/>
        </w:rPr>
        <w:t>فالنينو</w:t>
      </w:r>
      <w:proofErr w:type="spellEnd"/>
      <w:r w:rsidRPr="00451F21">
        <w:rPr>
          <w:rFonts w:ascii="Calibri" w:hAnsi="Arial" w:cs="Arial"/>
          <w:kern w:val="24"/>
          <w:rtl/>
          <w:lang w:bidi="ar-JO"/>
        </w:rPr>
        <w:t xml:space="preserve"> </w:t>
      </w:r>
      <w:proofErr w:type="spellStart"/>
      <w:r w:rsidRPr="00451F21">
        <w:rPr>
          <w:rFonts w:ascii="Calibri" w:hAnsi="Arial" w:cs="Arial"/>
          <w:kern w:val="24"/>
          <w:rtl/>
          <w:lang w:bidi="ar-JO"/>
        </w:rPr>
        <w:t>والنينا</w:t>
      </w:r>
      <w:proofErr w:type="spellEnd"/>
      <w:r w:rsidRPr="00451F21">
        <w:rPr>
          <w:rFonts w:ascii="Calibri" w:hAnsi="Arial" w:cs="Arial"/>
          <w:kern w:val="24"/>
          <w:rtl/>
          <w:lang w:bidi="ar-JO"/>
        </w:rPr>
        <w:t xml:space="preserve"> التي تبعته (1998-1999) خلّف </w:t>
      </w:r>
      <w:r w:rsidRPr="00451F21">
        <w:rPr>
          <w:rFonts w:ascii="Calibri" w:hAnsi="Arial" w:cs="Arial"/>
          <w:b/>
          <w:bCs/>
          <w:kern w:val="24"/>
          <w:rtl/>
          <w:lang w:bidi="ar-JO"/>
        </w:rPr>
        <w:t xml:space="preserve">تأثيرات اقتصادية واجتماعية </w:t>
      </w:r>
      <w:r w:rsidRPr="00451F21">
        <w:rPr>
          <w:rFonts w:ascii="Calibri" w:hAnsi="Arial" w:cs="Arial"/>
          <w:kern w:val="24"/>
          <w:rtl/>
          <w:lang w:bidi="ar-JO"/>
        </w:rPr>
        <w:t xml:space="preserve">ضخمة وضربة قوية للتنمية في العديد من دول العالم النامي، فحدثت موجات جفاف شديدة، وحرائق غابات في </w:t>
      </w:r>
      <w:proofErr w:type="spellStart"/>
      <w:r w:rsidRPr="00451F21">
        <w:rPr>
          <w:rFonts w:ascii="Calibri" w:hAnsi="Arial" w:cs="Arial"/>
          <w:kern w:val="24"/>
          <w:rtl/>
          <w:lang w:bidi="ar-JO"/>
        </w:rPr>
        <w:t>أندونيسيا</w:t>
      </w:r>
      <w:proofErr w:type="spellEnd"/>
      <w:r w:rsidRPr="00451F21">
        <w:rPr>
          <w:rFonts w:ascii="Calibri" w:hAnsi="Arial" w:cs="Arial"/>
          <w:kern w:val="24"/>
          <w:rtl/>
          <w:lang w:bidi="ar-JO"/>
        </w:rPr>
        <w:t xml:space="preserve"> والمكسيك وفيضانات مدمرة في نهر </w:t>
      </w:r>
      <w:proofErr w:type="spellStart"/>
      <w:r w:rsidRPr="00451F21">
        <w:rPr>
          <w:rFonts w:ascii="Calibri" w:hAnsi="Arial" w:cs="Arial"/>
          <w:kern w:val="24"/>
          <w:rtl/>
          <w:lang w:bidi="ar-JO"/>
        </w:rPr>
        <w:t>يانغتسي</w:t>
      </w:r>
      <w:proofErr w:type="spellEnd"/>
      <w:r w:rsidRPr="00451F21">
        <w:rPr>
          <w:rFonts w:ascii="Calibri" w:hAnsi="Arial" w:cs="Arial"/>
          <w:kern w:val="24"/>
          <w:rtl/>
          <w:lang w:bidi="ar-JO"/>
        </w:rPr>
        <w:t xml:space="preserve"> في الصين وكذلك في المناطق المدارية من شرق أفريقيا، وفي </w:t>
      </w:r>
      <w:proofErr w:type="spellStart"/>
      <w:r w:rsidRPr="00451F21">
        <w:rPr>
          <w:rFonts w:ascii="Calibri" w:hAnsi="Arial" w:cs="Arial"/>
          <w:kern w:val="24"/>
          <w:rtl/>
          <w:lang w:bidi="ar-JO"/>
        </w:rPr>
        <w:t>البيرو</w:t>
      </w:r>
      <w:proofErr w:type="spellEnd"/>
      <w:r w:rsidRPr="00451F21">
        <w:rPr>
          <w:rFonts w:ascii="Calibri" w:hAnsi="Arial" w:cs="Arial"/>
          <w:kern w:val="24"/>
          <w:rtl/>
          <w:lang w:bidi="ar-JO"/>
        </w:rPr>
        <w:t xml:space="preserve"> </w:t>
      </w:r>
      <w:proofErr w:type="spellStart"/>
      <w:r w:rsidRPr="00451F21">
        <w:rPr>
          <w:rFonts w:ascii="Calibri" w:hAnsi="Arial" w:cs="Arial"/>
          <w:kern w:val="24"/>
          <w:rtl/>
          <w:lang w:bidi="ar-JO"/>
        </w:rPr>
        <w:t>والاكوادور</w:t>
      </w:r>
      <w:proofErr w:type="spellEnd"/>
      <w:r w:rsidRPr="00451F21">
        <w:rPr>
          <w:rFonts w:ascii="Calibri" w:hAnsi="Arial" w:cs="Arial"/>
          <w:kern w:val="24"/>
          <w:rtl/>
          <w:lang w:bidi="ar-JO"/>
        </w:rPr>
        <w:t xml:space="preserve"> وكولومبيا، وقد قدرت الخسائر في الممتلكات وحدها التي نجمت عن ذلك </w:t>
      </w:r>
      <w:proofErr w:type="spellStart"/>
      <w:r w:rsidRPr="00451F21">
        <w:rPr>
          <w:rFonts w:ascii="Calibri" w:hAnsi="Arial" w:cs="Arial"/>
          <w:kern w:val="24"/>
          <w:rtl/>
          <w:lang w:bidi="ar-JO"/>
        </w:rPr>
        <w:t>النينا</w:t>
      </w:r>
      <w:proofErr w:type="spellEnd"/>
      <w:r w:rsidRPr="00451F21">
        <w:rPr>
          <w:rFonts w:ascii="Calibri" w:hAnsi="Arial" w:cs="Arial"/>
          <w:kern w:val="24"/>
          <w:rtl/>
          <w:lang w:bidi="ar-JO"/>
        </w:rPr>
        <w:t xml:space="preserve"> بحوالي 14 مليار دولار، عداك عن فقدان الأرواح والخسائر والأضرار في المجالات الصحية والنفسية والاجتماعية من انتشار بعض الأمراض مثل التهاب الكبد الوبائي </w:t>
      </w:r>
      <w:proofErr w:type="spellStart"/>
      <w:r w:rsidRPr="00451F21">
        <w:rPr>
          <w:rFonts w:ascii="Calibri" w:hAnsi="Arial" w:cs="Arial"/>
          <w:kern w:val="24"/>
          <w:rtl/>
          <w:lang w:bidi="ar-JO"/>
        </w:rPr>
        <w:t>والملاريا</w:t>
      </w:r>
      <w:proofErr w:type="spellEnd"/>
      <w:r w:rsidRPr="00451F21">
        <w:rPr>
          <w:rFonts w:ascii="Calibri" w:hAnsi="Arial" w:cs="Arial"/>
          <w:kern w:val="24"/>
          <w:rtl/>
          <w:lang w:bidi="ar-JO"/>
        </w:rPr>
        <w:t xml:space="preserve"> والكوليرا والالتهاب الدماغي، وانتشار موجات من الحشرات والقوارض والثعابين والفطريات والبكتيريا وأسماك القرش.</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kern w:val="24"/>
          <w:rtl/>
        </w:rPr>
        <w:t xml:space="preserve">     </w:t>
      </w:r>
      <w:r w:rsidRPr="00451F21">
        <w:rPr>
          <w:rFonts w:ascii="Calibri" w:hAnsi="Arial" w:cs="Arial"/>
          <w:kern w:val="24"/>
          <w:rtl/>
          <w:lang w:bidi="ar-JO"/>
        </w:rPr>
        <w:t>أما التأثيرات الاقتصادية، فتتلخص في موت أعداد كبيرة جداً من الأسماك والأحياء البحرية، وأضرا</w:t>
      </w:r>
      <w:proofErr w:type="spellStart"/>
      <w:r w:rsidRPr="00451F21">
        <w:rPr>
          <w:rFonts w:ascii="Calibri" w:hAnsi="Arial" w:cs="Arial"/>
          <w:kern w:val="24"/>
          <w:rtl/>
        </w:rPr>
        <w:t>را</w:t>
      </w:r>
      <w:proofErr w:type="spellEnd"/>
      <w:r w:rsidRPr="00451F21">
        <w:rPr>
          <w:rFonts w:ascii="Calibri" w:hAnsi="Arial" w:cs="Arial"/>
          <w:kern w:val="24"/>
          <w:rtl/>
          <w:lang w:bidi="ar-JO"/>
        </w:rPr>
        <w:t xml:space="preserve"> في الزراعة والمحاصيل </w:t>
      </w:r>
      <w:proofErr w:type="spellStart"/>
      <w:r w:rsidRPr="00451F21">
        <w:rPr>
          <w:rFonts w:ascii="Calibri" w:hAnsi="Arial" w:cs="Arial"/>
          <w:kern w:val="24"/>
          <w:rtl/>
          <w:lang w:bidi="ar-JO"/>
        </w:rPr>
        <w:t>والبنى</w:t>
      </w:r>
      <w:proofErr w:type="spellEnd"/>
      <w:r w:rsidRPr="00451F21">
        <w:rPr>
          <w:rFonts w:ascii="Calibri" w:hAnsi="Arial" w:cs="Arial"/>
          <w:kern w:val="24"/>
          <w:rtl/>
          <w:lang w:bidi="ar-JO"/>
        </w:rPr>
        <w:t xml:space="preserve"> التحتية نتيجة للفيضانات وانجراف التربة والرياح الشديدة </w:t>
      </w:r>
      <w:proofErr w:type="spellStart"/>
      <w:r w:rsidRPr="00451F21">
        <w:rPr>
          <w:rFonts w:ascii="Calibri" w:hAnsi="Arial" w:cs="Arial"/>
          <w:kern w:val="24"/>
          <w:rtl/>
          <w:lang w:bidi="ar-JO"/>
        </w:rPr>
        <w:t>والان</w:t>
      </w:r>
      <w:proofErr w:type="spellEnd"/>
      <w:r w:rsidRPr="00451F21">
        <w:rPr>
          <w:rFonts w:ascii="Calibri" w:hAnsi="Arial" w:cs="Arial"/>
          <w:kern w:val="24"/>
          <w:rtl/>
        </w:rPr>
        <w:t>ز</w:t>
      </w:r>
      <w:proofErr w:type="spellStart"/>
      <w:r w:rsidRPr="00451F21">
        <w:rPr>
          <w:rFonts w:ascii="Calibri" w:hAnsi="Arial" w:cs="Arial"/>
          <w:kern w:val="24"/>
          <w:rtl/>
          <w:lang w:bidi="ar-JO"/>
        </w:rPr>
        <w:t>لاقات</w:t>
      </w:r>
      <w:proofErr w:type="spellEnd"/>
      <w:r w:rsidRPr="00451F21">
        <w:rPr>
          <w:rFonts w:ascii="Calibri" w:hAnsi="Arial" w:cs="Arial"/>
          <w:kern w:val="24"/>
          <w:rtl/>
          <w:lang w:bidi="ar-JO"/>
        </w:rPr>
        <w:t xml:space="preserve"> الأرضية وحرائق التلال.</w:t>
      </w:r>
      <w:r w:rsidRPr="00451F21">
        <w:rPr>
          <w:rFonts w:ascii="Calibri" w:hAnsi="Arial" w:cs="Arial"/>
          <w:kern w:val="24"/>
          <w:rtl/>
        </w:rPr>
        <w:t xml:space="preserve">  </w:t>
      </w:r>
      <w:r w:rsidRPr="00451F21">
        <w:rPr>
          <w:rFonts w:ascii="Calibri" w:hAnsi="Arial" w:cs="Arial"/>
          <w:kern w:val="24"/>
          <w:rtl/>
        </w:rPr>
        <w:br/>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إن تأثيرات حدوث ظاهرة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متباينة ما بين منطقة وأخرى في العالم، فالسواحل الغربية لأمريكا الجنوبية تعتبر أكثر مناطق العالم تأثراً، إذ يؤدي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إلى سقوط أمطار غزيرة </w:t>
      </w:r>
      <w:r w:rsidRPr="00451F21">
        <w:rPr>
          <w:rFonts w:ascii="Calibri" w:hAnsi="Arial" w:cs="Arial"/>
          <w:kern w:val="24"/>
          <w:rtl/>
        </w:rPr>
        <w:t xml:space="preserve"> </w:t>
      </w:r>
      <w:r w:rsidRPr="00451F21">
        <w:rPr>
          <w:rFonts w:ascii="Calibri" w:hAnsi="Arial" w:cs="Arial"/>
          <w:kern w:val="24"/>
          <w:rtl/>
          <w:lang w:bidi="ar-JO"/>
        </w:rPr>
        <w:t>وحدوث فيضانات و</w:t>
      </w:r>
      <w:r w:rsidRPr="00451F21">
        <w:rPr>
          <w:rFonts w:ascii="Calibri" w:hAnsi="Arial" w:cs="Arial"/>
          <w:kern w:val="24"/>
          <w:rtl/>
        </w:rPr>
        <w:t>ملئ</w:t>
      </w:r>
      <w:r w:rsidRPr="00451F21">
        <w:rPr>
          <w:rFonts w:ascii="Calibri" w:hAnsi="Arial" w:cs="Arial"/>
          <w:kern w:val="24"/>
          <w:rtl/>
          <w:lang w:bidi="ar-JO"/>
        </w:rPr>
        <w:t xml:space="preserve"> الأحواض والمنخفضات الداخلية والمستنقعات بالمياه، يليها دول أمريكا الوسطى، فالولايات المتحدة في ولاياتها الجنوبية الغربية والجنوبية </w:t>
      </w:r>
      <w:proofErr w:type="spellStart"/>
      <w:r w:rsidRPr="00451F21">
        <w:rPr>
          <w:rFonts w:ascii="Calibri" w:hAnsi="Arial" w:cs="Arial"/>
          <w:kern w:val="24"/>
          <w:rtl/>
          <w:lang w:bidi="ar-JO"/>
        </w:rPr>
        <w:t>والجنوبية</w:t>
      </w:r>
      <w:proofErr w:type="spellEnd"/>
      <w:r w:rsidRPr="00451F21">
        <w:rPr>
          <w:rFonts w:ascii="Calibri" w:hAnsi="Arial" w:cs="Arial"/>
          <w:kern w:val="24"/>
          <w:rtl/>
          <w:lang w:bidi="ar-JO"/>
        </w:rPr>
        <w:t xml:space="preserve"> الشرقية، أما جنوب شرق آسيا فيقترن حدوث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فيها بضعف الرياح الموسمية، وسيادة التيارات الهابطة </w:t>
      </w:r>
      <w:proofErr w:type="spellStart"/>
      <w:r w:rsidRPr="00451F21">
        <w:rPr>
          <w:rFonts w:ascii="Calibri" w:hAnsi="Arial" w:cs="Arial"/>
          <w:kern w:val="24"/>
          <w:rtl/>
          <w:lang w:bidi="ar-JO"/>
        </w:rPr>
        <w:t>وانحباس</w:t>
      </w:r>
      <w:proofErr w:type="spellEnd"/>
      <w:r w:rsidRPr="00451F21">
        <w:rPr>
          <w:rFonts w:ascii="Calibri" w:hAnsi="Arial" w:cs="Arial"/>
          <w:kern w:val="24"/>
          <w:rtl/>
          <w:lang w:bidi="ar-JO"/>
        </w:rPr>
        <w:t xml:space="preserve"> الأمطار وسيادة الجفاف كما حدث في </w:t>
      </w:r>
      <w:proofErr w:type="spellStart"/>
      <w:r w:rsidRPr="00451F21">
        <w:rPr>
          <w:rFonts w:ascii="Calibri" w:hAnsi="Arial" w:cs="Arial"/>
          <w:kern w:val="24"/>
          <w:rtl/>
          <w:lang w:bidi="ar-JO"/>
        </w:rPr>
        <w:t>نينو</w:t>
      </w:r>
      <w:proofErr w:type="spellEnd"/>
      <w:r w:rsidRPr="00451F21">
        <w:rPr>
          <w:rFonts w:ascii="Calibri" w:hAnsi="Arial" w:cs="Arial"/>
          <w:kern w:val="24"/>
          <w:rtl/>
          <w:lang w:bidi="ar-JO"/>
        </w:rPr>
        <w:t xml:space="preserve"> 1997-1998.</w:t>
      </w:r>
      <w:r w:rsidRPr="00451F21">
        <w:rPr>
          <w:rFonts w:ascii="Calibri" w:hAnsi="Times New Roman" w:cs="Calibri"/>
          <w:kern w:val="24"/>
        </w:rPr>
        <w:br/>
      </w:r>
    </w:p>
    <w:p w:rsidR="00FD4068" w:rsidRPr="00451F21" w:rsidRDefault="00FD4068" w:rsidP="00FD4068">
      <w:pPr>
        <w:autoSpaceDE w:val="0"/>
        <w:autoSpaceDN w:val="0"/>
        <w:adjustRightInd w:val="0"/>
        <w:spacing w:after="0" w:line="240" w:lineRule="auto"/>
        <w:rPr>
          <w:rFonts w:ascii="Calibri" w:hAnsi="Times New Roman"/>
          <w:kern w:val="24"/>
          <w:rtl/>
        </w:rPr>
      </w:pPr>
      <w:r w:rsidRPr="00451F21">
        <w:rPr>
          <w:rFonts w:ascii="Calibri" w:hAnsi="Arial" w:cs="Arial"/>
          <w:b/>
          <w:bCs/>
          <w:kern w:val="24"/>
          <w:rtl/>
          <w:lang w:bidi="ar-JO"/>
        </w:rPr>
        <w:t>التأثيرات الايجابية:</w:t>
      </w:r>
      <w:r w:rsidRPr="00451F21">
        <w:rPr>
          <w:rFonts w:ascii="Calibri" w:hAnsi="Times New Roman" w:cs="Calibri"/>
          <w:kern w:val="24"/>
        </w:rPr>
        <w:br/>
      </w:r>
      <w:r w:rsidRPr="00451F21">
        <w:rPr>
          <w:rFonts w:ascii="Calibri" w:hAnsi="Arial" w:cs="Arial"/>
          <w:kern w:val="24"/>
          <w:rtl/>
        </w:rPr>
        <w:t xml:space="preserve">     </w:t>
      </w:r>
      <w:r w:rsidRPr="00451F21">
        <w:rPr>
          <w:rFonts w:ascii="Calibri" w:hAnsi="Arial" w:cs="Arial"/>
          <w:kern w:val="24"/>
          <w:rtl/>
          <w:lang w:bidi="ar-JO"/>
        </w:rPr>
        <w:t xml:space="preserve">رغم كل التأثيرات السلبية </w:t>
      </w:r>
      <w:proofErr w:type="spellStart"/>
      <w:r w:rsidRPr="00451F21">
        <w:rPr>
          <w:rFonts w:ascii="Calibri" w:hAnsi="Arial" w:cs="Arial"/>
          <w:kern w:val="24"/>
          <w:rtl/>
          <w:lang w:bidi="ar-JO"/>
        </w:rPr>
        <w:t>للنينو</w:t>
      </w:r>
      <w:proofErr w:type="spellEnd"/>
      <w:r w:rsidRPr="00451F21">
        <w:rPr>
          <w:rFonts w:ascii="Calibri" w:hAnsi="Arial" w:cs="Arial"/>
          <w:kern w:val="24"/>
          <w:rtl/>
          <w:lang w:bidi="ar-JO"/>
        </w:rPr>
        <w:t xml:space="preserve">، فإن لها بعض التأثيرات المناخية والاقتصادية الايجابية، فالأقاليم الجافة مثلاً والتي تقع تحت تأثير </w:t>
      </w:r>
      <w:proofErr w:type="spellStart"/>
      <w:r w:rsidRPr="00451F21">
        <w:rPr>
          <w:rFonts w:ascii="Calibri" w:hAnsi="Arial" w:cs="Arial"/>
          <w:kern w:val="24"/>
          <w:rtl/>
          <w:lang w:bidi="ar-JO"/>
        </w:rPr>
        <w:t>النينو</w:t>
      </w:r>
      <w:proofErr w:type="spellEnd"/>
      <w:r w:rsidRPr="00451F21">
        <w:rPr>
          <w:rFonts w:ascii="Calibri" w:hAnsi="Arial" w:cs="Arial"/>
          <w:kern w:val="24"/>
          <w:rtl/>
          <w:lang w:bidi="ar-JO"/>
        </w:rPr>
        <w:t xml:space="preserve"> تسقط عليها </w:t>
      </w:r>
      <w:r w:rsidRPr="00451F21">
        <w:rPr>
          <w:rFonts w:ascii="Calibri" w:hAnsi="Arial" w:cs="Arial"/>
          <w:b/>
          <w:bCs/>
          <w:kern w:val="24"/>
          <w:rtl/>
          <w:lang w:bidi="ar-JO"/>
        </w:rPr>
        <w:t>أمطار</w:t>
      </w:r>
      <w:r w:rsidRPr="00451F21">
        <w:rPr>
          <w:rFonts w:ascii="Calibri" w:hAnsi="Arial" w:cs="Arial"/>
          <w:kern w:val="24"/>
          <w:rtl/>
          <w:lang w:bidi="ar-JO"/>
        </w:rPr>
        <w:t xml:space="preserve"> وفيرة، كما تنمو </w:t>
      </w:r>
      <w:r w:rsidRPr="00451F21">
        <w:rPr>
          <w:rFonts w:ascii="Calibri" w:hAnsi="Arial" w:cs="Arial"/>
          <w:b/>
          <w:bCs/>
          <w:kern w:val="24"/>
          <w:rtl/>
          <w:lang w:bidi="ar-JO"/>
        </w:rPr>
        <w:t>المراعي</w:t>
      </w:r>
      <w:r w:rsidRPr="00451F21">
        <w:rPr>
          <w:rFonts w:ascii="Calibri" w:hAnsi="Arial" w:cs="Arial"/>
          <w:kern w:val="24"/>
          <w:rtl/>
          <w:lang w:bidi="ar-JO"/>
        </w:rPr>
        <w:t xml:space="preserve"> وتتضاعف أعداد </w:t>
      </w:r>
      <w:r w:rsidRPr="00451F21">
        <w:rPr>
          <w:rFonts w:ascii="Calibri" w:hAnsi="Arial" w:cs="Arial"/>
          <w:b/>
          <w:bCs/>
          <w:kern w:val="24"/>
          <w:rtl/>
          <w:lang w:bidi="ar-JO"/>
        </w:rPr>
        <w:t>الثروة الحيوانية</w:t>
      </w:r>
      <w:r w:rsidRPr="00451F21">
        <w:rPr>
          <w:rFonts w:ascii="Calibri" w:hAnsi="Arial" w:cs="Arial"/>
          <w:kern w:val="24"/>
          <w:rtl/>
          <w:lang w:bidi="ar-JO"/>
        </w:rPr>
        <w:t xml:space="preserve">، وتتحسن </w:t>
      </w:r>
      <w:r w:rsidRPr="00451F21">
        <w:rPr>
          <w:rFonts w:ascii="Calibri" w:hAnsi="Arial" w:cs="Arial"/>
          <w:b/>
          <w:bCs/>
          <w:kern w:val="24"/>
          <w:rtl/>
          <w:lang w:bidi="ar-JO"/>
        </w:rPr>
        <w:t xml:space="preserve">ظروف المناخ </w:t>
      </w:r>
      <w:r w:rsidRPr="00451F21">
        <w:rPr>
          <w:rFonts w:ascii="Calibri" w:hAnsi="Arial" w:cs="Arial"/>
          <w:b/>
          <w:bCs/>
          <w:kern w:val="24"/>
          <w:rtl/>
          <w:lang w:bidi="ar-JO"/>
        </w:rPr>
        <w:lastRenderedPageBreak/>
        <w:t>البارد</w:t>
      </w:r>
      <w:r w:rsidRPr="00451F21">
        <w:rPr>
          <w:rFonts w:ascii="Calibri" w:hAnsi="Arial" w:cs="Arial"/>
          <w:kern w:val="24"/>
          <w:rtl/>
          <w:lang w:bidi="ar-JO"/>
        </w:rPr>
        <w:t xml:space="preserve"> جداً في كندا.</w:t>
      </w:r>
      <w:r w:rsidRPr="00451F21">
        <w:rPr>
          <w:rFonts w:ascii="Calibri" w:hAnsi="Times New Roman" w:cs="Calibri"/>
          <w:kern w:val="24"/>
        </w:rPr>
        <w:br/>
      </w:r>
      <w:r w:rsidRPr="00451F21">
        <w:rPr>
          <w:rFonts w:ascii="Calibri" w:hAnsi="Arial" w:cs="Arial"/>
          <w:kern w:val="24"/>
          <w:rtl/>
          <w:lang w:bidi="ar-JO"/>
        </w:rPr>
        <w:t> </w:t>
      </w:r>
      <w:r w:rsidRPr="00451F21">
        <w:rPr>
          <w:rFonts w:ascii="Calibri" w:hAnsi="Times New Roman" w:cs="Calibri"/>
          <w:kern w:val="24"/>
        </w:rPr>
        <w:br/>
      </w:r>
    </w:p>
    <w:p w:rsidR="00FD4068" w:rsidRDefault="00FD4068" w:rsidP="00FD4068">
      <w:pPr>
        <w:autoSpaceDE w:val="0"/>
        <w:autoSpaceDN w:val="0"/>
        <w:bidi w:val="0"/>
        <w:adjustRightInd w:val="0"/>
        <w:spacing w:after="0" w:line="240" w:lineRule="auto"/>
        <w:jc w:val="right"/>
        <w:rPr>
          <w:rFonts w:ascii="Calibri" w:hAnsi="Arial" w:cs="Arial"/>
          <w:kern w:val="24"/>
          <w:rtl/>
        </w:rPr>
      </w:pPr>
      <w:r w:rsidRPr="00451F21">
        <w:rPr>
          <w:rFonts w:ascii="Calibri" w:hAnsi="Arial" w:cs="Arial"/>
          <w:kern w:val="24"/>
          <w:rtl/>
        </w:rPr>
        <w:t>صورة</w:t>
      </w:r>
      <w:r w:rsidRPr="00451F21">
        <w:rPr>
          <w:rFonts w:ascii="Calibri" w:hAnsi="Arial" w:cs="Arial"/>
          <w:kern w:val="24"/>
          <w:rtl/>
        </w:rPr>
        <w:br/>
      </w:r>
      <w:proofErr w:type="spellStart"/>
      <w:r w:rsidRPr="00451F21">
        <w:rPr>
          <w:rFonts w:ascii="Calibri" w:hAnsi="Arial" w:cs="Arial"/>
          <w:kern w:val="24"/>
          <w:rtl/>
        </w:rPr>
        <w:t>للتورنادو</w:t>
      </w:r>
      <w:proofErr w:type="spellEnd"/>
    </w:p>
    <w:p w:rsidR="00FD4068" w:rsidRDefault="00FD4068" w:rsidP="00FD4068">
      <w:pPr>
        <w:autoSpaceDE w:val="0"/>
        <w:autoSpaceDN w:val="0"/>
        <w:bidi w:val="0"/>
        <w:adjustRightInd w:val="0"/>
        <w:spacing w:after="0" w:line="240" w:lineRule="auto"/>
        <w:jc w:val="right"/>
        <w:rPr>
          <w:rFonts w:ascii="Calibri" w:hAnsi="Arial" w:cs="Arial"/>
          <w:kern w:val="24"/>
          <w:rtl/>
        </w:rPr>
      </w:pPr>
      <w:r w:rsidRPr="00451F21">
        <w:rPr>
          <w:rFonts w:ascii="Calibri" w:hAnsi="Arial" w:cs="Arial"/>
          <w:noProof/>
          <w:kern w:val="24"/>
        </w:rPr>
        <w:drawing>
          <wp:inline distT="0" distB="0" distL="0" distR="0">
            <wp:extent cx="2524125" cy="1419225"/>
            <wp:effectExtent l="19050" t="0" r="9525" b="0"/>
            <wp:docPr id="1" name="صورة 1" descr="اضغط هنا لترى الصورة بحجمها الطبيعى"/>
            <wp:cNvGraphicFramePr/>
            <a:graphic xmlns:a="http://schemas.openxmlformats.org/drawingml/2006/main">
              <a:graphicData uri="http://schemas.openxmlformats.org/drawingml/2006/picture">
                <pic:pic xmlns:pic="http://schemas.openxmlformats.org/drawingml/2006/picture">
                  <pic:nvPicPr>
                    <pic:cNvPr id="4" name="صورة 3" descr="اضغط هنا لترى الصورة بحجمها الطبيعى"/>
                    <pic:cNvPicPr/>
                  </pic:nvPicPr>
                  <pic:blipFill>
                    <a:blip r:embed="rId9" cstate="print"/>
                    <a:srcRect/>
                    <a:stretch>
                      <a:fillRect/>
                    </a:stretch>
                  </pic:blipFill>
                  <pic:spPr bwMode="auto">
                    <a:xfrm>
                      <a:off x="0" y="0"/>
                      <a:ext cx="2524125" cy="1419225"/>
                    </a:xfrm>
                    <a:prstGeom prst="rect">
                      <a:avLst/>
                    </a:prstGeom>
                    <a:noFill/>
                    <a:ln w="9525">
                      <a:noFill/>
                      <a:miter lim="800000"/>
                      <a:headEnd/>
                      <a:tailEnd/>
                    </a:ln>
                  </pic:spPr>
                </pic:pic>
              </a:graphicData>
            </a:graphic>
          </wp:inline>
        </w:drawing>
      </w:r>
    </w:p>
    <w:p w:rsidR="00FD4068" w:rsidRPr="00451F21" w:rsidRDefault="00FD4068" w:rsidP="00FD4068">
      <w:pPr>
        <w:autoSpaceDE w:val="0"/>
        <w:autoSpaceDN w:val="0"/>
        <w:bidi w:val="0"/>
        <w:adjustRightInd w:val="0"/>
        <w:spacing w:after="0" w:line="240" w:lineRule="auto"/>
        <w:rPr>
          <w:rFonts w:ascii="Calibri" w:hAnsi="Arial" w:cs="Arial"/>
          <w:kern w:val="24"/>
        </w:rPr>
      </w:pPr>
    </w:p>
    <w:p w:rsidR="006D73B4" w:rsidRPr="00FD4068" w:rsidRDefault="006D73B4">
      <w:pPr>
        <w:rPr>
          <w:rFonts w:hint="cs"/>
          <w:sz w:val="28"/>
          <w:szCs w:val="28"/>
        </w:rPr>
      </w:pPr>
    </w:p>
    <w:sectPr w:rsidR="006D73B4" w:rsidRPr="00FD4068" w:rsidSect="00BF2980">
      <w:pgSz w:w="12240" w:h="15840"/>
      <w:pgMar w:top="1440" w:right="1800" w:bottom="1440" w:left="1800" w:header="720" w:footer="720" w:gutter="0"/>
      <w:pgBorders w:offsetFrom="page">
        <w:top w:val="single" w:sz="12" w:space="24" w:color="auto"/>
        <w:left w:val="single" w:sz="12" w:space="24" w:color="auto"/>
        <w:bottom w:val="single" w:sz="12" w:space="24" w:color="auto"/>
        <w:right w:val="single" w:sz="12" w:space="24" w:color="auto"/>
      </w:pgBorders>
      <w:cols w:space="720"/>
      <w:noEndnote/>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Simple Bold Jut Out">
    <w:panose1 w:val="02010401010101010101"/>
    <w:charset w:val="B2"/>
    <w:family w:val="auto"/>
    <w:pitch w:val="variable"/>
    <w:sig w:usb0="00002001" w:usb1="80000000" w:usb2="00000008" w:usb3="00000000" w:csb0="00000040" w:csb1="00000000"/>
  </w:font>
  <w:font w:name="Arial Unicode MS">
    <w:panose1 w:val="020B0604020202020204"/>
    <w:charset w:val="80"/>
    <w:family w:val="swiss"/>
    <w:pitch w:val="variable"/>
    <w:sig w:usb0="F7FFAFFF" w:usb1="E9DFFFFF" w:usb2="0000003F" w:usb3="00000000" w:csb0="003F01FF" w:csb1="00000000"/>
  </w:font>
  <w:font w:name="Arabic Transparent">
    <w:panose1 w:val="020B0604020202020204"/>
    <w:charset w:val="00"/>
    <w:family w:val="swiss"/>
    <w:pitch w:val="variable"/>
    <w:sig w:usb0="E0002AFF" w:usb1="C0007843" w:usb2="00000009" w:usb3="00000000" w:csb0="000001FF" w:csb1="00000000"/>
  </w:font>
  <w:font w:name="GE MB Farah Bold">
    <w:altName w:val="Times New Roman"/>
    <w:panose1 w:val="00000000000000000000"/>
    <w:charset w:val="B2"/>
    <w:family w:val="auto"/>
    <w:notTrueType/>
    <w:pitch w:val="default"/>
    <w:sig w:usb0="00002000" w:usb1="00000000" w:usb2="00000000" w:usb3="00000000" w:csb0="00000040" w:csb1="00000000"/>
  </w:font>
  <w:font w:name="GE East">
    <w:altName w:val="Times New Roman"/>
    <w:panose1 w:val="00000000000000000000"/>
    <w:charset w:val="B2"/>
    <w:family w:val="auto"/>
    <w:notTrueType/>
    <w:pitch w:val="default"/>
    <w:sig w:usb0="00002000"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2B2C98E"/>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bullet"/>
        <w:lvlText w:val="•"/>
        <w:legacy w:legacy="1" w:legacySpace="0" w:legacyIndent="0"/>
        <w:lvlJc w:val="right"/>
        <w:rPr>
          <w:rFonts w:ascii="Arial" w:hAnsi="Arial" w:cs="Arial" w:hint="default"/>
          <w:sz w:val="56"/>
        </w:rPr>
      </w:lvl>
    </w:lvlOverride>
  </w:num>
  <w:num w:numId="3">
    <w:abstractNumId w:val="0"/>
    <w:lvlOverride w:ilvl="0">
      <w:lvl w:ilvl="0">
        <w:numFmt w:val="bullet"/>
        <w:lvlText w:val="•"/>
        <w:legacy w:legacy="1" w:legacySpace="0" w:legacyIndent="0"/>
        <w:lvlJc w:val="left"/>
        <w:rPr>
          <w:rFonts w:ascii="Arial" w:hAnsi="Arial" w:cs="Arial" w:hint="default"/>
          <w:sz w:val="56"/>
        </w:rPr>
      </w:lvl>
    </w:lvlOverride>
  </w:num>
  <w:num w:numId="4">
    <w:abstractNumId w:val="0"/>
    <w:lvlOverride w:ilvl="0">
      <w:lvl w:ilvl="0">
        <w:numFmt w:val="bullet"/>
        <w:lvlText w:val="•"/>
        <w:legacy w:legacy="1" w:legacySpace="0" w:legacyIndent="0"/>
        <w:lvlJc w:val="right"/>
        <w:rPr>
          <w:rFonts w:ascii="Arial" w:hAnsi="Arial" w:cs="Arial" w:hint="default"/>
          <w:sz w:val="48"/>
        </w:rPr>
      </w:lvl>
    </w:lvlOverride>
  </w:num>
  <w:num w:numId="5">
    <w:abstractNumId w:val="0"/>
    <w:lvlOverride w:ilvl="0">
      <w:lvl w:ilvl="0">
        <w:numFmt w:val="bullet"/>
        <w:lvlText w:val="•"/>
        <w:legacy w:legacy="1" w:legacySpace="0" w:legacyIndent="0"/>
        <w:lvlJc w:val="right"/>
        <w:rPr>
          <w:rFonts w:ascii="Arial" w:hAnsi="Arial" w:cs="Arial" w:hint="default"/>
          <w:sz w:val="48"/>
        </w:rPr>
      </w:lvl>
    </w:lvlOverride>
  </w:num>
  <w:num w:numId="6">
    <w:abstractNumId w:val="0"/>
    <w:lvlOverride w:ilvl="0">
      <w:lvl w:ilvl="0">
        <w:numFmt w:val="bullet"/>
        <w:lvlText w:val="•"/>
        <w:legacy w:legacy="1" w:legacySpace="0" w:legacyIndent="0"/>
        <w:lvlJc w:val="right"/>
        <w:rPr>
          <w:rFonts w:ascii="Arial" w:hAnsi="Arial" w:cs="Arial" w:hint="default"/>
          <w:sz w:val="48"/>
        </w:rPr>
      </w:lvl>
    </w:lvlOverride>
  </w:num>
  <w:num w:numId="7">
    <w:abstractNumId w:val="0"/>
    <w:lvlOverride w:ilvl="0">
      <w:lvl w:ilvl="0">
        <w:numFmt w:val="bullet"/>
        <w:lvlText w:val="•"/>
        <w:legacy w:legacy="1" w:legacySpace="0" w:legacyIndent="0"/>
        <w:lvlJc w:val="right"/>
        <w:rPr>
          <w:rFonts w:ascii="Arial" w:hAnsi="Arial" w:cs="Arial" w:hint="default"/>
          <w:sz w:val="48"/>
        </w:rPr>
      </w:lvl>
    </w:lvlOverride>
  </w:num>
  <w:num w:numId="8">
    <w:abstractNumId w:val="0"/>
    <w:lvlOverride w:ilvl="0">
      <w:lvl w:ilvl="0">
        <w:numFmt w:val="irohaFullWidth"/>
        <w:lvlText w:val="•"/>
        <w:legacy w:legacy="1" w:legacySpace="0" w:legacyIndent="0"/>
        <w:lvlJc w:val="right"/>
        <w:rPr>
          <w:rFonts w:ascii="Arial" w:hAnsi="Arial" w:cs="Arial" w:hint="default"/>
          <w:sz w:val="48"/>
        </w:rPr>
      </w:lvl>
    </w:lvlOverride>
  </w:num>
  <w:num w:numId="9">
    <w:abstractNumId w:val="0"/>
    <w:lvlOverride w:ilvl="0">
      <w:lvl w:ilvl="0">
        <w:numFmt w:val="irohaFullWidth"/>
        <w:lvlText w:val="•"/>
        <w:legacy w:legacy="1" w:legacySpace="0" w:legacyIndent="0"/>
        <w:lvlJc w:val="right"/>
        <w:rPr>
          <w:rFonts w:ascii="Arial" w:hAnsi="Arial" w:cs="Arial" w:hint="default"/>
          <w:sz w:val="56"/>
        </w:rPr>
      </w:lvl>
    </w:lvlOverride>
  </w:num>
  <w:num w:numId="10">
    <w:abstractNumId w:val="0"/>
    <w:lvlOverride w:ilvl="0">
      <w:lvl w:ilvl="0">
        <w:numFmt w:val="irohaFullWidth"/>
        <w:lvlText w:val="•"/>
        <w:legacy w:legacy="1" w:legacySpace="0" w:legacyIndent="0"/>
        <w:lvlJc w:val="right"/>
        <w:rPr>
          <w:rFonts w:ascii="Arial" w:hAnsi="Arial" w:cs="Arial" w:hint="default"/>
          <w:sz w:val="56"/>
        </w:rPr>
      </w:lvl>
    </w:lvlOverride>
  </w:num>
  <w:num w:numId="11">
    <w:abstractNumId w:val="0"/>
    <w:lvlOverride w:ilvl="0">
      <w:lvl w:ilvl="0">
        <w:numFmt w:val="bullet"/>
        <w:lvlText w:val="•"/>
        <w:legacy w:legacy="1" w:legacySpace="0" w:legacyIndent="0"/>
        <w:lvlJc w:val="right"/>
        <w:rPr>
          <w:rFonts w:ascii="Arial" w:hAnsi="Arial" w:cs="Arial" w:hint="default"/>
          <w:sz w:val="48"/>
        </w:rPr>
      </w:lvl>
    </w:lvlOverride>
  </w:num>
  <w:num w:numId="12">
    <w:abstractNumId w:val="0"/>
    <w:lvlOverride w:ilvl="0">
      <w:lvl w:ilvl="0">
        <w:numFmt w:val="bullet"/>
        <w:lvlText w:val="•"/>
        <w:legacy w:legacy="1" w:legacySpace="0" w:legacyIndent="0"/>
        <w:lvlJc w:val="right"/>
        <w:rPr>
          <w:rFonts w:ascii="Arial" w:hAnsi="Arial" w:cs="Arial" w:hint="default"/>
          <w:sz w:val="48"/>
        </w:rPr>
      </w:lvl>
    </w:lvlOverride>
  </w:num>
  <w:num w:numId="13">
    <w:abstractNumId w:val="0"/>
    <w:lvlOverride w:ilvl="0">
      <w:lvl w:ilvl="0">
        <w:numFmt w:val="bullet"/>
        <w:lvlText w:val="•"/>
        <w:legacy w:legacy="1" w:legacySpace="0" w:legacyIndent="0"/>
        <w:lvlJc w:val="right"/>
        <w:rPr>
          <w:rFonts w:ascii="Arial" w:hAnsi="Arial" w:cs="Arial" w:hint="default"/>
          <w:sz w:val="48"/>
        </w:rPr>
      </w:lvl>
    </w:lvlOverride>
  </w:num>
  <w:num w:numId="14">
    <w:abstractNumId w:val="0"/>
    <w:lvlOverride w:ilvl="0">
      <w:lvl w:ilvl="0">
        <w:numFmt w:val="bullet"/>
        <w:lvlText w:val="•"/>
        <w:legacy w:legacy="1" w:legacySpace="0" w:legacyIndent="0"/>
        <w:lvlJc w:val="right"/>
        <w:rPr>
          <w:rFonts w:ascii="Arial" w:hAnsi="Arial" w:cs="Arial" w:hint="default"/>
          <w:sz w:val="48"/>
        </w:rPr>
      </w:lvl>
    </w:lvlOverride>
  </w:num>
  <w:num w:numId="15">
    <w:abstractNumId w:val="0"/>
    <w:lvlOverride w:ilvl="0">
      <w:lvl w:ilvl="0">
        <w:numFmt w:val="bullet"/>
        <w:lvlText w:val="•"/>
        <w:legacy w:legacy="1" w:legacySpace="0" w:legacyIndent="0"/>
        <w:lvlJc w:val="right"/>
        <w:rPr>
          <w:rFonts w:ascii="Arial" w:hAnsi="Arial" w:cs="Arial" w:hint="default"/>
          <w:sz w:val="48"/>
        </w:rPr>
      </w:lvl>
    </w:lvlOverride>
  </w:num>
  <w:num w:numId="16">
    <w:abstractNumId w:val="0"/>
    <w:lvlOverride w:ilvl="0">
      <w:lvl w:ilvl="0">
        <w:numFmt w:val="bullet"/>
        <w:lvlText w:val="•"/>
        <w:legacy w:legacy="1" w:legacySpace="0" w:legacyIndent="0"/>
        <w:lvlJc w:val="right"/>
        <w:rPr>
          <w:rFonts w:ascii="Arial" w:hAnsi="Arial" w:cs="Arial" w:hint="default"/>
          <w:sz w:val="48"/>
        </w:rPr>
      </w:lvl>
    </w:lvlOverride>
  </w:num>
  <w:num w:numId="17">
    <w:abstractNumId w:val="0"/>
    <w:lvlOverride w:ilvl="0">
      <w:lvl w:ilvl="0">
        <w:numFmt w:val="bullet"/>
        <w:lvlText w:val="•"/>
        <w:legacy w:legacy="1" w:legacySpace="0" w:legacyIndent="0"/>
        <w:lvlJc w:val="right"/>
        <w:rPr>
          <w:rFonts w:ascii="Arial" w:hAnsi="Arial" w:cs="Arial" w:hint="default"/>
          <w:sz w:val="48"/>
        </w:rPr>
      </w:lvl>
    </w:lvlOverride>
  </w:num>
  <w:num w:numId="18">
    <w:abstractNumId w:val="0"/>
    <w:lvlOverride w:ilvl="0">
      <w:lvl w:ilvl="0">
        <w:numFmt w:val="bullet"/>
        <w:lvlText w:val="•"/>
        <w:legacy w:legacy="1" w:legacySpace="0" w:legacyIndent="0"/>
        <w:lvlJc w:val="right"/>
        <w:rPr>
          <w:rFonts w:ascii="Arial" w:hAnsi="Arial" w:cs="Arial" w:hint="default"/>
          <w:sz w:val="48"/>
        </w:rPr>
      </w:lvl>
    </w:lvlOverride>
  </w:num>
  <w:num w:numId="19">
    <w:abstractNumId w:val="0"/>
    <w:lvlOverride w:ilvl="0">
      <w:lvl w:ilvl="0">
        <w:numFmt w:val="bullet"/>
        <w:lvlText w:val="•"/>
        <w:legacy w:legacy="1" w:legacySpace="0" w:legacyIndent="0"/>
        <w:lvlJc w:val="right"/>
        <w:rPr>
          <w:rFonts w:ascii="Arial" w:hAnsi="Arial" w:cs="Arial" w:hint="default"/>
          <w:sz w:val="40"/>
        </w:rPr>
      </w:lvl>
    </w:lvlOverride>
  </w:num>
  <w:num w:numId="20">
    <w:abstractNumId w:val="0"/>
    <w:lvlOverride w:ilvl="0">
      <w:lvl w:ilvl="0">
        <w:numFmt w:val="bullet"/>
        <w:lvlText w:val="•"/>
        <w:legacy w:legacy="1" w:legacySpace="0" w:legacyIndent="0"/>
        <w:lvlJc w:val="right"/>
        <w:rPr>
          <w:rFonts w:ascii="Arial" w:hAnsi="Arial" w:cs="Arial" w:hint="default"/>
          <w:sz w:val="40"/>
        </w:rPr>
      </w:lvl>
    </w:lvlOverride>
  </w:num>
  <w:num w:numId="21">
    <w:abstractNumId w:val="0"/>
    <w:lvlOverride w:ilvl="0">
      <w:lvl w:ilvl="0">
        <w:numFmt w:val="bullet"/>
        <w:lvlText w:val="•"/>
        <w:legacy w:legacy="1" w:legacySpace="0" w:legacyIndent="0"/>
        <w:lvlJc w:val="right"/>
        <w:rPr>
          <w:rFonts w:ascii="Arial" w:hAnsi="Arial" w:cs="Arial" w:hint="default"/>
          <w:sz w:val="40"/>
        </w:rPr>
      </w:lvl>
    </w:lvlOverride>
  </w:num>
  <w:num w:numId="22">
    <w:abstractNumId w:val="0"/>
    <w:lvlOverride w:ilvl="0">
      <w:lvl w:ilvl="0">
        <w:numFmt w:val="bullet"/>
        <w:lvlText w:val="•"/>
        <w:legacy w:legacy="1" w:legacySpace="0" w:legacyIndent="0"/>
        <w:lvlJc w:val="right"/>
        <w:rPr>
          <w:rFonts w:ascii="Arial" w:hAnsi="Arial" w:cs="Arial" w:hint="default"/>
          <w:sz w:val="40"/>
        </w:rPr>
      </w:lvl>
    </w:lvlOverride>
  </w:num>
  <w:num w:numId="23">
    <w:abstractNumId w:val="0"/>
    <w:lvlOverride w:ilvl="0">
      <w:lvl w:ilvl="0">
        <w:numFmt w:val="bullet"/>
        <w:lvlText w:val="•"/>
        <w:legacy w:legacy="1" w:legacySpace="0" w:legacyIndent="0"/>
        <w:lvlJc w:val="right"/>
        <w:rPr>
          <w:rFonts w:ascii="Arial" w:hAnsi="Arial" w:cs="Arial" w:hint="default"/>
          <w:sz w:val="40"/>
        </w:rPr>
      </w:lvl>
    </w:lvlOverride>
  </w:num>
  <w:num w:numId="24">
    <w:abstractNumId w:val="0"/>
    <w:lvlOverride w:ilvl="0">
      <w:lvl w:ilvl="0">
        <w:numFmt w:val="bullet"/>
        <w:lvlText w:val="•"/>
        <w:legacy w:legacy="1" w:legacySpace="0" w:legacyIndent="0"/>
        <w:lvlJc w:val="right"/>
        <w:rPr>
          <w:rFonts w:ascii="Arial" w:hAnsi="Arial" w:cs="Arial" w:hint="default"/>
          <w:sz w:val="40"/>
        </w:rPr>
      </w:lvl>
    </w:lvlOverride>
  </w:num>
  <w:num w:numId="25">
    <w:abstractNumId w:val="0"/>
    <w:lvlOverride w:ilvl="0">
      <w:lvl w:ilvl="0">
        <w:numFmt w:val="irohaFullWidth"/>
        <w:lvlText w:val="•"/>
        <w:legacy w:legacy="1" w:legacySpace="0" w:legacyIndent="0"/>
        <w:lvlJc w:val="right"/>
        <w:rPr>
          <w:rFonts w:ascii="Arial" w:hAnsi="Arial" w:cs="Arial" w:hint="default"/>
          <w:sz w:val="40"/>
        </w:rPr>
      </w:lvl>
    </w:lvlOverride>
  </w:num>
  <w:num w:numId="26">
    <w:abstractNumId w:val="0"/>
    <w:lvlOverride w:ilvl="0">
      <w:lvl w:ilvl="0">
        <w:numFmt w:val="bullet"/>
        <w:lvlText w:val="•"/>
        <w:legacy w:legacy="1" w:legacySpace="0" w:legacyIndent="0"/>
        <w:lvlJc w:val="right"/>
        <w:rPr>
          <w:rFonts w:ascii="Arial" w:hAnsi="Arial" w:cs="Arial" w:hint="default"/>
          <w:sz w:val="40"/>
        </w:rPr>
      </w:lvl>
    </w:lvlOverride>
  </w:num>
  <w:num w:numId="27">
    <w:abstractNumId w:val="0"/>
    <w:lvlOverride w:ilvl="0">
      <w:lvl w:ilvl="0">
        <w:numFmt w:val="bullet"/>
        <w:lvlText w:val="•"/>
        <w:legacy w:legacy="1" w:legacySpace="0" w:legacyIndent="0"/>
        <w:lvlJc w:val="right"/>
        <w:rPr>
          <w:rFonts w:ascii="Arial" w:hAnsi="Arial" w:cs="Arial" w:hint="default"/>
          <w:sz w:val="40"/>
        </w:rPr>
      </w:lvl>
    </w:lvlOverride>
  </w:num>
  <w:num w:numId="28">
    <w:abstractNumId w:val="0"/>
    <w:lvlOverride w:ilvl="0">
      <w:lvl w:ilvl="0">
        <w:numFmt w:val="bullet"/>
        <w:lvlText w:val="•"/>
        <w:legacy w:legacy="1" w:legacySpace="0" w:legacyIndent="0"/>
        <w:lvlJc w:val="right"/>
        <w:rPr>
          <w:rFonts w:ascii="Arial" w:hAnsi="Arial" w:cs="Arial" w:hint="default"/>
          <w:sz w:val="40"/>
        </w:rPr>
      </w:lvl>
    </w:lvlOverride>
  </w:num>
  <w:num w:numId="29">
    <w:abstractNumId w:val="0"/>
    <w:lvlOverride w:ilvl="0">
      <w:lvl w:ilvl="0">
        <w:numFmt w:val="bullet"/>
        <w:lvlText w:val="•"/>
        <w:legacy w:legacy="1" w:legacySpace="0" w:legacyIndent="0"/>
        <w:lvlJc w:val="right"/>
        <w:rPr>
          <w:rFonts w:ascii="Arial" w:hAnsi="Arial" w:cs="Arial" w:hint="default"/>
          <w:sz w:val="40"/>
        </w:rPr>
      </w:lvl>
    </w:lvlOverride>
  </w:num>
  <w:num w:numId="30">
    <w:abstractNumId w:val="0"/>
    <w:lvlOverride w:ilvl="0">
      <w:lvl w:ilvl="0">
        <w:numFmt w:val="bullet"/>
        <w:lvlText w:val="•"/>
        <w:legacy w:legacy="1" w:legacySpace="0" w:legacyIndent="0"/>
        <w:lvlJc w:val="right"/>
        <w:rPr>
          <w:rFonts w:ascii="Arial" w:hAnsi="Arial" w:cs="Arial" w:hint="default"/>
          <w:sz w:val="40"/>
        </w:rPr>
      </w:lvl>
    </w:lvlOverride>
  </w:num>
  <w:num w:numId="31">
    <w:abstractNumId w:val="0"/>
    <w:lvlOverride w:ilvl="0">
      <w:lvl w:ilvl="0">
        <w:numFmt w:val="bullet"/>
        <w:lvlText w:val="•"/>
        <w:legacy w:legacy="1" w:legacySpace="0" w:legacyIndent="0"/>
        <w:lvlJc w:val="right"/>
        <w:rPr>
          <w:rFonts w:ascii="Arial" w:hAnsi="Arial" w:cs="Arial" w:hint="default"/>
          <w:sz w:val="40"/>
        </w:rPr>
      </w:lvl>
    </w:lvlOverride>
  </w:num>
  <w:num w:numId="32">
    <w:abstractNumId w:val="0"/>
    <w:lvlOverride w:ilvl="0">
      <w:lvl w:ilvl="0">
        <w:numFmt w:val="bullet"/>
        <w:lvlText w:val="•"/>
        <w:legacy w:legacy="1" w:legacySpace="0" w:legacyIndent="0"/>
        <w:lvlJc w:val="right"/>
        <w:rPr>
          <w:rFonts w:ascii="Arial" w:hAnsi="Arial" w:cs="Arial" w:hint="default"/>
          <w:sz w:val="40"/>
        </w:rPr>
      </w:lvl>
    </w:lvlOverride>
  </w:num>
  <w:num w:numId="33">
    <w:abstractNumId w:val="0"/>
    <w:lvlOverride w:ilvl="0">
      <w:lvl w:ilvl="0">
        <w:numFmt w:val="bullet"/>
        <w:lvlText w:val="•"/>
        <w:legacy w:legacy="1" w:legacySpace="0" w:legacyIndent="0"/>
        <w:lvlJc w:val="right"/>
        <w:rPr>
          <w:rFonts w:ascii="Arial" w:hAnsi="Arial" w:cs="Arial" w:hint="default"/>
          <w:sz w:val="40"/>
        </w:rPr>
      </w:lvl>
    </w:lvlOverride>
  </w:num>
  <w:num w:numId="34">
    <w:abstractNumId w:val="0"/>
    <w:lvlOverride w:ilvl="0">
      <w:lvl w:ilvl="0">
        <w:numFmt w:val="bullet"/>
        <w:lvlText w:val="•"/>
        <w:legacy w:legacy="1" w:legacySpace="0" w:legacyIndent="0"/>
        <w:lvlJc w:val="right"/>
        <w:rPr>
          <w:rFonts w:ascii="Arial" w:hAnsi="Arial" w:cs="Arial" w:hint="default"/>
          <w:sz w:val="40"/>
        </w:rPr>
      </w:lvl>
    </w:lvlOverride>
  </w:num>
  <w:num w:numId="35">
    <w:abstractNumId w:val="0"/>
    <w:lvlOverride w:ilvl="0">
      <w:lvl w:ilvl="0">
        <w:numFmt w:val="bullet"/>
        <w:lvlText w:val="•"/>
        <w:legacy w:legacy="1" w:legacySpace="0" w:legacyIndent="0"/>
        <w:lvlJc w:val="right"/>
        <w:rPr>
          <w:rFonts w:ascii="Arial" w:hAnsi="Arial" w:cs="Arial" w:hint="default"/>
          <w:sz w:val="40"/>
        </w:rPr>
      </w:lvl>
    </w:lvlOverride>
  </w:num>
  <w:num w:numId="36">
    <w:abstractNumId w:val="0"/>
    <w:lvlOverride w:ilvl="0">
      <w:lvl w:ilvl="0">
        <w:numFmt w:val="bullet"/>
        <w:lvlText w:val="•"/>
        <w:legacy w:legacy="1" w:legacySpace="0" w:legacyIndent="0"/>
        <w:lvlJc w:val="right"/>
        <w:rPr>
          <w:rFonts w:ascii="Arial" w:hAnsi="Arial" w:cs="Arial" w:hint="default"/>
          <w:sz w:val="40"/>
        </w:rPr>
      </w:lvl>
    </w:lvlOverride>
  </w:num>
  <w:num w:numId="37">
    <w:abstractNumId w:val="0"/>
    <w:lvlOverride w:ilvl="0">
      <w:lvl w:ilvl="0">
        <w:numFmt w:val="bullet"/>
        <w:lvlText w:val="•"/>
        <w:legacy w:legacy="1" w:legacySpace="0" w:legacyIndent="0"/>
        <w:lvlJc w:val="right"/>
        <w:rPr>
          <w:rFonts w:ascii="Arial" w:hAnsi="Arial" w:cs="Arial" w:hint="default"/>
          <w:sz w:val="40"/>
        </w:rPr>
      </w:lvl>
    </w:lvlOverride>
  </w:num>
  <w:num w:numId="38">
    <w:abstractNumId w:val="0"/>
    <w:lvlOverride w:ilvl="0">
      <w:lvl w:ilvl="0">
        <w:numFmt w:val="bullet"/>
        <w:lvlText w:val="•"/>
        <w:legacy w:legacy="1" w:legacySpace="0" w:legacyIndent="0"/>
        <w:lvlJc w:val="right"/>
        <w:rPr>
          <w:rFonts w:ascii="Arial" w:hAnsi="Arial" w:cs="Arial" w:hint="default"/>
          <w:sz w:val="40"/>
        </w:rPr>
      </w:lvl>
    </w:lvlOverride>
  </w:num>
  <w:num w:numId="39">
    <w:abstractNumId w:val="0"/>
    <w:lvlOverride w:ilvl="0">
      <w:lvl w:ilvl="0">
        <w:numFmt w:val="irohaFullWidth"/>
        <w:lvlText w:val="•"/>
        <w:legacy w:legacy="1" w:legacySpace="0" w:legacyIndent="0"/>
        <w:lvlJc w:val="right"/>
        <w:rPr>
          <w:rFonts w:ascii="Arial" w:hAnsi="Arial" w:cs="Arial" w:hint="default"/>
          <w:sz w:val="40"/>
        </w:rPr>
      </w:lvl>
    </w:lvlOverride>
  </w:num>
  <w:num w:numId="40">
    <w:abstractNumId w:val="0"/>
    <w:lvlOverride w:ilvl="0">
      <w:lvl w:ilvl="0">
        <w:numFmt w:val="bullet"/>
        <w:lvlText w:val="•"/>
        <w:legacy w:legacy="1" w:legacySpace="0" w:legacyIndent="0"/>
        <w:lvlJc w:val="right"/>
        <w:rPr>
          <w:rFonts w:ascii="Arial" w:hAnsi="Arial" w:cs="Arial" w:hint="default"/>
          <w:sz w:val="40"/>
        </w:rPr>
      </w:lvl>
    </w:lvlOverride>
  </w:num>
  <w:num w:numId="41">
    <w:abstractNumId w:val="0"/>
    <w:lvlOverride w:ilvl="0">
      <w:lvl w:ilvl="0">
        <w:numFmt w:val="bullet"/>
        <w:lvlText w:val="•"/>
        <w:legacy w:legacy="1" w:legacySpace="0" w:legacyIndent="0"/>
        <w:lvlJc w:val="right"/>
        <w:rPr>
          <w:rFonts w:ascii="Arial" w:hAnsi="Arial" w:cs="Arial" w:hint="default"/>
          <w:sz w:val="40"/>
        </w:rPr>
      </w:lvl>
    </w:lvlOverride>
  </w:num>
  <w:num w:numId="42">
    <w:abstractNumId w:val="0"/>
    <w:lvlOverride w:ilvl="0">
      <w:lvl w:ilvl="0">
        <w:numFmt w:val="bullet"/>
        <w:lvlText w:val="•"/>
        <w:legacy w:legacy="1" w:legacySpace="0" w:legacyIndent="0"/>
        <w:lvlJc w:val="right"/>
        <w:rPr>
          <w:rFonts w:ascii="Arial" w:hAnsi="Arial" w:cs="Arial" w:hint="default"/>
          <w:sz w:val="40"/>
        </w:rPr>
      </w:lvl>
    </w:lvlOverride>
  </w:num>
  <w:num w:numId="43">
    <w:abstractNumId w:val="0"/>
    <w:lvlOverride w:ilvl="0">
      <w:lvl w:ilvl="0">
        <w:numFmt w:val="bullet"/>
        <w:lvlText w:val="•"/>
        <w:legacy w:legacy="1" w:legacySpace="0" w:legacyIndent="0"/>
        <w:lvlJc w:val="right"/>
        <w:rPr>
          <w:rFonts w:ascii="Arial" w:hAnsi="Arial" w:cs="Arial" w:hint="default"/>
          <w:sz w:val="40"/>
        </w:rPr>
      </w:lvl>
    </w:lvlOverride>
  </w:num>
  <w:num w:numId="44">
    <w:abstractNumId w:val="0"/>
    <w:lvlOverride w:ilvl="0">
      <w:lvl w:ilvl="0">
        <w:numFmt w:val="bullet"/>
        <w:lvlText w:val="•"/>
        <w:legacy w:legacy="1" w:legacySpace="0" w:legacyIndent="0"/>
        <w:lvlJc w:val="right"/>
        <w:rPr>
          <w:rFonts w:ascii="Arial" w:hAnsi="Arial" w:cs="Arial" w:hint="default"/>
          <w:sz w:val="40"/>
        </w:rPr>
      </w:lvl>
    </w:lvlOverride>
  </w:num>
  <w:num w:numId="45">
    <w:abstractNumId w:val="0"/>
    <w:lvlOverride w:ilvl="0">
      <w:lvl w:ilvl="0">
        <w:numFmt w:val="bullet"/>
        <w:lvlText w:val="•"/>
        <w:legacy w:legacy="1" w:legacySpace="0" w:legacyIndent="0"/>
        <w:lvlJc w:val="right"/>
        <w:rPr>
          <w:rFonts w:ascii="Arial" w:hAnsi="Arial" w:cs="Arial" w:hint="default"/>
          <w:sz w:val="36"/>
        </w:rPr>
      </w:lvl>
    </w:lvlOverride>
  </w:num>
  <w:num w:numId="46">
    <w:abstractNumId w:val="0"/>
    <w:lvlOverride w:ilvl="0">
      <w:lvl w:ilvl="0">
        <w:numFmt w:val="irohaFullWidth"/>
        <w:lvlText w:val="•"/>
        <w:legacy w:legacy="1" w:legacySpace="0" w:legacyIndent="0"/>
        <w:lvlJc w:val="right"/>
        <w:rPr>
          <w:rFonts w:ascii="Arial" w:hAnsi="Arial" w:cs="Arial" w:hint="default"/>
          <w:sz w:val="36"/>
        </w:rPr>
      </w:lvl>
    </w:lvlOverride>
  </w:num>
  <w:num w:numId="47">
    <w:abstractNumId w:val="0"/>
    <w:lvlOverride w:ilvl="0">
      <w:lvl w:ilvl="0">
        <w:numFmt w:val="bullet"/>
        <w:lvlText w:val="•"/>
        <w:legacy w:legacy="1" w:legacySpace="0" w:legacyIndent="0"/>
        <w:lvlJc w:val="right"/>
        <w:rPr>
          <w:rFonts w:ascii="Arial" w:hAnsi="Arial" w:cs="Arial" w:hint="default"/>
          <w:sz w:val="36"/>
        </w:rPr>
      </w:lvl>
    </w:lvlOverride>
  </w:num>
  <w:num w:numId="48">
    <w:abstractNumId w:val="0"/>
    <w:lvlOverride w:ilvl="0">
      <w:lvl w:ilvl="0">
        <w:numFmt w:val="bullet"/>
        <w:lvlText w:val="•"/>
        <w:legacy w:legacy="1" w:legacySpace="0" w:legacyIndent="0"/>
        <w:lvlJc w:val="right"/>
        <w:rPr>
          <w:rFonts w:ascii="Arial" w:hAnsi="Arial" w:cs="Arial" w:hint="default"/>
          <w:sz w:val="36"/>
        </w:rPr>
      </w:lvl>
    </w:lvlOverride>
  </w:num>
  <w:num w:numId="49">
    <w:abstractNumId w:val="0"/>
    <w:lvlOverride w:ilvl="0">
      <w:lvl w:ilvl="0">
        <w:numFmt w:val="bullet"/>
        <w:lvlText w:val="•"/>
        <w:legacy w:legacy="1" w:legacySpace="0" w:legacyIndent="0"/>
        <w:lvlJc w:val="right"/>
        <w:rPr>
          <w:rFonts w:ascii="Arial" w:hAnsi="Arial" w:cs="Arial" w:hint="default"/>
          <w:sz w:val="36"/>
        </w:rPr>
      </w:lvl>
    </w:lvlOverride>
  </w:num>
  <w:num w:numId="50">
    <w:abstractNumId w:val="0"/>
    <w:lvlOverride w:ilvl="0">
      <w:lvl w:ilvl="0">
        <w:numFmt w:val="bullet"/>
        <w:lvlText w:val="•"/>
        <w:legacy w:legacy="1" w:legacySpace="0" w:legacyIndent="0"/>
        <w:lvlJc w:val="right"/>
        <w:rPr>
          <w:rFonts w:ascii="Arial" w:hAnsi="Arial" w:cs="Arial" w:hint="default"/>
          <w:sz w:val="36"/>
        </w:rPr>
      </w:lvl>
    </w:lvlOverride>
  </w:num>
  <w:num w:numId="51">
    <w:abstractNumId w:val="0"/>
    <w:lvlOverride w:ilvl="0">
      <w:lvl w:ilvl="0">
        <w:numFmt w:val="bullet"/>
        <w:lvlText w:val="•"/>
        <w:legacy w:legacy="1" w:legacySpace="0" w:legacyIndent="0"/>
        <w:lvlJc w:val="right"/>
        <w:rPr>
          <w:rFonts w:ascii="Arial" w:hAnsi="Arial" w:cs="Arial" w:hint="default"/>
          <w:sz w:val="36"/>
        </w:rPr>
      </w:lvl>
    </w:lvlOverride>
  </w:num>
  <w:num w:numId="52">
    <w:abstractNumId w:val="0"/>
    <w:lvlOverride w:ilvl="0">
      <w:lvl w:ilvl="0">
        <w:numFmt w:val="bullet"/>
        <w:lvlText w:val="•"/>
        <w:legacy w:legacy="1" w:legacySpace="0" w:legacyIndent="0"/>
        <w:lvlJc w:val="right"/>
        <w:rPr>
          <w:rFonts w:ascii="Arial" w:hAnsi="Arial" w:cs="Arial" w:hint="default"/>
          <w:sz w:val="36"/>
        </w:rPr>
      </w:lvl>
    </w:lvlOverride>
  </w:num>
  <w:num w:numId="53">
    <w:abstractNumId w:val="0"/>
    <w:lvlOverride w:ilvl="0">
      <w:lvl w:ilvl="0">
        <w:numFmt w:val="bullet"/>
        <w:lvlText w:val="•"/>
        <w:legacy w:legacy="1" w:legacySpace="0" w:legacyIndent="0"/>
        <w:lvlJc w:val="right"/>
        <w:rPr>
          <w:rFonts w:ascii="Arial" w:hAnsi="Arial" w:cs="Arial" w:hint="default"/>
          <w:sz w:val="36"/>
        </w:rPr>
      </w:lvl>
    </w:lvlOverride>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B5BE5"/>
    <w:rsid w:val="00012843"/>
    <w:rsid w:val="00187B31"/>
    <w:rsid w:val="001C07D9"/>
    <w:rsid w:val="00212D5A"/>
    <w:rsid w:val="00244320"/>
    <w:rsid w:val="003B5BE5"/>
    <w:rsid w:val="006361D5"/>
    <w:rsid w:val="006D73B4"/>
    <w:rsid w:val="00874D5D"/>
    <w:rsid w:val="00BF2980"/>
    <w:rsid w:val="00FD406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432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D73B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D73B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19972</Words>
  <Characters>113845</Characters>
  <Application>Microsoft Office Word</Application>
  <DocSecurity>0</DocSecurity>
  <Lines>948</Lines>
  <Paragraphs>267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133550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abeer</dc:creator>
  <cp:lastModifiedBy>USER</cp:lastModifiedBy>
  <cp:revision>8</cp:revision>
  <dcterms:created xsi:type="dcterms:W3CDTF">2011-03-10T15:06:00Z</dcterms:created>
  <dcterms:modified xsi:type="dcterms:W3CDTF">2011-10-09T20:27:00Z</dcterms:modified>
</cp:coreProperties>
</file>