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17C" w:rsidRPr="00B4117C" w:rsidRDefault="00B4117C" w:rsidP="00B4117C">
      <w:pPr>
        <w:ind w:left="-908" w:right="-993"/>
        <w:jc w:val="center"/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</w:pP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تصنيف وتكتيكات استراتيجيات التفاوض</w:t>
      </w:r>
    </w:p>
    <w:p w:rsidR="00600CE0" w:rsidRDefault="00B4117C" w:rsidP="00B4117C">
      <w:pPr>
        <w:ind w:left="-908" w:right="-993"/>
        <w:jc w:val="center"/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المحاضرة </w:t>
      </w:r>
      <w:proofErr w:type="spellStart"/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السادسة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-</w:t>
      </w:r>
      <w:proofErr w:type="spellEnd"/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الاستراتيجية والتكتيك</w:t>
      </w:r>
    </w:p>
    <w:p w:rsidR="00B4117C" w:rsidRPr="00B4117C" w:rsidRDefault="00B4117C" w:rsidP="00B4117C">
      <w:pPr>
        <w:ind w:left="-908" w:right="-993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600CE0" w:rsidRPr="00B4117C" w:rsidRDefault="00B4117C" w:rsidP="00B4117C">
      <w:pPr>
        <w:ind w:left="-908" w:right="-993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</w:rPr>
        <w:t>2/1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تصنيف استراتيجيات التفاوض طبق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ا</w:t>
      </w: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 لتوقيت التصرف ك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أ</w:t>
      </w: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ساس لنجاح الاستراتيجية (متى </w:t>
      </w:r>
      <w:proofErr w:type="spellStart"/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؟</w:t>
      </w:r>
      <w:r w:rsidR="00600CE0"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)</w:t>
      </w:r>
      <w:proofErr w:type="spellEnd"/>
      <w:r w:rsidR="00600CE0"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 </w:t>
      </w:r>
    </w:p>
    <w:p w:rsidR="00600CE0" w:rsidRPr="00B4117C" w:rsidRDefault="00600CE0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يكون أساس النجاح في هذه الاستراتيجية هو حسن التوقيت لكافة التكتيكات والمواقف المترابطة بالعملية التفاوضية ومنها ما</w:t>
      </w:r>
      <w:r w:rsidR="00B4117C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B4117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يلي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600CE0" w:rsidRPr="00B4117C" w:rsidRDefault="00600CE0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توقيت بدء الكلام او التوقف عنه </w:t>
      </w:r>
    </w:p>
    <w:p w:rsidR="00600CE0" w:rsidRPr="00B4117C" w:rsidRDefault="00600CE0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توقيت الانسحاب </w:t>
      </w:r>
    </w:p>
    <w:p w:rsidR="00600CE0" w:rsidRPr="00B4117C" w:rsidRDefault="00600CE0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توقيت التراجع او الهجوم</w:t>
      </w:r>
    </w:p>
    <w:p w:rsidR="00600CE0" w:rsidRPr="00B4117C" w:rsidRDefault="00600CE0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توقيت طرح البدائل او الاقتراحات المضادة </w:t>
      </w:r>
    </w:p>
    <w:p w:rsidR="00600CE0" w:rsidRPr="00B4117C" w:rsidRDefault="00600CE0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توقيت التمسك بالموقف او التراخي في ذلك </w:t>
      </w:r>
    </w:p>
    <w:p w:rsidR="00600CE0" w:rsidRPr="00B4117C" w:rsidRDefault="00B4117C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توقيت التقدم بر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600CE0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جديد او ادخال عناصر جديدة </w:t>
      </w:r>
    </w:p>
    <w:p w:rsidR="00600CE0" w:rsidRPr="00B4117C" w:rsidRDefault="00600CE0" w:rsidP="00B4117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توقيت طلب استراحة </w:t>
      </w:r>
    </w:p>
    <w:p w:rsidR="00600CE0" w:rsidRPr="00B4117C" w:rsidRDefault="00B4117C" w:rsidP="00B4117C">
      <w:pPr>
        <w:ind w:left="-908" w:right="-993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</w:rPr>
        <w:t>3/1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تصنيف استراتيجيات التفاوض طبق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ا</w:t>
      </w:r>
      <w:r w:rsidR="00600CE0"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 لطابع السلوك التف</w:t>
      </w:r>
      <w:r w:rsidRPr="00B4117C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ا</w:t>
      </w:r>
      <w:r w:rsidR="00600CE0"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وضي </w:t>
      </w:r>
      <w:proofErr w:type="spellStart"/>
      <w:r w:rsidR="00600CE0"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(كيف؟)</w:t>
      </w:r>
      <w:proofErr w:type="spellEnd"/>
      <w:r w:rsidR="00600CE0" w:rsidRPr="00B4117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 </w:t>
      </w:r>
    </w:p>
    <w:p w:rsidR="00600CE0" w:rsidRDefault="00600CE0" w:rsidP="00B4117C">
      <w:pPr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يمكن التمييز هنا بين استراتيجيات متباينة 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والاستراتيجيات العكسية لكل منها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B4117C" w:rsidRPr="00B4117C" w:rsidRDefault="00B4117C" w:rsidP="00B4117C">
      <w:pPr>
        <w:ind w:left="-908" w:right="-993"/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color w:val="00B0F0"/>
          <w:sz w:val="26"/>
          <w:szCs w:val="26"/>
        </w:rPr>
        <w:t>1/3/1</w:t>
      </w:r>
      <w:r w:rsidRPr="00B4117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استراتيجيات هجومية</w:t>
      </w:r>
      <w:r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117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-</w:t>
      </w:r>
      <w:proofErr w:type="spellEnd"/>
      <w:r w:rsidRPr="00B4117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استراتيجيات دفاعية</w:t>
      </w:r>
    </w:p>
    <w:p w:rsidR="00600CE0" w:rsidRPr="00B4117C" w:rsidRDefault="00600CE0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يسعى المفاوض في الاستراتيجية الهجومية الى اتخاذ مو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قف هجومي ويكون في الغالب عدواني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ومتشدد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ويلج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ذلك اذا كان موقفه التفاوض يشعره بالتفوق الكبير او لعدم حرصه على إت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مام المفاوضات بنجاح او تقديره ب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ن البدء باله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جوم يتيح فرصة افضل بالمفاوضات ك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جراء انتقامي وعلى العكس من ذلك يدرك المفاوض ان موقفه اضعف وبالتالي يستهدف الى تقليل الخسائر او انقاذ ما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يمكن إنقاذه</w:t>
      </w:r>
    </w:p>
    <w:p w:rsidR="00E271D9" w:rsidRPr="00B4117C" w:rsidRDefault="00B4117C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color w:val="00B0F0"/>
          <w:sz w:val="26"/>
          <w:szCs w:val="26"/>
        </w:rPr>
        <w:t>2/3/1</w:t>
      </w:r>
      <w:r w:rsidRPr="00B4117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E271D9" w:rsidRPr="00B4117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استراتيجيات التدرج </w:t>
      </w:r>
      <w:proofErr w:type="spellStart"/>
      <w:r w:rsidR="00E271D9" w:rsidRPr="00B4117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–</w:t>
      </w:r>
      <w:proofErr w:type="spellEnd"/>
      <w:r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استراتيجيات الإنجاز مره واحدة</w:t>
      </w:r>
    </w:p>
    <w:p w:rsidR="00E271D9" w:rsidRPr="00B4117C" w:rsidRDefault="00E271D9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يلج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المفاوض في الحالة الأو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لى الى تبني روح التحرك خطوه خطو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نحو الغاية النهائيه ايمان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منه بأن ذلك افضل نفسي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يسر عملي</w:t>
      </w:r>
      <w:r w:rsid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كما انه يوفر الوقت </w:t>
      </w:r>
      <w:proofErr w:type="spellStart"/>
      <w:r w:rsidR="00B4117C">
        <w:rPr>
          <w:rFonts w:asciiTheme="majorBidi" w:hAnsiTheme="majorBidi" w:cstheme="majorBidi"/>
          <w:b/>
          <w:bCs/>
          <w:sz w:val="26"/>
          <w:szCs w:val="26"/>
          <w:rtl/>
        </w:rPr>
        <w:t>والجهد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وعلى العكس من ذلك تمثل استراتيجية الإنجاز مر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>ه واحدة او كما يطلق عليها احيان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الخبطة الواحد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فاسفة</w:t>
      </w:r>
      <w:proofErr w:type="spell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حاكمة للمفاوض الذي يقرر انه لا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يوجد ضمانة </w:t>
      </w:r>
      <w:proofErr w:type="spell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حقيقية</w:t>
      </w:r>
      <w:proofErr w:type="spell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لاستمرار فرص تحقيق اهداف في المستقبل وفي نفس الوقت لا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يعتبر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الكسب الجزئي بالنسبة اليه مغري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بدرجة كافية وبال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>تالي يصر على الإنجاز مرة واحدة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E271D9" w:rsidRPr="00F61131" w:rsidRDefault="00F61131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F61131">
        <w:rPr>
          <w:rFonts w:asciiTheme="majorBidi" w:hAnsiTheme="majorBidi" w:cstheme="majorBidi"/>
          <w:b/>
          <w:bCs/>
          <w:color w:val="00B0F0"/>
          <w:sz w:val="26"/>
          <w:szCs w:val="26"/>
        </w:rPr>
        <w:t>3/3/1</w:t>
      </w:r>
      <w:r w:rsidRPr="00F61131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E271D9"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استراتيجيات التعاون </w:t>
      </w:r>
      <w:proofErr w:type="spellStart"/>
      <w:r w:rsidR="00E271D9"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–</w:t>
      </w:r>
      <w:proofErr w:type="spellEnd"/>
      <w:r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استراتيجية المواجهه</w:t>
      </w:r>
      <w:r w:rsidR="00E271D9"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</w:p>
    <w:p w:rsidR="00E271D9" w:rsidRPr="00B4117C" w:rsidRDefault="00E271D9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يعتقد المفاوض في هذه الاستراتي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>جية ب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ن اتخاذ موقف تعاوني مع الطرف الاخر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تتيح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فرص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اقل ل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نجاح المفاوضات من وجهة </w:t>
      </w:r>
      <w:proofErr w:type="spellStart"/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>نظره,</w:t>
      </w:r>
      <w:proofErr w:type="spellEnd"/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بينما يعتقد المفاوض في الحا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الثانيه ان المواجهه تتيح فرص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افضل</w:t>
      </w:r>
    </w:p>
    <w:p w:rsidR="00E271D9" w:rsidRPr="00F61131" w:rsidRDefault="00F61131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F61131">
        <w:rPr>
          <w:rFonts w:asciiTheme="majorBidi" w:hAnsiTheme="majorBidi" w:cstheme="majorBidi"/>
          <w:b/>
          <w:bCs/>
          <w:color w:val="00B0F0"/>
          <w:sz w:val="26"/>
          <w:szCs w:val="26"/>
        </w:rPr>
        <w:t>4/3/1</w:t>
      </w:r>
      <w:r w:rsidRPr="00F61131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E271D9"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استراتيجيات تفادي النزاع </w:t>
      </w:r>
      <w:proofErr w:type="spellStart"/>
      <w:r w:rsidR="00E271D9"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–</w:t>
      </w:r>
      <w:proofErr w:type="spellEnd"/>
      <w:r w:rsidRPr="00F6113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استراتيجيات مواجهه النزاع</w:t>
      </w:r>
    </w:p>
    <w:p w:rsidR="00E271D9" w:rsidRDefault="00E271D9" w:rsidP="00B4117C">
      <w:pPr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يحرص المفاوض في هذه الاستراتيجية الى تفادي كافة أسباب النزاع كخط استراتيجي في مفاوضاته ويكون 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>مدفوع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F6113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بدوافع موضوعية </w:t>
      </w:r>
      <w:r w:rsidR="00F61131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0B6632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 شخصية فربما يقدر ان النزاع يضر بمصالحه بدرجة اكبر وان موقفه ضعيف </w:t>
      </w:r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>ويرغب في عدم انهيار المفاوضات ب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0B6632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 ثمن وربما ي</w:t>
      </w:r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>رغب في التوصل الى اتفاق سريع ل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سباب يقدر </w:t>
      </w:r>
      <w:proofErr w:type="spellStart"/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>أهميتها</w:t>
      </w:r>
      <w:r w:rsidR="000B6632" w:rsidRPr="00B4117C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0B6632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وبالعكس من هذا يسعى المفاوض </w:t>
      </w:r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>في ا</w:t>
      </w:r>
      <w:r w:rsidR="000B6632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سترات</w:t>
      </w:r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>يجية مواجهة النزاع الى تكثيف وت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0B6632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كيد المواجهه وتصعيد الوقف عندما يقدر ان ذلك </w:t>
      </w:r>
      <w:r w:rsidR="00C71C6C">
        <w:rPr>
          <w:rFonts w:asciiTheme="majorBidi" w:hAnsiTheme="majorBidi" w:cstheme="majorBidi"/>
          <w:b/>
          <w:bCs/>
          <w:sz w:val="26"/>
          <w:szCs w:val="26"/>
          <w:rtl/>
        </w:rPr>
        <w:t>يتيح له فرص افضل لتحقيق أهدافه</w:t>
      </w:r>
    </w:p>
    <w:p w:rsidR="00C71C6C" w:rsidRPr="00B4117C" w:rsidRDefault="00C71C6C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6632" w:rsidRPr="00C71C6C" w:rsidRDefault="00C71C6C" w:rsidP="00C71C6C">
      <w:pPr>
        <w:ind w:left="-908" w:right="-993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7030A0"/>
          <w:sz w:val="26"/>
          <w:szCs w:val="26"/>
        </w:rPr>
        <w:lastRenderedPageBreak/>
        <w:t xml:space="preserve"> -2</w:t>
      </w:r>
      <w:r w:rsidRPr="00C71C6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تكتيكات التفاوض</w:t>
      </w:r>
      <w:r w:rsidR="000B6632" w:rsidRPr="00C71C6C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:</w:t>
      </w:r>
    </w:p>
    <w:p w:rsidR="000B6632" w:rsidRPr="00C71C6C" w:rsidRDefault="000B6632" w:rsidP="00B4117C">
      <w:pPr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C71C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اشكال وصور التكتيكات </w:t>
      </w:r>
      <w:r w:rsidR="00C71C6C" w:rsidRPr="00C71C6C">
        <w:rPr>
          <w:rFonts w:asciiTheme="majorBidi" w:hAnsiTheme="majorBidi" w:cstheme="majorBidi"/>
          <w:b/>
          <w:bCs/>
          <w:sz w:val="26"/>
          <w:szCs w:val="26"/>
          <w:rtl/>
        </w:rPr>
        <w:t>المصاحبة للاستراتيجيات المختلفة</w:t>
      </w:r>
      <w:r w:rsidR="00C71C6C" w:rsidRP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C71C6C" w:rsidRPr="00C71C6C" w:rsidRDefault="00C71C6C" w:rsidP="00C71C6C">
      <w:pPr>
        <w:ind w:left="-908" w:right="-993"/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</w:pPr>
      <w:r w:rsidRPr="00C71C6C">
        <w:rPr>
          <w:rFonts w:asciiTheme="majorBidi" w:hAnsiTheme="majorBidi" w:cstheme="majorBidi"/>
          <w:b/>
          <w:bCs/>
          <w:color w:val="00B0F0"/>
          <w:sz w:val="26"/>
          <w:szCs w:val="26"/>
        </w:rPr>
        <w:t>1.</w:t>
      </w:r>
      <w:r>
        <w:rPr>
          <w:rFonts w:asciiTheme="majorBidi" w:hAnsiTheme="majorBidi" w:cstheme="majorBidi"/>
          <w:b/>
          <w:bCs/>
          <w:color w:val="00B0F0"/>
          <w:sz w:val="26"/>
          <w:szCs w:val="26"/>
        </w:rPr>
        <w:t>2</w:t>
      </w:r>
      <w:r w:rsidRPr="00C71C6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التكتيكات التنفيذية لإستراتيجية توسيع قاعدة المكاسب المشتركة: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طلب استراحة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كل ما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حصلت عليه هو نسبة كذا </w:t>
      </w:r>
      <w:proofErr w:type="spellStart"/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(</w:t>
      </w:r>
      <w:proofErr w:type="spellEnd"/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اقصى ما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في وسعي هو كذا</w:t>
      </w:r>
      <w:proofErr w:type="spellStart"/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مواعيد نهائية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الهدايا الرمزية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ماذا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لو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؟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لقاء النادي اين تتفاوض؟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كشف الحقائق كاملة 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مجموعة الدراسات</w:t>
      </w:r>
    </w:p>
    <w:p w:rsidR="000B6632" w:rsidRPr="00C71C6C" w:rsidRDefault="00C71C6C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C71C6C">
        <w:rPr>
          <w:rFonts w:asciiTheme="majorBidi" w:hAnsiTheme="majorBidi" w:cstheme="majorBidi"/>
          <w:b/>
          <w:bCs/>
          <w:color w:val="00B0F0"/>
          <w:sz w:val="26"/>
          <w:szCs w:val="26"/>
        </w:rPr>
        <w:t>2.2</w:t>
      </w:r>
      <w:r w:rsidRPr="00C71C6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0B6632" w:rsidRPr="00C71C6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التكتيكات التنفيذية </w:t>
      </w:r>
      <w:r w:rsidRPr="00C71C6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لإستراتيجية</w:t>
      </w:r>
      <w:r w:rsidRPr="00C71C6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تعظيم المكاسب الذاتية فقط</w:t>
      </w:r>
      <w:r w:rsidRPr="00C71C6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: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الخداع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تحويل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اعتراضات الطرف الاخر الى ايجاب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نقص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السلطة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 w:rsidRPr="00C71C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لماذا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؟</w:t>
      </w:r>
    </w:p>
    <w:p w:rsidR="000B6632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الصقر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والحمامة </w:t>
      </w:r>
    </w:p>
    <w:p w:rsidR="000B6632" w:rsidRPr="00C71C6C" w:rsidRDefault="00C71C6C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C71C6C">
        <w:rPr>
          <w:rFonts w:asciiTheme="majorBidi" w:hAnsiTheme="majorBidi" w:cstheme="majorBidi"/>
          <w:b/>
          <w:bCs/>
          <w:color w:val="00B0F0"/>
          <w:sz w:val="26"/>
          <w:szCs w:val="26"/>
        </w:rPr>
        <w:t>3.2</w:t>
      </w:r>
      <w:r w:rsidRPr="00C71C6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0B6632" w:rsidRPr="00C71C6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التكتيكات التن</w:t>
      </w:r>
      <w:r w:rsidRPr="00C71C6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فيذية لاستراتيجيات م</w:t>
      </w:r>
      <w:r w:rsidRPr="00C71C6C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تى</w:t>
      </w:r>
      <w:r w:rsidR="000B6632" w:rsidRPr="00C71C6C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؟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التسويف</w:t>
      </w:r>
      <w:r w:rsidR="00C71C6C" w:rsidRPr="00C71C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الكر والفر</w:t>
      </w:r>
    </w:p>
    <w:p w:rsidR="00C71C6C" w:rsidRPr="00B4117C" w:rsidRDefault="00C71C6C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المفاجأة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C71C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نهاية المطاف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الامر الواقع</w:t>
      </w:r>
      <w:r w:rsidR="00C71C6C" w:rsidRPr="00C71C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التراجع</w:t>
      </w:r>
    </w:p>
    <w:p w:rsidR="00C71C6C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الانسحاب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الهادئ </w:t>
      </w:r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</w:t>
      </w:r>
      <w:proofErr w:type="spellStart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C71C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C71C6C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الخداع والتضليل</w:t>
      </w:r>
    </w:p>
    <w:p w:rsidR="000B6632" w:rsidRPr="00B4117C" w:rsidRDefault="000B6632" w:rsidP="00C71C6C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الانسحاب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الظاهري</w:t>
      </w:r>
    </w:p>
    <w:p w:rsidR="00747A71" w:rsidRPr="001E1BF8" w:rsidRDefault="001E1BF8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</w:rPr>
        <w:t>4.2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التكتيكات 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التنفيذية لاستراتيجيات كيف وأين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؟</w:t>
      </w:r>
    </w:p>
    <w:p w:rsidR="001E1BF8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المشاركة</w:t>
      </w:r>
      <w:proofErr w:type="gramEnd"/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العشوائية</w:t>
      </w:r>
    </w:p>
    <w:p w:rsidR="001E1BF8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المساهمة</w:t>
      </w:r>
      <w:proofErr w:type="gramEnd"/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التدرج</w:t>
      </w:r>
    </w:p>
    <w:p w:rsidR="001E1BF8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منتصف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الطريق</w:t>
      </w:r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التصنيف الفئوي</w:t>
      </w:r>
    </w:p>
    <w:p w:rsidR="00747A71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التغطية</w:t>
      </w:r>
      <w:proofErr w:type="gramEnd"/>
    </w:p>
    <w:p w:rsidR="00747A71" w:rsidRPr="001E1BF8" w:rsidRDefault="001E1BF8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</w:rPr>
        <w:t>5.2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التكتيكات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التنفيذية لاستراتيجيات التعاون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1E1BF8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تقديم عروض بديلة </w:t>
      </w:r>
      <w:proofErr w:type="spell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proofErr w:type="spell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تبادل الاقتراحات</w:t>
      </w:r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توثيق الكلام</w:t>
      </w:r>
    </w:p>
    <w:p w:rsidR="001E1BF8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تقديم حلول للمشكلات القائمة</w:t>
      </w:r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تجزئة العرض او التدرج</w:t>
      </w:r>
    </w:p>
    <w:p w:rsidR="001E1BF8" w:rsidRPr="00B4117C" w:rsidRDefault="001E1BF8" w:rsidP="001E1BF8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747A71" w:rsidRPr="001E1BF8" w:rsidRDefault="001E1BF8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</w:rPr>
        <w:t>6.2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التكتيكات التنفيذية 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لإستراتيجية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تفادي النزاع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1E1BF8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ادر خدك الايسر وسجلها نقطة</w:t>
      </w:r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اقتراح الاستعانة بوسيط</w:t>
      </w:r>
    </w:p>
    <w:p w:rsidR="001E1BF8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اشتر </w:t>
      </w: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بعض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الوقت</w:t>
      </w:r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نعم ولكن ثم نعم</w:t>
      </w:r>
    </w:p>
    <w:p w:rsidR="001E1BF8" w:rsidRPr="00B4117C" w:rsidRDefault="001E1BF8" w:rsidP="001E1BF8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E271D9" w:rsidRPr="001E1BF8" w:rsidRDefault="001E1BF8" w:rsidP="001E1BF8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00B0F0"/>
          <w:sz w:val="26"/>
          <w:szCs w:val="26"/>
        </w:rPr>
        <w:t>7.2</w:t>
      </w:r>
      <w:r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التكتيكات التنفيذية 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لإستراتيجية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مواجهة النزاع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747A71" w:rsidRPr="001E1BF8" w:rsidRDefault="001E1BF8" w:rsidP="001E1BF8">
      <w:pPr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747A71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الرجوع للحقائق </w:t>
      </w:r>
      <w:r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وتأييد</w:t>
      </w:r>
      <w:r w:rsidR="00747A71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موقفك بالمستندات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</w:t>
      </w:r>
      <w:r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تمسك بالمواقف مع استمرار </w:t>
      </w:r>
      <w:r w:rsidRP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الضغط</w:t>
      </w:r>
      <w:r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747A71" w:rsidRPr="001E1BF8">
        <w:rPr>
          <w:rFonts w:asciiTheme="majorBidi" w:hAnsiTheme="majorBidi" w:cstheme="majorBidi"/>
          <w:b/>
          <w:bCs/>
          <w:sz w:val="26"/>
          <w:szCs w:val="26"/>
          <w:rtl/>
        </w:rPr>
        <w:t>التهديد المباشر</w:t>
      </w:r>
    </w:p>
    <w:p w:rsidR="00747A71" w:rsidRPr="001E1BF8" w:rsidRDefault="001E1BF8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</w:rPr>
        <w:t>8.2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التكتيكات التنفيذية 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لإستراتيجية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الدفاعية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747A71" w:rsidRPr="001E1BF8" w:rsidRDefault="001E1BF8" w:rsidP="001E1BF8">
      <w:pPr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gramStart"/>
      <w:r w:rsidR="00747A71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التراجع</w:t>
      </w:r>
      <w:proofErr w:type="gramEnd"/>
      <w:r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E1BF8">
        <w:rPr>
          <w:rFonts w:asciiTheme="majorBidi" w:hAnsiTheme="majorBidi" w:cstheme="majorBidi"/>
          <w:b/>
          <w:bCs/>
          <w:sz w:val="26"/>
          <w:szCs w:val="26"/>
          <w:rtl/>
        </w:rPr>
        <w:t>المقايضة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747A71" w:rsidRPr="001E1BF8">
        <w:rPr>
          <w:rFonts w:asciiTheme="majorBidi" w:hAnsiTheme="majorBidi" w:cstheme="majorBidi"/>
          <w:b/>
          <w:bCs/>
          <w:sz w:val="26"/>
          <w:szCs w:val="26"/>
          <w:rtl/>
        </w:rPr>
        <w:t>شتر بعض الوقت</w:t>
      </w:r>
    </w:p>
    <w:p w:rsidR="00747A71" w:rsidRPr="001E1BF8" w:rsidRDefault="001E1BF8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</w:rPr>
        <w:lastRenderedPageBreak/>
        <w:t>9.2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تكتيكات أخرى متنوعة</w:t>
      </w:r>
      <w:r w:rsidR="00747A71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1E1BF8" w:rsidRPr="00B4117C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الالتفاف</w:t>
      </w:r>
      <w:proofErr w:type="gramEnd"/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المهادنة</w:t>
      </w:r>
    </w:p>
    <w:p w:rsidR="001E1BF8" w:rsidRDefault="00747A71" w:rsidP="001E1BF8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طلب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المساعدة من زميل في الفريق</w:t>
      </w:r>
      <w:r w:rsidR="001E1BF8" w:rsidRPr="001E1B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</w:t>
      </w:r>
      <w:proofErr w:type="spellStart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1E1B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E1BF8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المراوغة</w:t>
      </w:r>
    </w:p>
    <w:p w:rsidR="001E1BF8" w:rsidRPr="00B4117C" w:rsidRDefault="001E1BF8" w:rsidP="001E1BF8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747A71" w:rsidRPr="001E1BF8" w:rsidRDefault="00747A71" w:rsidP="001E1BF8">
      <w:pPr>
        <w:pStyle w:val="a8"/>
        <w:numPr>
          <w:ilvl w:val="0"/>
          <w:numId w:val="5"/>
        </w:numPr>
        <w:ind w:right="-993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العوامل المحددة لاختيار </w:t>
      </w:r>
      <w:r w:rsidR="001E1BF8" w:rsidRPr="001E1BF8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استراتيجيا</w:t>
      </w:r>
      <w:r w:rsidR="001E1BF8" w:rsidRPr="001E1BF8">
        <w:rPr>
          <w:rFonts w:asciiTheme="majorBidi" w:hAnsiTheme="majorBidi" w:cstheme="majorBidi" w:hint="eastAsia"/>
          <w:b/>
          <w:bCs/>
          <w:color w:val="7030A0"/>
          <w:sz w:val="26"/>
          <w:szCs w:val="26"/>
          <w:rtl/>
        </w:rPr>
        <w:t>ت</w:t>
      </w:r>
      <w:r w:rsidR="001E1BF8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 وتكتيكات التفاوض</w:t>
      </w:r>
    </w:p>
    <w:p w:rsidR="001E1BF8" w:rsidRPr="001E1BF8" w:rsidRDefault="001E1BF8" w:rsidP="001E1BF8">
      <w:pPr>
        <w:ind w:left="-908" w:right="-993"/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</w:pP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</w:rPr>
        <w:t>1.3</w:t>
      </w:r>
      <w:r w:rsidRPr="001E1BF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</w:t>
      </w:r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الحاجات واتجاهات </w:t>
      </w:r>
      <w:proofErr w:type="spellStart"/>
      <w:r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تحقيقها</w:t>
      </w:r>
      <w:r w:rsidR="00442C89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="00442C89" w:rsidRPr="001E1BF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</w:p>
    <w:p w:rsidR="00442C89" w:rsidRPr="00557732" w:rsidRDefault="00442C89" w:rsidP="001E1BF8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التفاوض سلوك هادف يحا</w:t>
      </w:r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ول كل طرف الإجابة عن سؤالين </w:t>
      </w:r>
      <w:proofErr w:type="spellStart"/>
      <w:proofErr w:type="gramStart"/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>هما</w:t>
      </w:r>
      <w:proofErr w:type="gramEnd"/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كيف يحدد حاجات </w:t>
      </w:r>
      <w:r w:rsidR="001E1BF8" w:rsidRP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وأهداف</w:t>
      </w:r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المفاوض؟</w:t>
      </w:r>
      <w:proofErr w:type="spellEnd"/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كيف يوفق بين حاجاته من ناحية وبين </w:t>
      </w:r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حاجات الطرف الاخر من ناحية </w:t>
      </w:r>
      <w:proofErr w:type="spellStart"/>
      <w:r w:rsidR="001E1BF8" w:rsidRPr="00557732">
        <w:rPr>
          <w:rFonts w:asciiTheme="majorBidi" w:hAnsiTheme="majorBidi" w:cstheme="majorBidi"/>
          <w:b/>
          <w:bCs/>
          <w:sz w:val="26"/>
          <w:szCs w:val="26"/>
          <w:rtl/>
        </w:rPr>
        <w:t>أخرى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؟</w:t>
      </w:r>
      <w:proofErr w:type="spellEnd"/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br/>
        <w:t>وبالتالي يصبح على المفاوض اختبار الاستراتيج</w:t>
      </w:r>
      <w:r w:rsidR="001E1BF8" w:rsidRP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ة المناسبة التي تساعد على تحقيق أي من النواحي التالية او كلها: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تحدي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د حاجات الطرف الاخر وتفهما جيد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تحديد أولويات اشباع هذه الحاجات 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اشباع حاجات كل الأطراف المتفاوضة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معا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ما امكن ذلك</w:t>
      </w:r>
    </w:p>
    <w:p w:rsidR="00442C89" w:rsidRPr="00557732" w:rsidRDefault="00442C89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55773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ويمكن تقسيم الاستراتيجيات الخاصة بإشباع الحاجات </w:t>
      </w:r>
      <w:r w:rsidR="00557732" w:rsidRPr="00557732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طبقا</w:t>
      </w:r>
      <w:r w:rsidRPr="0055773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لدرجة المخاطرة التي يتعر</w:t>
      </w:r>
      <w:r w:rsidR="00557732" w:rsidRPr="0055773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ض لها المفاوضون بالترتيب التالي</w:t>
      </w:r>
      <w:r w:rsidRPr="0055773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استراتيجيات تخدم اشباع حاجات الطرف الاخر فقط 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استراتيجيات تخدم اشباع حاجات الطرف المفاوض واغراض الفريق ذاته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استراتجيات تخدم اشباع كل من حاجات الخصم والطرف المفاوض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معا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استراتيجيات تعمل ضد حاجات الطرف الاخر</w:t>
      </w:r>
    </w:p>
    <w:p w:rsidR="00442C89" w:rsidRPr="00B4117C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استراتيجيات تعمل ضد حاجات المفاوض</w:t>
      </w:r>
    </w:p>
    <w:p w:rsidR="00442C89" w:rsidRDefault="00442C8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استراتيجيات تعمل ضد حاجات المفاوض وحاجات الطرف الاخر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معا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557732" w:rsidRPr="00B4117C" w:rsidRDefault="00557732" w:rsidP="00557732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442C89" w:rsidRPr="00557732" w:rsidRDefault="00557732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</w:rPr>
        <w:t>2.3</w:t>
      </w: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مراكز القوة النسبية للمفاوض</w:t>
      </w:r>
      <w:r w:rsidR="003455EB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3455EB" w:rsidRPr="00B4117C" w:rsidRDefault="003455EB" w:rsidP="00B4117C">
      <w:pPr>
        <w:ind w:left="-908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القوة التفاوضية هي المفتاح الرئيسي الذي يوجه سلوك المفاوض ويمكن النظر الى القوة التفاوضية كتصرف تكتيكي اذ ان العبرة ليست بوجود القوة لدى طرف من الأطراف ولكن العبرة باست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خدام هذه القوة الاستخدام </w:t>
      </w:r>
      <w:proofErr w:type="spellStart"/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الفعال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وسوف نصور التفاوض على انه مبارا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إدارة الانطباعات او استخدام المعلومات – هذا التصور او النظرة الى التفاوض يقود الى افتراضيات ثلاثة وهي : القوة جوهر التفاوض , التفاوض عملية تكتيكية , القوة التفاوضية هي قوة الشخصية</w:t>
      </w:r>
    </w:p>
    <w:p w:rsidR="003455EB" w:rsidRPr="00557732" w:rsidRDefault="00557732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</w:rPr>
        <w:t>3.3</w:t>
      </w:r>
      <w:r w:rsidR="003455EB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القضايا موضوع التفاوض ومدى الاتفاق عليها</w:t>
      </w:r>
      <w:r w:rsidRPr="00557732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:</w:t>
      </w:r>
      <w:r w:rsidR="003455EB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</w:p>
    <w:p w:rsidR="003455EB" w:rsidRPr="00557732" w:rsidRDefault="003455EB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العوامل الأساسية المحددة لاستراتيجيات التفاوض المناسبة </w:t>
      </w:r>
      <w:r w:rsidR="00F654C9" w:rsidRPr="00557732">
        <w:rPr>
          <w:rFonts w:asciiTheme="majorBidi" w:hAnsiTheme="majorBidi" w:cstheme="majorBidi"/>
          <w:b/>
          <w:bCs/>
          <w:sz w:val="26"/>
          <w:szCs w:val="26"/>
          <w:rtl/>
        </w:rPr>
        <w:t>وكيفية توجيه دفه النقاش فيها مدى اتفاق الطرف التفاوض على القض</w:t>
      </w:r>
      <w:r w:rsidR="00557732"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ايا موضوع التفاوض سواء من ناحية</w:t>
      </w:r>
      <w:r w:rsidR="00F654C9" w:rsidRPr="00557732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F654C9" w:rsidRPr="00B4117C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نطاق هذه القضايا ومحتوياتها </w:t>
      </w:r>
    </w:p>
    <w:p w:rsidR="00F654C9" w:rsidRPr="00B4117C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علاقة القضايا ومدى فرزها او ربطها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معا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F654C9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العلاقة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بين القضايا من ناحية والنواتج المحتمل تحقيقها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لأطراف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التفاوض من ناحية أخرى</w:t>
      </w:r>
    </w:p>
    <w:p w:rsidR="00F654C9" w:rsidRPr="00557732" w:rsidRDefault="00557732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</w:rPr>
        <w:t>4.3</w:t>
      </w: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المهارات النسبية للمفاوضين</w:t>
      </w:r>
      <w:r w:rsidR="00F654C9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F654C9" w:rsidRPr="00557732" w:rsidRDefault="00F654C9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تتوقف المهارة النسبية للم</w:t>
      </w:r>
      <w:r w:rsidR="00557732" w:rsidRPr="00557732">
        <w:rPr>
          <w:rFonts w:asciiTheme="majorBidi" w:hAnsiTheme="majorBidi" w:cstheme="majorBidi"/>
          <w:b/>
          <w:bCs/>
          <w:sz w:val="26"/>
          <w:szCs w:val="26"/>
          <w:rtl/>
        </w:rPr>
        <w:t>فاوض على عدة اعتبارات في مقدمها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F654C9" w:rsidRPr="00B4117C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توفر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الخصائص والقدرات الشخصية اللازمة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لإجراء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الحوار والنقاش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والمواجهة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والانسحاب</w:t>
      </w:r>
    </w:p>
    <w:p w:rsidR="00F654C9" w:rsidRPr="00B4117C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طبيعة شخصية المفاوض وعلاقتها بشخصية المفاوض الاخر ويعكس ذلك مدى التوافق او التباعد ب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ين الطرفين</w:t>
      </w:r>
    </w:p>
    <w:p w:rsidR="00442C89" w:rsidRPr="00557732" w:rsidRDefault="00557732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</w:rPr>
        <w:lastRenderedPageBreak/>
        <w:t>5.3</w:t>
      </w: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أهمية التواصل الى اتفاق</w:t>
      </w:r>
      <w:r w:rsidR="00F654C9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442C89" w:rsidRPr="00557732" w:rsidRDefault="00F654C9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يؤثر مدى اهتمام المفاوض بالتوصل الى اتفاق على 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ال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استراتيجية والتكتيك المن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اسبين ويمكن توضيح ذلك كما يلي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F654C9" w:rsidRPr="00B4117C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كلما زادت أهمية التواصل الى اتفاق بين الأطراف المتفاوضة كلما كان من الأفضل استخدام الاستراتيجيات التعاونية وتكتيكات تقادي النزاع وتجنب تصعيد الخلافات مع السعي لتعظيم المكاسب المشتركة </w:t>
      </w:r>
    </w:p>
    <w:p w:rsidR="00F654C9" w:rsidRPr="00B4117C" w:rsidRDefault="00F654C9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اذا كان التوصل الى اتفاق اكثر حيوية بالنسبة لطرف 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منه للطرف </w:t>
      </w:r>
      <w:proofErr w:type="spellStart"/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الاخر</w:t>
      </w:r>
      <w:r w:rsidR="00492B07" w:rsidRPr="00B4117C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492B07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فسوف ينعكس ذلك مباشرة 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>على علاقات القوة النسبية بينهما</w:t>
      </w:r>
      <w:r w:rsidR="00492B07" w:rsidRPr="00B4117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92B07" w:rsidRPr="00557732" w:rsidRDefault="00557732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</w:rPr>
        <w:t>6.3</w:t>
      </w: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الوقت المتاح</w:t>
      </w:r>
      <w:r w:rsidR="00492B07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492B07" w:rsidRPr="00B4117C" w:rsidRDefault="00492B07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كلما كان الوقت المتاح للمفاوضات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محدودا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كلما غلب على المفاوض الأساليب المباشرة واستراتيجيات التعاون وتفادي النزاع .</w:t>
      </w:r>
    </w:p>
    <w:p w:rsidR="00492B07" w:rsidRPr="00B4117C" w:rsidRDefault="00492B07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كلما كان الوقت المتاح </w:t>
      </w:r>
      <w:r w:rsidR="00557732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محدود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كلما كانت التكتيك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ات 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التالي</w:t>
      </w:r>
      <w:r w:rsidR="00557732">
        <w:rPr>
          <w:rFonts w:asciiTheme="majorBidi" w:hAnsiTheme="majorBidi" w:cstheme="majorBidi" w:hint="eastAsia"/>
          <w:b/>
          <w:bCs/>
          <w:sz w:val="26"/>
          <w:szCs w:val="26"/>
          <w:rtl/>
        </w:rPr>
        <w:t>ة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اكثر فاعلية 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عمليا</w:t>
      </w:r>
      <w:r w:rsid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وهي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492B07" w:rsidRDefault="00492B07" w:rsidP="00557732">
      <w:pPr>
        <w:pStyle w:val="a8"/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تحديد مواعد نهائية </w:t>
      </w:r>
      <w:proofErr w:type="spellStart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الكشف الكامل </w:t>
      </w:r>
      <w:proofErr w:type="spellStart"/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للحقائق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الخداع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proofErr w:type="gramStart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نقص</w:t>
      </w:r>
      <w:proofErr w:type="gramEnd"/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السلطة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التسويف</w:t>
      </w:r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="0055773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Pr="00557732">
        <w:rPr>
          <w:rFonts w:asciiTheme="majorBidi" w:hAnsiTheme="majorBidi" w:cstheme="majorBidi"/>
          <w:b/>
          <w:bCs/>
          <w:sz w:val="26"/>
          <w:szCs w:val="26"/>
          <w:rtl/>
        </w:rPr>
        <w:t>الانسحاب الظاهري</w:t>
      </w:r>
    </w:p>
    <w:p w:rsidR="00557732" w:rsidRPr="00557732" w:rsidRDefault="00557732" w:rsidP="00557732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492B07" w:rsidRPr="00557732" w:rsidRDefault="00557732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</w:rPr>
        <w:t>7.3</w:t>
      </w:r>
      <w:r w:rsidR="00492B07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خطورة النتائج</w:t>
      </w:r>
      <w:r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المترتبة على الاتفاق</w:t>
      </w:r>
      <w:r w:rsidR="00492B07" w:rsidRPr="0055773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492B07" w:rsidRPr="00B4117C" w:rsidRDefault="00492B07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كلما زادت خطورة النتائج المترتب</w:t>
      </w:r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ة على المفاوضات لطرف من </w:t>
      </w:r>
      <w:proofErr w:type="spellStart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>الأطراف,</w:t>
      </w:r>
      <w:proofErr w:type="spellEnd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كلما زادت فعالية تكتيكات (المساهمة</w:t>
      </w:r>
      <w:proofErr w:type="spellStart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وشعارها </w:t>
      </w:r>
      <w:proofErr w:type="spellStart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>شيلني</w:t>
      </w:r>
      <w:proofErr w:type="spellEnd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>واشيلك</w:t>
      </w:r>
      <w:proofErr w:type="spellEnd"/>
    </w:p>
    <w:p w:rsidR="00492B07" w:rsidRPr="00B4117C" w:rsidRDefault="00492B07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لو كانت الن</w:t>
      </w:r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تائج المترتبة خطيرة للطرفين </w:t>
      </w:r>
      <w:proofErr w:type="spellStart"/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46138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يكون من العملي استخدام استراتيجية</w:t>
      </w:r>
      <w:r w:rsidR="00F4613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التعاون والتي شعارها نحن اخوة</w:t>
      </w:r>
    </w:p>
    <w:p w:rsidR="00492B07" w:rsidRPr="00B4117C" w:rsidRDefault="00F46138" w:rsidP="00557732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وعموم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492B07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اذا كانت النتائج خطيرة بالنسبة لطرف واحد فعليه السعي لعدم اشعار الطرف الاخر بمدى هذه الخطورة حتى لا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يضعف موقفه</w:t>
      </w:r>
    </w:p>
    <w:p w:rsidR="00492B07" w:rsidRPr="00F46138" w:rsidRDefault="00F46138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F46138">
        <w:rPr>
          <w:rFonts w:asciiTheme="majorBidi" w:hAnsiTheme="majorBidi" w:cstheme="majorBidi"/>
          <w:b/>
          <w:bCs/>
          <w:color w:val="00B0F0"/>
          <w:sz w:val="26"/>
          <w:szCs w:val="26"/>
        </w:rPr>
        <w:t>8.3</w:t>
      </w:r>
      <w:r w:rsidRPr="00F4613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الخ</w:t>
      </w:r>
      <w:r w:rsidRPr="00F4613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ب</w:t>
      </w:r>
      <w:r w:rsidR="00492B07" w:rsidRPr="00F4613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رات السابقة بالطرف الاخر</w:t>
      </w:r>
      <w:r w:rsidRPr="00F46138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:</w:t>
      </w:r>
      <w:r w:rsidR="00492B07" w:rsidRPr="00F46138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</w:p>
    <w:p w:rsidR="00492B07" w:rsidRPr="00F46138" w:rsidRDefault="00492B07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138">
        <w:rPr>
          <w:rFonts w:asciiTheme="majorBidi" w:hAnsiTheme="majorBidi" w:cstheme="majorBidi"/>
          <w:b/>
          <w:bCs/>
          <w:sz w:val="26"/>
          <w:szCs w:val="26"/>
          <w:rtl/>
        </w:rPr>
        <w:t>المفاوض الماهر يسعى للاستفادة من خبراته السابقة بالطرف الاخر في اختياره لاستراتيجية ا</w:t>
      </w:r>
      <w:r w:rsidR="00F46138" w:rsidRPr="00F46138">
        <w:rPr>
          <w:rFonts w:asciiTheme="majorBidi" w:hAnsiTheme="majorBidi" w:cstheme="majorBidi"/>
          <w:b/>
          <w:bCs/>
          <w:sz w:val="26"/>
          <w:szCs w:val="26"/>
          <w:rtl/>
        </w:rPr>
        <w:t>لتفاوض المناسبة مع مراعاة ما</w:t>
      </w:r>
      <w:r w:rsidR="00F46138" w:rsidRPr="00F4613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F46138" w:rsidRPr="00F46138">
        <w:rPr>
          <w:rFonts w:asciiTheme="majorBidi" w:hAnsiTheme="majorBidi" w:cstheme="majorBidi"/>
          <w:b/>
          <w:bCs/>
          <w:sz w:val="26"/>
          <w:szCs w:val="26"/>
          <w:rtl/>
        </w:rPr>
        <w:t>يلي</w:t>
      </w:r>
      <w:r w:rsidRPr="00F46138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492B07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الحذر من التعميم لحالات تفاوضية غير متماثلة فقد ينقلب الحمل الوديع الى نمر مفترس اذا شعر بتغير جذري في قوته النسبية 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عدم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التحيز في تقييم الخبرات السابقة وبالتالي عدم التقليل من </w:t>
      </w:r>
      <w:r w:rsidR="00132036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شأن</w:t>
      </w:r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الخصم بدون مبرر</w:t>
      </w:r>
    </w:p>
    <w:p w:rsidR="00CD220B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ادراك التغير الممكن في سلوك ا</w:t>
      </w:r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>لخصم في ضوء تغيير الظروف او ت</w:t>
      </w:r>
      <w:r w:rsidR="00132036">
        <w:rPr>
          <w:rFonts w:asciiTheme="majorBidi" w:hAnsiTheme="majorBidi" w:cstheme="majorBidi" w:hint="cs"/>
          <w:b/>
          <w:bCs/>
          <w:sz w:val="26"/>
          <w:szCs w:val="26"/>
          <w:rtl/>
        </w:rPr>
        <w:t>را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كم الخبرة</w:t>
      </w:r>
    </w:p>
    <w:p w:rsidR="00132036" w:rsidRPr="00B4117C" w:rsidRDefault="00132036" w:rsidP="00132036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CD220B" w:rsidRPr="00132036" w:rsidRDefault="00132036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32036">
        <w:rPr>
          <w:rFonts w:asciiTheme="majorBidi" w:hAnsiTheme="majorBidi" w:cstheme="majorBidi"/>
          <w:b/>
          <w:bCs/>
          <w:color w:val="00B0F0"/>
          <w:sz w:val="26"/>
          <w:szCs w:val="26"/>
        </w:rPr>
        <w:t>9.3</w:t>
      </w:r>
      <w:r w:rsidRPr="00132036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السلوك المتوقع للخصم</w:t>
      </w:r>
      <w:r w:rsidR="00CD220B" w:rsidRPr="00132036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CD220B" w:rsidRPr="00B4117C" w:rsidRDefault="00CD220B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يجب تقييم السلوك ب</w:t>
      </w:r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>شكل موضوعي مع الاسترشاد بما يلي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تحديد بدائل مختلفة للسلوك المتوقع من الخصم إزاء كل استراتيجية على حدة 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proofErr w:type="gramEnd"/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استجابات بديلة لكل سلوك متوقع من الخصم </w:t>
      </w:r>
    </w:p>
    <w:p w:rsidR="00CD220B" w:rsidRPr="00B4117C" w:rsidRDefault="00132036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proofErr w:type="gram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الاست</w:t>
      </w:r>
      <w:r w:rsidR="00CD220B" w:rsidRPr="00B4117C">
        <w:rPr>
          <w:rFonts w:asciiTheme="majorBidi" w:hAnsiTheme="majorBidi" w:cstheme="majorBidi"/>
          <w:b/>
          <w:bCs/>
          <w:sz w:val="26"/>
          <w:szCs w:val="26"/>
          <w:rtl/>
        </w:rPr>
        <w:t>جابات المناسبة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لسلوك الخصم في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معظم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الحالات هي</w:t>
      </w:r>
      <w:r w:rsidR="00CD220B"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CD220B" w:rsidRPr="00132036" w:rsidRDefault="00CD220B" w:rsidP="00132036">
      <w:pPr>
        <w:pStyle w:val="a8"/>
        <w:numPr>
          <w:ilvl w:val="0"/>
          <w:numId w:val="6"/>
        </w:numPr>
        <w:ind w:left="-341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132036">
        <w:rPr>
          <w:rFonts w:asciiTheme="majorBidi" w:hAnsiTheme="majorBidi" w:cstheme="majorBidi"/>
          <w:b/>
          <w:bCs/>
          <w:sz w:val="26"/>
          <w:szCs w:val="26"/>
          <w:rtl/>
        </w:rPr>
        <w:t>عدم مبادلته نفس السلوك في حالات التشدد والاستراتيجيات الهجومية</w:t>
      </w:r>
    </w:p>
    <w:p w:rsidR="00CD220B" w:rsidRDefault="00CD220B" w:rsidP="00132036">
      <w:pPr>
        <w:pStyle w:val="a8"/>
        <w:numPr>
          <w:ilvl w:val="0"/>
          <w:numId w:val="6"/>
        </w:numPr>
        <w:ind w:left="-341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13203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اتباع سلوك مماثل او موافق في</w:t>
      </w:r>
      <w:r w:rsidR="00132036" w:rsidRPr="0013203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حالة السلوك التعاوني مع الخصم </w:t>
      </w:r>
    </w:p>
    <w:p w:rsidR="00132036" w:rsidRDefault="00132036" w:rsidP="00132036">
      <w:pPr>
        <w:pStyle w:val="a8"/>
        <w:ind w:left="-341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32036" w:rsidRDefault="00132036" w:rsidP="00132036">
      <w:pPr>
        <w:pStyle w:val="a8"/>
        <w:ind w:left="-341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32036" w:rsidRPr="00132036" w:rsidRDefault="00132036" w:rsidP="00132036">
      <w:pPr>
        <w:pStyle w:val="a8"/>
        <w:ind w:left="-341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CD220B" w:rsidRPr="00132036" w:rsidRDefault="00132036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32036">
        <w:rPr>
          <w:rFonts w:asciiTheme="majorBidi" w:hAnsiTheme="majorBidi" w:cstheme="majorBidi"/>
          <w:b/>
          <w:bCs/>
          <w:color w:val="00B0F0"/>
          <w:sz w:val="26"/>
          <w:szCs w:val="26"/>
        </w:rPr>
        <w:lastRenderedPageBreak/>
        <w:t>10.3</w:t>
      </w:r>
      <w:r w:rsidRPr="00132036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شخصية الخصم</w:t>
      </w:r>
      <w:r w:rsidR="00CD220B" w:rsidRPr="00132036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يجب ان يقوم المفاوض بدراسة شخصية الطرف الاخر دراسة وثيقة لكي يكيف سلوكه التفاوض بما </w:t>
      </w:r>
      <w:r w:rsidR="00132036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يتلاءم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معها فيستغل ما</w:t>
      </w:r>
      <w:r w:rsidR="0013203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فيها من نقاط ض</w:t>
      </w:r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>عف ويستعد لما فيها من نقاط قوة</w:t>
      </w:r>
    </w:p>
    <w:p w:rsidR="00CD220B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يحسن ان يضمن توزيع الأدوار في الفريق المفاوض </w:t>
      </w:r>
      <w:r w:rsidR="00132036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لأشخاص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المقابل</w:t>
      </w:r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>ين لتركيبة شخصيات الفريق الخصم</w:t>
      </w:r>
    </w:p>
    <w:p w:rsidR="00132036" w:rsidRPr="00B4117C" w:rsidRDefault="00132036" w:rsidP="00132036">
      <w:pPr>
        <w:pStyle w:val="a8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CD220B" w:rsidRPr="00132036" w:rsidRDefault="00132036" w:rsidP="00B4117C">
      <w:pPr>
        <w:ind w:left="-908" w:right="-993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132036">
        <w:rPr>
          <w:rFonts w:asciiTheme="majorBidi" w:hAnsiTheme="majorBidi" w:cstheme="majorBidi"/>
          <w:b/>
          <w:bCs/>
          <w:color w:val="00B0F0"/>
          <w:sz w:val="26"/>
          <w:szCs w:val="26"/>
        </w:rPr>
        <w:t>11.3</w:t>
      </w:r>
      <w:r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اعتبارات أخرى</w:t>
      </w:r>
      <w:r w:rsidR="00CD220B" w:rsidRPr="00132036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أهمية استمرار العلاقات بين الطرفين في المستقبل 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توقعات الطرف الاخر حيث قد يكون متواضعة او مبالغ فيها </w:t>
      </w:r>
    </w:p>
    <w:p w:rsidR="00CD220B" w:rsidRPr="00B4117C" w:rsidRDefault="00CD220B" w:rsidP="00132036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>أهمية الخصم في تحقيق أمور وانجازات أخرى قد لاتصل</w:t>
      </w:r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مباشرة بالموقف التفاوضي </w:t>
      </w:r>
      <w:proofErr w:type="spellStart"/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>الحالي,</w:t>
      </w:r>
      <w:proofErr w:type="spellEnd"/>
      <w:r w:rsidR="0013203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حيث قد يلج</w:t>
      </w:r>
      <w:r w:rsidR="0013203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لاستراتيجيات اكثر تعاونية وربما الى تقديم تنازلات وذلك للحرص على إرضاء الخصم الذي سيفيدنا في أمور أخرى تثيره </w:t>
      </w:r>
      <w:r w:rsidR="00132036" w:rsidRPr="00B4117C">
        <w:rPr>
          <w:rFonts w:asciiTheme="majorBidi" w:hAnsiTheme="majorBidi" w:cstheme="majorBidi" w:hint="cs"/>
          <w:b/>
          <w:bCs/>
          <w:sz w:val="26"/>
          <w:szCs w:val="26"/>
          <w:rtl/>
        </w:rPr>
        <w:t>مستقبلا</w:t>
      </w:r>
      <w:r w:rsidRPr="00B4117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EE6446" w:rsidRDefault="00EE6446" w:rsidP="00B4117C">
      <w:pPr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bookmarkStart w:id="0" w:name="_GoBack"/>
      <w:bookmarkEnd w:id="0"/>
    </w:p>
    <w:p w:rsidR="00132036" w:rsidRDefault="00132036" w:rsidP="00B4117C">
      <w:pPr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32036" w:rsidRPr="00B4117C" w:rsidRDefault="00132036" w:rsidP="00B4117C">
      <w:pPr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CD220B" w:rsidRPr="00B4117C" w:rsidRDefault="00132036" w:rsidP="00132036">
      <w:pPr>
        <w:ind w:left="-908" w:right="-993"/>
        <w:jc w:val="right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proofErr w:type="gramStart"/>
      <w:r>
        <w:rPr>
          <w:rFonts w:asciiTheme="majorBidi" w:hAnsiTheme="majorBidi" w:cstheme="majorBidi"/>
          <w:b/>
          <w:bCs/>
          <w:sz w:val="26"/>
          <w:szCs w:val="26"/>
          <w:rtl/>
        </w:rPr>
        <w:t>تلخيص</w:t>
      </w:r>
      <w:proofErr w:type="gramEnd"/>
      <w:r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سميه صالح </w:t>
      </w:r>
    </w:p>
    <w:p w:rsidR="00442C89" w:rsidRPr="00F654C9" w:rsidRDefault="00442C89" w:rsidP="00747A71">
      <w:pPr>
        <w:rPr>
          <w:color w:val="FF0000"/>
          <w:sz w:val="28"/>
          <w:szCs w:val="28"/>
          <w:u w:val="single"/>
        </w:rPr>
      </w:pPr>
    </w:p>
    <w:sectPr w:rsidR="00442C89" w:rsidRPr="00F654C9" w:rsidSect="00B4117C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97033"/>
    <w:multiLevelType w:val="multilevel"/>
    <w:tmpl w:val="3E385F0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-54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0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4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5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5464" w:hanging="1800"/>
      </w:pPr>
      <w:rPr>
        <w:rFonts w:hint="default"/>
      </w:rPr>
    </w:lvl>
  </w:abstractNum>
  <w:abstractNum w:abstractNumId="1">
    <w:nsid w:val="1A001B88"/>
    <w:multiLevelType w:val="hybridMultilevel"/>
    <w:tmpl w:val="2CDC4770"/>
    <w:lvl w:ilvl="0" w:tplc="635AE4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9A34C0"/>
    <w:multiLevelType w:val="multilevel"/>
    <w:tmpl w:val="DFB4AF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-54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0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4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5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5464" w:hanging="1800"/>
      </w:pPr>
      <w:rPr>
        <w:rFonts w:hint="default"/>
      </w:rPr>
    </w:lvl>
  </w:abstractNum>
  <w:abstractNum w:abstractNumId="3">
    <w:nsid w:val="3CD97E39"/>
    <w:multiLevelType w:val="hybridMultilevel"/>
    <w:tmpl w:val="307C798C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4">
    <w:nsid w:val="4AE7420D"/>
    <w:multiLevelType w:val="hybridMultilevel"/>
    <w:tmpl w:val="63A8ACCC"/>
    <w:lvl w:ilvl="0" w:tplc="F7926724">
      <w:start w:val="9"/>
      <w:numFmt w:val="bullet"/>
      <w:lvlText w:val=""/>
      <w:lvlJc w:val="left"/>
      <w:pPr>
        <w:ind w:left="-90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-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</w:abstractNum>
  <w:abstractNum w:abstractNumId="5">
    <w:nsid w:val="4D5E6396"/>
    <w:multiLevelType w:val="hybridMultilevel"/>
    <w:tmpl w:val="99BC3A44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00CE0"/>
    <w:rsid w:val="000B6632"/>
    <w:rsid w:val="00132036"/>
    <w:rsid w:val="001E1BF8"/>
    <w:rsid w:val="002656AB"/>
    <w:rsid w:val="003455EB"/>
    <w:rsid w:val="00442C89"/>
    <w:rsid w:val="00492B07"/>
    <w:rsid w:val="00557732"/>
    <w:rsid w:val="00600CE0"/>
    <w:rsid w:val="006F7849"/>
    <w:rsid w:val="00747A71"/>
    <w:rsid w:val="00AB575D"/>
    <w:rsid w:val="00B4117C"/>
    <w:rsid w:val="00C71C6C"/>
    <w:rsid w:val="00CD220B"/>
    <w:rsid w:val="00E20614"/>
    <w:rsid w:val="00E271D9"/>
    <w:rsid w:val="00EE6446"/>
    <w:rsid w:val="00F46138"/>
    <w:rsid w:val="00F61131"/>
    <w:rsid w:val="00F65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bidi/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849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F784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784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F784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6F78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6F78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F784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F7849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F784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F784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F784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6F784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6F784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6F7849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6F7849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F7849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6F7849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6F7849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6F784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6F784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F784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F784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6F7849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6F7849"/>
    <w:rPr>
      <w:b/>
      <w:bCs/>
    </w:rPr>
  </w:style>
  <w:style w:type="character" w:styleId="a6">
    <w:name w:val="Emphasis"/>
    <w:basedOn w:val="a0"/>
    <w:uiPriority w:val="20"/>
    <w:qFormat/>
    <w:rsid w:val="006F7849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6F7849"/>
    <w:rPr>
      <w:szCs w:val="32"/>
    </w:rPr>
  </w:style>
  <w:style w:type="character" w:customStyle="1" w:styleId="Char1">
    <w:name w:val="بلا تباعد Char"/>
    <w:basedOn w:val="a0"/>
    <w:link w:val="a7"/>
    <w:uiPriority w:val="1"/>
    <w:rsid w:val="006F7849"/>
    <w:rPr>
      <w:sz w:val="24"/>
      <w:szCs w:val="32"/>
    </w:rPr>
  </w:style>
  <w:style w:type="paragraph" w:styleId="a8">
    <w:name w:val="List Paragraph"/>
    <w:basedOn w:val="a"/>
    <w:uiPriority w:val="34"/>
    <w:qFormat/>
    <w:rsid w:val="006F7849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6F7849"/>
    <w:rPr>
      <w:i/>
    </w:rPr>
  </w:style>
  <w:style w:type="character" w:customStyle="1" w:styleId="Char2">
    <w:name w:val="اقتباس Char"/>
    <w:basedOn w:val="a0"/>
    <w:link w:val="a9"/>
    <w:uiPriority w:val="29"/>
    <w:rsid w:val="006F7849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6F7849"/>
    <w:pPr>
      <w:ind w:left="720" w:right="720"/>
    </w:pPr>
    <w:rPr>
      <w:b/>
      <w:i/>
      <w:szCs w:val="22"/>
    </w:rPr>
  </w:style>
  <w:style w:type="character" w:customStyle="1" w:styleId="Char3">
    <w:name w:val="اقتباس مكثف Char"/>
    <w:basedOn w:val="a0"/>
    <w:link w:val="aa"/>
    <w:uiPriority w:val="30"/>
    <w:rsid w:val="006F7849"/>
    <w:rPr>
      <w:b/>
      <w:i/>
      <w:sz w:val="24"/>
    </w:rPr>
  </w:style>
  <w:style w:type="character" w:styleId="ab">
    <w:name w:val="Subtle Emphasis"/>
    <w:uiPriority w:val="19"/>
    <w:qFormat/>
    <w:rsid w:val="006F7849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6F7849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6F7849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6F7849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6F7849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6F784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1324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Samirah</cp:lastModifiedBy>
  <cp:revision>3</cp:revision>
  <dcterms:created xsi:type="dcterms:W3CDTF">2016-10-24T13:03:00Z</dcterms:created>
  <dcterms:modified xsi:type="dcterms:W3CDTF">2016-10-26T10:08:00Z</dcterms:modified>
</cp:coreProperties>
</file>