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A3282">
        <w:rPr>
          <w:rFonts w:cs="Arial" w:hint="cs"/>
          <w:b/>
          <w:bCs/>
          <w:sz w:val="28"/>
          <w:szCs w:val="28"/>
          <w:rtl/>
        </w:rPr>
        <w:t>بالاضافة</w:t>
      </w:r>
      <w:proofErr w:type="spellEnd"/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A3282">
        <w:rPr>
          <w:rFonts w:cs="Arial" w:hint="cs"/>
          <w:b/>
          <w:bCs/>
          <w:sz w:val="28"/>
          <w:szCs w:val="28"/>
          <w:rtl/>
        </w:rPr>
        <w:t>لاسئلة</w:t>
      </w:r>
      <w:proofErr w:type="spellEnd"/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الخدمات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والواجبات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وبعض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الاسئلة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للي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كتبوها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أمس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الاخوان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راح</w:t>
      </w:r>
      <w:r w:rsidRPr="00DA3282">
        <w:rPr>
          <w:rFonts w:cs="Arial"/>
          <w:b/>
          <w:bCs/>
          <w:sz w:val="28"/>
          <w:szCs w:val="28"/>
          <w:rtl/>
        </w:rPr>
        <w:t xml:space="preserve">  </w:t>
      </w:r>
      <w:r w:rsidR="00DA3282">
        <w:rPr>
          <w:rFonts w:cs="Arial" w:hint="cs"/>
          <w:b/>
          <w:bCs/>
          <w:sz w:val="28"/>
          <w:szCs w:val="28"/>
          <w:rtl/>
        </w:rPr>
        <w:t xml:space="preserve">تكون </w:t>
      </w:r>
      <w:r w:rsidRPr="00DA3282">
        <w:rPr>
          <w:rFonts w:cs="Arial" w:hint="cs"/>
          <w:b/>
          <w:bCs/>
          <w:sz w:val="28"/>
          <w:szCs w:val="28"/>
          <w:rtl/>
        </w:rPr>
        <w:t>الأسئلة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بس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مش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كاملة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الخيارات</w:t>
      </w:r>
      <w:r w:rsidRPr="00DA3282">
        <w:rPr>
          <w:rFonts w:cs="Arial"/>
          <w:b/>
          <w:bCs/>
          <w:sz w:val="28"/>
          <w:szCs w:val="28"/>
          <w:rtl/>
        </w:rPr>
        <w:t>: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- </w:t>
      </w:r>
      <w:r w:rsidRPr="00DA3282">
        <w:rPr>
          <w:rFonts w:cs="Arial" w:hint="cs"/>
          <w:b/>
          <w:bCs/>
          <w:sz w:val="28"/>
          <w:szCs w:val="28"/>
          <w:rtl/>
        </w:rPr>
        <w:t>يقصد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بخطة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البحث</w:t>
      </w:r>
      <w:r w:rsidRPr="00DA3282">
        <w:rPr>
          <w:rFonts w:cs="Arial"/>
          <w:b/>
          <w:bCs/>
          <w:sz w:val="28"/>
          <w:szCs w:val="28"/>
          <w:rtl/>
        </w:rPr>
        <w:t xml:space="preserve"> : - </w:t>
      </w:r>
      <w:r w:rsidRPr="00DA3282">
        <w:rPr>
          <w:rFonts w:cs="Arial" w:hint="cs"/>
          <w:b/>
          <w:bCs/>
          <w:sz w:val="28"/>
          <w:szCs w:val="28"/>
          <w:rtl/>
        </w:rPr>
        <w:t>الهيكل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التنظيمي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 - </w:t>
      </w:r>
      <w:r w:rsidRPr="00DA3282">
        <w:rPr>
          <w:rFonts w:cs="Arial" w:hint="cs"/>
          <w:b/>
          <w:bCs/>
          <w:sz w:val="28"/>
          <w:szCs w:val="28"/>
          <w:rtl/>
        </w:rPr>
        <w:t>قيل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الايام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دول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ومن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توانى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عن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نفسه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ضاع</w:t>
      </w:r>
      <w:r w:rsidRPr="00DA3282">
        <w:rPr>
          <w:rFonts w:cs="Arial"/>
          <w:b/>
          <w:bCs/>
          <w:sz w:val="28"/>
          <w:szCs w:val="28"/>
          <w:rtl/>
        </w:rPr>
        <w:t xml:space="preserve"> .... </w:t>
      </w:r>
      <w:r w:rsidRPr="00DA3282">
        <w:rPr>
          <w:rFonts w:cs="Arial" w:hint="cs"/>
          <w:b/>
          <w:bCs/>
          <w:sz w:val="28"/>
          <w:szCs w:val="28"/>
          <w:rtl/>
        </w:rPr>
        <w:t>قهر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ما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علامة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الترقيم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بعد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كلمة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قهر</w:t>
      </w:r>
      <w:r w:rsidRPr="00DA3282">
        <w:rPr>
          <w:rFonts w:cs="Arial"/>
          <w:b/>
          <w:bCs/>
          <w:sz w:val="28"/>
          <w:szCs w:val="28"/>
          <w:rtl/>
        </w:rPr>
        <w:t xml:space="preserve"> : - </w:t>
      </w:r>
      <w:r w:rsidRPr="00DA3282">
        <w:rPr>
          <w:rFonts w:cs="Arial" w:hint="cs"/>
          <w:b/>
          <w:bCs/>
          <w:sz w:val="28"/>
          <w:szCs w:val="28"/>
          <w:rtl/>
        </w:rPr>
        <w:t>النقطة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- </w:t>
      </w:r>
      <w:r w:rsidRPr="00DA3282">
        <w:rPr>
          <w:rFonts w:cs="Arial" w:hint="cs"/>
          <w:b/>
          <w:bCs/>
          <w:sz w:val="28"/>
          <w:szCs w:val="28"/>
          <w:rtl/>
        </w:rPr>
        <w:t>متى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استعبدتم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الناس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علامة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الاستفهام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المناسبة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لها</w:t>
      </w:r>
      <w:r w:rsidRPr="00DA3282">
        <w:rPr>
          <w:rFonts w:cs="Arial"/>
          <w:b/>
          <w:bCs/>
          <w:sz w:val="28"/>
          <w:szCs w:val="28"/>
          <w:rtl/>
        </w:rPr>
        <w:t xml:space="preserve"> :    !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- </w:t>
      </w:r>
      <w:r w:rsidRPr="00DA3282">
        <w:rPr>
          <w:rFonts w:cs="Arial" w:hint="cs"/>
          <w:b/>
          <w:bCs/>
          <w:sz w:val="28"/>
          <w:szCs w:val="28"/>
          <w:rtl/>
        </w:rPr>
        <w:t>البحث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الذي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يتناول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دراسة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اسباب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ضعف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طلاب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الجامعة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في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اللغة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العربية</w:t>
      </w:r>
      <w:r w:rsidRPr="00DA3282">
        <w:rPr>
          <w:rFonts w:cs="Arial"/>
          <w:b/>
          <w:bCs/>
          <w:sz w:val="28"/>
          <w:szCs w:val="28"/>
          <w:rtl/>
        </w:rPr>
        <w:t xml:space="preserve"> : - </w:t>
      </w:r>
      <w:r w:rsidRPr="00DA3282">
        <w:rPr>
          <w:rFonts w:cs="Arial" w:hint="cs"/>
          <w:b/>
          <w:bCs/>
          <w:sz w:val="28"/>
          <w:szCs w:val="28"/>
          <w:rtl/>
        </w:rPr>
        <w:t>انا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اخترت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الوصفي</w:t>
      </w:r>
      <w:r w:rsidRPr="00DA3282">
        <w:rPr>
          <w:rFonts w:cs="Arial"/>
          <w:b/>
          <w:bCs/>
          <w:sz w:val="28"/>
          <w:szCs w:val="28"/>
          <w:rtl/>
        </w:rPr>
        <w:t xml:space="preserve"> 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- </w:t>
      </w:r>
      <w:r w:rsidRPr="00DA3282">
        <w:rPr>
          <w:rFonts w:cs="Arial" w:hint="cs"/>
          <w:b/>
          <w:bCs/>
          <w:sz w:val="28"/>
          <w:szCs w:val="28"/>
          <w:rtl/>
        </w:rPr>
        <w:t>من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خصائص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البحث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العلمي</w:t>
      </w:r>
      <w:r w:rsidRPr="00DA3282">
        <w:rPr>
          <w:rFonts w:cs="Arial"/>
          <w:b/>
          <w:bCs/>
          <w:sz w:val="28"/>
          <w:szCs w:val="28"/>
          <w:rtl/>
        </w:rPr>
        <w:t xml:space="preserve"> : </w:t>
      </w:r>
      <w:r w:rsidRPr="00DA3282">
        <w:rPr>
          <w:rFonts w:cs="Arial" w:hint="cs"/>
          <w:b/>
          <w:bCs/>
          <w:sz w:val="28"/>
          <w:szCs w:val="28"/>
          <w:rtl/>
        </w:rPr>
        <w:t>المنهجية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- </w:t>
      </w:r>
      <w:r w:rsidRPr="00DA3282">
        <w:rPr>
          <w:rFonts w:cs="Arial" w:hint="cs"/>
          <w:b/>
          <w:bCs/>
          <w:sz w:val="28"/>
          <w:szCs w:val="28"/>
          <w:rtl/>
        </w:rPr>
        <w:t>مصادر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البحث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التاريخي</w:t>
      </w:r>
      <w:r w:rsidRPr="00DA3282">
        <w:rPr>
          <w:rFonts w:cs="Arial"/>
          <w:b/>
          <w:bCs/>
          <w:sz w:val="28"/>
          <w:szCs w:val="28"/>
          <w:rtl/>
        </w:rPr>
        <w:t xml:space="preserve"> : </w:t>
      </w:r>
      <w:r w:rsidRPr="00DA3282">
        <w:rPr>
          <w:rFonts w:cs="Arial" w:hint="cs"/>
          <w:b/>
          <w:bCs/>
          <w:sz w:val="28"/>
          <w:szCs w:val="28"/>
          <w:rtl/>
        </w:rPr>
        <w:t>شهادات</w:t>
      </w:r>
      <w:r w:rsidRPr="00DA3282">
        <w:rPr>
          <w:rFonts w:cs="Arial"/>
          <w:b/>
          <w:bCs/>
          <w:sz w:val="28"/>
          <w:szCs w:val="28"/>
          <w:rtl/>
        </w:rPr>
        <w:t xml:space="preserve"> , </w:t>
      </w:r>
      <w:proofErr w:type="spellStart"/>
      <w:r w:rsidRPr="00DA3282">
        <w:rPr>
          <w:rFonts w:cs="Arial" w:hint="cs"/>
          <w:b/>
          <w:bCs/>
          <w:sz w:val="28"/>
          <w:szCs w:val="28"/>
          <w:rtl/>
        </w:rPr>
        <w:t>آلالات</w:t>
      </w:r>
      <w:proofErr w:type="spellEnd"/>
      <w:r w:rsidRPr="00DA3282">
        <w:rPr>
          <w:rFonts w:cs="Arial"/>
          <w:b/>
          <w:bCs/>
          <w:sz w:val="28"/>
          <w:szCs w:val="28"/>
          <w:rtl/>
        </w:rPr>
        <w:t xml:space="preserve"> , </w:t>
      </w:r>
      <w:r w:rsidRPr="00DA3282">
        <w:rPr>
          <w:rFonts w:cs="Arial" w:hint="cs"/>
          <w:b/>
          <w:bCs/>
          <w:sz w:val="28"/>
          <w:szCs w:val="28"/>
          <w:rtl/>
        </w:rPr>
        <w:t>أسلحة</w:t>
      </w:r>
      <w:r w:rsidRPr="00DA3282">
        <w:rPr>
          <w:rFonts w:cs="Arial"/>
          <w:b/>
          <w:bCs/>
          <w:sz w:val="28"/>
          <w:szCs w:val="28"/>
          <w:rtl/>
        </w:rPr>
        <w:t xml:space="preserve">  , </w:t>
      </w:r>
      <w:r w:rsidRPr="00DA3282">
        <w:rPr>
          <w:rFonts w:cs="Arial" w:hint="cs"/>
          <w:b/>
          <w:bCs/>
          <w:sz w:val="28"/>
          <w:szCs w:val="28"/>
          <w:rtl/>
        </w:rPr>
        <w:t>جميع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A3282">
        <w:rPr>
          <w:rFonts w:cs="Arial" w:hint="cs"/>
          <w:b/>
          <w:bCs/>
          <w:sz w:val="28"/>
          <w:szCs w:val="28"/>
          <w:rtl/>
        </w:rPr>
        <w:t>ماذكر</w:t>
      </w:r>
      <w:proofErr w:type="spellEnd"/>
      <w:r w:rsidRPr="00DA3282">
        <w:rPr>
          <w:rFonts w:cs="Arial"/>
          <w:b/>
          <w:bCs/>
          <w:sz w:val="28"/>
          <w:szCs w:val="28"/>
          <w:rtl/>
        </w:rPr>
        <w:t xml:space="preserve">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- </w:t>
      </w:r>
      <w:r w:rsidRPr="00DA3282">
        <w:rPr>
          <w:rFonts w:cs="Arial" w:hint="cs"/>
          <w:b/>
          <w:bCs/>
          <w:sz w:val="28"/>
          <w:szCs w:val="28"/>
          <w:rtl/>
        </w:rPr>
        <w:t>المختبر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الوسيلة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المناسبة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للبحث</w:t>
      </w:r>
      <w:r w:rsidRPr="00DA3282">
        <w:rPr>
          <w:rFonts w:cs="Arial"/>
          <w:b/>
          <w:bCs/>
          <w:sz w:val="28"/>
          <w:szCs w:val="28"/>
          <w:rtl/>
        </w:rPr>
        <w:t xml:space="preserve"> : - </w:t>
      </w:r>
      <w:r w:rsidRPr="00DA3282">
        <w:rPr>
          <w:rFonts w:cs="Arial" w:hint="cs"/>
          <w:b/>
          <w:bCs/>
          <w:sz w:val="28"/>
          <w:szCs w:val="28"/>
          <w:rtl/>
        </w:rPr>
        <w:t>التطبيقي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- </w:t>
      </w:r>
      <w:r w:rsidRPr="00DA3282">
        <w:rPr>
          <w:rFonts w:cs="Arial" w:hint="cs"/>
          <w:b/>
          <w:bCs/>
          <w:sz w:val="28"/>
          <w:szCs w:val="28"/>
          <w:rtl/>
        </w:rPr>
        <w:t>دراسة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سيرة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علم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من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اعلام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الصحابة</w:t>
      </w:r>
      <w:r w:rsidRPr="00DA3282">
        <w:rPr>
          <w:rFonts w:cs="Arial"/>
          <w:b/>
          <w:bCs/>
          <w:sz w:val="28"/>
          <w:szCs w:val="28"/>
          <w:rtl/>
        </w:rPr>
        <w:t xml:space="preserve"> : - </w:t>
      </w:r>
      <w:r w:rsidRPr="00DA3282">
        <w:rPr>
          <w:rFonts w:cs="Arial" w:hint="cs"/>
          <w:b/>
          <w:bCs/>
          <w:sz w:val="28"/>
          <w:szCs w:val="28"/>
          <w:rtl/>
        </w:rPr>
        <w:t>تاريخي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: </w:t>
      </w:r>
      <w:r w:rsidRPr="00DA3282">
        <w:rPr>
          <w:rFonts w:cs="Arial" w:hint="cs"/>
          <w:b/>
          <w:bCs/>
          <w:sz w:val="28"/>
          <w:szCs w:val="28"/>
          <w:rtl/>
        </w:rPr>
        <w:t>من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A3282">
        <w:rPr>
          <w:rFonts w:cs="Arial" w:hint="cs"/>
          <w:b/>
          <w:bCs/>
          <w:sz w:val="28"/>
          <w:szCs w:val="28"/>
          <w:rtl/>
        </w:rPr>
        <w:t>فؤائد</w:t>
      </w:r>
      <w:proofErr w:type="spellEnd"/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تعرف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الباحث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على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مصادر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البحث</w:t>
      </w:r>
      <w:r w:rsidRPr="00DA3282">
        <w:rPr>
          <w:rFonts w:cs="Arial"/>
          <w:b/>
          <w:bCs/>
          <w:sz w:val="28"/>
          <w:szCs w:val="28"/>
          <w:rtl/>
        </w:rPr>
        <w:t xml:space="preserve"> : - </w:t>
      </w:r>
      <w:r w:rsidRPr="00DA3282">
        <w:rPr>
          <w:rFonts w:cs="Arial" w:hint="cs"/>
          <w:b/>
          <w:bCs/>
          <w:sz w:val="28"/>
          <w:szCs w:val="28"/>
          <w:rtl/>
        </w:rPr>
        <w:t>اطمئنان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الباحث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لتوافر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المصادر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>س</w:t>
      </w:r>
      <w:r w:rsidRPr="00DA3282">
        <w:rPr>
          <w:rFonts w:cs="Arial"/>
          <w:b/>
          <w:bCs/>
          <w:sz w:val="28"/>
          <w:szCs w:val="28"/>
          <w:rtl/>
        </w:rPr>
        <w:t xml:space="preserve">- </w:t>
      </w:r>
      <w:r w:rsidRPr="00DA3282">
        <w:rPr>
          <w:rFonts w:cs="Arial" w:hint="cs"/>
          <w:b/>
          <w:bCs/>
          <w:sz w:val="28"/>
          <w:szCs w:val="28"/>
          <w:rtl/>
        </w:rPr>
        <w:t>من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الامور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التي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يجب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على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الباحث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A3282">
        <w:rPr>
          <w:rFonts w:cs="Arial" w:hint="cs"/>
          <w:b/>
          <w:bCs/>
          <w:sz w:val="28"/>
          <w:szCs w:val="28"/>
          <w:rtl/>
        </w:rPr>
        <w:t>تجنبهاعند</w:t>
      </w:r>
      <w:proofErr w:type="spellEnd"/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كتابة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البحث</w:t>
      </w:r>
      <w:r w:rsidRPr="00DA3282">
        <w:rPr>
          <w:rFonts w:cs="Arial"/>
          <w:b/>
          <w:bCs/>
          <w:sz w:val="28"/>
          <w:szCs w:val="28"/>
          <w:rtl/>
        </w:rPr>
        <w:t xml:space="preserve"> :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وخيارات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الاجابة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الصحيحة</w:t>
      </w:r>
      <w:r w:rsidRPr="00DA3282">
        <w:rPr>
          <w:rFonts w:cs="Arial"/>
          <w:b/>
          <w:bCs/>
          <w:sz w:val="28"/>
          <w:szCs w:val="28"/>
          <w:rtl/>
        </w:rPr>
        <w:t xml:space="preserve"> - </w:t>
      </w:r>
      <w:r w:rsidRPr="00DA3282">
        <w:rPr>
          <w:rFonts w:cs="Arial" w:hint="cs"/>
          <w:b/>
          <w:bCs/>
          <w:sz w:val="28"/>
          <w:szCs w:val="28"/>
          <w:rtl/>
        </w:rPr>
        <w:t>بذل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الاموال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للأخرين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لمساعدته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في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كتابته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cs="Arial" w:hint="cs"/>
          <w:b/>
          <w:bCs/>
          <w:sz w:val="28"/>
          <w:szCs w:val="28"/>
          <w:rtl/>
        </w:rPr>
        <w:t xml:space="preserve">س- </w:t>
      </w:r>
      <w:r w:rsidRPr="00DA3282">
        <w:rPr>
          <w:rFonts w:cs="Arial" w:hint="cs"/>
          <w:b/>
          <w:bCs/>
          <w:sz w:val="28"/>
          <w:szCs w:val="28"/>
          <w:rtl/>
        </w:rPr>
        <w:t>البحث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الوصفي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موضوعه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الوصف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ولتحليل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cs="Arial" w:hint="cs"/>
          <w:b/>
          <w:bCs/>
          <w:sz w:val="28"/>
          <w:szCs w:val="28"/>
          <w:rtl/>
        </w:rPr>
        <w:t>في</w:t>
      </w:r>
      <w:r w:rsidRPr="00DA3282">
        <w:rPr>
          <w:rFonts w:cs="Arial"/>
          <w:b/>
          <w:bCs/>
          <w:sz w:val="28"/>
          <w:szCs w:val="28"/>
          <w:rtl/>
        </w:rPr>
        <w:t xml:space="preserve"> </w:t>
      </w:r>
      <w:r w:rsidRPr="00DA3282">
        <w:rPr>
          <w:rFonts w:hint="cs"/>
          <w:b/>
          <w:bCs/>
          <w:sz w:val="28"/>
          <w:szCs w:val="28"/>
          <w:rtl/>
        </w:rPr>
        <w:t xml:space="preserve"> العلوم : - الدينية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الاجتماعية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الثقافية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جميع ما ذكر 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الطريق الطبيعي في التوصيل إلى اختيار موضوع بحث مناسب تكون : </w:t>
      </w: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- من الباحث نفسه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بالاطللاع</w:t>
      </w:r>
      <w:proofErr w:type="spellEnd"/>
      <w:r w:rsidRPr="00DA3282">
        <w:rPr>
          <w:rFonts w:hint="cs"/>
          <w:b/>
          <w:bCs/>
          <w:sz w:val="28"/>
          <w:szCs w:val="28"/>
          <w:rtl/>
        </w:rPr>
        <w:t xml:space="preserve"> على لمصادر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باستشارة الاستاذ المشرف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باستشارة المتخصصين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جميع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ماذكر</w:t>
      </w:r>
      <w:proofErr w:type="spellEnd"/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>س- ينبغي على الباحث ان يلم بتعلم البلاغة فيستعمل :</w:t>
      </w:r>
    </w:p>
    <w:p w:rsidR="0084290E" w:rsidRPr="00DA3282" w:rsidRDefault="0084290E" w:rsidP="00842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الحقيقة والمجاز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التشبيه والاستعارة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الاطناب والايجاز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جميع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ماذكر</w:t>
      </w:r>
      <w:proofErr w:type="spellEnd"/>
      <w:r w:rsidRPr="00DA3282">
        <w:rPr>
          <w:rFonts w:hint="cs"/>
          <w:b/>
          <w:bCs/>
          <w:sz w:val="28"/>
          <w:szCs w:val="28"/>
          <w:rtl/>
        </w:rPr>
        <w:t xml:space="preserve"> </w:t>
      </w: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المسانيد من الكتب التي رتبت عليها الاحاديث على : </w:t>
      </w:r>
    </w:p>
    <w:p w:rsidR="0084290E" w:rsidRPr="00DA3282" w:rsidRDefault="0084290E" w:rsidP="0084290E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اسماء الصحابة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الابواب الفقهية  - اوائل المتون   للحديث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الكلمات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البارزوة</w:t>
      </w:r>
      <w:proofErr w:type="spellEnd"/>
      <w:r w:rsidRPr="00DA3282">
        <w:rPr>
          <w:rFonts w:hint="cs"/>
          <w:b/>
          <w:bCs/>
          <w:sz w:val="28"/>
          <w:szCs w:val="28"/>
          <w:rtl/>
        </w:rPr>
        <w:t xml:space="preserve"> في النصوص </w:t>
      </w: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الكتب المصنفة على ما اشتهر  على الالسن تشمل : </w:t>
      </w: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-الاحاديث الصحيحة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الحسنة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الضعيفة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جميع ما ذكر </w:t>
      </w: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</w:p>
    <w:p w:rsidR="0084290E" w:rsidRPr="00DA3282" w:rsidRDefault="0084290E" w:rsidP="0084290E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>س</w:t>
      </w:r>
      <w:r w:rsidR="000848D0" w:rsidRPr="00DA3282">
        <w:rPr>
          <w:rFonts w:hint="cs"/>
          <w:b/>
          <w:bCs/>
          <w:sz w:val="28"/>
          <w:szCs w:val="28"/>
          <w:rtl/>
        </w:rPr>
        <w:t xml:space="preserve">- افضل الكتب التي يرجع إليها عند تخريج الحديث عن طريقة معرفة موضوع الحديث : الفهارس </w:t>
      </w:r>
      <w:r w:rsidR="000848D0" w:rsidRPr="00DA3282">
        <w:rPr>
          <w:b/>
          <w:bCs/>
          <w:sz w:val="28"/>
          <w:szCs w:val="28"/>
          <w:rtl/>
        </w:rPr>
        <w:t>–</w:t>
      </w:r>
      <w:r w:rsidR="000848D0" w:rsidRPr="00DA3282">
        <w:rPr>
          <w:rFonts w:hint="cs"/>
          <w:b/>
          <w:bCs/>
          <w:sz w:val="28"/>
          <w:szCs w:val="28"/>
          <w:rtl/>
        </w:rPr>
        <w:t xml:space="preserve"> المعاجم </w:t>
      </w:r>
      <w:r w:rsidR="000848D0" w:rsidRPr="00DA3282">
        <w:rPr>
          <w:b/>
          <w:bCs/>
          <w:sz w:val="28"/>
          <w:szCs w:val="28"/>
          <w:rtl/>
        </w:rPr>
        <w:t>–</w:t>
      </w:r>
      <w:r w:rsidR="000848D0" w:rsidRPr="00DA3282">
        <w:rPr>
          <w:rFonts w:hint="cs"/>
          <w:b/>
          <w:bCs/>
          <w:sz w:val="28"/>
          <w:szCs w:val="28"/>
          <w:rtl/>
        </w:rPr>
        <w:t xml:space="preserve"> المسانيد </w:t>
      </w:r>
      <w:r w:rsidR="000848D0" w:rsidRPr="00DA3282">
        <w:rPr>
          <w:b/>
          <w:bCs/>
          <w:sz w:val="28"/>
          <w:szCs w:val="28"/>
          <w:rtl/>
        </w:rPr>
        <w:t>–</w:t>
      </w:r>
      <w:r w:rsidR="000848D0" w:rsidRPr="00DA3282">
        <w:rPr>
          <w:rFonts w:hint="cs"/>
          <w:b/>
          <w:bCs/>
          <w:sz w:val="28"/>
          <w:szCs w:val="28"/>
          <w:rtl/>
        </w:rPr>
        <w:t xml:space="preserve"> الجوامع </w:t>
      </w:r>
    </w:p>
    <w:p w:rsidR="000848D0" w:rsidRPr="00DA3282" w:rsidRDefault="000848D0" w:rsidP="0084290E">
      <w:pPr>
        <w:rPr>
          <w:rFonts w:hint="cs"/>
          <w:b/>
          <w:bCs/>
          <w:sz w:val="28"/>
          <w:szCs w:val="28"/>
          <w:rtl/>
        </w:rPr>
      </w:pPr>
    </w:p>
    <w:p w:rsidR="000848D0" w:rsidRPr="00DA3282" w:rsidRDefault="000848D0" w:rsidP="0084290E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يسمى الكتاب الذي يجمع الاحاديث المتعلقة بموضوع واحد : </w:t>
      </w:r>
    </w:p>
    <w:p w:rsidR="000848D0" w:rsidRPr="00DA3282" w:rsidRDefault="000848D0" w:rsidP="000848D0">
      <w:pPr>
        <w:pStyle w:val="a3"/>
        <w:numPr>
          <w:ilvl w:val="0"/>
          <w:numId w:val="1"/>
        </w:numPr>
        <w:rPr>
          <w:rFonts w:hint="cs"/>
          <w:b/>
          <w:bCs/>
          <w:sz w:val="28"/>
          <w:szCs w:val="28"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المعاجم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الجوامع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الجزء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السنن  </w:t>
      </w:r>
    </w:p>
    <w:p w:rsidR="000848D0" w:rsidRPr="00DA3282" w:rsidRDefault="000848D0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lastRenderedPageBreak/>
        <w:t xml:space="preserve">س- خير الكلام ما قل ودل  ولم يطل فيمل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مالعلامة</w:t>
      </w:r>
      <w:proofErr w:type="spellEnd"/>
      <w:r w:rsidRPr="00DA3282">
        <w:rPr>
          <w:rFonts w:hint="cs"/>
          <w:b/>
          <w:bCs/>
          <w:sz w:val="28"/>
          <w:szCs w:val="28"/>
          <w:rtl/>
        </w:rPr>
        <w:t xml:space="preserve"> بعد دل : الفاصلة </w:t>
      </w:r>
    </w:p>
    <w:p w:rsidR="000848D0" w:rsidRPr="00DA3282" w:rsidRDefault="000848D0" w:rsidP="000848D0">
      <w:pPr>
        <w:rPr>
          <w:rFonts w:hint="cs"/>
          <w:b/>
          <w:bCs/>
          <w:sz w:val="28"/>
          <w:szCs w:val="28"/>
          <w:rtl/>
        </w:rPr>
      </w:pPr>
    </w:p>
    <w:p w:rsidR="000848D0" w:rsidRPr="00DA3282" w:rsidRDefault="000848D0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مكان الخاتمة في : </w:t>
      </w:r>
    </w:p>
    <w:p w:rsidR="000848D0" w:rsidRPr="00DA3282" w:rsidRDefault="000848D0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- آخر البحث تالية لنص الحديث - </w:t>
      </w:r>
      <w:r w:rsidRPr="00DA3282">
        <w:rPr>
          <w:rFonts w:hint="cs"/>
          <w:b/>
          <w:bCs/>
          <w:sz w:val="28"/>
          <w:szCs w:val="28"/>
          <w:rtl/>
        </w:rPr>
        <w:t>آخر البحث تالية</w:t>
      </w:r>
      <w:r w:rsidRPr="00DA3282">
        <w:rPr>
          <w:rFonts w:hint="cs"/>
          <w:b/>
          <w:bCs/>
          <w:sz w:val="28"/>
          <w:szCs w:val="28"/>
          <w:rtl/>
        </w:rPr>
        <w:t xml:space="preserve"> فهرس المصادر - </w:t>
      </w:r>
      <w:r w:rsidRPr="00DA3282">
        <w:rPr>
          <w:rFonts w:hint="cs"/>
          <w:b/>
          <w:bCs/>
          <w:sz w:val="28"/>
          <w:szCs w:val="28"/>
          <w:rtl/>
        </w:rPr>
        <w:t>آخر البحث تالية</w:t>
      </w:r>
      <w:r w:rsidRPr="00DA3282">
        <w:rPr>
          <w:rFonts w:hint="cs"/>
          <w:b/>
          <w:bCs/>
          <w:sz w:val="28"/>
          <w:szCs w:val="28"/>
          <w:rtl/>
        </w:rPr>
        <w:t xml:space="preserve"> فهرس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الايات</w:t>
      </w:r>
      <w:proofErr w:type="spellEnd"/>
      <w:r w:rsidRPr="00DA3282">
        <w:rPr>
          <w:rFonts w:hint="cs"/>
          <w:b/>
          <w:bCs/>
          <w:sz w:val="28"/>
          <w:szCs w:val="28"/>
          <w:rtl/>
        </w:rPr>
        <w:t xml:space="preserve"> </w:t>
      </w:r>
    </w:p>
    <w:p w:rsidR="000848D0" w:rsidRPr="00DA3282" w:rsidRDefault="000848D0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- </w:t>
      </w:r>
      <w:r w:rsidRPr="00DA3282">
        <w:rPr>
          <w:rFonts w:hint="cs"/>
          <w:b/>
          <w:bCs/>
          <w:sz w:val="28"/>
          <w:szCs w:val="28"/>
          <w:rtl/>
        </w:rPr>
        <w:t>آخر البحث تالية</w:t>
      </w:r>
      <w:r w:rsidRPr="00DA3282">
        <w:rPr>
          <w:rFonts w:hint="cs"/>
          <w:b/>
          <w:bCs/>
          <w:sz w:val="28"/>
          <w:szCs w:val="28"/>
          <w:rtl/>
        </w:rPr>
        <w:t xml:space="preserve"> فهرس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الاحديث</w:t>
      </w:r>
      <w:proofErr w:type="spellEnd"/>
      <w:r w:rsidRPr="00DA3282">
        <w:rPr>
          <w:rFonts w:hint="cs"/>
          <w:b/>
          <w:bCs/>
          <w:sz w:val="28"/>
          <w:szCs w:val="28"/>
          <w:rtl/>
        </w:rPr>
        <w:t xml:space="preserve"> </w:t>
      </w:r>
    </w:p>
    <w:p w:rsidR="000848D0" w:rsidRPr="00DA3282" w:rsidRDefault="000848D0" w:rsidP="000848D0">
      <w:pPr>
        <w:rPr>
          <w:rFonts w:hint="cs"/>
          <w:b/>
          <w:bCs/>
          <w:sz w:val="28"/>
          <w:szCs w:val="28"/>
          <w:rtl/>
        </w:rPr>
      </w:pPr>
    </w:p>
    <w:p w:rsidR="000848D0" w:rsidRPr="00DA3282" w:rsidRDefault="000848D0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فهرس القوافي : </w:t>
      </w:r>
      <w:r w:rsidR="00BA5B21" w:rsidRPr="00DA3282">
        <w:rPr>
          <w:rFonts w:hint="cs"/>
          <w:b/>
          <w:bCs/>
          <w:sz w:val="28"/>
          <w:szCs w:val="28"/>
          <w:rtl/>
        </w:rPr>
        <w:t xml:space="preserve">-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للابيات</w:t>
      </w:r>
      <w:proofErr w:type="spellEnd"/>
      <w:r w:rsidRPr="00DA3282">
        <w:rPr>
          <w:rFonts w:hint="cs"/>
          <w:b/>
          <w:bCs/>
          <w:sz w:val="28"/>
          <w:szCs w:val="28"/>
          <w:rtl/>
        </w:rPr>
        <w:t xml:space="preserve"> </w:t>
      </w:r>
      <w:r w:rsidR="00BA5B21" w:rsidRPr="00DA3282">
        <w:rPr>
          <w:rFonts w:hint="cs"/>
          <w:b/>
          <w:bCs/>
          <w:sz w:val="28"/>
          <w:szCs w:val="28"/>
          <w:rtl/>
        </w:rPr>
        <w:t xml:space="preserve"> الشعرية </w:t>
      </w:r>
    </w:p>
    <w:p w:rsidR="00BA5B21" w:rsidRPr="00DA3282" w:rsidRDefault="00BA5B21" w:rsidP="000848D0">
      <w:pPr>
        <w:rPr>
          <w:rFonts w:hint="cs"/>
          <w:b/>
          <w:bCs/>
          <w:sz w:val="28"/>
          <w:szCs w:val="28"/>
          <w:rtl/>
        </w:rPr>
      </w:pPr>
    </w:p>
    <w:p w:rsidR="00BA5B21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>س- فهرس الملل والنحل : - المذاهب والطوائف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الميزان الذي يوزن به جودة البحث : من الخيارات غلاف البحث 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 من اشهر الفهارس التي تشتمل عليها معظم الابحاث  : من الخيارات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فهرس المحتويات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فهرس المصادر 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مكان التمهيد : -من الخيارات : - قبل الفصل الاول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بعد لفصل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لاول</w:t>
      </w:r>
      <w:proofErr w:type="spellEnd"/>
      <w:r w:rsidRPr="00DA3282">
        <w:rPr>
          <w:rFonts w:hint="cs"/>
          <w:b/>
          <w:bCs/>
          <w:sz w:val="28"/>
          <w:szCs w:val="28"/>
          <w:rtl/>
        </w:rPr>
        <w:t xml:space="preserve"> 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الفرق بين المناظرة والبحث : -  المناظرة على سبيل المخالفة  والبحث على سبيل الموافقة 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الباحث هو الشخص الذي توافرت فيه : 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- الاستعدادات الفطرية والنفسية والكفاءة العلمية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القوة الجسدية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القدرة المالية </w:t>
      </w:r>
      <w:r w:rsidRPr="00DA3282">
        <w:rPr>
          <w:b/>
          <w:bCs/>
          <w:sz w:val="28"/>
          <w:szCs w:val="28"/>
          <w:rtl/>
        </w:rPr>
        <w:t>–</w:t>
      </w:r>
      <w:r w:rsidRPr="00DA3282">
        <w:rPr>
          <w:rFonts w:hint="cs"/>
          <w:b/>
          <w:bCs/>
          <w:sz w:val="28"/>
          <w:szCs w:val="28"/>
          <w:rtl/>
        </w:rPr>
        <w:t xml:space="preserve"> القدرة على الجدال والمراء 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المقصود </w:t>
      </w:r>
      <w:proofErr w:type="spellStart"/>
      <w:r w:rsidRPr="00DA3282">
        <w:rPr>
          <w:rFonts w:hint="cs"/>
          <w:b/>
          <w:bCs/>
          <w:sz w:val="28"/>
          <w:szCs w:val="28"/>
          <w:rtl/>
        </w:rPr>
        <w:t>بالامانة</w:t>
      </w:r>
      <w:proofErr w:type="spellEnd"/>
      <w:r w:rsidRPr="00DA3282">
        <w:rPr>
          <w:rFonts w:hint="cs"/>
          <w:b/>
          <w:bCs/>
          <w:sz w:val="28"/>
          <w:szCs w:val="28"/>
          <w:rtl/>
        </w:rPr>
        <w:t xml:space="preserve"> العلمية : 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أول ما يصافح نظر القارئ في البحث : - عنوان البحث 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</w:t>
      </w:r>
      <w:r w:rsidR="00AB6803" w:rsidRPr="00DA3282">
        <w:rPr>
          <w:rFonts w:hint="cs"/>
          <w:b/>
          <w:bCs/>
          <w:sz w:val="28"/>
          <w:szCs w:val="28"/>
          <w:rtl/>
        </w:rPr>
        <w:t xml:space="preserve">من صفات التي لا تستحب للطالب : - الحياء </w:t>
      </w:r>
      <w:r w:rsidR="0087175A" w:rsidRPr="00DA3282">
        <w:rPr>
          <w:rFonts w:hint="cs"/>
          <w:b/>
          <w:bCs/>
          <w:sz w:val="28"/>
          <w:szCs w:val="28"/>
          <w:rtl/>
        </w:rPr>
        <w:t xml:space="preserve">والخوف من سؤال المشرف </w:t>
      </w:r>
    </w:p>
    <w:p w:rsidR="0087175A" w:rsidRPr="00DA3282" w:rsidRDefault="0087175A" w:rsidP="000848D0">
      <w:pPr>
        <w:rPr>
          <w:rFonts w:hint="cs"/>
          <w:b/>
          <w:bCs/>
          <w:sz w:val="28"/>
          <w:szCs w:val="28"/>
          <w:rtl/>
        </w:rPr>
      </w:pPr>
    </w:p>
    <w:p w:rsidR="0087175A" w:rsidRPr="00DA3282" w:rsidRDefault="0087175A" w:rsidP="000848D0">
      <w:pPr>
        <w:rPr>
          <w:rFonts w:hint="cs"/>
          <w:b/>
          <w:bCs/>
          <w:sz w:val="28"/>
          <w:szCs w:val="28"/>
          <w:rtl/>
        </w:rPr>
      </w:pPr>
      <w:r w:rsidRPr="00DA3282">
        <w:rPr>
          <w:rFonts w:hint="cs"/>
          <w:b/>
          <w:bCs/>
          <w:sz w:val="28"/>
          <w:szCs w:val="28"/>
          <w:rtl/>
        </w:rPr>
        <w:t xml:space="preserve">س- من صفات الامانة العلمية : - النزهة ونسبة المعلومات لمصادرها </w:t>
      </w:r>
    </w:p>
    <w:p w:rsidR="00C47EBC" w:rsidRPr="00DA3282" w:rsidRDefault="00C47EBC" w:rsidP="000848D0">
      <w:pPr>
        <w:rPr>
          <w:rFonts w:hint="cs"/>
          <w:b/>
          <w:bCs/>
          <w:sz w:val="28"/>
          <w:szCs w:val="28"/>
          <w:rtl/>
        </w:rPr>
      </w:pPr>
    </w:p>
    <w:p w:rsidR="000848D0" w:rsidRPr="00DA3282" w:rsidRDefault="000848D0" w:rsidP="000848D0">
      <w:pPr>
        <w:rPr>
          <w:rFonts w:hint="cs"/>
          <w:b/>
          <w:bCs/>
          <w:sz w:val="28"/>
          <w:szCs w:val="28"/>
          <w:rtl/>
        </w:rPr>
      </w:pPr>
    </w:p>
    <w:p w:rsidR="000848D0" w:rsidRPr="00DA3282" w:rsidRDefault="000848D0" w:rsidP="000848D0">
      <w:pPr>
        <w:rPr>
          <w:rFonts w:hint="cs"/>
          <w:b/>
          <w:bCs/>
          <w:sz w:val="28"/>
          <w:szCs w:val="28"/>
          <w:rtl/>
        </w:rPr>
      </w:pPr>
    </w:p>
    <w:p w:rsidR="0084290E" w:rsidRPr="00CA6E20" w:rsidRDefault="00CA6E20" w:rsidP="0084290E">
      <w:pPr>
        <w:rPr>
          <w:rFonts w:hint="cs"/>
          <w:b/>
          <w:bCs/>
          <w:sz w:val="28"/>
          <w:szCs w:val="28"/>
          <w:rtl/>
        </w:rPr>
      </w:pPr>
      <w:r>
        <w:rPr>
          <w:rFonts w:ascii="Microsoft Sans Serif" w:hAnsi="Microsoft Sans Serif" w:cs="Microsoft Sans Serif" w:hint="cs"/>
          <w:color w:val="0000FF"/>
          <w:sz w:val="48"/>
          <w:szCs w:val="48"/>
          <w:rtl/>
        </w:rPr>
        <w:t xml:space="preserve">كتبها الحبيب 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 xml:space="preserve">الفهارس </w:t>
      </w:r>
      <w:proofErr w:type="spellStart"/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المستخدمه</w:t>
      </w:r>
      <w:proofErr w:type="spellEnd"/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والمشهوره</w:t>
      </w:r>
      <w:proofErr w:type="spellEnd"/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 xml:space="preserve"> .. لا اتذكر صياغه السؤال وكانت الاختيارات كالتالي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أ. فهارس المحتوى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ب. فهارس الآيات والاحاديث النبوية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ج. فهارس ... العلمية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 xml:space="preserve">د. جميع </w:t>
      </w:r>
      <w:proofErr w:type="spellStart"/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ماذكر</w:t>
      </w:r>
      <w:proofErr w:type="spellEnd"/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</w:rPr>
        <w:t>---------------------------------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أركان البحث العلمي هي</w:t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</w:rPr>
        <w:t xml:space="preserve"> :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أ. الطالب ، المنهج ، المشرف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ب. الطالب ، المنهج ، الجامعة</w:t>
      </w:r>
      <w:r>
        <w:rPr>
          <w:rStyle w:val="apple-converted-space"/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</w:rPr>
        <w:t> 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ج. الموضوع ، المنهج ، الشكل</w:t>
      </w:r>
      <w:r>
        <w:rPr>
          <w:rFonts w:ascii="Microsoft Sans Serif" w:hAnsi="Microsoft Sans Serif" w:cs="Microsoft Sans Serif"/>
          <w:color w:val="0000FF"/>
          <w:sz w:val="48"/>
          <w:szCs w:val="48"/>
        </w:rPr>
        <w:br/>
      </w:r>
      <w:r>
        <w:rPr>
          <w:rFonts w:ascii="Microsoft Sans Serif" w:hAnsi="Microsoft Sans Serif" w:cs="Microsoft Sans Serif"/>
          <w:color w:val="0000FF"/>
          <w:sz w:val="48"/>
          <w:szCs w:val="48"/>
          <w:shd w:val="clear" w:color="auto" w:fill="F6F6F6"/>
          <w:rtl/>
        </w:rPr>
        <w:t>د. الطالب ، الموضوع ، المشرف</w:t>
      </w:r>
      <w:r>
        <w:rPr>
          <w:color w:val="0000FF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</w:rPr>
        <w:t>-----------------------------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  <w:rtl/>
        </w:rPr>
        <w:t>سؤال : الغاية من البحث العلمي هي</w:t>
      </w:r>
      <w:r>
        <w:rPr>
          <w:rFonts w:ascii="Tahoma" w:hAnsi="Tahoma" w:cs="Tahoma"/>
          <w:color w:val="0000FF"/>
          <w:shd w:val="clear" w:color="auto" w:fill="F6F6F6"/>
        </w:rPr>
        <w:t xml:space="preserve"> :</w:t>
      </w:r>
      <w:r>
        <w:rPr>
          <w:rStyle w:val="apple-converted-space"/>
          <w:rFonts w:ascii="Tahoma" w:hAnsi="Tahoma" w:cs="Tahoma"/>
          <w:color w:val="0000FF"/>
          <w:shd w:val="clear" w:color="auto" w:fill="F6F6F6"/>
        </w:rPr>
        <w:t> 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</w:rPr>
        <w:lastRenderedPageBreak/>
        <w:t>-----------------------------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  <w:rtl/>
        </w:rPr>
        <w:t>سؤال : أركان الإشراف هي</w:t>
      </w:r>
      <w:r>
        <w:rPr>
          <w:rFonts w:ascii="Tahoma" w:hAnsi="Tahoma" w:cs="Tahoma"/>
          <w:color w:val="0000FF"/>
          <w:shd w:val="clear" w:color="auto" w:fill="F6F6F6"/>
        </w:rPr>
        <w:t xml:space="preserve"> :</w:t>
      </w:r>
      <w:r>
        <w:rPr>
          <w:rFonts w:ascii="Tahoma" w:hAnsi="Tahoma" w:cs="Tahoma"/>
          <w:color w:val="0000FF"/>
          <w:shd w:val="clear" w:color="auto" w:fill="F6F6F6"/>
        </w:rPr>
        <w:br/>
        <w:t>-------------------------------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  <w:rtl/>
        </w:rPr>
        <w:t>سؤال : من وظائف الهوامش في الابحاث العلمية هي</w:t>
      </w:r>
      <w:r>
        <w:rPr>
          <w:rFonts w:ascii="Tahoma" w:hAnsi="Tahoma" w:cs="Tahoma"/>
          <w:color w:val="0000FF"/>
          <w:shd w:val="clear" w:color="auto" w:fill="F6F6F6"/>
        </w:rPr>
        <w:t xml:space="preserve"> :</w:t>
      </w:r>
      <w:r>
        <w:rPr>
          <w:rFonts w:ascii="Tahoma" w:hAnsi="Tahoma" w:cs="Tahoma"/>
          <w:color w:val="0000FF"/>
          <w:shd w:val="clear" w:color="auto" w:fill="F6F6F6"/>
        </w:rPr>
        <w:br/>
        <w:t>------------------------------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  <w:rtl/>
        </w:rPr>
        <w:t>سؤال : الكتب الحديثة التي صنفوها ورتبوها على مسانيد الصحابة</w:t>
      </w:r>
      <w:r>
        <w:rPr>
          <w:rFonts w:ascii="Tahoma" w:hAnsi="Tahoma" w:cs="Tahoma"/>
          <w:color w:val="0000FF"/>
          <w:shd w:val="clear" w:color="auto" w:fill="F6F6F6"/>
        </w:rPr>
        <w:br/>
        <w:t>--------------------------------------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  <w:rtl/>
        </w:rPr>
        <w:t xml:space="preserve">سؤال : البحث الذي يتناول سيرة الصحابة </w:t>
      </w:r>
      <w:proofErr w:type="spellStart"/>
      <w:r>
        <w:rPr>
          <w:rFonts w:ascii="Tahoma" w:hAnsi="Tahoma" w:cs="Tahoma"/>
          <w:color w:val="0000FF"/>
          <w:shd w:val="clear" w:color="auto" w:fill="F6F6F6"/>
          <w:rtl/>
        </w:rPr>
        <w:t>يناسبة</w:t>
      </w:r>
      <w:proofErr w:type="spellEnd"/>
      <w:r>
        <w:rPr>
          <w:rFonts w:ascii="Tahoma" w:hAnsi="Tahoma" w:cs="Tahoma"/>
          <w:color w:val="0000FF"/>
          <w:shd w:val="clear" w:color="auto" w:fill="F6F6F6"/>
          <w:rtl/>
        </w:rPr>
        <w:t xml:space="preserve"> منهج</w:t>
      </w:r>
      <w:r>
        <w:rPr>
          <w:rFonts w:ascii="Tahoma" w:hAnsi="Tahoma" w:cs="Tahoma"/>
          <w:color w:val="0000FF"/>
          <w:shd w:val="clear" w:color="auto" w:fill="F6F6F6"/>
        </w:rPr>
        <w:t xml:space="preserve"> :</w:t>
      </w:r>
      <w:r>
        <w:rPr>
          <w:rFonts w:ascii="Tahoma" w:hAnsi="Tahoma" w:cs="Tahoma"/>
          <w:color w:val="0000FF"/>
          <w:shd w:val="clear" w:color="auto" w:fill="F6F6F6"/>
        </w:rPr>
        <w:br/>
        <w:t>--------------------------------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  <w:rtl/>
        </w:rPr>
        <w:t>سؤال : القياس هو حمل فرع على أصلفي حكم لعله جامعة بينهما ، وهذا التعريف يشير الى احد مناهج البحث العلمي وهو</w:t>
      </w:r>
      <w:r>
        <w:rPr>
          <w:rFonts w:ascii="Tahoma" w:hAnsi="Tahoma" w:cs="Tahoma"/>
          <w:color w:val="0000FF"/>
          <w:shd w:val="clear" w:color="auto" w:fill="F6F6F6"/>
        </w:rPr>
        <w:t xml:space="preserve"> :</w:t>
      </w:r>
      <w:r>
        <w:rPr>
          <w:rFonts w:ascii="Tahoma" w:hAnsi="Tahoma" w:cs="Tahoma"/>
          <w:color w:val="0000FF"/>
          <w:shd w:val="clear" w:color="auto" w:fill="F6F6F6"/>
        </w:rPr>
        <w:br/>
        <w:t>-----------------------------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  <w:rtl/>
        </w:rPr>
        <w:t>سؤال : أجاز العلماء الكتابة في موضوع سبق بحثة اذا اشتملت الدراسة على</w:t>
      </w:r>
      <w:r>
        <w:rPr>
          <w:rFonts w:ascii="Tahoma" w:hAnsi="Tahoma" w:cs="Tahoma"/>
          <w:color w:val="0000FF"/>
          <w:shd w:val="clear" w:color="auto" w:fill="F6F6F6"/>
        </w:rPr>
        <w:t xml:space="preserve"> :</w:t>
      </w:r>
      <w:r>
        <w:rPr>
          <w:rFonts w:ascii="Tahoma" w:hAnsi="Tahoma" w:cs="Tahoma"/>
          <w:color w:val="0000FF"/>
          <w:shd w:val="clear" w:color="auto" w:fill="F6F6F6"/>
        </w:rPr>
        <w:br/>
        <w:t>----------------------------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  <w:rtl/>
        </w:rPr>
        <w:t>سؤال : المنهج العلمي الذي يمكننا لمعرفة او لدراسة ظاهره بين طلاب الجامعة</w:t>
      </w:r>
      <w:r>
        <w:rPr>
          <w:rStyle w:val="apple-converted-space"/>
          <w:rFonts w:ascii="Tahoma" w:hAnsi="Tahoma" w:cs="Tahoma"/>
          <w:color w:val="0000FF"/>
          <w:shd w:val="clear" w:color="auto" w:fill="F6F6F6"/>
        </w:rPr>
        <w:t> </w:t>
      </w:r>
      <w:r>
        <w:rPr>
          <w:rFonts w:ascii="Tahoma" w:hAnsi="Tahoma" w:cs="Tahoma"/>
          <w:color w:val="0000FF"/>
          <w:shd w:val="clear" w:color="auto" w:fill="F6F6F6"/>
        </w:rPr>
        <w:br/>
        <w:t>---------------------------</w:t>
      </w:r>
      <w:r>
        <w:rPr>
          <w:rFonts w:ascii="Tahoma" w:hAnsi="Tahoma" w:cs="Tahoma"/>
          <w:color w:val="0000FF"/>
          <w:shd w:val="clear" w:color="auto" w:fill="F6F6F6"/>
        </w:rPr>
        <w:br/>
      </w:r>
      <w:r>
        <w:rPr>
          <w:rFonts w:ascii="Tahoma" w:hAnsi="Tahoma" w:cs="Tahoma"/>
          <w:color w:val="0000FF"/>
          <w:shd w:val="clear" w:color="auto" w:fill="F6F6F6"/>
          <w:rtl/>
        </w:rPr>
        <w:t xml:space="preserve">فيه تقريبا خمسه او ستة اسئلة عن الحالات علامات الترقيم مثل النقطة ( . ) أو النقطتين ( : ) أو الاستفهام ؟ والتعجب ! والنقط </w:t>
      </w:r>
      <w:proofErr w:type="spellStart"/>
      <w:r>
        <w:rPr>
          <w:rFonts w:ascii="Tahoma" w:hAnsi="Tahoma" w:cs="Tahoma"/>
          <w:color w:val="0000FF"/>
          <w:shd w:val="clear" w:color="auto" w:fill="F6F6F6"/>
          <w:rtl/>
        </w:rPr>
        <w:t>المتعدده</w:t>
      </w:r>
      <w:proofErr w:type="spellEnd"/>
      <w:r>
        <w:rPr>
          <w:rFonts w:ascii="Tahoma" w:hAnsi="Tahoma" w:cs="Tahoma"/>
          <w:color w:val="0000FF"/>
          <w:shd w:val="clear" w:color="auto" w:fill="F6F6F6"/>
          <w:rtl/>
        </w:rPr>
        <w:t xml:space="preserve"> .......... والقوسين</w:t>
      </w:r>
      <w:r>
        <w:rPr>
          <w:rFonts w:ascii="Tahoma" w:hAnsi="Tahoma" w:cs="Tahoma"/>
          <w:color w:val="0000FF"/>
          <w:shd w:val="clear" w:color="auto" w:fill="F6F6F6"/>
        </w:rPr>
        <w:t xml:space="preserve"> ( )</w:t>
      </w:r>
      <w:r>
        <w:rPr>
          <w:rStyle w:val="apple-converted-space"/>
          <w:rFonts w:ascii="Tahoma" w:hAnsi="Tahoma" w:cs="Tahoma"/>
          <w:color w:val="0000FF"/>
          <w:shd w:val="clear" w:color="auto" w:fill="F6F6F6"/>
        </w:rPr>
        <w:t> </w:t>
      </w:r>
      <w:r>
        <w:rPr>
          <w:rFonts w:ascii="Tahoma" w:hAnsi="Tahoma" w:cs="Tahoma"/>
          <w:color w:val="0000FF"/>
          <w:shd w:val="clear" w:color="auto" w:fill="F6F6F6"/>
        </w:rPr>
        <w:br/>
        <w:t>---------------------------</w:t>
      </w:r>
    </w:p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CA6E20" w:rsidRPr="00CA6E20" w:rsidTr="00CA6E20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CA6E20" w:rsidRPr="00CA6E20" w:rsidRDefault="00CA6E20" w:rsidP="00CA6E20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proofErr w:type="spellStart"/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وهالسؤال</w:t>
            </w:r>
            <w:proofErr w:type="spellEnd"/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 xml:space="preserve"> جانا بعد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 xml:space="preserve">هو </w:t>
            </w:r>
            <w:proofErr w:type="spellStart"/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توجية</w:t>
            </w:r>
            <w:proofErr w:type="spellEnd"/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 xml:space="preserve"> استاذ متخصص طالب البحث الى المنهج العلمي في دراسة موضوع ما ؟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t> 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  <w:t xml:space="preserve">1. 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المشرف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  <w:t xml:space="preserve">2. 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الطالب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t> 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  <w:t xml:space="preserve">3. 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الاشراف العلمي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  <w:t>4.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البحث</w:t>
            </w:r>
          </w:p>
        </w:tc>
      </w:tr>
      <w:tr w:rsidR="00CA6E20" w:rsidRPr="00CA6E20" w:rsidTr="00CA6E20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A6E20" w:rsidRPr="00CA6E20" w:rsidRDefault="00CA6E20" w:rsidP="00CA6E20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</w:tbl>
    <w:p w:rsidR="0084290E" w:rsidRPr="00DA3282" w:rsidRDefault="0084290E" w:rsidP="0084290E">
      <w:pPr>
        <w:rPr>
          <w:b/>
          <w:bCs/>
          <w:sz w:val="28"/>
          <w:szCs w:val="28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CA6E20" w:rsidRPr="00CA6E20" w:rsidTr="00CA6E20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CA6E20" w:rsidRPr="00CA6E20" w:rsidRDefault="00CA6E20" w:rsidP="00CA6E20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وفيه سؤال لا اذكر صياغته وبجيب لكم تقريبي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 xml:space="preserve">س : اول </w:t>
            </w:r>
            <w:proofErr w:type="spellStart"/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ماتقع</w:t>
            </w:r>
            <w:proofErr w:type="spellEnd"/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 xml:space="preserve"> عين </w:t>
            </w:r>
            <w:proofErr w:type="spellStart"/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القارىء</w:t>
            </w:r>
            <w:proofErr w:type="spellEnd"/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 xml:space="preserve"> للبحث العلمي على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t xml:space="preserve"> :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  <w:t xml:space="preserve">1. 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موضوع البحث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  <w:t xml:space="preserve">2. 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محتوى البحث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t> 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lastRenderedPageBreak/>
              <w:t xml:space="preserve">3. 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الفهرس</w:t>
            </w:r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</w:rPr>
              <w:br/>
              <w:t xml:space="preserve">4. </w:t>
            </w:r>
            <w:proofErr w:type="spellStart"/>
            <w:r w:rsidRPr="00CA6E20">
              <w:rPr>
                <w:rFonts w:ascii="Microsoft Sans Serif" w:eastAsia="Times New Roman" w:hAnsi="Microsoft Sans Serif" w:cs="Microsoft Sans Serif"/>
                <w:color w:val="0000FF"/>
                <w:sz w:val="36"/>
                <w:szCs w:val="36"/>
                <w:rtl/>
              </w:rPr>
              <w:t>الخاتمه</w:t>
            </w:r>
            <w:proofErr w:type="spellEnd"/>
          </w:p>
        </w:tc>
      </w:tr>
      <w:tr w:rsidR="00CA6E20" w:rsidRPr="00CA6E20" w:rsidTr="00CA6E20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A6E20" w:rsidRPr="00CA6E20" w:rsidRDefault="00CA6E20" w:rsidP="00CA6E20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</w:tbl>
    <w:p w:rsidR="00C05B59" w:rsidRPr="00CA6E20" w:rsidRDefault="00CA6E20">
      <w:pPr>
        <w:rPr>
          <w:rFonts w:hint="cs"/>
          <w:b/>
          <w:bCs/>
          <w:sz w:val="28"/>
          <w:szCs w:val="28"/>
        </w:rPr>
      </w:pPr>
      <w:bookmarkStart w:id="0" w:name="_GoBack"/>
      <w:bookmarkEnd w:id="0"/>
    </w:p>
    <w:sectPr w:rsidR="00C05B59" w:rsidRPr="00CA6E20" w:rsidSect="00057CA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527C0"/>
    <w:multiLevelType w:val="hybridMultilevel"/>
    <w:tmpl w:val="C730F084"/>
    <w:lvl w:ilvl="0" w:tplc="915C07DC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90E"/>
    <w:rsid w:val="00057CAF"/>
    <w:rsid w:val="000848D0"/>
    <w:rsid w:val="002F115A"/>
    <w:rsid w:val="0084290E"/>
    <w:rsid w:val="0087175A"/>
    <w:rsid w:val="008B0F56"/>
    <w:rsid w:val="00AB6803"/>
    <w:rsid w:val="00BA5B21"/>
    <w:rsid w:val="00C47EBC"/>
    <w:rsid w:val="00CA6E20"/>
    <w:rsid w:val="00DA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290E"/>
    <w:pPr>
      <w:ind w:left="720"/>
      <w:contextualSpacing/>
    </w:pPr>
  </w:style>
  <w:style w:type="character" w:customStyle="1" w:styleId="apple-converted-space">
    <w:name w:val="apple-converted-space"/>
    <w:basedOn w:val="a0"/>
    <w:rsid w:val="00CA6E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290E"/>
    <w:pPr>
      <w:ind w:left="720"/>
      <w:contextualSpacing/>
    </w:pPr>
  </w:style>
  <w:style w:type="character" w:customStyle="1" w:styleId="apple-converted-space">
    <w:name w:val="apple-converted-space"/>
    <w:basedOn w:val="a0"/>
    <w:rsid w:val="00CA6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47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46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6</cp:revision>
  <dcterms:created xsi:type="dcterms:W3CDTF">2013-12-30T18:47:00Z</dcterms:created>
  <dcterms:modified xsi:type="dcterms:W3CDTF">2013-12-30T19:25:00Z</dcterms:modified>
</cp:coreProperties>
</file>